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1CC" w:rsidRPr="00FF637D" w:rsidRDefault="00A87A91" w:rsidP="006041CC">
      <w:pPr>
        <w:spacing w:after="0" w:line="240" w:lineRule="auto"/>
        <w:jc w:val="right"/>
        <w:rPr>
          <w:rFonts w:ascii="Times New Roman" w:hAnsi="Times New Roman" w:cs="Times New Roman"/>
          <w:sz w:val="24"/>
          <w:szCs w:val="24"/>
        </w:rPr>
      </w:pPr>
      <w:r w:rsidRPr="00A87A91">
        <w:rPr>
          <w:rFonts w:ascii="Times New Roman" w:hAnsi="Times New Roman" w:cs="Times New Roman"/>
          <w:b/>
          <w:sz w:val="28"/>
          <w:szCs w:val="28"/>
        </w:rPr>
        <w:drawing>
          <wp:inline distT="0" distB="0" distL="0" distR="0">
            <wp:extent cx="9546860" cy="2291379"/>
            <wp:effectExtent l="19050" t="0" r="0" b="0"/>
            <wp:docPr id="1" name="Рисунок 1" descr="C:\Users\6\AppData\Local\Microsoft\Windows\Temporary Internet Files\Content.Word\CCI15012021.jpg"/>
            <wp:cNvGraphicFramePr/>
            <a:graphic xmlns:a="http://schemas.openxmlformats.org/drawingml/2006/main">
              <a:graphicData uri="http://schemas.openxmlformats.org/drawingml/2006/picture">
                <pic:pic xmlns:pic="http://schemas.openxmlformats.org/drawingml/2006/picture">
                  <pic:nvPicPr>
                    <pic:cNvPr id="0" name="Picture 1" descr="C:\Users\6\AppData\Local\Microsoft\Windows\Temporary Internet Files\Content.Word\CCI15012021.jpg"/>
                    <pic:cNvPicPr>
                      <a:picLocks noChangeAspect="1" noChangeArrowheads="1"/>
                    </pic:cNvPicPr>
                  </pic:nvPicPr>
                  <pic:blipFill>
                    <a:blip r:embed="rId6" cstate="print"/>
                    <a:srcRect l="7601"/>
                    <a:stretch>
                      <a:fillRect/>
                    </a:stretch>
                  </pic:blipFill>
                  <pic:spPr bwMode="auto">
                    <a:xfrm>
                      <a:off x="0" y="0"/>
                      <a:ext cx="9550906" cy="2292350"/>
                    </a:xfrm>
                    <a:prstGeom prst="rect">
                      <a:avLst/>
                    </a:prstGeom>
                    <a:noFill/>
                    <a:ln w="9525">
                      <a:noFill/>
                      <a:miter lim="800000"/>
                      <a:headEnd/>
                      <a:tailEnd/>
                    </a:ln>
                  </pic:spPr>
                </pic:pic>
              </a:graphicData>
            </a:graphic>
          </wp:inline>
        </w:drawing>
      </w:r>
    </w:p>
    <w:p w:rsidR="006041CC" w:rsidRPr="00701431" w:rsidRDefault="006041CC" w:rsidP="006041CC">
      <w:pPr>
        <w:spacing w:after="0" w:line="240" w:lineRule="auto"/>
        <w:jc w:val="right"/>
        <w:rPr>
          <w:rFonts w:ascii="Times New Roman" w:hAnsi="Times New Roman" w:cs="Times New Roman"/>
          <w:sz w:val="28"/>
        </w:rPr>
      </w:pPr>
      <w:r w:rsidRPr="00701431">
        <w:rPr>
          <w:rFonts w:ascii="Times New Roman" w:hAnsi="Times New Roman" w:cs="Times New Roman"/>
          <w:sz w:val="28"/>
        </w:rPr>
        <w:tab/>
      </w:r>
    </w:p>
    <w:p w:rsidR="006041CC" w:rsidRPr="00701431" w:rsidRDefault="006041CC" w:rsidP="006041CC">
      <w:pPr>
        <w:spacing w:after="0" w:line="240" w:lineRule="auto"/>
        <w:rPr>
          <w:rFonts w:ascii="Times New Roman" w:hAnsi="Times New Roman" w:cs="Times New Roman"/>
          <w:sz w:val="28"/>
        </w:rPr>
      </w:pPr>
    </w:p>
    <w:p w:rsidR="006041CC" w:rsidRDefault="006041CC" w:rsidP="006041CC">
      <w:pPr>
        <w:spacing w:after="0" w:line="240" w:lineRule="auto"/>
        <w:jc w:val="center"/>
        <w:rPr>
          <w:rFonts w:ascii="Times New Roman" w:hAnsi="Times New Roman" w:cs="Times New Roman"/>
          <w:b/>
          <w:bCs/>
          <w:sz w:val="36"/>
        </w:rPr>
      </w:pPr>
      <w:r>
        <w:rPr>
          <w:rFonts w:ascii="Times New Roman" w:hAnsi="Times New Roman" w:cs="Times New Roman"/>
          <w:b/>
          <w:bCs/>
          <w:sz w:val="36"/>
        </w:rPr>
        <w:t xml:space="preserve">Дополнительная </w:t>
      </w:r>
    </w:p>
    <w:p w:rsidR="006041CC" w:rsidRDefault="006041CC" w:rsidP="006041CC">
      <w:pPr>
        <w:spacing w:after="0" w:line="240" w:lineRule="auto"/>
        <w:jc w:val="center"/>
        <w:rPr>
          <w:rFonts w:ascii="Times New Roman" w:hAnsi="Times New Roman" w:cs="Times New Roman"/>
          <w:b/>
          <w:bCs/>
          <w:sz w:val="36"/>
        </w:rPr>
      </w:pPr>
      <w:r>
        <w:rPr>
          <w:rFonts w:ascii="Times New Roman" w:hAnsi="Times New Roman" w:cs="Times New Roman"/>
          <w:b/>
          <w:bCs/>
          <w:sz w:val="36"/>
        </w:rPr>
        <w:t xml:space="preserve">общеобразовательная общеразвивающая программа </w:t>
      </w:r>
    </w:p>
    <w:p w:rsidR="006041CC" w:rsidRDefault="006041CC" w:rsidP="006041CC">
      <w:pPr>
        <w:spacing w:after="0" w:line="240" w:lineRule="auto"/>
        <w:jc w:val="center"/>
        <w:rPr>
          <w:rFonts w:ascii="Times New Roman" w:hAnsi="Times New Roman" w:cs="Times New Roman"/>
          <w:b/>
          <w:bCs/>
          <w:sz w:val="36"/>
        </w:rPr>
      </w:pPr>
      <w:r>
        <w:rPr>
          <w:rFonts w:ascii="Times New Roman" w:hAnsi="Times New Roman" w:cs="Times New Roman"/>
          <w:b/>
          <w:bCs/>
          <w:sz w:val="36"/>
        </w:rPr>
        <w:t xml:space="preserve">художественной направленности </w:t>
      </w:r>
    </w:p>
    <w:p w:rsidR="006041CC" w:rsidRDefault="006041CC" w:rsidP="006041CC">
      <w:pPr>
        <w:spacing w:after="0" w:line="240" w:lineRule="auto"/>
        <w:jc w:val="center"/>
        <w:rPr>
          <w:rFonts w:ascii="Times New Roman" w:hAnsi="Times New Roman" w:cs="Times New Roman"/>
          <w:b/>
          <w:bCs/>
          <w:sz w:val="36"/>
        </w:rPr>
      </w:pPr>
    </w:p>
    <w:p w:rsidR="006041CC" w:rsidRPr="00FF637D" w:rsidRDefault="006041CC" w:rsidP="006041CC">
      <w:pPr>
        <w:spacing w:after="0" w:line="240" w:lineRule="auto"/>
        <w:jc w:val="center"/>
        <w:rPr>
          <w:rFonts w:ascii="Times New Roman" w:hAnsi="Times New Roman" w:cs="Times New Roman"/>
          <w:b/>
          <w:bCs/>
          <w:sz w:val="40"/>
          <w:szCs w:val="40"/>
        </w:rPr>
      </w:pPr>
      <w:r>
        <w:rPr>
          <w:rFonts w:ascii="Times New Roman" w:hAnsi="Times New Roman" w:cs="Times New Roman"/>
          <w:b/>
          <w:bCs/>
          <w:sz w:val="40"/>
          <w:szCs w:val="40"/>
        </w:rPr>
        <w:t>«ИЗО</w:t>
      </w:r>
      <w:r w:rsidR="00083021">
        <w:rPr>
          <w:rFonts w:ascii="Times New Roman" w:hAnsi="Times New Roman" w:cs="Times New Roman"/>
          <w:b/>
          <w:bCs/>
          <w:sz w:val="40"/>
          <w:szCs w:val="40"/>
        </w:rPr>
        <w:t>. Веселая акварель</w:t>
      </w:r>
      <w:r w:rsidRPr="00FF637D">
        <w:rPr>
          <w:rFonts w:ascii="Times New Roman" w:hAnsi="Times New Roman" w:cs="Times New Roman"/>
          <w:b/>
          <w:bCs/>
          <w:sz w:val="40"/>
          <w:szCs w:val="40"/>
        </w:rPr>
        <w:t>»</w:t>
      </w:r>
    </w:p>
    <w:p w:rsidR="006041CC" w:rsidRDefault="006041CC" w:rsidP="006041CC">
      <w:pPr>
        <w:spacing w:after="0" w:line="240" w:lineRule="auto"/>
        <w:jc w:val="center"/>
        <w:rPr>
          <w:rFonts w:ascii="Times New Roman" w:hAnsi="Times New Roman" w:cs="Times New Roman"/>
          <w:b/>
          <w:bCs/>
          <w:sz w:val="48"/>
          <w:szCs w:val="48"/>
        </w:rPr>
      </w:pPr>
    </w:p>
    <w:p w:rsidR="006041CC" w:rsidRPr="00701431" w:rsidRDefault="006041CC" w:rsidP="006041CC">
      <w:pPr>
        <w:spacing w:after="0" w:line="240" w:lineRule="auto"/>
        <w:jc w:val="center"/>
        <w:rPr>
          <w:rFonts w:ascii="Times New Roman" w:hAnsi="Times New Roman" w:cs="Times New Roman"/>
          <w:b/>
          <w:bCs/>
          <w:sz w:val="48"/>
          <w:szCs w:val="48"/>
        </w:rPr>
      </w:pPr>
      <w:r w:rsidRPr="00701431">
        <w:rPr>
          <w:rFonts w:ascii="Times New Roman" w:hAnsi="Times New Roman" w:cs="Times New Roman"/>
          <w:sz w:val="32"/>
        </w:rPr>
        <w:t>Возраст обучающихся</w:t>
      </w:r>
      <w:r w:rsidR="006727CD">
        <w:rPr>
          <w:rFonts w:ascii="Times New Roman" w:hAnsi="Times New Roman" w:cs="Times New Roman"/>
          <w:sz w:val="32"/>
        </w:rPr>
        <w:t>: 7-16</w:t>
      </w:r>
      <w:r w:rsidRPr="00701431">
        <w:rPr>
          <w:rFonts w:ascii="Times New Roman" w:hAnsi="Times New Roman" w:cs="Times New Roman"/>
          <w:sz w:val="32"/>
        </w:rPr>
        <w:t xml:space="preserve"> лет</w:t>
      </w:r>
    </w:p>
    <w:p w:rsidR="006041CC" w:rsidRPr="00701431" w:rsidRDefault="006041CC" w:rsidP="006041CC">
      <w:pPr>
        <w:spacing w:after="0" w:line="240" w:lineRule="auto"/>
        <w:jc w:val="center"/>
        <w:rPr>
          <w:rFonts w:ascii="Times New Roman" w:hAnsi="Times New Roman" w:cs="Times New Roman"/>
          <w:b/>
          <w:bCs/>
          <w:sz w:val="36"/>
        </w:rPr>
      </w:pPr>
      <w:r>
        <w:rPr>
          <w:rFonts w:ascii="Times New Roman" w:hAnsi="Times New Roman" w:cs="Times New Roman"/>
          <w:sz w:val="32"/>
        </w:rPr>
        <w:t>Срок реализации:</w:t>
      </w:r>
      <w:r w:rsidRPr="00701431">
        <w:rPr>
          <w:rFonts w:ascii="Times New Roman" w:hAnsi="Times New Roman" w:cs="Times New Roman"/>
          <w:sz w:val="32"/>
        </w:rPr>
        <w:t xml:space="preserve"> 3 года)</w:t>
      </w:r>
    </w:p>
    <w:p w:rsidR="006041CC" w:rsidRPr="00701431" w:rsidRDefault="006041CC" w:rsidP="006041CC">
      <w:pPr>
        <w:spacing w:after="0" w:line="240" w:lineRule="auto"/>
        <w:jc w:val="center"/>
        <w:rPr>
          <w:rFonts w:ascii="Times New Roman" w:hAnsi="Times New Roman" w:cs="Times New Roman"/>
          <w:sz w:val="32"/>
        </w:rPr>
      </w:pPr>
    </w:p>
    <w:p w:rsidR="006041CC" w:rsidRPr="00701431" w:rsidRDefault="006041CC" w:rsidP="006041CC">
      <w:pPr>
        <w:spacing w:after="0" w:line="240" w:lineRule="auto"/>
        <w:rPr>
          <w:rFonts w:ascii="Times New Roman" w:hAnsi="Times New Roman" w:cs="Times New Roman"/>
          <w:sz w:val="32"/>
        </w:rPr>
      </w:pPr>
    </w:p>
    <w:p w:rsidR="006041CC" w:rsidRPr="00B92F94" w:rsidRDefault="006041CC" w:rsidP="006041CC">
      <w:pPr>
        <w:spacing w:after="0" w:line="240" w:lineRule="auto"/>
        <w:jc w:val="right"/>
        <w:rPr>
          <w:rFonts w:ascii="Times New Roman" w:hAnsi="Times New Roman" w:cs="Times New Roman"/>
          <w:sz w:val="28"/>
          <w:szCs w:val="28"/>
        </w:rPr>
      </w:pPr>
      <w:r w:rsidRPr="00B92F94">
        <w:rPr>
          <w:rFonts w:ascii="Times New Roman" w:hAnsi="Times New Roman" w:cs="Times New Roman"/>
          <w:sz w:val="28"/>
          <w:szCs w:val="28"/>
        </w:rPr>
        <w:t xml:space="preserve">                                           Автор –составитель: </w:t>
      </w:r>
    </w:p>
    <w:p w:rsidR="006041CC" w:rsidRPr="00B92F94" w:rsidRDefault="006041CC" w:rsidP="006041CC">
      <w:pPr>
        <w:spacing w:after="0" w:line="240" w:lineRule="auto"/>
        <w:jc w:val="right"/>
        <w:rPr>
          <w:rFonts w:ascii="Times New Roman" w:hAnsi="Times New Roman" w:cs="Times New Roman"/>
          <w:sz w:val="28"/>
          <w:szCs w:val="28"/>
        </w:rPr>
      </w:pPr>
      <w:proofErr w:type="spellStart"/>
      <w:r w:rsidRPr="00B92F94">
        <w:rPr>
          <w:rFonts w:ascii="Times New Roman" w:hAnsi="Times New Roman" w:cs="Times New Roman"/>
          <w:sz w:val="28"/>
          <w:szCs w:val="28"/>
        </w:rPr>
        <w:t>БилаловаГульфияШавкатовна</w:t>
      </w:r>
      <w:proofErr w:type="spellEnd"/>
      <w:r w:rsidRPr="00B92F94">
        <w:rPr>
          <w:rFonts w:ascii="Times New Roman" w:hAnsi="Times New Roman" w:cs="Times New Roman"/>
          <w:sz w:val="28"/>
          <w:szCs w:val="28"/>
        </w:rPr>
        <w:t xml:space="preserve">, </w:t>
      </w:r>
    </w:p>
    <w:p w:rsidR="006041CC" w:rsidRPr="00B92F94" w:rsidRDefault="006041CC" w:rsidP="006041CC">
      <w:pPr>
        <w:spacing w:after="0" w:line="240" w:lineRule="auto"/>
        <w:jc w:val="right"/>
        <w:rPr>
          <w:rFonts w:ascii="Times New Roman" w:hAnsi="Times New Roman" w:cs="Times New Roman"/>
          <w:sz w:val="28"/>
          <w:szCs w:val="28"/>
        </w:rPr>
      </w:pPr>
      <w:r w:rsidRPr="00B92F94">
        <w:rPr>
          <w:rFonts w:ascii="Times New Roman" w:hAnsi="Times New Roman" w:cs="Times New Roman"/>
          <w:sz w:val="28"/>
          <w:szCs w:val="28"/>
        </w:rPr>
        <w:t>педагог дополнительного образования</w:t>
      </w:r>
    </w:p>
    <w:p w:rsidR="006041CC" w:rsidRPr="00701431" w:rsidRDefault="006041CC" w:rsidP="006041CC">
      <w:pPr>
        <w:spacing w:after="0" w:line="240" w:lineRule="auto"/>
        <w:jc w:val="right"/>
        <w:rPr>
          <w:rFonts w:ascii="Times New Roman" w:hAnsi="Times New Roman" w:cs="Times New Roman"/>
          <w:sz w:val="32"/>
        </w:rPr>
      </w:pPr>
    </w:p>
    <w:p w:rsidR="006041CC" w:rsidRPr="00701431" w:rsidRDefault="006041CC" w:rsidP="006041CC">
      <w:pPr>
        <w:spacing w:after="0" w:line="240" w:lineRule="auto"/>
        <w:jc w:val="center"/>
        <w:rPr>
          <w:rFonts w:ascii="Times New Roman" w:hAnsi="Times New Roman" w:cs="Times New Roman"/>
          <w:sz w:val="32"/>
        </w:rPr>
      </w:pPr>
    </w:p>
    <w:p w:rsidR="006041CC" w:rsidRPr="002C7680" w:rsidRDefault="006041CC" w:rsidP="006041CC">
      <w:pPr>
        <w:spacing w:after="0" w:line="240" w:lineRule="auto"/>
        <w:jc w:val="center"/>
        <w:rPr>
          <w:rFonts w:ascii="Times New Roman" w:hAnsi="Times New Roman" w:cs="Times New Roman"/>
          <w:sz w:val="24"/>
          <w:szCs w:val="24"/>
        </w:rPr>
      </w:pPr>
      <w:r w:rsidRPr="002C7680">
        <w:rPr>
          <w:rFonts w:ascii="Times New Roman" w:hAnsi="Times New Roman" w:cs="Times New Roman"/>
          <w:sz w:val="24"/>
          <w:szCs w:val="24"/>
        </w:rPr>
        <w:t>Базарные Матаки</w:t>
      </w:r>
    </w:p>
    <w:p w:rsidR="00083021" w:rsidRDefault="00083021" w:rsidP="00083021">
      <w:pPr>
        <w:shd w:val="clear" w:color="auto" w:fill="FFFFFF"/>
        <w:spacing w:after="0" w:line="240" w:lineRule="auto"/>
        <w:jc w:val="center"/>
        <w:textAlignment w:val="baseline"/>
        <w:rPr>
          <w:rFonts w:ascii="Times New Roman" w:hAnsi="Times New Roman" w:cs="Times New Roman"/>
          <w:b/>
          <w:color w:val="111111"/>
          <w:sz w:val="24"/>
          <w:szCs w:val="24"/>
        </w:rPr>
      </w:pPr>
      <w:r w:rsidRPr="00083021">
        <w:rPr>
          <w:rFonts w:ascii="Times New Roman" w:hAnsi="Times New Roman" w:cs="Times New Roman"/>
          <w:b/>
          <w:color w:val="111111"/>
          <w:sz w:val="24"/>
          <w:szCs w:val="24"/>
        </w:rPr>
        <w:t>Информационная карта образовательной программы</w:t>
      </w:r>
    </w:p>
    <w:p w:rsidR="0018547D" w:rsidRPr="00083021" w:rsidRDefault="0018547D" w:rsidP="00083021">
      <w:pPr>
        <w:shd w:val="clear" w:color="auto" w:fill="FFFFFF"/>
        <w:spacing w:after="0" w:line="240" w:lineRule="auto"/>
        <w:jc w:val="center"/>
        <w:textAlignment w:val="baseline"/>
        <w:rPr>
          <w:rFonts w:ascii="Times New Roman" w:hAnsi="Times New Roman" w:cs="Times New Roman"/>
          <w:b/>
          <w:color w:val="111111"/>
          <w:sz w:val="24"/>
          <w:szCs w:val="24"/>
        </w:rPr>
      </w:pP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3"/>
        <w:gridCol w:w="3923"/>
        <w:gridCol w:w="10773"/>
      </w:tblGrid>
      <w:tr w:rsidR="00083021" w:rsidRPr="00665BCA" w:rsidTr="00665BCA">
        <w:trPr>
          <w:trHeight w:val="287"/>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1.</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Образовательная организация</w:t>
            </w:r>
          </w:p>
        </w:tc>
        <w:tc>
          <w:tcPr>
            <w:tcW w:w="1077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 xml:space="preserve">"Дом детского творчества" </w:t>
            </w:r>
            <w:proofErr w:type="spellStart"/>
            <w:r w:rsidRPr="00665BCA">
              <w:rPr>
                <w:rFonts w:ascii="Times New Roman" w:hAnsi="Times New Roman" w:cs="Times New Roman"/>
              </w:rPr>
              <w:t>Алькеевского</w:t>
            </w:r>
            <w:proofErr w:type="spellEnd"/>
            <w:r w:rsidRPr="00665BCA">
              <w:rPr>
                <w:rFonts w:ascii="Times New Roman" w:hAnsi="Times New Roman" w:cs="Times New Roman"/>
              </w:rPr>
              <w:t xml:space="preserve"> муниципального района РТ</w:t>
            </w:r>
          </w:p>
        </w:tc>
      </w:tr>
      <w:tr w:rsidR="00083021" w:rsidRPr="00665BCA" w:rsidTr="00665BCA">
        <w:trPr>
          <w:trHeight w:val="511"/>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2.</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Полное название программы</w:t>
            </w:r>
          </w:p>
        </w:tc>
        <w:tc>
          <w:tcPr>
            <w:tcW w:w="1077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Дополнительная общеобразовательная общеразвивающая программа "ИЗО. Весёлая акварель».</w:t>
            </w:r>
          </w:p>
        </w:tc>
      </w:tr>
      <w:tr w:rsidR="00083021" w:rsidRPr="00665BCA" w:rsidTr="00665BCA">
        <w:trPr>
          <w:trHeight w:val="417"/>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3.</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Направленность программы</w:t>
            </w:r>
          </w:p>
        </w:tc>
        <w:tc>
          <w:tcPr>
            <w:tcW w:w="1077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художественная</w:t>
            </w:r>
          </w:p>
        </w:tc>
      </w:tr>
      <w:tr w:rsidR="0018547D" w:rsidRPr="00665BCA" w:rsidTr="00665BCA">
        <w:trPr>
          <w:trHeight w:val="321"/>
        </w:trPr>
        <w:tc>
          <w:tcPr>
            <w:tcW w:w="863" w:type="dxa"/>
          </w:tcPr>
          <w:p w:rsidR="0018547D" w:rsidRPr="00665BCA" w:rsidRDefault="0018547D" w:rsidP="00083021">
            <w:pPr>
              <w:spacing w:after="0" w:line="240" w:lineRule="auto"/>
              <w:jc w:val="center"/>
              <w:rPr>
                <w:rFonts w:ascii="Times New Roman" w:hAnsi="Times New Roman" w:cs="Times New Roman"/>
                <w:b/>
              </w:rPr>
            </w:pPr>
            <w:r w:rsidRPr="00665BCA">
              <w:rPr>
                <w:rFonts w:ascii="Times New Roman" w:hAnsi="Times New Roman" w:cs="Times New Roman"/>
                <w:b/>
              </w:rPr>
              <w:t>4.</w:t>
            </w:r>
          </w:p>
        </w:tc>
        <w:tc>
          <w:tcPr>
            <w:tcW w:w="14696" w:type="dxa"/>
            <w:gridSpan w:val="2"/>
          </w:tcPr>
          <w:p w:rsidR="0018547D" w:rsidRPr="00665BCA" w:rsidRDefault="0018547D" w:rsidP="00083021">
            <w:pPr>
              <w:spacing w:after="0" w:line="240" w:lineRule="auto"/>
              <w:rPr>
                <w:rFonts w:ascii="Times New Roman" w:hAnsi="Times New Roman" w:cs="Times New Roman"/>
              </w:rPr>
            </w:pPr>
            <w:r w:rsidRPr="00665BCA">
              <w:rPr>
                <w:rFonts w:ascii="Times New Roman" w:hAnsi="Times New Roman" w:cs="Times New Roman"/>
              </w:rPr>
              <w:t>Сведения о разработчиках</w:t>
            </w:r>
          </w:p>
        </w:tc>
      </w:tr>
      <w:tr w:rsidR="00083021" w:rsidRPr="00665BCA" w:rsidTr="00665BCA">
        <w:trPr>
          <w:trHeight w:val="282"/>
        </w:trPr>
        <w:tc>
          <w:tcPr>
            <w:tcW w:w="863" w:type="dxa"/>
          </w:tcPr>
          <w:p w:rsidR="00083021" w:rsidRPr="00665BCA" w:rsidRDefault="00083021" w:rsidP="00083021">
            <w:pPr>
              <w:spacing w:after="0" w:line="240" w:lineRule="auto"/>
              <w:jc w:val="center"/>
              <w:rPr>
                <w:rFonts w:ascii="Times New Roman" w:hAnsi="Times New Roman" w:cs="Times New Roman"/>
              </w:rPr>
            </w:pPr>
            <w:r w:rsidRPr="00665BCA">
              <w:rPr>
                <w:rFonts w:ascii="Times New Roman" w:hAnsi="Times New Roman" w:cs="Times New Roman"/>
              </w:rPr>
              <w:t>4.1.</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ФИО, должность</w:t>
            </w:r>
          </w:p>
        </w:tc>
        <w:tc>
          <w:tcPr>
            <w:tcW w:w="10773" w:type="dxa"/>
          </w:tcPr>
          <w:p w:rsidR="00083021" w:rsidRPr="00665BCA" w:rsidRDefault="00083021" w:rsidP="00083021">
            <w:pPr>
              <w:spacing w:after="0" w:line="240" w:lineRule="auto"/>
              <w:rPr>
                <w:rFonts w:ascii="Times New Roman" w:hAnsi="Times New Roman" w:cs="Times New Roman"/>
              </w:rPr>
            </w:pPr>
            <w:proofErr w:type="spellStart"/>
            <w:r w:rsidRPr="00665BCA">
              <w:rPr>
                <w:rFonts w:ascii="Times New Roman" w:hAnsi="Times New Roman" w:cs="Times New Roman"/>
              </w:rPr>
              <w:t>БилаловаГульфияШавкатовна</w:t>
            </w:r>
            <w:proofErr w:type="spellEnd"/>
            <w:r w:rsidRPr="00665BCA">
              <w:rPr>
                <w:rFonts w:ascii="Times New Roman" w:hAnsi="Times New Roman" w:cs="Times New Roman"/>
              </w:rPr>
              <w:t>, педагог дополнительного образования первой квалификационной категории</w:t>
            </w:r>
          </w:p>
        </w:tc>
      </w:tr>
      <w:tr w:rsidR="00083021" w:rsidRPr="00665BCA" w:rsidTr="00665BCA">
        <w:trPr>
          <w:trHeight w:val="131"/>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5.</w:t>
            </w:r>
          </w:p>
        </w:tc>
        <w:tc>
          <w:tcPr>
            <w:tcW w:w="14696" w:type="dxa"/>
            <w:gridSpan w:val="2"/>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Сведения о программе:</w:t>
            </w:r>
          </w:p>
        </w:tc>
      </w:tr>
      <w:tr w:rsidR="00083021" w:rsidRPr="00665BCA" w:rsidTr="00665BCA">
        <w:trPr>
          <w:trHeight w:val="260"/>
        </w:trPr>
        <w:tc>
          <w:tcPr>
            <w:tcW w:w="863" w:type="dxa"/>
          </w:tcPr>
          <w:p w:rsidR="00083021" w:rsidRPr="00665BCA" w:rsidRDefault="00083021" w:rsidP="00083021">
            <w:pPr>
              <w:spacing w:after="0" w:line="240" w:lineRule="auto"/>
              <w:jc w:val="center"/>
              <w:rPr>
                <w:rFonts w:ascii="Times New Roman" w:hAnsi="Times New Roman" w:cs="Times New Roman"/>
              </w:rPr>
            </w:pPr>
            <w:r w:rsidRPr="00665BCA">
              <w:rPr>
                <w:rFonts w:ascii="Times New Roman" w:hAnsi="Times New Roman" w:cs="Times New Roman"/>
              </w:rPr>
              <w:t>5.1.</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Срок реализации</w:t>
            </w:r>
          </w:p>
        </w:tc>
        <w:tc>
          <w:tcPr>
            <w:tcW w:w="1077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3 года обучения</w:t>
            </w:r>
          </w:p>
        </w:tc>
      </w:tr>
      <w:tr w:rsidR="00083021" w:rsidRPr="00665BCA" w:rsidTr="00665BCA">
        <w:trPr>
          <w:trHeight w:val="293"/>
        </w:trPr>
        <w:tc>
          <w:tcPr>
            <w:tcW w:w="863" w:type="dxa"/>
          </w:tcPr>
          <w:p w:rsidR="00083021" w:rsidRPr="00665BCA" w:rsidRDefault="00083021" w:rsidP="00083021">
            <w:pPr>
              <w:spacing w:after="0" w:line="240" w:lineRule="auto"/>
              <w:jc w:val="center"/>
              <w:rPr>
                <w:rFonts w:ascii="Times New Roman" w:hAnsi="Times New Roman" w:cs="Times New Roman"/>
              </w:rPr>
            </w:pPr>
            <w:r w:rsidRPr="00665BCA">
              <w:rPr>
                <w:rFonts w:ascii="Times New Roman" w:hAnsi="Times New Roman" w:cs="Times New Roman"/>
              </w:rPr>
              <w:t>5.2.</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Возраст обучающихся</w:t>
            </w:r>
          </w:p>
        </w:tc>
        <w:tc>
          <w:tcPr>
            <w:tcW w:w="1077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7-16 лет</w:t>
            </w:r>
          </w:p>
        </w:tc>
      </w:tr>
      <w:tr w:rsidR="00083021" w:rsidRPr="00665BCA" w:rsidTr="00665BCA">
        <w:trPr>
          <w:trHeight w:val="735"/>
        </w:trPr>
        <w:tc>
          <w:tcPr>
            <w:tcW w:w="863" w:type="dxa"/>
          </w:tcPr>
          <w:p w:rsidR="00083021" w:rsidRPr="00665BCA" w:rsidRDefault="00083021" w:rsidP="00083021">
            <w:pPr>
              <w:spacing w:after="0" w:line="240" w:lineRule="auto"/>
              <w:jc w:val="center"/>
              <w:rPr>
                <w:rFonts w:ascii="Times New Roman" w:hAnsi="Times New Roman" w:cs="Times New Roman"/>
              </w:rPr>
            </w:pPr>
            <w:r w:rsidRPr="00665BCA">
              <w:rPr>
                <w:rFonts w:ascii="Times New Roman" w:hAnsi="Times New Roman" w:cs="Times New Roman"/>
              </w:rPr>
              <w:t>5.3.</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Характеристика программы:</w:t>
            </w:r>
          </w:p>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 тип программы</w:t>
            </w:r>
          </w:p>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 вид программы</w:t>
            </w:r>
          </w:p>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 принцип проектирования программы</w:t>
            </w:r>
          </w:p>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-форма организации содержания и учебного процесса</w:t>
            </w:r>
          </w:p>
        </w:tc>
        <w:tc>
          <w:tcPr>
            <w:tcW w:w="10773" w:type="dxa"/>
          </w:tcPr>
          <w:p w:rsidR="00083021" w:rsidRPr="00665BCA" w:rsidRDefault="00083021" w:rsidP="00083021">
            <w:pPr>
              <w:spacing w:after="0" w:line="240" w:lineRule="auto"/>
              <w:rPr>
                <w:rFonts w:ascii="Times New Roman" w:hAnsi="Times New Roman" w:cs="Times New Roman"/>
              </w:rPr>
            </w:pPr>
          </w:p>
          <w:p w:rsidR="00083021" w:rsidRPr="00665BCA" w:rsidRDefault="00083021" w:rsidP="00083021">
            <w:pPr>
              <w:spacing w:after="0" w:line="240" w:lineRule="auto"/>
              <w:rPr>
                <w:rFonts w:ascii="Times New Roman" w:hAnsi="Times New Roman" w:cs="Times New Roman"/>
              </w:rPr>
            </w:pPr>
            <w:proofErr w:type="spellStart"/>
            <w:r w:rsidRPr="00665BCA">
              <w:rPr>
                <w:rFonts w:ascii="Times New Roman" w:hAnsi="Times New Roman" w:cs="Times New Roman"/>
              </w:rPr>
              <w:t>модефицированная</w:t>
            </w:r>
            <w:proofErr w:type="spellEnd"/>
          </w:p>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дополнительная общеобразовательная программа</w:t>
            </w:r>
          </w:p>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общеразвивающая</w:t>
            </w:r>
          </w:p>
          <w:p w:rsidR="00083021" w:rsidRPr="00665BCA" w:rsidRDefault="00083021" w:rsidP="00083021">
            <w:pPr>
              <w:spacing w:after="0" w:line="240" w:lineRule="auto"/>
              <w:rPr>
                <w:rFonts w:ascii="Times New Roman" w:hAnsi="Times New Roman" w:cs="Times New Roman"/>
              </w:rPr>
            </w:pPr>
          </w:p>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w:t>
            </w:r>
          </w:p>
        </w:tc>
      </w:tr>
      <w:tr w:rsidR="00083021" w:rsidRPr="00665BCA" w:rsidTr="00665BCA">
        <w:trPr>
          <w:trHeight w:val="588"/>
        </w:trPr>
        <w:tc>
          <w:tcPr>
            <w:tcW w:w="863" w:type="dxa"/>
          </w:tcPr>
          <w:p w:rsidR="00083021" w:rsidRPr="00665BCA" w:rsidRDefault="00083021" w:rsidP="00083021">
            <w:pPr>
              <w:spacing w:after="0" w:line="240" w:lineRule="auto"/>
              <w:jc w:val="center"/>
              <w:rPr>
                <w:rFonts w:ascii="Times New Roman" w:hAnsi="Times New Roman" w:cs="Times New Roman"/>
              </w:rPr>
            </w:pPr>
            <w:r w:rsidRPr="00665BCA">
              <w:rPr>
                <w:rFonts w:ascii="Times New Roman" w:hAnsi="Times New Roman" w:cs="Times New Roman"/>
              </w:rPr>
              <w:t>5.4.</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Цель программы</w:t>
            </w:r>
          </w:p>
        </w:tc>
        <w:tc>
          <w:tcPr>
            <w:tcW w:w="10773" w:type="dxa"/>
          </w:tcPr>
          <w:p w:rsidR="00083021" w:rsidRPr="00665BCA" w:rsidRDefault="00083021" w:rsidP="00665BCA">
            <w:pPr>
              <w:pStyle w:val="ab"/>
              <w:rPr>
                <w:sz w:val="22"/>
                <w:szCs w:val="22"/>
              </w:rPr>
            </w:pPr>
            <w:r w:rsidRPr="00665BCA">
              <w:rPr>
                <w:sz w:val="22"/>
                <w:szCs w:val="22"/>
              </w:rPr>
              <w:t>Приобщение через изобразительное творчество к искусству, развитие эстетической отзывчивости, формирование творческой и созидающей личности, социальное и пр</w:t>
            </w:r>
            <w:r w:rsidR="00665BCA">
              <w:rPr>
                <w:sz w:val="22"/>
                <w:szCs w:val="22"/>
              </w:rPr>
              <w:t>офессиональное самоопределение.</w:t>
            </w:r>
          </w:p>
        </w:tc>
      </w:tr>
      <w:tr w:rsidR="00083021" w:rsidRPr="00665BCA" w:rsidTr="00665BCA">
        <w:trPr>
          <w:trHeight w:val="735"/>
        </w:trPr>
        <w:tc>
          <w:tcPr>
            <w:tcW w:w="863" w:type="dxa"/>
          </w:tcPr>
          <w:p w:rsidR="00083021" w:rsidRPr="00665BCA" w:rsidRDefault="00083021" w:rsidP="00083021">
            <w:pPr>
              <w:spacing w:after="0" w:line="240" w:lineRule="auto"/>
              <w:jc w:val="center"/>
              <w:rPr>
                <w:rFonts w:ascii="Times New Roman" w:hAnsi="Times New Roman" w:cs="Times New Roman"/>
              </w:rPr>
            </w:pPr>
            <w:r w:rsidRPr="00665BCA">
              <w:rPr>
                <w:rFonts w:ascii="Times New Roman" w:hAnsi="Times New Roman" w:cs="Times New Roman"/>
              </w:rPr>
              <w:t>5.5.</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Образовательные модули (в соответствии с уровнями сложности содержания и материала программы)</w:t>
            </w:r>
          </w:p>
        </w:tc>
        <w:tc>
          <w:tcPr>
            <w:tcW w:w="10773" w:type="dxa"/>
          </w:tcPr>
          <w:p w:rsidR="00083021" w:rsidRPr="00665BCA" w:rsidRDefault="00083021" w:rsidP="00083021">
            <w:pPr>
              <w:spacing w:after="0" w:line="240" w:lineRule="auto"/>
              <w:ind w:left="33"/>
              <w:rPr>
                <w:rFonts w:ascii="Times New Roman" w:hAnsi="Times New Roman" w:cs="Times New Roman"/>
              </w:rPr>
            </w:pPr>
            <w:r w:rsidRPr="00665BCA">
              <w:rPr>
                <w:rFonts w:ascii="Times New Roman" w:hAnsi="Times New Roman" w:cs="Times New Roman"/>
              </w:rPr>
              <w:t>-</w:t>
            </w:r>
          </w:p>
        </w:tc>
      </w:tr>
      <w:tr w:rsidR="00083021" w:rsidRPr="00665BCA" w:rsidTr="00665BCA">
        <w:trPr>
          <w:trHeight w:val="735"/>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6.</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Формы и методы образовательной деятельности</w:t>
            </w:r>
          </w:p>
        </w:tc>
        <w:tc>
          <w:tcPr>
            <w:tcW w:w="10773" w:type="dxa"/>
          </w:tcPr>
          <w:p w:rsidR="00083021" w:rsidRPr="00665BCA" w:rsidRDefault="00083021" w:rsidP="00083021">
            <w:pPr>
              <w:pStyle w:val="ab"/>
              <w:rPr>
                <w:iCs/>
                <w:sz w:val="22"/>
                <w:szCs w:val="22"/>
              </w:rPr>
            </w:pPr>
            <w:r w:rsidRPr="00665BCA">
              <w:rPr>
                <w:b/>
                <w:bCs/>
                <w:i/>
                <w:iCs/>
                <w:sz w:val="22"/>
                <w:szCs w:val="22"/>
              </w:rPr>
              <w:t>Формы и методы проведения занятий:</w:t>
            </w:r>
          </w:p>
          <w:p w:rsidR="00083021" w:rsidRPr="00665BCA" w:rsidRDefault="00083021" w:rsidP="00083021">
            <w:pPr>
              <w:pStyle w:val="ab"/>
              <w:rPr>
                <w:sz w:val="22"/>
                <w:szCs w:val="22"/>
              </w:rPr>
            </w:pPr>
            <w:r w:rsidRPr="00665BCA">
              <w:rPr>
                <w:sz w:val="22"/>
                <w:szCs w:val="22"/>
              </w:rPr>
              <w:t xml:space="preserve">1.  Словесные методы обучения: устное изложение; беседа; анализ произведений искусства.                                                                              </w:t>
            </w:r>
          </w:p>
          <w:p w:rsidR="00083021" w:rsidRPr="00665BCA" w:rsidRDefault="00083021" w:rsidP="00083021">
            <w:pPr>
              <w:pStyle w:val="ab"/>
              <w:rPr>
                <w:sz w:val="22"/>
                <w:szCs w:val="22"/>
              </w:rPr>
            </w:pPr>
            <w:r w:rsidRPr="00665BCA">
              <w:rPr>
                <w:sz w:val="22"/>
                <w:szCs w:val="22"/>
              </w:rPr>
              <w:t xml:space="preserve"> 2. Наглядные методы обучения: показ упражнений, исполнение педагогом; наблюдение; работа по образцу.                   </w:t>
            </w:r>
          </w:p>
          <w:p w:rsidR="00083021" w:rsidRPr="00665BCA" w:rsidRDefault="00083021" w:rsidP="00083021">
            <w:pPr>
              <w:pStyle w:val="ab"/>
              <w:rPr>
                <w:sz w:val="22"/>
                <w:szCs w:val="22"/>
              </w:rPr>
            </w:pPr>
            <w:r w:rsidRPr="00665BCA">
              <w:rPr>
                <w:sz w:val="22"/>
                <w:szCs w:val="22"/>
              </w:rPr>
              <w:t xml:space="preserve">3.   Практические методы обучения.                                                                 </w:t>
            </w:r>
          </w:p>
          <w:p w:rsidR="00083021" w:rsidRPr="00665BCA" w:rsidRDefault="00083021" w:rsidP="00665BCA">
            <w:pPr>
              <w:pStyle w:val="ab"/>
              <w:rPr>
                <w:sz w:val="22"/>
                <w:szCs w:val="22"/>
              </w:rPr>
            </w:pPr>
            <w:r w:rsidRPr="00665BCA">
              <w:rPr>
                <w:sz w:val="22"/>
                <w:szCs w:val="22"/>
              </w:rPr>
              <w:t xml:space="preserve"> 4.  Частично-поисковые методы обучения (дети </w:t>
            </w:r>
            <w:r w:rsidR="00665BCA">
              <w:rPr>
                <w:sz w:val="22"/>
                <w:szCs w:val="22"/>
              </w:rPr>
              <w:t>участвуют в подборе материала).</w:t>
            </w:r>
          </w:p>
        </w:tc>
      </w:tr>
      <w:tr w:rsidR="00083021" w:rsidRPr="00665BCA" w:rsidTr="00665BCA">
        <w:trPr>
          <w:trHeight w:val="511"/>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7.</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Формы мониторинга результативности</w:t>
            </w:r>
          </w:p>
        </w:tc>
        <w:tc>
          <w:tcPr>
            <w:tcW w:w="10773" w:type="dxa"/>
          </w:tcPr>
          <w:p w:rsidR="00083021" w:rsidRPr="00665BCA" w:rsidRDefault="00083021" w:rsidP="00083021">
            <w:pPr>
              <w:spacing w:after="0" w:line="240" w:lineRule="auto"/>
              <w:ind w:left="33"/>
              <w:rPr>
                <w:rFonts w:ascii="Times New Roman" w:hAnsi="Times New Roman" w:cs="Times New Roman"/>
                <w:b/>
              </w:rPr>
            </w:pPr>
            <w:r w:rsidRPr="00665BCA">
              <w:rPr>
                <w:rFonts w:ascii="Times New Roman" w:hAnsi="Times New Roman" w:cs="Times New Roman"/>
              </w:rPr>
              <w:t>Тестирование, самостоятельная работа, контрольная работа, устный опрос, устный зачет, защита проекта, фронтальный опрос, защита проекта</w:t>
            </w:r>
          </w:p>
        </w:tc>
      </w:tr>
      <w:tr w:rsidR="00083021" w:rsidRPr="00665BCA" w:rsidTr="00665BCA">
        <w:trPr>
          <w:trHeight w:val="407"/>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8.</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Результативность реализации программы</w:t>
            </w:r>
          </w:p>
        </w:tc>
        <w:tc>
          <w:tcPr>
            <w:tcW w:w="10773" w:type="dxa"/>
          </w:tcPr>
          <w:p w:rsidR="00083021" w:rsidRPr="00665BCA" w:rsidRDefault="00083021" w:rsidP="00083021">
            <w:pPr>
              <w:pStyle w:val="ab"/>
              <w:jc w:val="both"/>
              <w:rPr>
                <w:sz w:val="22"/>
                <w:szCs w:val="22"/>
              </w:rPr>
            </w:pPr>
            <w:r w:rsidRPr="00665BCA">
              <w:rPr>
                <w:sz w:val="22"/>
                <w:szCs w:val="22"/>
              </w:rPr>
              <w:t xml:space="preserve">     Главным результатом реализации программы является создание каждым ребенком своего оригинального продукта, а </w:t>
            </w:r>
            <w:r w:rsidR="00665BCA">
              <w:rPr>
                <w:sz w:val="22"/>
                <w:szCs w:val="22"/>
              </w:rPr>
              <w:t xml:space="preserve"> главным критерием оценки обучающегося</w:t>
            </w:r>
            <w:r w:rsidRPr="00665BCA">
              <w:rPr>
                <w:sz w:val="22"/>
                <w:szCs w:val="22"/>
              </w:rPr>
              <w:t xml:space="preserve"> является не столько его талантливость, сколько его способность трудиться, способность упорно добиваться достижения нужного результата, ведь овладеть  всеми секретами изобразительного искусства может каждый, по - настоящему желающий этого ребенок.</w:t>
            </w:r>
          </w:p>
          <w:p w:rsidR="00083021" w:rsidRPr="00665BCA" w:rsidRDefault="00083021" w:rsidP="00083021">
            <w:pPr>
              <w:spacing w:after="0" w:line="240" w:lineRule="auto"/>
              <w:ind w:left="33"/>
              <w:rPr>
                <w:rFonts w:ascii="Times New Roman" w:hAnsi="Times New Roman" w:cs="Times New Roman"/>
              </w:rPr>
            </w:pPr>
            <w:r w:rsidRPr="00665BCA">
              <w:rPr>
                <w:rFonts w:ascii="Times New Roman" w:hAnsi="Times New Roman" w:cs="Times New Roman"/>
              </w:rPr>
              <w:t xml:space="preserve">     Дети, в процессе усвоения программных требований, получают </w:t>
            </w:r>
            <w:proofErr w:type="spellStart"/>
            <w:r w:rsidRPr="00665BCA">
              <w:rPr>
                <w:rFonts w:ascii="Times New Roman" w:hAnsi="Times New Roman" w:cs="Times New Roman"/>
              </w:rPr>
              <w:t>допрофессиональную</w:t>
            </w:r>
            <w:proofErr w:type="spellEnd"/>
            <w:r w:rsidRPr="00665BCA">
              <w:rPr>
                <w:rFonts w:ascii="Times New Roman" w:hAnsi="Times New Roman" w:cs="Times New Roman"/>
              </w:rPr>
              <w:t xml:space="preserve"> подготовку, наиболее одаренные – возможность обучения в специальных профессиональных учебных заведениях</w:t>
            </w:r>
          </w:p>
        </w:tc>
      </w:tr>
      <w:tr w:rsidR="00083021" w:rsidRPr="00665BCA" w:rsidTr="00665BCA">
        <w:trPr>
          <w:trHeight w:val="488"/>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9.</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Дата утверждения и последней корректировки программы</w:t>
            </w:r>
          </w:p>
        </w:tc>
        <w:tc>
          <w:tcPr>
            <w:tcW w:w="1077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31.08.2020</w:t>
            </w:r>
          </w:p>
        </w:tc>
      </w:tr>
      <w:tr w:rsidR="00083021" w:rsidRPr="00665BCA" w:rsidTr="00665BCA">
        <w:trPr>
          <w:trHeight w:val="420"/>
        </w:trPr>
        <w:tc>
          <w:tcPr>
            <w:tcW w:w="863" w:type="dxa"/>
          </w:tcPr>
          <w:p w:rsidR="00083021" w:rsidRPr="00665BCA" w:rsidRDefault="00083021" w:rsidP="00083021">
            <w:pPr>
              <w:spacing w:after="0" w:line="240" w:lineRule="auto"/>
              <w:jc w:val="center"/>
              <w:rPr>
                <w:rFonts w:ascii="Times New Roman" w:hAnsi="Times New Roman" w:cs="Times New Roman"/>
                <w:b/>
              </w:rPr>
            </w:pPr>
            <w:r w:rsidRPr="00665BCA">
              <w:rPr>
                <w:rFonts w:ascii="Times New Roman" w:hAnsi="Times New Roman" w:cs="Times New Roman"/>
                <w:b/>
              </w:rPr>
              <w:t>10.</w:t>
            </w:r>
          </w:p>
        </w:tc>
        <w:tc>
          <w:tcPr>
            <w:tcW w:w="3923" w:type="dxa"/>
          </w:tcPr>
          <w:p w:rsidR="00083021" w:rsidRPr="00665BCA" w:rsidRDefault="00083021" w:rsidP="00083021">
            <w:pPr>
              <w:spacing w:after="0" w:line="240" w:lineRule="auto"/>
              <w:rPr>
                <w:rFonts w:ascii="Times New Roman" w:hAnsi="Times New Roman" w:cs="Times New Roman"/>
              </w:rPr>
            </w:pPr>
            <w:r w:rsidRPr="00665BCA">
              <w:rPr>
                <w:rFonts w:ascii="Times New Roman" w:hAnsi="Times New Roman" w:cs="Times New Roman"/>
              </w:rPr>
              <w:t>Рецензенты</w:t>
            </w:r>
          </w:p>
        </w:tc>
        <w:tc>
          <w:tcPr>
            <w:tcW w:w="10773" w:type="dxa"/>
          </w:tcPr>
          <w:p w:rsidR="00083021" w:rsidRPr="00665BCA" w:rsidRDefault="00083021" w:rsidP="00083021">
            <w:pPr>
              <w:spacing w:after="0" w:line="240" w:lineRule="auto"/>
              <w:rPr>
                <w:rFonts w:ascii="Times New Roman" w:hAnsi="Times New Roman" w:cs="Times New Roman"/>
                <w:b/>
              </w:rPr>
            </w:pPr>
          </w:p>
        </w:tc>
      </w:tr>
    </w:tbl>
    <w:p w:rsidR="006041CC" w:rsidRPr="00C34376" w:rsidRDefault="006041CC" w:rsidP="00665BCA">
      <w:pPr>
        <w:pStyle w:val="24"/>
      </w:pPr>
      <w:r w:rsidRPr="00C34376">
        <w:lastRenderedPageBreak/>
        <w:t>ОГЛАВЛЕНИЕ</w:t>
      </w:r>
    </w:p>
    <w:p w:rsidR="006041CC" w:rsidRPr="00C34376" w:rsidRDefault="00766F3B" w:rsidP="00665BCA">
      <w:pPr>
        <w:pStyle w:val="24"/>
      </w:pPr>
      <w:r w:rsidRPr="00766F3B">
        <w:fldChar w:fldCharType="begin"/>
      </w:r>
      <w:r w:rsidR="006041CC" w:rsidRPr="00C34376">
        <w:instrText xml:space="preserve"> TOC \o "1-3" \h \z </w:instrText>
      </w:r>
      <w:r w:rsidRPr="00766F3B">
        <w:fldChar w:fldCharType="separate"/>
      </w:r>
      <w:hyperlink w:anchor="bookmark4" w:tooltip="Current Document">
        <w:r w:rsidR="00C34376" w:rsidRPr="00C34376">
          <w:t xml:space="preserve">Пояснительная записка                                                                                                                                                               </w:t>
        </w:r>
        <w:r w:rsidR="006041CC" w:rsidRPr="00C34376">
          <w:t>3</w:t>
        </w:r>
      </w:hyperlink>
    </w:p>
    <w:p w:rsidR="00C34376" w:rsidRDefault="006041CC" w:rsidP="00665BCA">
      <w:pPr>
        <w:pStyle w:val="24"/>
      </w:pPr>
      <w:r w:rsidRPr="00C34376">
        <w:t xml:space="preserve">Учебный план по программе дополнительного образования детей «ИЗО» (по годам обучения)  </w:t>
      </w:r>
    </w:p>
    <w:p w:rsidR="006041CC" w:rsidRDefault="00C34376" w:rsidP="00665BCA">
      <w:pPr>
        <w:pStyle w:val="24"/>
      </w:pPr>
      <w:r>
        <w:t xml:space="preserve">Учебный план первого года  обучения  </w:t>
      </w:r>
      <w:r w:rsidRPr="00C34376">
        <w:t>по программе дополнительного образования детей «ИЗО»</w:t>
      </w:r>
      <w:r w:rsidR="009F60E4">
        <w:t>9</w:t>
      </w:r>
    </w:p>
    <w:p w:rsidR="00C34376" w:rsidRDefault="00C34376" w:rsidP="00665BCA">
      <w:pPr>
        <w:pStyle w:val="24"/>
      </w:pPr>
      <w:r>
        <w:t xml:space="preserve">Учебный план второго года обучения  </w:t>
      </w:r>
      <w:r w:rsidRPr="00C34376">
        <w:t>по программе дополнительного образования детей «ИЗО»</w:t>
      </w:r>
      <w:r w:rsidR="009F60E4">
        <w:t xml:space="preserve">           11</w:t>
      </w:r>
    </w:p>
    <w:p w:rsidR="00C34376" w:rsidRDefault="00C34376" w:rsidP="00665BCA">
      <w:pPr>
        <w:pStyle w:val="24"/>
      </w:pPr>
      <w:r>
        <w:t xml:space="preserve">Учебный план третьего года обучения   </w:t>
      </w:r>
      <w:r w:rsidRPr="00C34376">
        <w:t>по программе дополнительного образования детей «ИЗО»</w:t>
      </w:r>
      <w:r w:rsidR="00D712C0">
        <w:t xml:space="preserve">                14</w:t>
      </w:r>
    </w:p>
    <w:p w:rsidR="00C34376" w:rsidRDefault="00C34376" w:rsidP="00665BCA">
      <w:pPr>
        <w:pStyle w:val="24"/>
      </w:pPr>
      <w:r>
        <w:t xml:space="preserve">Содержание учебного </w:t>
      </w:r>
      <w:r w:rsidRPr="00656611">
        <w:rPr>
          <w:sz w:val="22"/>
          <w:szCs w:val="22"/>
        </w:rPr>
        <w:t>плана</w:t>
      </w:r>
      <w:r>
        <w:t xml:space="preserve"> первого года обучения</w:t>
      </w:r>
      <w:r w:rsidR="009F60E4">
        <w:t xml:space="preserve"> 18</w:t>
      </w:r>
    </w:p>
    <w:p w:rsidR="00C34376" w:rsidRDefault="00C34376" w:rsidP="00665BCA">
      <w:pPr>
        <w:pStyle w:val="24"/>
      </w:pPr>
      <w:r>
        <w:t>Содержание учебного плана второго года обучения</w:t>
      </w:r>
      <w:r w:rsidR="00D712C0">
        <w:t xml:space="preserve">                                                                                                           24</w:t>
      </w:r>
    </w:p>
    <w:p w:rsidR="00C34376" w:rsidRDefault="00C34376" w:rsidP="00665BCA">
      <w:pPr>
        <w:pStyle w:val="24"/>
      </w:pPr>
      <w:r>
        <w:t>Содержание учебного плана третьего года обучения</w:t>
      </w:r>
      <w:r w:rsidR="009F60E4">
        <w:t xml:space="preserve">                              44</w:t>
      </w:r>
    </w:p>
    <w:p w:rsidR="006041CC" w:rsidRPr="00C34376" w:rsidRDefault="006041CC" w:rsidP="00665BCA">
      <w:pPr>
        <w:pStyle w:val="24"/>
      </w:pPr>
      <w:r w:rsidRPr="00C34376">
        <w:t>Методическое, дидактическое и материально-техническое обе</w:t>
      </w:r>
      <w:r w:rsidR="00C34376" w:rsidRPr="00C34376">
        <w:t xml:space="preserve">спечение реализации программы                              </w:t>
      </w:r>
      <w:r w:rsidR="009F60E4">
        <w:t>46</w:t>
      </w:r>
    </w:p>
    <w:p w:rsidR="006041CC" w:rsidRPr="00C34376" w:rsidRDefault="006041CC" w:rsidP="00665BCA">
      <w:pPr>
        <w:pStyle w:val="24"/>
      </w:pPr>
      <w:r w:rsidRPr="00C34376">
        <w:t xml:space="preserve">Список литературы.  </w:t>
      </w:r>
      <w:r w:rsidR="009F60E4">
        <w:t xml:space="preserve"> 47</w:t>
      </w:r>
    </w:p>
    <w:p w:rsidR="006041CC" w:rsidRPr="00C34376" w:rsidRDefault="006041CC" w:rsidP="00665BCA">
      <w:pPr>
        <w:pStyle w:val="24"/>
      </w:pPr>
      <w:r w:rsidRPr="00C34376">
        <w:t xml:space="preserve">Приложение           </w:t>
      </w:r>
    </w:p>
    <w:p w:rsidR="006041CC" w:rsidRPr="00C34376" w:rsidRDefault="006041CC" w:rsidP="00665BCA">
      <w:pPr>
        <w:pStyle w:val="24"/>
      </w:pPr>
      <w:r w:rsidRPr="00C34376">
        <w:t>Календарный учебный график первого года обучения по программе дополнительного образования детей ИЗО»</w:t>
      </w:r>
      <w:r w:rsidR="009F60E4">
        <w:t xml:space="preserve">  48</w:t>
      </w:r>
    </w:p>
    <w:p w:rsidR="006041CC" w:rsidRPr="00C34376" w:rsidRDefault="006041CC" w:rsidP="00665BCA">
      <w:pPr>
        <w:pStyle w:val="24"/>
      </w:pPr>
      <w:r w:rsidRPr="00C34376">
        <w:t>Календарный учебный график второго года обучения по программе дополнительного образования детей ИЗО</w:t>
      </w:r>
      <w:r w:rsidR="00D712C0">
        <w:t>»</w:t>
      </w:r>
      <w:r w:rsidR="00D712C0">
        <w:tab/>
        <w:t>5</w:t>
      </w:r>
      <w:r w:rsidR="009F60E4">
        <w:t>4</w:t>
      </w:r>
    </w:p>
    <w:p w:rsidR="006041CC" w:rsidRPr="00C34376" w:rsidRDefault="006041CC" w:rsidP="00665BCA">
      <w:pPr>
        <w:pStyle w:val="24"/>
      </w:pPr>
      <w:r w:rsidRPr="00C34376">
        <w:t>Календарный учебный график третьего года обучения по программе дополнительного образования детей ИЗО</w:t>
      </w:r>
      <w:r w:rsidR="00D712C0">
        <w:t>»</w:t>
      </w:r>
      <w:r w:rsidR="00D712C0">
        <w:tab/>
      </w:r>
      <w:r w:rsidRPr="00C34376">
        <w:t>8</w:t>
      </w:r>
      <w:r w:rsidR="009F60E4">
        <w:t>0</w:t>
      </w:r>
    </w:p>
    <w:p w:rsidR="006041CC" w:rsidRPr="002C7680" w:rsidRDefault="00766F3B" w:rsidP="006041CC">
      <w:pPr>
        <w:shd w:val="clear" w:color="auto" w:fill="FFFFFF" w:themeFill="background1"/>
        <w:spacing w:after="0" w:line="240" w:lineRule="auto"/>
        <w:rPr>
          <w:rFonts w:ascii="Times New Roman" w:hAnsi="Times New Roman" w:cs="Times New Roman"/>
          <w:sz w:val="24"/>
          <w:szCs w:val="24"/>
        </w:rPr>
      </w:pPr>
      <w:r w:rsidRPr="00C34376">
        <w:rPr>
          <w:rFonts w:ascii="Times New Roman" w:hAnsi="Times New Roman" w:cs="Times New Roman"/>
          <w:sz w:val="24"/>
          <w:szCs w:val="24"/>
        </w:rPr>
        <w:fldChar w:fldCharType="end"/>
      </w:r>
    </w:p>
    <w:p w:rsidR="006041CC" w:rsidRDefault="006041CC" w:rsidP="006041CC">
      <w:pPr>
        <w:spacing w:after="0" w:line="240" w:lineRule="auto"/>
        <w:jc w:val="center"/>
        <w:rPr>
          <w:rFonts w:ascii="Times New Roman" w:hAnsi="Times New Roman" w:cs="Times New Roman"/>
          <w:b/>
        </w:rPr>
      </w:pPr>
    </w:p>
    <w:p w:rsidR="006041CC" w:rsidRDefault="006041CC" w:rsidP="006041CC">
      <w:pPr>
        <w:spacing w:after="0" w:line="240" w:lineRule="auto"/>
        <w:jc w:val="center"/>
        <w:rPr>
          <w:rFonts w:ascii="Times New Roman" w:hAnsi="Times New Roman" w:cs="Times New Roman"/>
          <w:b/>
        </w:rPr>
      </w:pPr>
    </w:p>
    <w:p w:rsidR="006041CC" w:rsidRDefault="006041CC" w:rsidP="006041CC">
      <w:pPr>
        <w:spacing w:after="0" w:line="240" w:lineRule="auto"/>
        <w:jc w:val="center"/>
        <w:rPr>
          <w:rFonts w:ascii="Times New Roman" w:hAnsi="Times New Roman" w:cs="Times New Roman"/>
          <w:b/>
        </w:rPr>
      </w:pPr>
    </w:p>
    <w:p w:rsidR="006041CC" w:rsidRDefault="006041CC" w:rsidP="006041CC">
      <w:pPr>
        <w:spacing w:after="0" w:line="240" w:lineRule="auto"/>
        <w:jc w:val="center"/>
        <w:rPr>
          <w:rFonts w:ascii="Times New Roman" w:hAnsi="Times New Roman" w:cs="Times New Roman"/>
          <w:b/>
        </w:rPr>
      </w:pPr>
    </w:p>
    <w:p w:rsidR="006041CC" w:rsidRDefault="006041CC" w:rsidP="006041CC">
      <w:pPr>
        <w:spacing w:after="0" w:line="240" w:lineRule="auto"/>
        <w:jc w:val="center"/>
        <w:rPr>
          <w:rFonts w:ascii="Times New Roman" w:hAnsi="Times New Roman" w:cs="Times New Roman"/>
          <w:b/>
        </w:rPr>
      </w:pPr>
    </w:p>
    <w:p w:rsidR="00C34376" w:rsidRDefault="00C34376" w:rsidP="000E63C9">
      <w:pPr>
        <w:spacing w:line="360" w:lineRule="auto"/>
        <w:jc w:val="center"/>
        <w:rPr>
          <w:rFonts w:ascii="Times New Roman" w:hAnsi="Times New Roman" w:cs="Times New Roman"/>
          <w:b/>
          <w:sz w:val="24"/>
          <w:szCs w:val="24"/>
        </w:rPr>
      </w:pPr>
    </w:p>
    <w:p w:rsidR="00CB69C8" w:rsidRPr="00656611" w:rsidRDefault="00CB69C8" w:rsidP="000E63C9">
      <w:pPr>
        <w:spacing w:line="360" w:lineRule="auto"/>
        <w:jc w:val="center"/>
        <w:rPr>
          <w:rFonts w:ascii="Times New Roman" w:hAnsi="Times New Roman" w:cs="Times New Roman"/>
        </w:rPr>
      </w:pPr>
      <w:r w:rsidRPr="00656611">
        <w:rPr>
          <w:rFonts w:ascii="Times New Roman" w:hAnsi="Times New Roman" w:cs="Times New Roman"/>
          <w:b/>
        </w:rPr>
        <w:lastRenderedPageBreak/>
        <w:t>Пояснительная записка</w:t>
      </w:r>
    </w:p>
    <w:p w:rsidR="00876DEA" w:rsidRPr="003933F3" w:rsidRDefault="00876DEA" w:rsidP="00876DEA">
      <w:pPr>
        <w:autoSpaceDE w:val="0"/>
        <w:autoSpaceDN w:val="0"/>
        <w:adjustRightInd w:val="0"/>
        <w:spacing w:after="0"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b/>
          <w:bCs/>
          <w:color w:val="000000"/>
          <w:lang w:eastAsia="ru-RU"/>
        </w:rPr>
        <w:t xml:space="preserve">Направленность программы: </w:t>
      </w:r>
    </w:p>
    <w:p w:rsidR="00876DEA" w:rsidRPr="000E520E" w:rsidRDefault="00876DEA" w:rsidP="00876DEA">
      <w:pPr>
        <w:autoSpaceDE w:val="0"/>
        <w:autoSpaceDN w:val="0"/>
        <w:adjustRightInd w:val="0"/>
        <w:spacing w:after="0"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b/>
          <w:bCs/>
          <w:color w:val="000000"/>
          <w:lang w:eastAsia="ru-RU"/>
        </w:rPr>
        <w:t>Художественная</w:t>
      </w:r>
      <w:r w:rsidRPr="003933F3">
        <w:rPr>
          <w:rFonts w:ascii="Times New Roman" w:eastAsia="Times New Roman" w:hAnsi="Times New Roman" w:cs="Times New Roman"/>
          <w:color w:val="000000"/>
          <w:lang w:eastAsia="ru-RU"/>
        </w:rPr>
        <w:t>- по основному содерж</w:t>
      </w:r>
      <w:r>
        <w:rPr>
          <w:rFonts w:ascii="Times New Roman" w:eastAsia="Times New Roman" w:hAnsi="Times New Roman" w:cs="Times New Roman"/>
          <w:color w:val="000000"/>
          <w:lang w:eastAsia="ru-RU"/>
        </w:rPr>
        <w:t>анию и направлению деятельности</w:t>
      </w:r>
      <w:r w:rsidRPr="000E520E">
        <w:rPr>
          <w:rFonts w:ascii="Times New Roman" w:eastAsia="Times New Roman" w:hAnsi="Times New Roman" w:cs="Times New Roman"/>
          <w:color w:val="000000"/>
          <w:lang w:eastAsia="ru-RU"/>
        </w:rPr>
        <w:t xml:space="preserve">. </w:t>
      </w:r>
      <w:r w:rsidRPr="000E520E">
        <w:rPr>
          <w:rFonts w:ascii="Times New Roman" w:hAnsi="Times New Roman" w:cs="Times New Roman"/>
          <w:color w:val="000000"/>
          <w:shd w:val="clear" w:color="auto" w:fill="FFFFFF"/>
        </w:rPr>
        <w:t> Направлена на развитие художественного вкуса, художественных способностей и склонностей к различным видам искусства, творческого подхода, эмоционального восприятия и образного мышления, подготовки личности к постижению великого мира искусства, формированию стремления к воссозданию чувственного образа воспринимаемого мира.</w:t>
      </w:r>
    </w:p>
    <w:p w:rsidR="00876DEA" w:rsidRPr="003933F3" w:rsidRDefault="00876DEA" w:rsidP="00876DEA">
      <w:pPr>
        <w:autoSpaceDE w:val="0"/>
        <w:autoSpaceDN w:val="0"/>
        <w:adjustRightInd w:val="0"/>
        <w:spacing w:after="0"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b/>
          <w:bCs/>
          <w:color w:val="000000"/>
          <w:lang w:eastAsia="ru-RU"/>
        </w:rPr>
        <w:t>Профессионально-ориентированная</w:t>
      </w:r>
      <w:r w:rsidRPr="003933F3">
        <w:rPr>
          <w:rFonts w:ascii="Times New Roman" w:eastAsia="Times New Roman" w:hAnsi="Times New Roman" w:cs="Times New Roman"/>
          <w:color w:val="000000"/>
          <w:lang w:eastAsia="ru-RU"/>
        </w:rPr>
        <w:t xml:space="preserve">– по созданию условий для овладения детьми определенной совокупности умений и способов деятельности. </w:t>
      </w:r>
    </w:p>
    <w:p w:rsidR="00876DEA" w:rsidRPr="003933F3" w:rsidRDefault="00876DEA" w:rsidP="00876DEA">
      <w:pPr>
        <w:pStyle w:val="a9"/>
        <w:ind w:firstLine="0"/>
        <w:rPr>
          <w:sz w:val="22"/>
          <w:szCs w:val="22"/>
        </w:rPr>
      </w:pPr>
      <w:r w:rsidRPr="003933F3">
        <w:rPr>
          <w:b/>
          <w:bCs/>
          <w:sz w:val="22"/>
          <w:szCs w:val="22"/>
        </w:rPr>
        <w:t xml:space="preserve">Интегрированная </w:t>
      </w:r>
      <w:r w:rsidRPr="003933F3">
        <w:rPr>
          <w:sz w:val="22"/>
          <w:szCs w:val="22"/>
        </w:rPr>
        <w:t xml:space="preserve">– используются </w:t>
      </w:r>
      <w:proofErr w:type="spellStart"/>
      <w:r w:rsidRPr="003933F3">
        <w:rPr>
          <w:sz w:val="22"/>
          <w:szCs w:val="22"/>
        </w:rPr>
        <w:t>межпредметные</w:t>
      </w:r>
      <w:proofErr w:type="spellEnd"/>
      <w:r w:rsidRPr="003933F3">
        <w:rPr>
          <w:sz w:val="22"/>
          <w:szCs w:val="22"/>
        </w:rPr>
        <w:t xml:space="preserve"> связи с другими образовательными областями: черчение, рисование, математика.</w:t>
      </w:r>
    </w:p>
    <w:p w:rsidR="00876DEA" w:rsidRPr="003933F3" w:rsidRDefault="00876DEA" w:rsidP="00876DEA">
      <w:pPr>
        <w:autoSpaceDE w:val="0"/>
        <w:autoSpaceDN w:val="0"/>
        <w:adjustRightInd w:val="0"/>
        <w:spacing w:after="0"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b/>
          <w:color w:val="000000"/>
          <w:lang w:eastAsia="ru-RU"/>
        </w:rPr>
        <w:t>Тип программы – модифицированная,</w:t>
      </w:r>
      <w:r w:rsidRPr="003933F3">
        <w:rPr>
          <w:rFonts w:ascii="Times New Roman" w:eastAsia="Times New Roman" w:hAnsi="Times New Roman" w:cs="Times New Roman"/>
          <w:color w:val="000000"/>
          <w:lang w:eastAsia="ru-RU"/>
        </w:rPr>
        <w:t xml:space="preserve"> комбинированная составлена с учетом современных требований и с опорой на нормативные источники: </w:t>
      </w:r>
    </w:p>
    <w:p w:rsidR="00876DEA" w:rsidRPr="003933F3" w:rsidRDefault="00876DEA" w:rsidP="00876DEA">
      <w:pPr>
        <w:autoSpaceDE w:val="0"/>
        <w:autoSpaceDN w:val="0"/>
        <w:adjustRightInd w:val="0"/>
        <w:spacing w:after="38"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color w:val="000000"/>
          <w:lang w:eastAsia="ru-RU"/>
        </w:rPr>
        <w:t xml:space="preserve">1. Федеральный закон Российской Федерации от 29.12.2012 № 273-ФЗ «Об образовании в Российской Федерации»; </w:t>
      </w:r>
    </w:p>
    <w:p w:rsidR="00876DEA" w:rsidRPr="003933F3" w:rsidRDefault="00876DEA" w:rsidP="00876DEA">
      <w:pPr>
        <w:autoSpaceDE w:val="0"/>
        <w:autoSpaceDN w:val="0"/>
        <w:adjustRightInd w:val="0"/>
        <w:spacing w:after="38"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color w:val="000000"/>
          <w:lang w:eastAsia="ru-RU"/>
        </w:rPr>
        <w:t xml:space="preserve">2. Распоряжение Правительства Российской Федерации от 04.09.2014 № 1726-р «Об утверждении Концепции развития дополнительного образования детей»; </w:t>
      </w:r>
    </w:p>
    <w:p w:rsidR="00876DEA" w:rsidRPr="003933F3" w:rsidRDefault="00876DEA" w:rsidP="00876DEA">
      <w:pPr>
        <w:autoSpaceDE w:val="0"/>
        <w:autoSpaceDN w:val="0"/>
        <w:adjustRightInd w:val="0"/>
        <w:spacing w:after="38"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color w:val="000000"/>
          <w:lang w:eastAsia="ru-RU"/>
        </w:rPr>
        <w:t>3. Распоряжение Правительства Российской Федерации от 29 мая 2015г. №996-р г. Москва «Стратегия развития воспитания в Российской Федерации на период до 2025года».</w:t>
      </w:r>
    </w:p>
    <w:p w:rsidR="00876DEA" w:rsidRPr="003933F3" w:rsidRDefault="00876DEA" w:rsidP="00876DEA">
      <w:pPr>
        <w:autoSpaceDE w:val="0"/>
        <w:autoSpaceDN w:val="0"/>
        <w:adjustRightInd w:val="0"/>
        <w:spacing w:after="38"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color w:val="000000"/>
          <w:lang w:eastAsia="ru-RU"/>
        </w:rPr>
        <w:t xml:space="preserve">4. Указ Президента Российской Федерации от 01.06.2012 № 761 «О национальной стратегии в интересах детей на 2012-2017 годы»; </w:t>
      </w:r>
    </w:p>
    <w:p w:rsidR="00876DEA" w:rsidRPr="003933F3" w:rsidRDefault="00876DEA" w:rsidP="00876DEA">
      <w:pPr>
        <w:autoSpaceDE w:val="0"/>
        <w:autoSpaceDN w:val="0"/>
        <w:adjustRightInd w:val="0"/>
        <w:spacing w:after="0"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color w:val="000000"/>
          <w:lang w:eastAsia="ru-RU"/>
        </w:rPr>
        <w:t xml:space="preserve">5. Приказ Министерства образования и науки Российской Федерации от 29.08.2013 № 1008 «Об утверждении Порядка организации и осуществления образовательной деятельности по дополнительным общеобразовательным программам»; </w:t>
      </w:r>
    </w:p>
    <w:p w:rsidR="00876DEA" w:rsidRPr="003933F3" w:rsidRDefault="00876DEA" w:rsidP="00876DEA">
      <w:pPr>
        <w:autoSpaceDE w:val="0"/>
        <w:autoSpaceDN w:val="0"/>
        <w:adjustRightInd w:val="0"/>
        <w:spacing w:after="0"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color w:val="000000"/>
          <w:lang w:eastAsia="ru-RU"/>
        </w:rPr>
        <w:t xml:space="preserve">6. Приказ </w:t>
      </w:r>
      <w:proofErr w:type="spellStart"/>
      <w:r w:rsidRPr="003933F3">
        <w:rPr>
          <w:rFonts w:ascii="Times New Roman" w:eastAsia="Times New Roman" w:hAnsi="Times New Roman" w:cs="Times New Roman"/>
          <w:color w:val="000000"/>
          <w:lang w:eastAsia="ru-RU"/>
        </w:rPr>
        <w:t>МОиН</w:t>
      </w:r>
      <w:proofErr w:type="spellEnd"/>
      <w:r w:rsidRPr="003933F3">
        <w:rPr>
          <w:rFonts w:ascii="Times New Roman" w:eastAsia="Times New Roman" w:hAnsi="Times New Roman" w:cs="Times New Roman"/>
          <w:color w:val="000000"/>
          <w:lang w:eastAsia="ru-RU"/>
        </w:rPr>
        <w:t xml:space="preserve"> РТ №1465/14 от 25 марта 2014г. «Об утверждении Модельного стандарта качества муниципальной услуг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876DEA" w:rsidRPr="003933F3" w:rsidRDefault="00876DEA" w:rsidP="00876DEA">
      <w:pPr>
        <w:autoSpaceDE w:val="0"/>
        <w:autoSpaceDN w:val="0"/>
        <w:adjustRightInd w:val="0"/>
        <w:spacing w:after="0" w:line="240" w:lineRule="auto"/>
        <w:rPr>
          <w:rFonts w:ascii="Times New Roman" w:eastAsia="Times New Roman" w:hAnsi="Times New Roman" w:cs="Times New Roman"/>
          <w:color w:val="000000"/>
          <w:lang w:eastAsia="ru-RU"/>
        </w:rPr>
      </w:pPr>
      <w:r w:rsidRPr="003933F3">
        <w:rPr>
          <w:rFonts w:ascii="Times New Roman" w:eastAsia="Times New Roman" w:hAnsi="Times New Roman" w:cs="Times New Roman"/>
          <w:color w:val="000000"/>
          <w:lang w:eastAsia="ru-RU"/>
        </w:rPr>
        <w:t xml:space="preserve">7. Методические рекомендации по проектированию дополнительных общеобразовательных общеразвивающих программ-2016г. </w:t>
      </w:r>
    </w:p>
    <w:p w:rsidR="00876DEA" w:rsidRPr="003933F3" w:rsidRDefault="00876DEA" w:rsidP="00876DEA">
      <w:pPr>
        <w:autoSpaceDE w:val="0"/>
        <w:autoSpaceDN w:val="0"/>
        <w:adjustRightInd w:val="0"/>
        <w:spacing w:after="0" w:line="240" w:lineRule="auto"/>
        <w:rPr>
          <w:rFonts w:ascii="Times New Roman" w:eastAsia="Times New Roman" w:hAnsi="Times New Roman" w:cs="Times New Roman"/>
          <w:b/>
          <w:bCs/>
          <w:color w:val="000000"/>
          <w:lang w:eastAsia="ru-RU"/>
        </w:rPr>
      </w:pPr>
      <w:r w:rsidRPr="003933F3">
        <w:rPr>
          <w:rFonts w:ascii="Times New Roman" w:eastAsia="Times New Roman" w:hAnsi="Times New Roman" w:cs="Times New Roman"/>
          <w:lang w:eastAsia="ru-RU"/>
        </w:rPr>
        <w:t>8. Методические рекомендации по проектированию современных дополнительных общеобразовательных (общеразвивающих) программ, Казань, ГБУ ДО «РЦВР»,2017г.-27с</w:t>
      </w:r>
    </w:p>
    <w:p w:rsidR="00876DEA" w:rsidRPr="003933F3" w:rsidRDefault="00876DEA" w:rsidP="00876DEA">
      <w:pPr>
        <w:pStyle w:val="ab"/>
        <w:rPr>
          <w:b/>
          <w:bCs/>
          <w:color w:val="000000"/>
          <w:sz w:val="22"/>
          <w:szCs w:val="22"/>
        </w:rPr>
      </w:pPr>
      <w:r>
        <w:rPr>
          <w:b/>
          <w:bCs/>
          <w:color w:val="000000"/>
          <w:sz w:val="22"/>
        </w:rPr>
        <w:t>Новизна программы</w:t>
      </w:r>
      <w:r w:rsidRPr="003933F3">
        <w:rPr>
          <w:rFonts w:eastAsia="Calibri"/>
          <w:sz w:val="22"/>
          <w:szCs w:val="22"/>
        </w:rPr>
        <w:t>обусловлена тем, что происходит сближение содержания программы с требованиями жизни.</w:t>
      </w:r>
    </w:p>
    <w:p w:rsidR="00876DEA" w:rsidRPr="003933F3" w:rsidRDefault="00876DEA" w:rsidP="00876DEA">
      <w:pPr>
        <w:pStyle w:val="ab"/>
        <w:rPr>
          <w:sz w:val="22"/>
          <w:szCs w:val="22"/>
        </w:rPr>
      </w:pPr>
      <w:r w:rsidRPr="003933F3">
        <w:rPr>
          <w:sz w:val="22"/>
          <w:szCs w:val="22"/>
        </w:rPr>
        <w:t>Стремление к прекрасному было свойственно людям во все времена. Украшая свое жилье, одежду, предметы повседневного обихода, человек воплощал свои мечты и фантазии, поднимаясь над ежедневными однообразными заботами.</w:t>
      </w:r>
    </w:p>
    <w:p w:rsidR="00876DEA" w:rsidRDefault="00876DEA" w:rsidP="00876DEA">
      <w:pPr>
        <w:pStyle w:val="ab"/>
        <w:rPr>
          <w:sz w:val="22"/>
        </w:rPr>
      </w:pPr>
      <w:r w:rsidRPr="003933F3">
        <w:rPr>
          <w:sz w:val="22"/>
          <w:szCs w:val="22"/>
        </w:rPr>
        <w:t xml:space="preserve">Вообще занятие любым видом </w:t>
      </w:r>
      <w:r>
        <w:rPr>
          <w:sz w:val="22"/>
          <w:szCs w:val="22"/>
        </w:rPr>
        <w:t xml:space="preserve">рисования </w:t>
      </w:r>
      <w:r w:rsidRPr="003933F3">
        <w:rPr>
          <w:sz w:val="22"/>
          <w:szCs w:val="22"/>
        </w:rPr>
        <w:t xml:space="preserve"> немыслимо без творчества. А развитие творческих способностей учащихся рассматривается как одно из приоритетных направлений в педагогике. Деятельность в условиях современного производства требует от квалифицированного рабочего применения самого широкого спектра человеческих способностей, развития неповторимых индивидуальных физических и интеллектуальных качеств. С учетом этого на одно из первых мест в образовании выходит задача подготовки школьников к творческому труду, развитию творческих способностей, что является катализатором усвоения новой информации, ускоряет творческую переработку и генерацию ещ</w:t>
      </w:r>
      <w:r>
        <w:rPr>
          <w:sz w:val="22"/>
        </w:rPr>
        <w:t>е более новых  и полезных идей.</w:t>
      </w:r>
    </w:p>
    <w:p w:rsidR="00876DEA" w:rsidRPr="003933F3" w:rsidRDefault="00876DEA" w:rsidP="00876DEA">
      <w:pPr>
        <w:pStyle w:val="ab"/>
        <w:rPr>
          <w:sz w:val="22"/>
          <w:szCs w:val="22"/>
        </w:rPr>
      </w:pPr>
      <w:r w:rsidRPr="003933F3">
        <w:rPr>
          <w:sz w:val="22"/>
          <w:szCs w:val="22"/>
        </w:rPr>
        <w:t>Тем самым творческий труд обеспечивает расширенное воспроизводство информации в целях обеспечения непрерывного развития производства и общества.</w:t>
      </w:r>
    </w:p>
    <w:p w:rsidR="00876DEA" w:rsidRPr="003933F3" w:rsidRDefault="00876DEA" w:rsidP="00876DEA">
      <w:pPr>
        <w:pStyle w:val="ab"/>
        <w:rPr>
          <w:b/>
          <w:bCs/>
          <w:color w:val="000000"/>
          <w:sz w:val="22"/>
          <w:szCs w:val="22"/>
        </w:rPr>
      </w:pPr>
    </w:p>
    <w:p w:rsidR="00876DEA" w:rsidRPr="00876DEA" w:rsidRDefault="00876DEA" w:rsidP="00876DEA">
      <w:pPr>
        <w:pStyle w:val="ab"/>
        <w:rPr>
          <w:rStyle w:val="c9"/>
          <w:b/>
          <w:iCs/>
          <w:color w:val="000000"/>
          <w:sz w:val="22"/>
          <w:szCs w:val="22"/>
        </w:rPr>
      </w:pPr>
      <w:r w:rsidRPr="00876DEA">
        <w:rPr>
          <w:rStyle w:val="c9"/>
          <w:b/>
          <w:iCs/>
          <w:color w:val="000000"/>
          <w:sz w:val="22"/>
          <w:szCs w:val="22"/>
        </w:rPr>
        <w:t>Отличительная особенность программы</w:t>
      </w:r>
    </w:p>
    <w:p w:rsidR="00EA25E9" w:rsidRDefault="00876DEA" w:rsidP="00EA25E9">
      <w:pPr>
        <w:jc w:val="both"/>
        <w:rPr>
          <w:rFonts w:ascii="Times New Roman" w:hAnsi="Times New Roman" w:cs="Times New Roman"/>
          <w:spacing w:val="-4"/>
        </w:rPr>
      </w:pPr>
      <w:r w:rsidRPr="00332C2D">
        <w:rPr>
          <w:rFonts w:ascii="Times New Roman" w:eastAsia="Times New Roman" w:hAnsi="Times New Roman" w:cs="Times New Roman"/>
          <w:lang w:eastAsia="ru-RU"/>
        </w:rPr>
        <w:t xml:space="preserve">Рабочая программа разработана на основе авторской программы Б.М. </w:t>
      </w:r>
      <w:proofErr w:type="spellStart"/>
      <w:r w:rsidRPr="00332C2D">
        <w:rPr>
          <w:rFonts w:ascii="Times New Roman" w:eastAsia="Times New Roman" w:hAnsi="Times New Roman" w:cs="Times New Roman"/>
          <w:lang w:eastAsia="ru-RU"/>
        </w:rPr>
        <w:t>Неменский</w:t>
      </w:r>
      <w:proofErr w:type="spellEnd"/>
      <w:r w:rsidRPr="00332C2D">
        <w:rPr>
          <w:rFonts w:ascii="Times New Roman" w:eastAsia="Times New Roman" w:hAnsi="Times New Roman" w:cs="Times New Roman"/>
          <w:lang w:eastAsia="ru-RU"/>
        </w:rPr>
        <w:t xml:space="preserve"> Изобразительное искусство: 1-4 </w:t>
      </w:r>
      <w:proofErr w:type="spellStart"/>
      <w:r w:rsidRPr="00332C2D">
        <w:rPr>
          <w:rFonts w:ascii="Times New Roman" w:eastAsia="Times New Roman" w:hAnsi="Times New Roman" w:cs="Times New Roman"/>
          <w:lang w:eastAsia="ru-RU"/>
        </w:rPr>
        <w:t>кл</w:t>
      </w:r>
      <w:proofErr w:type="spellEnd"/>
      <w:r w:rsidRPr="00332C2D">
        <w:rPr>
          <w:rFonts w:ascii="Times New Roman" w:eastAsia="Times New Roman" w:hAnsi="Times New Roman" w:cs="Times New Roman"/>
          <w:lang w:eastAsia="ru-RU"/>
        </w:rPr>
        <w:t xml:space="preserve">.: рабочие программы Б.М. </w:t>
      </w:r>
      <w:proofErr w:type="spellStart"/>
      <w:r w:rsidRPr="00332C2D">
        <w:rPr>
          <w:rFonts w:ascii="Times New Roman" w:eastAsia="Times New Roman" w:hAnsi="Times New Roman" w:cs="Times New Roman"/>
          <w:lang w:eastAsia="ru-RU"/>
        </w:rPr>
        <w:t>Неменский</w:t>
      </w:r>
      <w:proofErr w:type="spellEnd"/>
      <w:r w:rsidRPr="00332C2D">
        <w:rPr>
          <w:rFonts w:ascii="Times New Roman" w:eastAsia="Times New Roman" w:hAnsi="Times New Roman" w:cs="Times New Roman"/>
          <w:lang w:eastAsia="ru-RU"/>
        </w:rPr>
        <w:t xml:space="preserve">, М. Просвещение 2011. Рабочая программа разработана на основе авторской программы «Изобразительное искусство. Рабочие программы. Предметная линия учебников под редакцией Б. М. </w:t>
      </w:r>
      <w:proofErr w:type="spellStart"/>
      <w:r w:rsidRPr="00332C2D">
        <w:rPr>
          <w:rFonts w:ascii="Times New Roman" w:eastAsia="Times New Roman" w:hAnsi="Times New Roman" w:cs="Times New Roman"/>
          <w:lang w:eastAsia="ru-RU"/>
        </w:rPr>
        <w:t>Неменского</w:t>
      </w:r>
      <w:proofErr w:type="spellEnd"/>
      <w:r w:rsidRPr="00332C2D">
        <w:rPr>
          <w:rFonts w:ascii="Times New Roman" w:eastAsia="Times New Roman" w:hAnsi="Times New Roman" w:cs="Times New Roman"/>
          <w:lang w:eastAsia="ru-RU"/>
        </w:rPr>
        <w:t xml:space="preserve"> 5-9» М.: Просвещение, 2014. </w:t>
      </w:r>
      <w:r w:rsidRPr="00332C2D">
        <w:rPr>
          <w:rFonts w:ascii="Times New Roman" w:hAnsi="Times New Roman" w:cs="Times New Roman"/>
          <w:spacing w:val="-2"/>
        </w:rPr>
        <w:t xml:space="preserve">Отличительные особенности данной образовательной программы от уже существующих в этой </w:t>
      </w:r>
      <w:r w:rsidRPr="00332C2D">
        <w:rPr>
          <w:rFonts w:ascii="Times New Roman" w:hAnsi="Times New Roman" w:cs="Times New Roman"/>
          <w:spacing w:val="-4"/>
        </w:rPr>
        <w:t xml:space="preserve">области заключается в том, что программа ориентирована на применение широкого комплекса различного дополнительного материала по изобразительному искусству. </w:t>
      </w:r>
    </w:p>
    <w:p w:rsidR="00876DEA" w:rsidRPr="00EA25E9" w:rsidRDefault="00876DEA" w:rsidP="00EA25E9">
      <w:pPr>
        <w:jc w:val="both"/>
        <w:rPr>
          <w:rFonts w:ascii="Times New Roman" w:hAnsi="Times New Roman" w:cs="Times New Roman"/>
          <w:spacing w:val="-4"/>
        </w:rPr>
      </w:pPr>
      <w:r w:rsidRPr="00EA25E9">
        <w:rPr>
          <w:rFonts w:ascii="Times New Roman" w:hAnsi="Times New Roman" w:cs="Times New Roman"/>
        </w:rPr>
        <w:lastRenderedPageBreak/>
        <w:t>Программой предусмотрено, чтобы каждое занятие было направлено на овладение основами изобразительного искусства, на приобщение детей к активной познавательной и творческой работе. Процесс обучения изобразительному искусству строится на единстве активных и увлекательных методов и приемов учебной работы, при которой в процессе усвоения знаний, законов</w:t>
      </w:r>
      <w:r w:rsidRPr="00876DEA">
        <w:t xml:space="preserve"> и правил изобразительного искусства у школьников развиваются творческие начала.</w:t>
      </w:r>
    </w:p>
    <w:p w:rsidR="00876DEA" w:rsidRPr="00876DEA" w:rsidRDefault="00876DEA" w:rsidP="00876DEA">
      <w:pPr>
        <w:pStyle w:val="2"/>
        <w:rPr>
          <w:sz w:val="22"/>
          <w:szCs w:val="22"/>
        </w:rPr>
      </w:pPr>
      <w:r w:rsidRPr="00876DEA">
        <w:rPr>
          <w:sz w:val="22"/>
          <w:szCs w:val="22"/>
        </w:rPr>
        <w:t>Образовательный процесс имеет ряд преимуществ:</w:t>
      </w:r>
    </w:p>
    <w:p w:rsidR="00876DEA" w:rsidRPr="00876DEA" w:rsidRDefault="00876DEA" w:rsidP="00CA768A">
      <w:pPr>
        <w:numPr>
          <w:ilvl w:val="0"/>
          <w:numId w:val="1"/>
        </w:numPr>
        <w:spacing w:after="0" w:line="240" w:lineRule="auto"/>
        <w:contextualSpacing/>
        <w:jc w:val="both"/>
        <w:rPr>
          <w:rFonts w:ascii="Times New Roman" w:hAnsi="Times New Roman" w:cs="Times New Roman"/>
        </w:rPr>
      </w:pPr>
      <w:r w:rsidRPr="00876DEA">
        <w:rPr>
          <w:rFonts w:ascii="Times New Roman" w:hAnsi="Times New Roman" w:cs="Times New Roman"/>
        </w:rPr>
        <w:t>занятия в свободное время;</w:t>
      </w:r>
    </w:p>
    <w:p w:rsidR="00876DEA" w:rsidRPr="008B622F" w:rsidRDefault="00876DEA" w:rsidP="00CA768A">
      <w:pPr>
        <w:numPr>
          <w:ilvl w:val="0"/>
          <w:numId w:val="1"/>
        </w:numPr>
        <w:spacing w:after="0" w:line="240" w:lineRule="auto"/>
        <w:contextualSpacing/>
        <w:jc w:val="both"/>
        <w:rPr>
          <w:rFonts w:ascii="Times New Roman" w:hAnsi="Times New Roman" w:cs="Times New Roman"/>
        </w:rPr>
      </w:pPr>
      <w:r w:rsidRPr="00876DEA">
        <w:rPr>
          <w:rFonts w:ascii="Times New Roman" w:hAnsi="Times New Roman" w:cs="Times New Roman"/>
        </w:rPr>
        <w:t xml:space="preserve">обучение организовано на добровольных </w:t>
      </w:r>
      <w:r w:rsidRPr="008B622F">
        <w:rPr>
          <w:rFonts w:ascii="Times New Roman" w:hAnsi="Times New Roman" w:cs="Times New Roman"/>
        </w:rPr>
        <w:t>началах всех сторон (дети, родители, педагоги);</w:t>
      </w:r>
    </w:p>
    <w:p w:rsidR="00876DEA" w:rsidRPr="008B622F" w:rsidRDefault="00876DEA" w:rsidP="00CA768A">
      <w:pPr>
        <w:numPr>
          <w:ilvl w:val="0"/>
          <w:numId w:val="1"/>
        </w:numPr>
        <w:spacing w:after="0" w:line="240" w:lineRule="auto"/>
        <w:contextualSpacing/>
        <w:jc w:val="both"/>
        <w:rPr>
          <w:rFonts w:ascii="Times New Roman" w:hAnsi="Times New Roman" w:cs="Times New Roman"/>
        </w:rPr>
      </w:pPr>
      <w:r w:rsidRPr="008B622F">
        <w:rPr>
          <w:rFonts w:ascii="Times New Roman" w:hAnsi="Times New Roman" w:cs="Times New Roman"/>
        </w:rPr>
        <w:t>детям предоставляется возможность удовлетворения своих интересов и сочетания различных направлений и форм занятия;</w:t>
      </w:r>
    </w:p>
    <w:p w:rsidR="00876DEA" w:rsidRPr="008B622F" w:rsidRDefault="00876DEA" w:rsidP="00CA768A">
      <w:pPr>
        <w:numPr>
          <w:ilvl w:val="0"/>
          <w:numId w:val="1"/>
        </w:numPr>
        <w:shd w:val="clear" w:color="auto" w:fill="FFFFFF" w:themeFill="background1"/>
        <w:spacing w:before="90" w:after="90" w:line="240" w:lineRule="auto"/>
        <w:contextualSpacing/>
        <w:jc w:val="both"/>
        <w:rPr>
          <w:rStyle w:val="c9"/>
          <w:rFonts w:ascii="Times New Roman" w:eastAsia="Times New Roman" w:hAnsi="Times New Roman" w:cs="Times New Roman"/>
          <w:lang w:eastAsia="ru-RU"/>
        </w:rPr>
      </w:pPr>
      <w:r w:rsidRPr="008B622F">
        <w:rPr>
          <w:rFonts w:ascii="Times New Roman" w:hAnsi="Times New Roman" w:cs="Times New Roman"/>
        </w:rPr>
        <w:t>допускается переход обучающихся из одной группы в другую (по возрасту).</w:t>
      </w:r>
      <w:r w:rsidRPr="008B622F">
        <w:rPr>
          <w:rStyle w:val="c4"/>
          <w:rFonts w:ascii="Times New Roman" w:hAnsi="Times New Roman" w:cs="Times New Roman"/>
          <w:shd w:val="clear" w:color="auto" w:fill="FFFFFF"/>
        </w:rPr>
        <w:t xml:space="preserve"> Отличительная особенность  данной образовательной программы  заключается в её расширении за счёт введения </w:t>
      </w:r>
      <w:r w:rsidR="008B622F" w:rsidRPr="008B622F">
        <w:rPr>
          <w:rStyle w:val="c4"/>
          <w:rFonts w:ascii="Times New Roman" w:hAnsi="Times New Roman" w:cs="Times New Roman"/>
          <w:shd w:val="clear" w:color="auto" w:fill="FFFFFF"/>
        </w:rPr>
        <w:t>нетрадиционных видов рисования</w:t>
      </w:r>
      <w:r w:rsidRPr="008B622F">
        <w:rPr>
          <w:rStyle w:val="c4"/>
          <w:rFonts w:ascii="Times New Roman" w:hAnsi="Times New Roman" w:cs="Times New Roman"/>
          <w:shd w:val="clear" w:color="auto" w:fill="FFFFFF"/>
        </w:rPr>
        <w:t xml:space="preserve">. Также в программу включен региональный компонент </w:t>
      </w:r>
      <w:r w:rsidR="008B622F" w:rsidRPr="008B622F">
        <w:rPr>
          <w:rStyle w:val="c4"/>
          <w:rFonts w:ascii="Times New Roman" w:hAnsi="Times New Roman" w:cs="Times New Roman"/>
          <w:shd w:val="clear" w:color="auto" w:fill="FFFFFF"/>
        </w:rPr>
        <w:t>«</w:t>
      </w:r>
      <w:r w:rsidR="008B622F" w:rsidRPr="008B622F">
        <w:rPr>
          <w:rFonts w:ascii="Times New Roman" w:eastAsia="Times New Roman" w:hAnsi="Times New Roman" w:cs="Times New Roman"/>
          <w:b/>
          <w:lang w:eastAsia="ru-RU"/>
        </w:rPr>
        <w:t xml:space="preserve">Истоки родного искусства». </w:t>
      </w:r>
      <w:r w:rsidR="008B622F" w:rsidRPr="008B622F">
        <w:rPr>
          <w:rStyle w:val="c4"/>
          <w:rFonts w:ascii="Times New Roman" w:hAnsi="Times New Roman" w:cs="Times New Roman"/>
          <w:shd w:val="clear" w:color="auto" w:fill="FFFFFF"/>
        </w:rPr>
        <w:t>(</w:t>
      </w:r>
      <w:r w:rsidR="008B622F" w:rsidRPr="008B622F">
        <w:rPr>
          <w:rFonts w:ascii="Times New Roman" w:hAnsi="Times New Roman" w:cs="Times New Roman"/>
        </w:rPr>
        <w:t>Проектная работа. Создание общего панно «Крестьянская жизнь». «Деревня – деревянный мир». Гармония жилья с природой. Архитектура. «Образ красоты человека». Добрый молодец и русская красавица. Изготовление кукол.  Пейзаж родной земли.</w:t>
      </w:r>
    </w:p>
    <w:p w:rsidR="00876DEA" w:rsidRPr="00876DEA" w:rsidRDefault="00876DEA" w:rsidP="00876DEA">
      <w:pPr>
        <w:pStyle w:val="ab"/>
        <w:rPr>
          <w:sz w:val="22"/>
          <w:szCs w:val="22"/>
        </w:rPr>
      </w:pPr>
    </w:p>
    <w:p w:rsidR="00CB69C8" w:rsidRPr="00876DEA" w:rsidRDefault="00CB69C8" w:rsidP="00876DEA">
      <w:pPr>
        <w:shd w:val="clear" w:color="auto" w:fill="FFFFFF"/>
        <w:spacing w:line="307" w:lineRule="exact"/>
        <w:ind w:left="14" w:firstLine="139"/>
        <w:jc w:val="both"/>
        <w:rPr>
          <w:rFonts w:ascii="Times New Roman" w:hAnsi="Times New Roman" w:cs="Times New Roman"/>
          <w:spacing w:val="-4"/>
        </w:rPr>
      </w:pPr>
      <w:r w:rsidRPr="00656611">
        <w:rPr>
          <w:rFonts w:ascii="Times New Roman" w:hAnsi="Times New Roman" w:cs="Times New Roman"/>
          <w:b/>
          <w:spacing w:val="-2"/>
          <w:u w:val="single"/>
        </w:rPr>
        <w:t>Новизна программы</w:t>
      </w:r>
      <w:r w:rsidRPr="00656611">
        <w:rPr>
          <w:rFonts w:ascii="Times New Roman" w:hAnsi="Times New Roman" w:cs="Times New Roman"/>
          <w:spacing w:val="-2"/>
        </w:rPr>
        <w:t xml:space="preserve"> состоит в том, что в процессе обучения учащиеся получают знания о простейших закономерностях строения формы, о линейной и воздушной перспективе, </w:t>
      </w:r>
      <w:proofErr w:type="spellStart"/>
      <w:r w:rsidRPr="00656611">
        <w:rPr>
          <w:rFonts w:ascii="Times New Roman" w:hAnsi="Times New Roman" w:cs="Times New Roman"/>
          <w:spacing w:val="-2"/>
        </w:rPr>
        <w:t>цветоведении</w:t>
      </w:r>
      <w:proofErr w:type="spellEnd"/>
      <w:r w:rsidRPr="00656611">
        <w:rPr>
          <w:rFonts w:ascii="Times New Roman" w:hAnsi="Times New Roman" w:cs="Times New Roman"/>
          <w:spacing w:val="-2"/>
        </w:rPr>
        <w:t>, композиции, декоративной стилизации форм, правилах лепки, рисования, аппликации, а также о наиболее выдающихся мастерах изобразительного искусства, красот</w:t>
      </w:r>
      <w:r w:rsidR="00876DEA">
        <w:rPr>
          <w:rFonts w:ascii="Times New Roman" w:hAnsi="Times New Roman" w:cs="Times New Roman"/>
          <w:spacing w:val="-2"/>
        </w:rPr>
        <w:t xml:space="preserve">е природы и человеческих чувств, </w:t>
      </w:r>
      <w:r w:rsidRPr="00656611">
        <w:rPr>
          <w:rFonts w:ascii="Times New Roman" w:hAnsi="Times New Roman" w:cs="Times New Roman"/>
        </w:rPr>
        <w:t>обусловлена тем, что происходит сближение содержания программы с требованиями жизни.</w:t>
      </w:r>
    </w:p>
    <w:p w:rsidR="00CB69C8" w:rsidRPr="00656611" w:rsidRDefault="00CB69C8" w:rsidP="00CB69C8">
      <w:pPr>
        <w:pStyle w:val="a9"/>
        <w:rPr>
          <w:sz w:val="22"/>
          <w:szCs w:val="22"/>
        </w:rPr>
      </w:pPr>
      <w:r w:rsidRPr="00656611">
        <w:rPr>
          <w:sz w:val="22"/>
          <w:szCs w:val="22"/>
        </w:rPr>
        <w:t>В настоящее время возникает необходимость в новых подходах к преподаванию эстетических искусств, способных решать современные задачи  эстетического восприятия и развития личности в целом.</w:t>
      </w:r>
    </w:p>
    <w:p w:rsidR="00CB69C8" w:rsidRPr="00656611" w:rsidRDefault="00CB69C8" w:rsidP="00CB69C8">
      <w:pPr>
        <w:pStyle w:val="3"/>
        <w:tabs>
          <w:tab w:val="left" w:leader="underscore" w:pos="7938"/>
        </w:tabs>
        <w:ind w:left="0" w:firstLine="567"/>
        <w:contextualSpacing/>
        <w:jc w:val="both"/>
        <w:rPr>
          <w:spacing w:val="-4"/>
          <w:sz w:val="22"/>
          <w:szCs w:val="22"/>
        </w:rPr>
      </w:pPr>
      <w:r w:rsidRPr="00656611">
        <w:rPr>
          <w:sz w:val="22"/>
          <w:szCs w:val="22"/>
        </w:rPr>
        <w:t xml:space="preserve">В системе эстетического воспитания подрастающего поколения особая роль принадлежит изобразительному искусству. </w:t>
      </w:r>
      <w:r w:rsidRPr="00656611">
        <w:rPr>
          <w:spacing w:val="-3"/>
          <w:sz w:val="22"/>
          <w:szCs w:val="22"/>
        </w:rPr>
        <w:t xml:space="preserve">Умение видеть и понимать красоту окружающего мира, способствует </w:t>
      </w:r>
      <w:r w:rsidRPr="00656611">
        <w:rPr>
          <w:spacing w:val="-4"/>
          <w:sz w:val="22"/>
          <w:szCs w:val="22"/>
        </w:rPr>
        <w:t xml:space="preserve">воспитанию культуры чувств, развитию художественно-эстетического вкуса, трудовой и творческой активности, воспитывает целеустремленность, усидчивость, чувство взаимопомощи, дает возможность творческой самореализации личности. </w:t>
      </w:r>
    </w:p>
    <w:p w:rsidR="00CB69C8" w:rsidRPr="00656611" w:rsidRDefault="00CB69C8" w:rsidP="00FC488F">
      <w:pPr>
        <w:ind w:firstLine="567"/>
        <w:jc w:val="both"/>
        <w:rPr>
          <w:rFonts w:ascii="Times New Roman" w:hAnsi="Times New Roman" w:cs="Times New Roman"/>
          <w:highlight w:val="red"/>
        </w:rPr>
      </w:pPr>
      <w:r w:rsidRPr="00656611">
        <w:rPr>
          <w:rFonts w:ascii="Times New Roman" w:hAnsi="Times New Roman" w:cs="Times New Roman"/>
        </w:rPr>
        <w:t>Занятия изобразительным искусством являются эффективным средством приобщения  детей к изучению народных традиций. Знания, умения, навыки  воспитанники демонстрируют своим сверстникам, выставляя свои работы.</w:t>
      </w:r>
    </w:p>
    <w:p w:rsidR="00CB69C8" w:rsidRPr="00656611" w:rsidRDefault="00CB69C8" w:rsidP="00CB69C8">
      <w:pPr>
        <w:shd w:val="clear" w:color="auto" w:fill="FFFFFF"/>
        <w:spacing w:before="5" w:line="307" w:lineRule="exact"/>
        <w:jc w:val="both"/>
        <w:rPr>
          <w:rFonts w:ascii="Times New Roman" w:hAnsi="Times New Roman" w:cs="Times New Roman"/>
        </w:rPr>
      </w:pPr>
      <w:r w:rsidRPr="00656611">
        <w:rPr>
          <w:rFonts w:ascii="Times New Roman" w:hAnsi="Times New Roman" w:cs="Times New Roman"/>
          <w:b/>
          <w:u w:val="single"/>
        </w:rPr>
        <w:t>Педагогическая целесообразность</w:t>
      </w:r>
      <w:r w:rsidRPr="00656611">
        <w:rPr>
          <w:rFonts w:ascii="Times New Roman" w:hAnsi="Times New Roman" w:cs="Times New Roman"/>
        </w:rPr>
        <w:t xml:space="preserve"> программы объясняется формированием </w:t>
      </w:r>
      <w:r w:rsidRPr="00656611">
        <w:rPr>
          <w:rFonts w:ascii="Times New Roman" w:hAnsi="Times New Roman" w:cs="Times New Roman"/>
          <w:spacing w:val="-3"/>
        </w:rPr>
        <w:t xml:space="preserve">высокого интеллекта духовности через мастерство. Целый ряд специальных </w:t>
      </w:r>
      <w:r w:rsidRPr="00656611">
        <w:rPr>
          <w:rFonts w:ascii="Times New Roman" w:hAnsi="Times New Roman" w:cs="Times New Roman"/>
          <w:spacing w:val="-5"/>
        </w:rPr>
        <w:t xml:space="preserve">заданий на наблюдение, сравнение, домысливание, фантазирование служат для </w:t>
      </w:r>
      <w:r w:rsidRPr="00656611">
        <w:rPr>
          <w:rFonts w:ascii="Times New Roman" w:hAnsi="Times New Roman" w:cs="Times New Roman"/>
        </w:rPr>
        <w:t>достижения этого. Программа  направлена  на то, чтобы через труд и искусство приобщить детей к творчеству.</w:t>
      </w:r>
    </w:p>
    <w:p w:rsidR="00CB69C8" w:rsidRPr="00656611" w:rsidRDefault="00CB69C8" w:rsidP="00697628">
      <w:pPr>
        <w:pStyle w:val="ab"/>
        <w:rPr>
          <w:sz w:val="22"/>
          <w:szCs w:val="22"/>
        </w:rPr>
      </w:pPr>
      <w:r w:rsidRPr="00656611">
        <w:rPr>
          <w:b/>
          <w:sz w:val="22"/>
          <w:szCs w:val="22"/>
          <w:u w:val="single"/>
        </w:rPr>
        <w:t>Основная  цель  програм</w:t>
      </w:r>
      <w:r w:rsidR="00697628" w:rsidRPr="00656611">
        <w:rPr>
          <w:b/>
          <w:sz w:val="22"/>
          <w:szCs w:val="22"/>
          <w:u w:val="single"/>
        </w:rPr>
        <w:t xml:space="preserve">мы: </w:t>
      </w:r>
      <w:r w:rsidRPr="00656611">
        <w:rPr>
          <w:sz w:val="22"/>
          <w:szCs w:val="22"/>
        </w:rPr>
        <w:t xml:space="preserve"> Приобщение через изобразительное творчество к искусству, развитие эстетической отзывчивости, формирование творческой и созидающей личности, социальное и профессиональное самоопределение.</w:t>
      </w:r>
    </w:p>
    <w:p w:rsidR="00CB69C8" w:rsidRPr="00656611" w:rsidRDefault="00CB69C8" w:rsidP="00697628">
      <w:pPr>
        <w:pStyle w:val="ab"/>
        <w:rPr>
          <w:sz w:val="22"/>
          <w:szCs w:val="22"/>
        </w:rPr>
      </w:pPr>
      <w:r w:rsidRPr="00656611">
        <w:rPr>
          <w:sz w:val="22"/>
          <w:szCs w:val="22"/>
        </w:rPr>
        <w:t xml:space="preserve">        Поставленная цель раскрывается в триединстве следующих задач:</w:t>
      </w:r>
    </w:p>
    <w:p w:rsidR="00CB69C8" w:rsidRPr="00656611" w:rsidRDefault="00CB69C8" w:rsidP="00697628">
      <w:pPr>
        <w:pStyle w:val="ab"/>
        <w:rPr>
          <w:sz w:val="22"/>
          <w:szCs w:val="22"/>
        </w:rPr>
      </w:pPr>
      <w:r w:rsidRPr="00656611">
        <w:rPr>
          <w:i/>
          <w:sz w:val="22"/>
          <w:szCs w:val="22"/>
        </w:rPr>
        <w:t>воспитательной</w:t>
      </w:r>
      <w:r w:rsidRPr="00656611">
        <w:rPr>
          <w:sz w:val="22"/>
          <w:szCs w:val="22"/>
        </w:rPr>
        <w:t xml:space="preserve"> – формирование эмоционально-ценностного отношения к окружающему миру через художественное творчество, восприятие духовного опыта человечества –  как основу  приобретения личностного опыта и </w:t>
      </w:r>
      <w:r w:rsidR="0086127E" w:rsidRPr="00656611">
        <w:rPr>
          <w:sz w:val="22"/>
          <w:szCs w:val="22"/>
        </w:rPr>
        <w:t>само созидания</w:t>
      </w:r>
      <w:r w:rsidRPr="00656611">
        <w:rPr>
          <w:sz w:val="22"/>
          <w:szCs w:val="22"/>
        </w:rPr>
        <w:t>;</w:t>
      </w:r>
    </w:p>
    <w:p w:rsidR="00CB69C8" w:rsidRPr="00656611" w:rsidRDefault="00CB69C8" w:rsidP="00697628">
      <w:pPr>
        <w:pStyle w:val="ab"/>
        <w:rPr>
          <w:sz w:val="22"/>
          <w:szCs w:val="22"/>
        </w:rPr>
      </w:pPr>
      <w:r w:rsidRPr="00656611">
        <w:rPr>
          <w:i/>
          <w:sz w:val="22"/>
          <w:szCs w:val="22"/>
        </w:rPr>
        <w:t xml:space="preserve">художественно-творческой – </w:t>
      </w:r>
      <w:r w:rsidRPr="00656611">
        <w:rPr>
          <w:sz w:val="22"/>
          <w:szCs w:val="22"/>
        </w:rPr>
        <w:t>развития творческих способностей, фантазии и воображения, образного мышления, используя игру  цвета и фактуры, нестандартных приемов и решений в реализации творческих идей;</w:t>
      </w:r>
    </w:p>
    <w:p w:rsidR="00CB69C8" w:rsidRPr="00656611" w:rsidRDefault="00CB69C8" w:rsidP="00CB69C8">
      <w:pPr>
        <w:pStyle w:val="ab"/>
        <w:jc w:val="both"/>
        <w:rPr>
          <w:sz w:val="22"/>
          <w:szCs w:val="22"/>
        </w:rPr>
      </w:pPr>
      <w:r w:rsidRPr="00656611">
        <w:rPr>
          <w:b/>
          <w:i/>
          <w:sz w:val="22"/>
          <w:szCs w:val="22"/>
        </w:rPr>
        <w:t>техническо</w:t>
      </w:r>
      <w:r w:rsidR="0086127E" w:rsidRPr="00656611">
        <w:rPr>
          <w:b/>
          <w:i/>
          <w:sz w:val="22"/>
          <w:szCs w:val="22"/>
        </w:rPr>
        <w:t>й</w:t>
      </w:r>
      <w:r w:rsidR="0086127E" w:rsidRPr="00656611">
        <w:rPr>
          <w:sz w:val="22"/>
          <w:szCs w:val="22"/>
        </w:rPr>
        <w:t xml:space="preserve"> -</w:t>
      </w:r>
      <w:r w:rsidRPr="00656611">
        <w:rPr>
          <w:sz w:val="22"/>
          <w:szCs w:val="22"/>
        </w:rPr>
        <w:t xml:space="preserve"> освоения практических приемов и навыков изобразительного мастерства (рисунка, живописи и композиции).</w:t>
      </w:r>
    </w:p>
    <w:p w:rsidR="00CB69C8" w:rsidRPr="00656611" w:rsidRDefault="00CB69C8" w:rsidP="00CB69C8">
      <w:pPr>
        <w:pStyle w:val="ab"/>
        <w:jc w:val="both"/>
        <w:rPr>
          <w:sz w:val="22"/>
          <w:szCs w:val="22"/>
        </w:rPr>
      </w:pPr>
      <w:r w:rsidRPr="00656611">
        <w:rPr>
          <w:sz w:val="22"/>
          <w:szCs w:val="22"/>
        </w:rPr>
        <w:t xml:space="preserve">      В целом занятия в кружке способствуют  разностороннему и гармоническому развитию личности ребенка, раскрытию творческих способностей, решению задач трудового, нравственного и эстетического воспитания.</w:t>
      </w:r>
    </w:p>
    <w:p w:rsidR="00CB69C8" w:rsidRPr="00656611" w:rsidRDefault="00CB69C8" w:rsidP="00CB69C8">
      <w:pPr>
        <w:jc w:val="both"/>
        <w:rPr>
          <w:rFonts w:ascii="Times New Roman" w:hAnsi="Times New Roman" w:cs="Times New Roman"/>
        </w:rPr>
      </w:pPr>
      <w:r w:rsidRPr="00656611">
        <w:rPr>
          <w:rFonts w:ascii="Times New Roman" w:hAnsi="Times New Roman" w:cs="Times New Roman"/>
          <w:b/>
          <w:u w:val="single"/>
        </w:rPr>
        <w:lastRenderedPageBreak/>
        <w:t>Принцип построения программы:</w:t>
      </w:r>
      <w:r w:rsidRPr="00656611">
        <w:rPr>
          <w:rFonts w:ascii="Times New Roman" w:hAnsi="Times New Roman" w:cs="Times New Roman"/>
        </w:rPr>
        <w:t xml:space="preserve">     На занятиях создана структура деятельности, создающая условия для творческого развития воспитанников на различных возрастных этапах и предусматривающая их дифференциацию по степени одаренности. Основные дидактические принципы программы:  доступность и наглядность, последовательность и систематичность обучения и воспитания, учет возрастных и индивидуальных особенностей детей. Например, в  группе первого года обучения дети  выполняют  творческие задания, в группе второго года – тоже, но на более сложном творческом и техническом уровне, оттачивая свое мастерство, исправляя ошибки. Обучаясь по программе, дети проходят путь от простого к сложному, с учетом возврата к пройденному материалу на новом, более сложном творческом уровне.</w:t>
      </w:r>
    </w:p>
    <w:p w:rsidR="00CB69C8" w:rsidRPr="00656611" w:rsidRDefault="00CB69C8" w:rsidP="00697628">
      <w:pPr>
        <w:shd w:val="clear" w:color="auto" w:fill="FFFFFF"/>
        <w:spacing w:line="307" w:lineRule="exact"/>
        <w:jc w:val="both"/>
        <w:rPr>
          <w:rFonts w:ascii="Times New Roman" w:hAnsi="Times New Roman" w:cs="Times New Roman"/>
        </w:rPr>
      </w:pPr>
      <w:r w:rsidRPr="00656611">
        <w:rPr>
          <w:rFonts w:ascii="Times New Roman" w:hAnsi="Times New Roman" w:cs="Times New Roman"/>
          <w:b/>
          <w:u w:val="single"/>
        </w:rPr>
        <w:t>Возраст детей,</w:t>
      </w:r>
      <w:r w:rsidRPr="00656611">
        <w:rPr>
          <w:rFonts w:ascii="Times New Roman" w:hAnsi="Times New Roman" w:cs="Times New Roman"/>
        </w:rPr>
        <w:t xml:space="preserve"> участвующих в реализации данно</w:t>
      </w:r>
      <w:r w:rsidR="006727CD">
        <w:rPr>
          <w:rFonts w:ascii="Times New Roman" w:hAnsi="Times New Roman" w:cs="Times New Roman"/>
        </w:rPr>
        <w:t>й образовательной программы 7-16</w:t>
      </w:r>
      <w:r w:rsidRPr="00656611">
        <w:rPr>
          <w:rFonts w:ascii="Times New Roman" w:hAnsi="Times New Roman" w:cs="Times New Roman"/>
        </w:rPr>
        <w:t xml:space="preserve"> лет. Дети этого возраста способны на высоком уровне усваивать разнообразную информацию о ви</w:t>
      </w:r>
      <w:r w:rsidR="00697628" w:rsidRPr="00656611">
        <w:rPr>
          <w:rFonts w:ascii="Times New Roman" w:hAnsi="Times New Roman" w:cs="Times New Roman"/>
        </w:rPr>
        <w:t>дах изобразительного искусства.</w:t>
      </w:r>
    </w:p>
    <w:p w:rsidR="00697628" w:rsidRPr="00656611" w:rsidRDefault="00CB69C8" w:rsidP="00697628">
      <w:pPr>
        <w:shd w:val="clear" w:color="auto" w:fill="FFFFFF"/>
        <w:spacing w:line="307" w:lineRule="exact"/>
        <w:jc w:val="both"/>
        <w:rPr>
          <w:rFonts w:ascii="Times New Roman" w:hAnsi="Times New Roman" w:cs="Times New Roman"/>
        </w:rPr>
      </w:pPr>
      <w:r w:rsidRPr="00656611">
        <w:rPr>
          <w:rFonts w:ascii="Times New Roman" w:hAnsi="Times New Roman" w:cs="Times New Roman"/>
          <w:b/>
          <w:spacing w:val="-2"/>
          <w:u w:val="single"/>
        </w:rPr>
        <w:t>Сроки реализации</w:t>
      </w:r>
      <w:r w:rsidR="006041CC" w:rsidRPr="00656611">
        <w:rPr>
          <w:rFonts w:ascii="Times New Roman" w:hAnsi="Times New Roman" w:cs="Times New Roman"/>
          <w:spacing w:val="-2"/>
        </w:rPr>
        <w:t xml:space="preserve">общеобразовательной общеразвивающей </w:t>
      </w:r>
      <w:r w:rsidR="0086127E" w:rsidRPr="00656611">
        <w:rPr>
          <w:rFonts w:ascii="Times New Roman" w:hAnsi="Times New Roman" w:cs="Times New Roman"/>
          <w:spacing w:val="-2"/>
        </w:rPr>
        <w:t xml:space="preserve"> программы рассчитан на 3</w:t>
      </w:r>
      <w:r w:rsidRPr="00656611">
        <w:rPr>
          <w:rFonts w:ascii="Times New Roman" w:hAnsi="Times New Roman" w:cs="Times New Roman"/>
          <w:spacing w:val="-2"/>
        </w:rPr>
        <w:t xml:space="preserve"> года обучения. Первый год </w:t>
      </w:r>
      <w:r w:rsidRPr="00656611">
        <w:rPr>
          <w:rFonts w:ascii="Times New Roman" w:hAnsi="Times New Roman" w:cs="Times New Roman"/>
          <w:spacing w:val="-4"/>
        </w:rPr>
        <w:t>является вводным и направлен на первичное знакомство</w:t>
      </w:r>
      <w:r w:rsidR="00697628" w:rsidRPr="00656611">
        <w:rPr>
          <w:rFonts w:ascii="Times New Roman" w:hAnsi="Times New Roman" w:cs="Times New Roman"/>
          <w:spacing w:val="-4"/>
        </w:rPr>
        <w:t xml:space="preserve"> с изобразительным искусством. </w:t>
      </w:r>
      <w:r w:rsidRPr="00656611">
        <w:rPr>
          <w:rFonts w:ascii="Times New Roman" w:hAnsi="Times New Roman" w:cs="Times New Roman"/>
        </w:rPr>
        <w:t xml:space="preserve">Второй </w:t>
      </w:r>
      <w:r w:rsidR="0086127E" w:rsidRPr="00656611">
        <w:rPr>
          <w:rFonts w:ascii="Times New Roman" w:hAnsi="Times New Roman" w:cs="Times New Roman"/>
        </w:rPr>
        <w:t xml:space="preserve">и третий </w:t>
      </w:r>
      <w:r w:rsidRPr="00656611">
        <w:rPr>
          <w:rFonts w:ascii="Times New Roman" w:hAnsi="Times New Roman" w:cs="Times New Roman"/>
        </w:rPr>
        <w:t xml:space="preserve">год закрепляет знания, полученные на первом году обучения,  даёт базовую подготовку для использования этих знаний в дальнейшем. </w:t>
      </w:r>
      <w:r w:rsidRPr="00656611">
        <w:rPr>
          <w:rFonts w:ascii="Times New Roman" w:hAnsi="Times New Roman" w:cs="Times New Roman"/>
          <w:spacing w:val="-1"/>
        </w:rPr>
        <w:t>В структуру программы входят разделы, каждый из которых содержит несколько тем.</w:t>
      </w:r>
      <w:r w:rsidRPr="00656611">
        <w:rPr>
          <w:rFonts w:ascii="Times New Roman" w:hAnsi="Times New Roman" w:cs="Times New Roman"/>
        </w:rPr>
        <w:t xml:space="preserve"> В каждом разделе выделяют образовательную часть: (первоначальные сведения о декоративно-прикладном и изобразительном искусстве), воспитывающую часть: </w:t>
      </w:r>
      <w:r w:rsidRPr="00656611">
        <w:rPr>
          <w:rFonts w:ascii="Times New Roman" w:hAnsi="Times New Roman" w:cs="Times New Roman"/>
          <w:spacing w:val="-1"/>
        </w:rPr>
        <w:t xml:space="preserve">(понимание значения живописи, её эстетическая оценка, бережное отношение к </w:t>
      </w:r>
      <w:r w:rsidRPr="00656611">
        <w:rPr>
          <w:rFonts w:ascii="Times New Roman" w:hAnsi="Times New Roman" w:cs="Times New Roman"/>
        </w:rPr>
        <w:t xml:space="preserve">произведениям искусства), практическая работа на занятиях, которая способствует развитию у </w:t>
      </w:r>
      <w:r w:rsidRPr="00656611">
        <w:rPr>
          <w:rFonts w:ascii="Times New Roman" w:hAnsi="Times New Roman" w:cs="Times New Roman"/>
          <w:spacing w:val="-1"/>
        </w:rPr>
        <w:t>детей творческих способностей (это могут быть   наблюдения, рисунок с натуры, по представлению</w:t>
      </w:r>
      <w:r w:rsidR="00697628" w:rsidRPr="00656611">
        <w:rPr>
          <w:rFonts w:ascii="Times New Roman" w:hAnsi="Times New Roman" w:cs="Times New Roman"/>
        </w:rPr>
        <w:t xml:space="preserve"> и т.д.)</w:t>
      </w:r>
    </w:p>
    <w:p w:rsidR="00083021" w:rsidRPr="00656611" w:rsidRDefault="00083021" w:rsidP="00083021">
      <w:pPr>
        <w:pStyle w:val="ab"/>
        <w:rPr>
          <w:iCs/>
          <w:sz w:val="22"/>
          <w:szCs w:val="22"/>
        </w:rPr>
      </w:pPr>
      <w:r w:rsidRPr="00656611">
        <w:rPr>
          <w:b/>
          <w:bCs/>
          <w:i/>
          <w:iCs/>
          <w:sz w:val="22"/>
          <w:szCs w:val="22"/>
        </w:rPr>
        <w:t>Формы и методы проведения занятий:</w:t>
      </w:r>
    </w:p>
    <w:p w:rsidR="00083021" w:rsidRPr="00656611" w:rsidRDefault="00083021" w:rsidP="00083021">
      <w:pPr>
        <w:pStyle w:val="ab"/>
        <w:rPr>
          <w:sz w:val="22"/>
          <w:szCs w:val="22"/>
        </w:rPr>
      </w:pPr>
      <w:r w:rsidRPr="00656611">
        <w:rPr>
          <w:sz w:val="22"/>
          <w:szCs w:val="22"/>
        </w:rPr>
        <w:t xml:space="preserve">1.  Словесные методы обучения: устное изложение; беседа; анализ произведений искусства.                                                                              </w:t>
      </w:r>
    </w:p>
    <w:p w:rsidR="00083021" w:rsidRPr="00656611" w:rsidRDefault="00083021" w:rsidP="00083021">
      <w:pPr>
        <w:pStyle w:val="ab"/>
        <w:rPr>
          <w:sz w:val="22"/>
          <w:szCs w:val="22"/>
        </w:rPr>
      </w:pPr>
      <w:r w:rsidRPr="00656611">
        <w:rPr>
          <w:sz w:val="22"/>
          <w:szCs w:val="22"/>
        </w:rPr>
        <w:t xml:space="preserve"> 2. Наглядные методы обучения: показ упражнений, исполнение педагогом; наблюдение; работа по образцу.                   </w:t>
      </w:r>
    </w:p>
    <w:p w:rsidR="00083021" w:rsidRPr="00656611" w:rsidRDefault="00083021" w:rsidP="00083021">
      <w:pPr>
        <w:pStyle w:val="ab"/>
        <w:rPr>
          <w:sz w:val="22"/>
          <w:szCs w:val="22"/>
        </w:rPr>
      </w:pPr>
      <w:r w:rsidRPr="00656611">
        <w:rPr>
          <w:sz w:val="22"/>
          <w:szCs w:val="22"/>
        </w:rPr>
        <w:t xml:space="preserve">3.   Практические методы обучения.                                                                 </w:t>
      </w:r>
    </w:p>
    <w:p w:rsidR="00083021" w:rsidRPr="00656611" w:rsidRDefault="00083021" w:rsidP="00083021">
      <w:pPr>
        <w:pStyle w:val="ab"/>
        <w:rPr>
          <w:sz w:val="22"/>
          <w:szCs w:val="22"/>
        </w:rPr>
      </w:pPr>
      <w:r w:rsidRPr="00656611">
        <w:rPr>
          <w:sz w:val="22"/>
          <w:szCs w:val="22"/>
        </w:rPr>
        <w:t xml:space="preserve"> 4.  Частично-поисковые методы обучения (дети участвуют в подборе материала).</w:t>
      </w:r>
    </w:p>
    <w:p w:rsidR="00CB69C8" w:rsidRPr="00656611" w:rsidRDefault="00CB69C8" w:rsidP="00697628">
      <w:pPr>
        <w:shd w:val="clear" w:color="auto" w:fill="FFFFFF"/>
        <w:spacing w:line="307" w:lineRule="exact"/>
        <w:jc w:val="both"/>
        <w:rPr>
          <w:rFonts w:ascii="Times New Roman" w:hAnsi="Times New Roman" w:cs="Times New Roman"/>
          <w:b/>
          <w:u w:val="single"/>
        </w:rPr>
      </w:pPr>
      <w:r w:rsidRPr="00656611">
        <w:rPr>
          <w:rFonts w:ascii="Times New Roman" w:hAnsi="Times New Roman" w:cs="Times New Roman"/>
          <w:b/>
          <w:u w:val="single"/>
        </w:rPr>
        <w:t>Режим занятий</w:t>
      </w:r>
      <w:r w:rsidRPr="00656611">
        <w:rPr>
          <w:rFonts w:ascii="Times New Roman" w:hAnsi="Times New Roman" w:cs="Times New Roman"/>
        </w:rPr>
        <w:t xml:space="preserve">   Занятия проводятся 2 раза в неделю по 2 академических часа, количество часов в неделю 4 часа, 144 часа в год - первый год обучения. </w:t>
      </w:r>
      <w:r w:rsidR="008902BB" w:rsidRPr="00656611">
        <w:rPr>
          <w:rFonts w:ascii="Times New Roman" w:hAnsi="Times New Roman" w:cs="Times New Roman"/>
        </w:rPr>
        <w:t xml:space="preserve">   Занятия проводятся 3 раза в неделю по 2</w:t>
      </w:r>
      <w:r w:rsidR="00B358F0" w:rsidRPr="00656611">
        <w:rPr>
          <w:rFonts w:ascii="Times New Roman" w:hAnsi="Times New Roman" w:cs="Times New Roman"/>
        </w:rPr>
        <w:t xml:space="preserve"> академических часа, количество часов в неделю</w:t>
      </w:r>
      <w:r w:rsidR="008902BB" w:rsidRPr="00656611">
        <w:rPr>
          <w:rFonts w:ascii="Times New Roman" w:hAnsi="Times New Roman" w:cs="Times New Roman"/>
        </w:rPr>
        <w:t xml:space="preserve"> 6</w:t>
      </w:r>
      <w:r w:rsidR="00B358F0" w:rsidRPr="00656611">
        <w:rPr>
          <w:rFonts w:ascii="Times New Roman" w:hAnsi="Times New Roman" w:cs="Times New Roman"/>
        </w:rPr>
        <w:t xml:space="preserve"> час</w:t>
      </w:r>
      <w:r w:rsidR="008902BB" w:rsidRPr="00656611">
        <w:rPr>
          <w:rFonts w:ascii="Times New Roman" w:hAnsi="Times New Roman" w:cs="Times New Roman"/>
        </w:rPr>
        <w:t>ов, 216 часов</w:t>
      </w:r>
      <w:r w:rsidR="00B358F0" w:rsidRPr="00656611">
        <w:rPr>
          <w:rFonts w:ascii="Times New Roman" w:hAnsi="Times New Roman" w:cs="Times New Roman"/>
        </w:rPr>
        <w:t xml:space="preserve"> в год – второй  год обучения. </w:t>
      </w:r>
      <w:r w:rsidR="008902BB" w:rsidRPr="00656611">
        <w:rPr>
          <w:rFonts w:ascii="Times New Roman" w:hAnsi="Times New Roman" w:cs="Times New Roman"/>
        </w:rPr>
        <w:t xml:space="preserve">   Занятия проводятся 3 </w:t>
      </w:r>
      <w:r w:rsidR="00B358F0" w:rsidRPr="00656611">
        <w:rPr>
          <w:rFonts w:ascii="Times New Roman" w:hAnsi="Times New Roman" w:cs="Times New Roman"/>
        </w:rPr>
        <w:t xml:space="preserve"> раза в неделю по 2 академических часа, количество часов в неделю </w:t>
      </w:r>
      <w:r w:rsidR="008902BB" w:rsidRPr="00656611">
        <w:rPr>
          <w:rFonts w:ascii="Times New Roman" w:hAnsi="Times New Roman" w:cs="Times New Roman"/>
        </w:rPr>
        <w:t xml:space="preserve">6 часов, 216 часов </w:t>
      </w:r>
      <w:r w:rsidR="00B358F0" w:rsidRPr="00656611">
        <w:rPr>
          <w:rFonts w:ascii="Times New Roman" w:hAnsi="Times New Roman" w:cs="Times New Roman"/>
        </w:rPr>
        <w:t xml:space="preserve"> в год – третий  год обучения. </w:t>
      </w:r>
    </w:p>
    <w:p w:rsidR="00CB69C8" w:rsidRPr="00656611" w:rsidRDefault="00CB69C8" w:rsidP="00465CEF">
      <w:pPr>
        <w:pStyle w:val="ab"/>
        <w:rPr>
          <w:sz w:val="22"/>
          <w:szCs w:val="22"/>
        </w:rPr>
      </w:pPr>
      <w:r w:rsidRPr="00656611">
        <w:rPr>
          <w:b/>
          <w:sz w:val="22"/>
          <w:szCs w:val="22"/>
          <w:u w:val="single"/>
        </w:rPr>
        <w:t>Ожидаемые результаты освоения программы:</w:t>
      </w:r>
      <w:r w:rsidRPr="00656611">
        <w:rPr>
          <w:sz w:val="22"/>
          <w:szCs w:val="22"/>
        </w:rPr>
        <w:t xml:space="preserve">     Главным результатом реализации программы является создание каждым ребенком своего оригинального продукта, а  главным критерием оценки ученика является не столько его талантливость, сколько его способность трудиться, способность упорно добиваться достижения нужного результата, ведь овладеть  всеми секретами изобразительного искусства может каждый, по - настоящему желающий этого ребенок.</w:t>
      </w:r>
    </w:p>
    <w:p w:rsidR="00CB69C8" w:rsidRPr="00656611" w:rsidRDefault="00CB69C8" w:rsidP="00CB69C8">
      <w:pPr>
        <w:pStyle w:val="ab"/>
        <w:jc w:val="both"/>
        <w:rPr>
          <w:sz w:val="22"/>
          <w:szCs w:val="22"/>
        </w:rPr>
      </w:pPr>
      <w:r w:rsidRPr="00656611">
        <w:rPr>
          <w:sz w:val="22"/>
          <w:szCs w:val="22"/>
        </w:rPr>
        <w:t xml:space="preserve">     Дети, в процессе усвоения программных требований, получают </w:t>
      </w:r>
      <w:proofErr w:type="spellStart"/>
      <w:r w:rsidRPr="00656611">
        <w:rPr>
          <w:sz w:val="22"/>
          <w:szCs w:val="22"/>
        </w:rPr>
        <w:t>допрофессиональную</w:t>
      </w:r>
      <w:proofErr w:type="spellEnd"/>
      <w:r w:rsidRPr="00656611">
        <w:rPr>
          <w:sz w:val="22"/>
          <w:szCs w:val="22"/>
        </w:rPr>
        <w:t xml:space="preserve"> подготовку, наиболее одаренные – возможность обучения в специальных профессиональных учебных заведениях.  </w:t>
      </w:r>
    </w:p>
    <w:p w:rsidR="00CB69C8" w:rsidRPr="00656611" w:rsidRDefault="00CB69C8" w:rsidP="00CB69C8">
      <w:pPr>
        <w:pStyle w:val="ab"/>
        <w:jc w:val="both"/>
        <w:rPr>
          <w:sz w:val="22"/>
          <w:szCs w:val="22"/>
        </w:rPr>
      </w:pPr>
      <w:r w:rsidRPr="00656611">
        <w:rPr>
          <w:sz w:val="22"/>
          <w:szCs w:val="22"/>
        </w:rPr>
        <w:t xml:space="preserve">       В конце </w:t>
      </w:r>
      <w:r w:rsidRPr="00656611">
        <w:rPr>
          <w:b/>
          <w:sz w:val="22"/>
          <w:szCs w:val="22"/>
        </w:rPr>
        <w:t>первого года</w:t>
      </w:r>
      <w:r w:rsidRPr="00656611">
        <w:rPr>
          <w:sz w:val="22"/>
          <w:szCs w:val="22"/>
        </w:rPr>
        <w:t xml:space="preserve"> обучения:</w:t>
      </w:r>
    </w:p>
    <w:p w:rsidR="00CB69C8" w:rsidRPr="006503A8" w:rsidRDefault="006503A8" w:rsidP="00CB69C8">
      <w:pPr>
        <w:pStyle w:val="ab"/>
        <w:jc w:val="both"/>
        <w:rPr>
          <w:b/>
          <w:i/>
          <w:sz w:val="22"/>
          <w:szCs w:val="22"/>
          <w:u w:val="single"/>
        </w:rPr>
      </w:pPr>
      <w:r w:rsidRPr="006503A8">
        <w:rPr>
          <w:i/>
          <w:sz w:val="22"/>
          <w:szCs w:val="22"/>
          <w:u w:val="single"/>
        </w:rPr>
        <w:t>Обучающийся</w:t>
      </w:r>
      <w:r w:rsidR="00CB69C8" w:rsidRPr="006503A8">
        <w:rPr>
          <w:b/>
          <w:i/>
          <w:sz w:val="22"/>
          <w:szCs w:val="22"/>
          <w:u w:val="single"/>
        </w:rPr>
        <w:t xml:space="preserve">будет знать: </w:t>
      </w:r>
    </w:p>
    <w:p w:rsidR="00CB69C8" w:rsidRPr="00656611" w:rsidRDefault="00CB69C8" w:rsidP="00CB69C8">
      <w:pPr>
        <w:pStyle w:val="ab"/>
        <w:jc w:val="both"/>
        <w:rPr>
          <w:sz w:val="22"/>
          <w:szCs w:val="22"/>
        </w:rPr>
      </w:pPr>
      <w:r w:rsidRPr="00656611">
        <w:rPr>
          <w:i/>
          <w:sz w:val="22"/>
          <w:szCs w:val="22"/>
        </w:rPr>
        <w:t>-</w:t>
      </w:r>
      <w:r w:rsidRPr="00656611">
        <w:rPr>
          <w:sz w:val="22"/>
          <w:szCs w:val="22"/>
        </w:rPr>
        <w:t xml:space="preserve"> отличительные особенности основных видов и жанров изобразительного искусства;</w:t>
      </w:r>
    </w:p>
    <w:p w:rsidR="00CB69C8" w:rsidRPr="00656611" w:rsidRDefault="00CB69C8" w:rsidP="00CB69C8">
      <w:pPr>
        <w:pStyle w:val="ab"/>
        <w:jc w:val="both"/>
        <w:rPr>
          <w:sz w:val="22"/>
          <w:szCs w:val="22"/>
        </w:rPr>
      </w:pPr>
      <w:r w:rsidRPr="00656611">
        <w:rPr>
          <w:sz w:val="22"/>
          <w:szCs w:val="22"/>
        </w:rPr>
        <w:t xml:space="preserve">- ведущие элементы изобразительной грамоты – линия, штрих, тон в рисунке и в живописи, главные и дополнительные, холодные и теплые цвета; </w:t>
      </w:r>
    </w:p>
    <w:p w:rsidR="00CB69C8" w:rsidRPr="00656611" w:rsidRDefault="00CB69C8" w:rsidP="00CB69C8">
      <w:pPr>
        <w:pStyle w:val="ab"/>
        <w:jc w:val="both"/>
        <w:rPr>
          <w:sz w:val="22"/>
          <w:szCs w:val="22"/>
        </w:rPr>
      </w:pPr>
      <w:r w:rsidRPr="00656611">
        <w:rPr>
          <w:i/>
          <w:sz w:val="22"/>
          <w:szCs w:val="22"/>
        </w:rPr>
        <w:t xml:space="preserve">- </w:t>
      </w:r>
      <w:r w:rsidRPr="00656611">
        <w:rPr>
          <w:sz w:val="22"/>
          <w:szCs w:val="22"/>
        </w:rPr>
        <w:t xml:space="preserve">об основах </w:t>
      </w:r>
      <w:proofErr w:type="spellStart"/>
      <w:r w:rsidRPr="00656611">
        <w:rPr>
          <w:sz w:val="22"/>
          <w:szCs w:val="22"/>
        </w:rPr>
        <w:t>цветоведения</w:t>
      </w:r>
      <w:proofErr w:type="spellEnd"/>
      <w:r w:rsidRPr="00656611">
        <w:rPr>
          <w:sz w:val="22"/>
          <w:szCs w:val="22"/>
        </w:rPr>
        <w:t>, манипулировать различными мазками, усвоить азы рисунка, живописи и композиции.</w:t>
      </w:r>
    </w:p>
    <w:p w:rsidR="00CB69C8" w:rsidRPr="00656611" w:rsidRDefault="006503A8" w:rsidP="00CB69C8">
      <w:pPr>
        <w:pStyle w:val="ab"/>
        <w:jc w:val="both"/>
        <w:rPr>
          <w:i/>
          <w:sz w:val="22"/>
          <w:szCs w:val="22"/>
        </w:rPr>
      </w:pPr>
      <w:r w:rsidRPr="006503A8">
        <w:rPr>
          <w:i/>
          <w:sz w:val="22"/>
          <w:szCs w:val="22"/>
          <w:u w:val="single"/>
        </w:rPr>
        <w:t>Обучающийся</w:t>
      </w:r>
      <w:r w:rsidR="00CB69C8" w:rsidRPr="00656611">
        <w:rPr>
          <w:i/>
          <w:sz w:val="22"/>
          <w:szCs w:val="22"/>
          <w:u w:val="single"/>
        </w:rPr>
        <w:t xml:space="preserve"> будет уметь:</w:t>
      </w:r>
    </w:p>
    <w:p w:rsidR="00CB69C8" w:rsidRPr="00656611" w:rsidRDefault="00CB69C8" w:rsidP="00CB69C8">
      <w:pPr>
        <w:pStyle w:val="ab"/>
        <w:jc w:val="both"/>
        <w:rPr>
          <w:sz w:val="22"/>
          <w:szCs w:val="22"/>
        </w:rPr>
      </w:pPr>
      <w:r w:rsidRPr="00656611">
        <w:rPr>
          <w:sz w:val="22"/>
          <w:szCs w:val="22"/>
        </w:rPr>
        <w:t xml:space="preserve"> - передавать на бумаге форму и объем предметов, настроение в работе;</w:t>
      </w:r>
    </w:p>
    <w:p w:rsidR="00CB69C8" w:rsidRPr="00656611" w:rsidRDefault="00CB69C8" w:rsidP="00CB69C8">
      <w:pPr>
        <w:pStyle w:val="ab"/>
        <w:jc w:val="both"/>
        <w:rPr>
          <w:sz w:val="22"/>
          <w:szCs w:val="22"/>
        </w:rPr>
      </w:pPr>
      <w:r w:rsidRPr="00656611">
        <w:rPr>
          <w:sz w:val="22"/>
          <w:szCs w:val="22"/>
        </w:rPr>
        <w:lastRenderedPageBreak/>
        <w:t>- понимать, что такое натюрморт, пейзаж, светотень (свет, тень, полутон, падающая тень, блик, рефлекс), воздушная перспектива, освещенность, объем, пространство, этюд с натуры, эскиз, дальний план, сюжет;</w:t>
      </w:r>
    </w:p>
    <w:p w:rsidR="00CB69C8" w:rsidRPr="00656611" w:rsidRDefault="00CB69C8" w:rsidP="00CB69C8">
      <w:pPr>
        <w:pStyle w:val="ab"/>
        <w:jc w:val="both"/>
        <w:rPr>
          <w:sz w:val="22"/>
          <w:szCs w:val="22"/>
        </w:rPr>
      </w:pPr>
      <w:r w:rsidRPr="00656611">
        <w:rPr>
          <w:sz w:val="22"/>
          <w:szCs w:val="22"/>
        </w:rPr>
        <w:t>- понимать, что такое линейная перспектива, главное, второстепенное, композиционный центр;</w:t>
      </w:r>
    </w:p>
    <w:p w:rsidR="00CB69C8" w:rsidRPr="00656611" w:rsidRDefault="00CB69C8" w:rsidP="00CB69C8">
      <w:pPr>
        <w:pStyle w:val="ab"/>
        <w:jc w:val="both"/>
        <w:rPr>
          <w:sz w:val="22"/>
          <w:szCs w:val="22"/>
        </w:rPr>
      </w:pPr>
      <w:r w:rsidRPr="00656611">
        <w:rPr>
          <w:sz w:val="22"/>
          <w:szCs w:val="22"/>
        </w:rPr>
        <w:t>- передавать геометрическую основу  формы предметов, их соотношения в пространстве и в соответствии с этим – изменения размеров;</w:t>
      </w:r>
    </w:p>
    <w:p w:rsidR="00CB69C8" w:rsidRPr="00656611" w:rsidRDefault="00CB69C8" w:rsidP="00CB69C8">
      <w:pPr>
        <w:pStyle w:val="ab"/>
        <w:jc w:val="both"/>
        <w:rPr>
          <w:sz w:val="22"/>
          <w:szCs w:val="22"/>
        </w:rPr>
      </w:pPr>
      <w:r w:rsidRPr="00656611">
        <w:rPr>
          <w:sz w:val="22"/>
          <w:szCs w:val="22"/>
        </w:rPr>
        <w:t xml:space="preserve">- выполнять декоративные и оформительские работы на заданные темы; </w:t>
      </w:r>
    </w:p>
    <w:p w:rsidR="00CB69C8" w:rsidRPr="00656611" w:rsidRDefault="006503A8" w:rsidP="00CB69C8">
      <w:pPr>
        <w:pStyle w:val="ab"/>
        <w:jc w:val="both"/>
        <w:rPr>
          <w:i/>
          <w:color w:val="000000"/>
          <w:sz w:val="22"/>
          <w:szCs w:val="22"/>
        </w:rPr>
      </w:pPr>
      <w:r w:rsidRPr="006503A8">
        <w:rPr>
          <w:i/>
          <w:sz w:val="22"/>
          <w:szCs w:val="22"/>
          <w:u w:val="single"/>
        </w:rPr>
        <w:t>Обучающийся</w:t>
      </w:r>
      <w:r w:rsidR="00CB69C8" w:rsidRPr="00656611">
        <w:rPr>
          <w:i/>
          <w:color w:val="000000"/>
          <w:sz w:val="22"/>
          <w:szCs w:val="22"/>
        </w:rPr>
        <w:t xml:space="preserve"> сможет решать следующие жизненно-практические задачи:</w:t>
      </w:r>
    </w:p>
    <w:p w:rsidR="00CB69C8" w:rsidRPr="00656611" w:rsidRDefault="00CB69C8" w:rsidP="00CB69C8">
      <w:pPr>
        <w:jc w:val="both"/>
        <w:rPr>
          <w:color w:val="000000"/>
        </w:rPr>
      </w:pPr>
      <w:r w:rsidRPr="00656611">
        <w:rPr>
          <w:color w:val="000000"/>
        </w:rPr>
        <w:t>- владеть гуашевыми, акварельными красками, графическим материалом, использовать подручный материал;</w:t>
      </w:r>
    </w:p>
    <w:p w:rsidR="00697628" w:rsidRPr="00656611" w:rsidRDefault="00CB69C8" w:rsidP="00697628">
      <w:pPr>
        <w:pStyle w:val="ab"/>
        <w:jc w:val="both"/>
        <w:rPr>
          <w:sz w:val="22"/>
          <w:szCs w:val="22"/>
        </w:rPr>
      </w:pPr>
      <w:r w:rsidRPr="00656611">
        <w:rPr>
          <w:i/>
          <w:sz w:val="22"/>
          <w:szCs w:val="22"/>
        </w:rPr>
        <w:t>Ученик способен проявлять следующие отношения:</w:t>
      </w:r>
      <w:r w:rsidRPr="00656611">
        <w:rPr>
          <w:sz w:val="22"/>
          <w:szCs w:val="22"/>
        </w:rPr>
        <w:t xml:space="preserve"> - проявлять интерес к первым творческим успехам товарищей;</w:t>
      </w:r>
    </w:p>
    <w:p w:rsidR="00C57A03" w:rsidRPr="00656611" w:rsidRDefault="00CB69C8" w:rsidP="00697628">
      <w:pPr>
        <w:pStyle w:val="ab"/>
        <w:jc w:val="both"/>
        <w:rPr>
          <w:color w:val="000000"/>
          <w:sz w:val="22"/>
          <w:szCs w:val="22"/>
        </w:rPr>
      </w:pPr>
      <w:r w:rsidRPr="00656611">
        <w:rPr>
          <w:color w:val="000000"/>
          <w:sz w:val="22"/>
          <w:szCs w:val="22"/>
        </w:rPr>
        <w:t>- творчески откликаться на события окружающей жизни;</w:t>
      </w:r>
    </w:p>
    <w:p w:rsidR="00CB69C8" w:rsidRPr="00656611" w:rsidRDefault="00CB69C8" w:rsidP="00CB69C8">
      <w:pPr>
        <w:pStyle w:val="ab"/>
        <w:jc w:val="both"/>
        <w:rPr>
          <w:sz w:val="22"/>
          <w:szCs w:val="22"/>
        </w:rPr>
      </w:pPr>
      <w:r w:rsidRPr="00656611">
        <w:rPr>
          <w:sz w:val="22"/>
          <w:szCs w:val="22"/>
        </w:rPr>
        <w:t xml:space="preserve">По завершении </w:t>
      </w:r>
      <w:r w:rsidRPr="00656611">
        <w:rPr>
          <w:b/>
          <w:sz w:val="22"/>
          <w:szCs w:val="22"/>
        </w:rPr>
        <w:t xml:space="preserve">второго </w:t>
      </w:r>
      <w:r w:rsidR="0086127E" w:rsidRPr="00656611">
        <w:rPr>
          <w:b/>
          <w:sz w:val="22"/>
          <w:szCs w:val="22"/>
        </w:rPr>
        <w:t xml:space="preserve">и третьего </w:t>
      </w:r>
      <w:r w:rsidRPr="00656611">
        <w:rPr>
          <w:b/>
          <w:sz w:val="22"/>
          <w:szCs w:val="22"/>
        </w:rPr>
        <w:t>года</w:t>
      </w:r>
      <w:r w:rsidRPr="00656611">
        <w:rPr>
          <w:sz w:val="22"/>
          <w:szCs w:val="22"/>
        </w:rPr>
        <w:t xml:space="preserve"> обучения: </w:t>
      </w:r>
    </w:p>
    <w:p w:rsidR="00CB69C8" w:rsidRPr="00656611" w:rsidRDefault="006503A8" w:rsidP="00CB69C8">
      <w:pPr>
        <w:pStyle w:val="ab"/>
        <w:tabs>
          <w:tab w:val="left" w:pos="6495"/>
        </w:tabs>
        <w:jc w:val="both"/>
        <w:rPr>
          <w:i/>
          <w:sz w:val="22"/>
          <w:szCs w:val="22"/>
          <w:u w:val="single"/>
        </w:rPr>
      </w:pPr>
      <w:r w:rsidRPr="006503A8">
        <w:rPr>
          <w:i/>
          <w:sz w:val="22"/>
          <w:szCs w:val="22"/>
          <w:u w:val="single"/>
        </w:rPr>
        <w:t>Обучающийся</w:t>
      </w:r>
      <w:r w:rsidR="00CB69C8" w:rsidRPr="00656611">
        <w:rPr>
          <w:i/>
          <w:sz w:val="22"/>
          <w:szCs w:val="22"/>
          <w:u w:val="single"/>
        </w:rPr>
        <w:t xml:space="preserve"> будет знать: </w:t>
      </w:r>
    </w:p>
    <w:p w:rsidR="00CB69C8" w:rsidRPr="00656611" w:rsidRDefault="00CB69C8" w:rsidP="00CB69C8">
      <w:pPr>
        <w:pStyle w:val="ab"/>
        <w:tabs>
          <w:tab w:val="left" w:pos="6495"/>
        </w:tabs>
        <w:jc w:val="both"/>
        <w:rPr>
          <w:sz w:val="22"/>
          <w:szCs w:val="22"/>
        </w:rPr>
      </w:pPr>
      <w:r w:rsidRPr="00656611">
        <w:rPr>
          <w:sz w:val="22"/>
          <w:szCs w:val="22"/>
        </w:rPr>
        <w:t>-    Отдельные произведения выдающихся мастеров русского изобразительного искусства прошлого и настоящего.</w:t>
      </w:r>
    </w:p>
    <w:p w:rsidR="00CB69C8" w:rsidRPr="00656611" w:rsidRDefault="00CB69C8" w:rsidP="00CB69C8">
      <w:pPr>
        <w:pStyle w:val="ab"/>
        <w:tabs>
          <w:tab w:val="left" w:pos="6495"/>
        </w:tabs>
        <w:jc w:val="both"/>
        <w:rPr>
          <w:sz w:val="22"/>
          <w:szCs w:val="22"/>
        </w:rPr>
      </w:pPr>
      <w:r w:rsidRPr="00656611">
        <w:rPr>
          <w:sz w:val="22"/>
          <w:szCs w:val="22"/>
        </w:rPr>
        <w:t>·   Особенности художественных средств различных видов и жанров изобразительного искусства.</w:t>
      </w:r>
    </w:p>
    <w:p w:rsidR="00CB69C8" w:rsidRPr="00656611" w:rsidRDefault="00CB69C8" w:rsidP="00CB69C8">
      <w:pPr>
        <w:pStyle w:val="ab"/>
        <w:tabs>
          <w:tab w:val="left" w:pos="6495"/>
        </w:tabs>
        <w:jc w:val="both"/>
        <w:rPr>
          <w:sz w:val="22"/>
          <w:szCs w:val="22"/>
        </w:rPr>
      </w:pPr>
      <w:r w:rsidRPr="00656611">
        <w:rPr>
          <w:sz w:val="22"/>
          <w:szCs w:val="22"/>
        </w:rPr>
        <w:t xml:space="preserve">· Закономерности конструктивного строения изображаемых предметов, основные закономерности наблюдательной, линейной и воздушной перспективы, светотени, элементы  </w:t>
      </w:r>
      <w:proofErr w:type="spellStart"/>
      <w:r w:rsidRPr="00656611">
        <w:rPr>
          <w:sz w:val="22"/>
          <w:szCs w:val="22"/>
        </w:rPr>
        <w:t>цветоведения</w:t>
      </w:r>
      <w:proofErr w:type="spellEnd"/>
      <w:r w:rsidRPr="00656611">
        <w:rPr>
          <w:sz w:val="22"/>
          <w:szCs w:val="22"/>
        </w:rPr>
        <w:t>, композиции.</w:t>
      </w:r>
    </w:p>
    <w:p w:rsidR="00CB69C8" w:rsidRPr="00656611" w:rsidRDefault="00CB69C8" w:rsidP="00CB69C8">
      <w:pPr>
        <w:pStyle w:val="ab"/>
        <w:tabs>
          <w:tab w:val="left" w:pos="6495"/>
        </w:tabs>
        <w:jc w:val="both"/>
        <w:rPr>
          <w:sz w:val="22"/>
          <w:szCs w:val="22"/>
        </w:rPr>
      </w:pPr>
      <w:r w:rsidRPr="00656611">
        <w:rPr>
          <w:sz w:val="22"/>
          <w:szCs w:val="22"/>
        </w:rPr>
        <w:t>·  Различные приёмы работы карандашом, акварелью, гуашью.</w:t>
      </w:r>
    </w:p>
    <w:p w:rsidR="00CB69C8" w:rsidRPr="00656611" w:rsidRDefault="00CB69C8" w:rsidP="00CB69C8">
      <w:pPr>
        <w:pStyle w:val="ab"/>
        <w:tabs>
          <w:tab w:val="left" w:pos="6495"/>
        </w:tabs>
        <w:jc w:val="both"/>
        <w:rPr>
          <w:sz w:val="22"/>
          <w:szCs w:val="22"/>
        </w:rPr>
      </w:pPr>
      <w:r w:rsidRPr="00656611">
        <w:rPr>
          <w:sz w:val="22"/>
          <w:szCs w:val="22"/>
        </w:rPr>
        <w:t>· Знать деление изобразительного искусства на жанры, понимать специфику их изобразительного языка.</w:t>
      </w:r>
    </w:p>
    <w:p w:rsidR="00CB69C8" w:rsidRPr="00656611" w:rsidRDefault="00CB69C8" w:rsidP="00CB69C8">
      <w:pPr>
        <w:pStyle w:val="ab"/>
        <w:tabs>
          <w:tab w:val="left" w:pos="6495"/>
        </w:tabs>
        <w:jc w:val="both"/>
        <w:rPr>
          <w:sz w:val="22"/>
          <w:szCs w:val="22"/>
        </w:rPr>
      </w:pPr>
      <w:r w:rsidRPr="00656611">
        <w:rPr>
          <w:sz w:val="22"/>
          <w:szCs w:val="22"/>
        </w:rPr>
        <w:t xml:space="preserve">· Роль изобразительного искусства в духовной жизни человека, обогащение его переживаниями и опыт предыдущих поколений.                                        </w:t>
      </w:r>
    </w:p>
    <w:p w:rsidR="00CB69C8" w:rsidRPr="00656611" w:rsidRDefault="006503A8" w:rsidP="00CB69C8">
      <w:pPr>
        <w:pStyle w:val="ab"/>
        <w:jc w:val="both"/>
        <w:rPr>
          <w:i/>
          <w:sz w:val="22"/>
          <w:szCs w:val="22"/>
        </w:rPr>
      </w:pPr>
      <w:r w:rsidRPr="006503A8">
        <w:rPr>
          <w:i/>
          <w:sz w:val="22"/>
          <w:szCs w:val="22"/>
          <w:u w:val="single"/>
        </w:rPr>
        <w:t>Обучающийся</w:t>
      </w:r>
      <w:r w:rsidR="00CB69C8" w:rsidRPr="00656611">
        <w:rPr>
          <w:i/>
          <w:sz w:val="22"/>
          <w:szCs w:val="22"/>
          <w:u w:val="single"/>
        </w:rPr>
        <w:t xml:space="preserve"> будет уметь:</w:t>
      </w:r>
    </w:p>
    <w:p w:rsidR="00CB69C8" w:rsidRPr="00656611" w:rsidRDefault="00CB69C8" w:rsidP="00CB69C8">
      <w:pPr>
        <w:pStyle w:val="ab"/>
        <w:jc w:val="both"/>
        <w:rPr>
          <w:sz w:val="22"/>
          <w:szCs w:val="22"/>
        </w:rPr>
      </w:pPr>
      <w:r w:rsidRPr="00656611">
        <w:rPr>
          <w:sz w:val="22"/>
          <w:szCs w:val="22"/>
        </w:rPr>
        <w:t>- применять на практике законы цветоделения, правила рисунка, живописи и композиции, чувствовать и уметь передать гармоничное сочетание цветов, тональные и цветовые отношения;</w:t>
      </w:r>
    </w:p>
    <w:p w:rsidR="00CB69C8" w:rsidRPr="00656611" w:rsidRDefault="00CB69C8" w:rsidP="00CB69C8">
      <w:pPr>
        <w:pStyle w:val="ab"/>
        <w:jc w:val="both"/>
        <w:rPr>
          <w:sz w:val="22"/>
          <w:szCs w:val="22"/>
        </w:rPr>
      </w:pPr>
      <w:r w:rsidRPr="00656611">
        <w:rPr>
          <w:sz w:val="22"/>
          <w:szCs w:val="22"/>
        </w:rPr>
        <w:t>- правильно определять размер, форму, конструкцию и пропорции предметов и грамотно изображать их на бумаге;</w:t>
      </w:r>
    </w:p>
    <w:p w:rsidR="00CB69C8" w:rsidRPr="00656611" w:rsidRDefault="00CB69C8" w:rsidP="00CB69C8">
      <w:pPr>
        <w:pStyle w:val="ab"/>
        <w:jc w:val="both"/>
        <w:rPr>
          <w:sz w:val="22"/>
          <w:szCs w:val="22"/>
        </w:rPr>
      </w:pPr>
      <w:r w:rsidRPr="00656611">
        <w:rPr>
          <w:sz w:val="22"/>
          <w:szCs w:val="22"/>
        </w:rPr>
        <w:t xml:space="preserve">- передать в работе не только настроение, но и собственное отношение к изображаемому объекту; </w:t>
      </w:r>
    </w:p>
    <w:p w:rsidR="00CB69C8" w:rsidRPr="00656611" w:rsidRDefault="00CB69C8" w:rsidP="00CB69C8">
      <w:pPr>
        <w:pStyle w:val="ab"/>
        <w:jc w:val="both"/>
        <w:rPr>
          <w:sz w:val="22"/>
          <w:szCs w:val="22"/>
        </w:rPr>
      </w:pPr>
      <w:r w:rsidRPr="00656611">
        <w:rPr>
          <w:sz w:val="22"/>
          <w:szCs w:val="22"/>
        </w:rPr>
        <w:t>- передавать в рисунке, живописи и сюжетных работах объем и пространственное положение предметов средствами перспективы и светотени;</w:t>
      </w:r>
    </w:p>
    <w:p w:rsidR="00CB69C8" w:rsidRPr="00656611" w:rsidRDefault="00CB69C8" w:rsidP="00CB69C8">
      <w:pPr>
        <w:pStyle w:val="ab"/>
        <w:jc w:val="both"/>
        <w:rPr>
          <w:sz w:val="22"/>
          <w:szCs w:val="22"/>
        </w:rPr>
      </w:pPr>
      <w:r w:rsidRPr="00656611">
        <w:rPr>
          <w:sz w:val="22"/>
          <w:szCs w:val="22"/>
        </w:rPr>
        <w:t>- наблюдать в природе и передавать в сюжетных работах влияние  воздушной перспективы;</w:t>
      </w:r>
    </w:p>
    <w:p w:rsidR="00CB69C8" w:rsidRPr="00656611" w:rsidRDefault="00CB69C8" w:rsidP="00CB69C8">
      <w:pPr>
        <w:pStyle w:val="ab"/>
        <w:jc w:val="both"/>
        <w:rPr>
          <w:sz w:val="22"/>
          <w:szCs w:val="22"/>
        </w:rPr>
      </w:pPr>
      <w:r w:rsidRPr="00656611">
        <w:rPr>
          <w:sz w:val="22"/>
          <w:szCs w:val="22"/>
        </w:rPr>
        <w:t>- в сюжетных работах передавать движение;</w:t>
      </w:r>
    </w:p>
    <w:p w:rsidR="00CB69C8" w:rsidRPr="00656611" w:rsidRDefault="00CB69C8" w:rsidP="00CB69C8">
      <w:pPr>
        <w:pStyle w:val="ab"/>
        <w:jc w:val="both"/>
        <w:rPr>
          <w:sz w:val="22"/>
          <w:szCs w:val="22"/>
        </w:rPr>
      </w:pPr>
      <w:r w:rsidRPr="00656611">
        <w:rPr>
          <w:sz w:val="22"/>
          <w:szCs w:val="22"/>
        </w:rPr>
        <w:t>- искать наилучшее композиционное решение в эскизах, самостоятельно выполнять наброски и зарисовки к сюжету;</w:t>
      </w:r>
    </w:p>
    <w:p w:rsidR="00CB69C8" w:rsidRPr="00656611" w:rsidRDefault="00CB69C8" w:rsidP="00CB69C8">
      <w:pPr>
        <w:pStyle w:val="ab"/>
        <w:jc w:val="both"/>
        <w:rPr>
          <w:sz w:val="22"/>
          <w:szCs w:val="22"/>
        </w:rPr>
      </w:pPr>
      <w:r w:rsidRPr="00656611">
        <w:rPr>
          <w:sz w:val="22"/>
          <w:szCs w:val="22"/>
        </w:rPr>
        <w:t>- приобретет навыки творческого видения и корректного обсуждения выполненных работ.</w:t>
      </w:r>
    </w:p>
    <w:p w:rsidR="00CB69C8" w:rsidRPr="00656611" w:rsidRDefault="00CB69C8" w:rsidP="00697628">
      <w:pPr>
        <w:pStyle w:val="ab"/>
        <w:rPr>
          <w:sz w:val="22"/>
          <w:szCs w:val="22"/>
        </w:rPr>
      </w:pPr>
    </w:p>
    <w:p w:rsidR="00CB69C8" w:rsidRPr="00656611" w:rsidRDefault="006503A8" w:rsidP="00697628">
      <w:pPr>
        <w:pStyle w:val="ab"/>
        <w:rPr>
          <w:i/>
          <w:sz w:val="22"/>
          <w:szCs w:val="22"/>
        </w:rPr>
      </w:pPr>
      <w:r w:rsidRPr="006503A8">
        <w:rPr>
          <w:i/>
          <w:sz w:val="22"/>
          <w:szCs w:val="22"/>
          <w:u w:val="single"/>
        </w:rPr>
        <w:t>Обучающийся</w:t>
      </w:r>
      <w:r w:rsidR="00CB69C8" w:rsidRPr="00656611">
        <w:rPr>
          <w:i/>
          <w:sz w:val="22"/>
          <w:szCs w:val="22"/>
        </w:rPr>
        <w:t xml:space="preserve"> сможет решать следующие жизненно-практические задачи:</w:t>
      </w:r>
    </w:p>
    <w:p w:rsidR="00CB69C8" w:rsidRPr="00656611" w:rsidRDefault="00CB69C8" w:rsidP="00697628">
      <w:pPr>
        <w:pStyle w:val="ab"/>
        <w:rPr>
          <w:sz w:val="22"/>
          <w:szCs w:val="22"/>
        </w:rPr>
      </w:pPr>
      <w:r w:rsidRPr="00656611">
        <w:rPr>
          <w:sz w:val="22"/>
          <w:szCs w:val="22"/>
        </w:rPr>
        <w:t>- владеть гуашевыми, акварельными красками, графическим материалом, использовать подручный материал;</w:t>
      </w:r>
    </w:p>
    <w:p w:rsidR="00CB69C8" w:rsidRPr="00656611" w:rsidRDefault="00CB69C8" w:rsidP="00697628">
      <w:pPr>
        <w:pStyle w:val="ab"/>
        <w:rPr>
          <w:sz w:val="22"/>
          <w:szCs w:val="22"/>
        </w:rPr>
      </w:pPr>
      <w:r w:rsidRPr="00656611">
        <w:rPr>
          <w:sz w:val="22"/>
          <w:szCs w:val="22"/>
        </w:rPr>
        <w:t>- выполнять рисунки, композиции, панно, аппликации;</w:t>
      </w:r>
    </w:p>
    <w:p w:rsidR="00CB69C8" w:rsidRPr="00656611" w:rsidRDefault="00CB69C8" w:rsidP="00697628">
      <w:pPr>
        <w:pStyle w:val="ab"/>
        <w:rPr>
          <w:sz w:val="22"/>
          <w:szCs w:val="22"/>
        </w:rPr>
      </w:pPr>
      <w:r w:rsidRPr="00656611">
        <w:rPr>
          <w:sz w:val="22"/>
          <w:szCs w:val="22"/>
        </w:rPr>
        <w:t>- работать по репродукциям, картинам выдающихся художников и рисункам детей;</w:t>
      </w:r>
    </w:p>
    <w:p w:rsidR="00CB69C8" w:rsidRPr="00656611" w:rsidRDefault="00CB69C8" w:rsidP="00697628">
      <w:pPr>
        <w:pStyle w:val="ab"/>
        <w:rPr>
          <w:sz w:val="22"/>
          <w:szCs w:val="22"/>
        </w:rPr>
      </w:pPr>
      <w:r w:rsidRPr="00656611">
        <w:rPr>
          <w:sz w:val="22"/>
          <w:szCs w:val="22"/>
        </w:rPr>
        <w:t>- делиться своими знаниями и опытом с другими обучающимися, прислушиваться к  их мнению;</w:t>
      </w:r>
    </w:p>
    <w:p w:rsidR="00CB69C8" w:rsidRPr="00656611" w:rsidRDefault="00CB69C8" w:rsidP="00697628">
      <w:pPr>
        <w:pStyle w:val="ab"/>
        <w:rPr>
          <w:sz w:val="22"/>
          <w:szCs w:val="22"/>
        </w:rPr>
      </w:pPr>
      <w:r w:rsidRPr="00656611">
        <w:rPr>
          <w:sz w:val="22"/>
          <w:szCs w:val="22"/>
        </w:rPr>
        <w:t>- понимать значимость  и возможности коллектива и с</w:t>
      </w:r>
      <w:r w:rsidR="0086127E" w:rsidRPr="00656611">
        <w:rPr>
          <w:sz w:val="22"/>
          <w:szCs w:val="22"/>
        </w:rPr>
        <w:t xml:space="preserve">вою ответственность перед ним. </w:t>
      </w:r>
    </w:p>
    <w:p w:rsidR="00CB69C8" w:rsidRPr="00656611" w:rsidRDefault="006503A8" w:rsidP="00697628">
      <w:pPr>
        <w:pStyle w:val="ab"/>
        <w:rPr>
          <w:i/>
          <w:sz w:val="22"/>
          <w:szCs w:val="22"/>
        </w:rPr>
      </w:pPr>
      <w:r w:rsidRPr="006503A8">
        <w:rPr>
          <w:i/>
          <w:sz w:val="22"/>
          <w:szCs w:val="22"/>
          <w:u w:val="single"/>
        </w:rPr>
        <w:t>Обучающийся</w:t>
      </w:r>
      <w:r w:rsidR="00CB69C8" w:rsidRPr="00656611">
        <w:rPr>
          <w:i/>
          <w:sz w:val="22"/>
          <w:szCs w:val="22"/>
        </w:rPr>
        <w:t xml:space="preserve"> способен проявлять следующие отношения:</w:t>
      </w:r>
    </w:p>
    <w:p w:rsidR="00CB69C8" w:rsidRPr="00656611" w:rsidRDefault="00CB69C8" w:rsidP="00697628">
      <w:pPr>
        <w:pStyle w:val="ab"/>
        <w:rPr>
          <w:sz w:val="22"/>
          <w:szCs w:val="22"/>
        </w:rPr>
      </w:pPr>
      <w:r w:rsidRPr="00656611">
        <w:rPr>
          <w:sz w:val="22"/>
          <w:szCs w:val="22"/>
        </w:rPr>
        <w:t>- проявлять интерес к обсуждению выставок собственных работ.</w:t>
      </w:r>
    </w:p>
    <w:p w:rsidR="00CB69C8" w:rsidRPr="00656611" w:rsidRDefault="00CB69C8" w:rsidP="00697628">
      <w:pPr>
        <w:pStyle w:val="ab"/>
        <w:rPr>
          <w:sz w:val="22"/>
          <w:szCs w:val="22"/>
        </w:rPr>
      </w:pPr>
      <w:r w:rsidRPr="00656611">
        <w:rPr>
          <w:sz w:val="22"/>
          <w:szCs w:val="22"/>
        </w:rPr>
        <w:t>- эмоционально откликаться на красоту времен года, явления окружающей жизни, видеть красоту людей, их поступков.</w:t>
      </w:r>
    </w:p>
    <w:p w:rsidR="00CB69C8" w:rsidRPr="00656611" w:rsidRDefault="00CB69C8" w:rsidP="00697628">
      <w:pPr>
        <w:pStyle w:val="ab"/>
        <w:rPr>
          <w:sz w:val="22"/>
          <w:szCs w:val="22"/>
        </w:rPr>
      </w:pPr>
      <w:r w:rsidRPr="00656611">
        <w:rPr>
          <w:sz w:val="22"/>
          <w:szCs w:val="22"/>
        </w:rPr>
        <w:t>- слушать собеседника и высказывать свою точку зрения;</w:t>
      </w:r>
    </w:p>
    <w:p w:rsidR="00CB69C8" w:rsidRPr="00656611" w:rsidRDefault="00CB69C8" w:rsidP="00697628">
      <w:pPr>
        <w:pStyle w:val="ab"/>
        <w:rPr>
          <w:sz w:val="22"/>
          <w:szCs w:val="22"/>
        </w:rPr>
      </w:pPr>
      <w:r w:rsidRPr="00656611">
        <w:rPr>
          <w:sz w:val="22"/>
          <w:szCs w:val="22"/>
        </w:rPr>
        <w:t>- предлагать свою помощь и просить о помощи товарища;</w:t>
      </w:r>
    </w:p>
    <w:p w:rsidR="00CB69C8" w:rsidRPr="00656611" w:rsidRDefault="00CB69C8" w:rsidP="00697628">
      <w:pPr>
        <w:jc w:val="both"/>
        <w:rPr>
          <w:rFonts w:ascii="Times New Roman" w:hAnsi="Times New Roman" w:cs="Times New Roman"/>
          <w:color w:val="000000"/>
        </w:rPr>
      </w:pPr>
      <w:r w:rsidRPr="00656611">
        <w:rPr>
          <w:rFonts w:ascii="Times New Roman" w:hAnsi="Times New Roman" w:cs="Times New Roman"/>
          <w:color w:val="000000"/>
        </w:rPr>
        <w:t>- понимать необходимость добросовестного отношения  к общест</w:t>
      </w:r>
      <w:r w:rsidR="00697628" w:rsidRPr="00656611">
        <w:rPr>
          <w:rFonts w:ascii="Times New Roman" w:hAnsi="Times New Roman" w:cs="Times New Roman"/>
          <w:color w:val="000000"/>
        </w:rPr>
        <w:t xml:space="preserve">венно-полезному труду и учебе. </w:t>
      </w:r>
    </w:p>
    <w:p w:rsidR="00CB69C8" w:rsidRPr="00656611" w:rsidRDefault="00CB69C8" w:rsidP="00CB69C8">
      <w:pPr>
        <w:jc w:val="both"/>
        <w:rPr>
          <w:rFonts w:ascii="Times New Roman" w:hAnsi="Times New Roman" w:cs="Times New Roman"/>
          <w:b/>
          <w:u w:val="single"/>
        </w:rPr>
      </w:pPr>
      <w:r w:rsidRPr="00656611">
        <w:rPr>
          <w:rFonts w:ascii="Times New Roman" w:hAnsi="Times New Roman" w:cs="Times New Roman"/>
          <w:b/>
          <w:u w:val="single"/>
        </w:rPr>
        <w:lastRenderedPageBreak/>
        <w:t xml:space="preserve">Способы проверки </w:t>
      </w:r>
      <w:r w:rsidRPr="00656611">
        <w:rPr>
          <w:rFonts w:ascii="Times New Roman" w:hAnsi="Times New Roman" w:cs="Times New Roman"/>
          <w:u w:val="single"/>
        </w:rPr>
        <w:t>результатов освоения программы</w:t>
      </w:r>
    </w:p>
    <w:p w:rsidR="00CB69C8" w:rsidRPr="00656611" w:rsidRDefault="00CB69C8" w:rsidP="00CB69C8">
      <w:pPr>
        <w:pStyle w:val="2"/>
        <w:ind w:firstLine="0"/>
        <w:rPr>
          <w:sz w:val="22"/>
          <w:szCs w:val="22"/>
        </w:rPr>
      </w:pPr>
      <w:r w:rsidRPr="00656611">
        <w:rPr>
          <w:sz w:val="22"/>
          <w:szCs w:val="22"/>
        </w:rPr>
        <w:t>Подведение итогов по результатам освоения материала данной программы проводится в форме:</w:t>
      </w:r>
    </w:p>
    <w:p w:rsidR="00CB69C8" w:rsidRPr="00656611" w:rsidRDefault="00CB69C8" w:rsidP="00CB69C8">
      <w:pPr>
        <w:pStyle w:val="2"/>
        <w:ind w:firstLine="0"/>
        <w:rPr>
          <w:sz w:val="22"/>
          <w:szCs w:val="22"/>
        </w:rPr>
      </w:pPr>
      <w:r w:rsidRPr="00656611">
        <w:rPr>
          <w:b/>
          <w:sz w:val="22"/>
          <w:szCs w:val="22"/>
        </w:rPr>
        <w:t xml:space="preserve">- </w:t>
      </w:r>
      <w:r w:rsidRPr="00656611">
        <w:rPr>
          <w:sz w:val="22"/>
          <w:szCs w:val="22"/>
        </w:rPr>
        <w:t>контрольных занятий по изученным темам;</w:t>
      </w:r>
    </w:p>
    <w:p w:rsidR="00CB69C8" w:rsidRPr="00656611" w:rsidRDefault="00CB69C8" w:rsidP="00CB69C8">
      <w:pPr>
        <w:pStyle w:val="2"/>
        <w:ind w:firstLine="0"/>
        <w:rPr>
          <w:sz w:val="22"/>
          <w:szCs w:val="22"/>
        </w:rPr>
      </w:pPr>
      <w:r w:rsidRPr="00656611">
        <w:rPr>
          <w:sz w:val="22"/>
          <w:szCs w:val="22"/>
        </w:rPr>
        <w:t>- конкурсы;</w:t>
      </w:r>
    </w:p>
    <w:p w:rsidR="00CB69C8" w:rsidRPr="00656611" w:rsidRDefault="00CB69C8" w:rsidP="00CB69C8">
      <w:pPr>
        <w:pStyle w:val="2"/>
        <w:ind w:firstLine="0"/>
        <w:rPr>
          <w:sz w:val="22"/>
          <w:szCs w:val="22"/>
        </w:rPr>
      </w:pPr>
      <w:r w:rsidRPr="00656611">
        <w:rPr>
          <w:sz w:val="22"/>
          <w:szCs w:val="22"/>
        </w:rPr>
        <w:t>- выставка детских работ;</w:t>
      </w:r>
    </w:p>
    <w:p w:rsidR="00CB69C8" w:rsidRPr="00656611" w:rsidRDefault="00CB69C8" w:rsidP="00CB69C8">
      <w:pPr>
        <w:pStyle w:val="2"/>
        <w:ind w:firstLine="0"/>
        <w:rPr>
          <w:sz w:val="22"/>
          <w:szCs w:val="22"/>
        </w:rPr>
      </w:pPr>
      <w:r w:rsidRPr="00656611">
        <w:rPr>
          <w:sz w:val="22"/>
          <w:szCs w:val="22"/>
        </w:rPr>
        <w:t>- в конце года готовится итоговая выставка работ.</w:t>
      </w:r>
    </w:p>
    <w:p w:rsidR="00CB69C8" w:rsidRPr="00656611" w:rsidRDefault="00CB69C8" w:rsidP="00CB69C8">
      <w:pPr>
        <w:pStyle w:val="ab"/>
        <w:jc w:val="both"/>
        <w:rPr>
          <w:sz w:val="22"/>
          <w:szCs w:val="22"/>
        </w:rPr>
      </w:pPr>
      <w:r w:rsidRPr="00656611">
        <w:rPr>
          <w:sz w:val="22"/>
          <w:szCs w:val="22"/>
        </w:rPr>
        <w:t xml:space="preserve">   На первом, репродуктивном уровне организации деятельности обучающихся, основными формами представления результатов работы являются: открытые занятия, выставки на уровне ДДТ, зачеты и зачетные работы, участие в конкурсах, защита рефератов.</w:t>
      </w:r>
    </w:p>
    <w:p w:rsidR="00CB69C8" w:rsidRPr="00656611" w:rsidRDefault="00CB69C8" w:rsidP="00CB69C8">
      <w:pPr>
        <w:pStyle w:val="ab"/>
        <w:jc w:val="both"/>
        <w:rPr>
          <w:sz w:val="22"/>
          <w:szCs w:val="22"/>
        </w:rPr>
      </w:pPr>
      <w:r w:rsidRPr="00656611">
        <w:rPr>
          <w:sz w:val="22"/>
          <w:szCs w:val="22"/>
        </w:rPr>
        <w:t xml:space="preserve">   На втором, эвристическом уровне, основными формами представления результатов работы являются: зачетные и экзаменационные работы, творческие отчеты, конкурсы и выставки более высокого уровня (поселковые, районные), элементы исследовательской и творческой деятельности.</w:t>
      </w:r>
    </w:p>
    <w:p w:rsidR="00CB69C8" w:rsidRPr="00656611" w:rsidRDefault="00CB69C8" w:rsidP="00CB69C8">
      <w:pPr>
        <w:pStyle w:val="ab"/>
        <w:jc w:val="both"/>
        <w:rPr>
          <w:sz w:val="22"/>
          <w:szCs w:val="22"/>
        </w:rPr>
      </w:pPr>
      <w:r w:rsidRPr="00656611">
        <w:rPr>
          <w:sz w:val="22"/>
          <w:szCs w:val="22"/>
        </w:rPr>
        <w:t>Механизм оценки результатов по программе:</w:t>
      </w:r>
    </w:p>
    <w:p w:rsidR="00CB69C8" w:rsidRPr="00656611" w:rsidRDefault="00CB69C8" w:rsidP="00CB69C8">
      <w:pPr>
        <w:pStyle w:val="ab"/>
        <w:jc w:val="both"/>
        <w:rPr>
          <w:sz w:val="22"/>
          <w:szCs w:val="22"/>
        </w:rPr>
      </w:pPr>
      <w:r w:rsidRPr="00656611">
        <w:rPr>
          <w:sz w:val="22"/>
          <w:szCs w:val="22"/>
        </w:rPr>
        <w:t xml:space="preserve">В процессе деятельности выработалась определенная  система  контроля успехов и достижений  детей, используя классические методы и приемы, разрабатывая авторские методики. При наборе детей  первого года обучения проводится  входная диагностика </w:t>
      </w:r>
      <w:proofErr w:type="spellStart"/>
      <w:r w:rsidRPr="00656611">
        <w:rPr>
          <w:sz w:val="22"/>
          <w:szCs w:val="22"/>
        </w:rPr>
        <w:t>сформированности</w:t>
      </w:r>
      <w:proofErr w:type="spellEnd"/>
      <w:r w:rsidRPr="00656611">
        <w:rPr>
          <w:sz w:val="22"/>
          <w:szCs w:val="22"/>
        </w:rPr>
        <w:t xml:space="preserve"> навыков рисования </w:t>
      </w:r>
      <w:proofErr w:type="spellStart"/>
      <w:r w:rsidRPr="00656611">
        <w:rPr>
          <w:sz w:val="22"/>
          <w:szCs w:val="22"/>
        </w:rPr>
        <w:t>Г.П.Миловановой</w:t>
      </w:r>
      <w:proofErr w:type="spellEnd"/>
      <w:r w:rsidRPr="00656611">
        <w:rPr>
          <w:sz w:val="22"/>
          <w:szCs w:val="22"/>
        </w:rPr>
        <w:t xml:space="preserve">, </w:t>
      </w:r>
      <w:proofErr w:type="spellStart"/>
      <w:r w:rsidRPr="00656611">
        <w:rPr>
          <w:sz w:val="22"/>
          <w:szCs w:val="22"/>
        </w:rPr>
        <w:t>О.В.Овчинниковой</w:t>
      </w:r>
      <w:proofErr w:type="spellEnd"/>
      <w:r w:rsidRPr="00656611">
        <w:rPr>
          <w:sz w:val="22"/>
          <w:szCs w:val="22"/>
        </w:rPr>
        <w:t>,  в конце 1-го полугодия (декабрь) -  промежуточная  диагностика, в конце учебного года (май) – итоговая  диагностика. По результатам этих диагностик можно судить не только об изобразительных возможностях ребенка, но и о его способностях к творчеству.</w:t>
      </w:r>
    </w:p>
    <w:p w:rsidR="00CB69C8" w:rsidRPr="00656611" w:rsidRDefault="00CB69C8" w:rsidP="00CB69C8">
      <w:pPr>
        <w:pStyle w:val="ab"/>
        <w:jc w:val="both"/>
        <w:rPr>
          <w:sz w:val="22"/>
          <w:szCs w:val="22"/>
        </w:rPr>
      </w:pPr>
      <w:r w:rsidRPr="00656611">
        <w:rPr>
          <w:sz w:val="22"/>
          <w:szCs w:val="22"/>
        </w:rPr>
        <w:t>Цель входной диагностики – выявить уровень развития:</w:t>
      </w:r>
    </w:p>
    <w:p w:rsidR="00CB69C8" w:rsidRPr="00656611" w:rsidRDefault="00CB69C8" w:rsidP="00CB69C8">
      <w:pPr>
        <w:pStyle w:val="ab"/>
        <w:jc w:val="both"/>
        <w:rPr>
          <w:sz w:val="22"/>
          <w:szCs w:val="22"/>
        </w:rPr>
      </w:pPr>
      <w:r w:rsidRPr="00656611">
        <w:rPr>
          <w:sz w:val="22"/>
          <w:szCs w:val="22"/>
        </w:rPr>
        <w:t>- Координации и тонкой моторики;</w:t>
      </w:r>
    </w:p>
    <w:p w:rsidR="00CB69C8" w:rsidRPr="00656611" w:rsidRDefault="00CB69C8" w:rsidP="00CB69C8">
      <w:pPr>
        <w:pStyle w:val="ab"/>
        <w:jc w:val="both"/>
        <w:rPr>
          <w:sz w:val="22"/>
          <w:szCs w:val="22"/>
        </w:rPr>
      </w:pPr>
      <w:r w:rsidRPr="00656611">
        <w:rPr>
          <w:sz w:val="22"/>
          <w:szCs w:val="22"/>
        </w:rPr>
        <w:t>- Умения изображать рисунок в цвете;</w:t>
      </w:r>
    </w:p>
    <w:p w:rsidR="00CB69C8" w:rsidRPr="00656611" w:rsidRDefault="00CB69C8" w:rsidP="00CB69C8">
      <w:pPr>
        <w:pStyle w:val="ab"/>
        <w:jc w:val="both"/>
        <w:rPr>
          <w:sz w:val="22"/>
          <w:szCs w:val="22"/>
        </w:rPr>
      </w:pPr>
      <w:r w:rsidRPr="00656611">
        <w:rPr>
          <w:sz w:val="22"/>
          <w:szCs w:val="22"/>
        </w:rPr>
        <w:t>- Творческого мышления ребенка;</w:t>
      </w:r>
    </w:p>
    <w:p w:rsidR="00CB69C8" w:rsidRPr="00656611" w:rsidRDefault="00CB69C8" w:rsidP="00CB69C8">
      <w:pPr>
        <w:pStyle w:val="ab"/>
        <w:jc w:val="both"/>
        <w:rPr>
          <w:sz w:val="22"/>
          <w:szCs w:val="22"/>
        </w:rPr>
      </w:pPr>
      <w:r w:rsidRPr="00656611">
        <w:rPr>
          <w:sz w:val="22"/>
          <w:szCs w:val="22"/>
        </w:rPr>
        <w:t>- Умение представлять объекты в различных пространственных положениях.</w:t>
      </w:r>
    </w:p>
    <w:p w:rsidR="00CB69C8" w:rsidRPr="00656611" w:rsidRDefault="00CB69C8" w:rsidP="00CB69C8">
      <w:pPr>
        <w:pStyle w:val="ab"/>
        <w:jc w:val="both"/>
        <w:rPr>
          <w:sz w:val="22"/>
          <w:szCs w:val="22"/>
        </w:rPr>
      </w:pPr>
      <w:r w:rsidRPr="00656611">
        <w:rPr>
          <w:sz w:val="22"/>
          <w:szCs w:val="22"/>
        </w:rPr>
        <w:t xml:space="preserve">        Для выявления уровня развития творческих способностей детей применяется упрощенный вариант диагностики </w:t>
      </w:r>
      <w:proofErr w:type="spellStart"/>
      <w:r w:rsidRPr="00656611">
        <w:rPr>
          <w:sz w:val="22"/>
          <w:szCs w:val="22"/>
        </w:rPr>
        <w:t>креативности</w:t>
      </w:r>
      <w:proofErr w:type="spellEnd"/>
      <w:r w:rsidRPr="00656611">
        <w:rPr>
          <w:sz w:val="22"/>
          <w:szCs w:val="22"/>
        </w:rPr>
        <w:t xml:space="preserve">  </w:t>
      </w:r>
      <w:proofErr w:type="spellStart"/>
      <w:r w:rsidRPr="00656611">
        <w:rPr>
          <w:sz w:val="22"/>
          <w:szCs w:val="22"/>
        </w:rPr>
        <w:t>Торренса</w:t>
      </w:r>
      <w:proofErr w:type="spellEnd"/>
      <w:r w:rsidRPr="00656611">
        <w:rPr>
          <w:sz w:val="22"/>
          <w:szCs w:val="22"/>
        </w:rPr>
        <w:t xml:space="preserve"> «Краткий тест творческого мышления. Фигурная форма» - адаптация теста </w:t>
      </w:r>
      <w:proofErr w:type="spellStart"/>
      <w:r w:rsidRPr="00656611">
        <w:rPr>
          <w:sz w:val="22"/>
          <w:szCs w:val="22"/>
        </w:rPr>
        <w:t>Торренса</w:t>
      </w:r>
      <w:proofErr w:type="spellEnd"/>
      <w:r w:rsidRPr="00656611">
        <w:rPr>
          <w:sz w:val="22"/>
          <w:szCs w:val="22"/>
        </w:rPr>
        <w:t xml:space="preserve"> на образное творческое мышление в обработке </w:t>
      </w:r>
      <w:proofErr w:type="spellStart"/>
      <w:r w:rsidRPr="00656611">
        <w:rPr>
          <w:sz w:val="22"/>
          <w:szCs w:val="22"/>
        </w:rPr>
        <w:t>И.С.Авериной</w:t>
      </w:r>
      <w:proofErr w:type="spellEnd"/>
      <w:r w:rsidRPr="00656611">
        <w:rPr>
          <w:sz w:val="22"/>
          <w:szCs w:val="22"/>
        </w:rPr>
        <w:t xml:space="preserve"> и </w:t>
      </w:r>
      <w:proofErr w:type="spellStart"/>
      <w:r w:rsidRPr="00656611">
        <w:rPr>
          <w:sz w:val="22"/>
          <w:szCs w:val="22"/>
        </w:rPr>
        <w:t>Е.И.Щеблановой</w:t>
      </w:r>
      <w:proofErr w:type="spellEnd"/>
      <w:r w:rsidRPr="00656611">
        <w:rPr>
          <w:sz w:val="22"/>
          <w:szCs w:val="22"/>
        </w:rPr>
        <w:t xml:space="preserve">; методика изучения особенностей воображения детей </w:t>
      </w:r>
      <w:proofErr w:type="spellStart"/>
      <w:r w:rsidRPr="00656611">
        <w:rPr>
          <w:sz w:val="22"/>
          <w:szCs w:val="22"/>
        </w:rPr>
        <w:t>Е.Г.Речицкой</w:t>
      </w:r>
      <w:proofErr w:type="spellEnd"/>
      <w:r w:rsidRPr="00656611">
        <w:rPr>
          <w:sz w:val="22"/>
          <w:szCs w:val="22"/>
        </w:rPr>
        <w:t xml:space="preserve"> и </w:t>
      </w:r>
      <w:proofErr w:type="spellStart"/>
      <w:r w:rsidRPr="00656611">
        <w:rPr>
          <w:sz w:val="22"/>
          <w:szCs w:val="22"/>
        </w:rPr>
        <w:t>Е.А.Сошиной</w:t>
      </w:r>
      <w:proofErr w:type="spellEnd"/>
      <w:r w:rsidRPr="00656611">
        <w:rPr>
          <w:sz w:val="22"/>
          <w:szCs w:val="22"/>
        </w:rPr>
        <w:t>. Эти диагностики проводятся в конце первого и второго годов обучения по программе.</w:t>
      </w:r>
    </w:p>
    <w:p w:rsidR="00CB69C8" w:rsidRPr="00656611" w:rsidRDefault="00CB69C8" w:rsidP="00CB69C8">
      <w:pPr>
        <w:pStyle w:val="ab"/>
        <w:jc w:val="both"/>
        <w:rPr>
          <w:sz w:val="22"/>
          <w:szCs w:val="22"/>
        </w:rPr>
      </w:pPr>
      <w:r w:rsidRPr="00656611">
        <w:rPr>
          <w:sz w:val="22"/>
          <w:szCs w:val="22"/>
        </w:rPr>
        <w:t>В качестве форм подведения итогов применяются  зачеты, зачетные итоговые  работы, открытые занятия, конкурсы, выставки, защиты творческих работ.</w:t>
      </w:r>
    </w:p>
    <w:p w:rsidR="00CB69C8" w:rsidRPr="00656611" w:rsidRDefault="00CB69C8" w:rsidP="00CB69C8">
      <w:pPr>
        <w:pStyle w:val="ab"/>
        <w:jc w:val="both"/>
        <w:rPr>
          <w:sz w:val="22"/>
          <w:szCs w:val="22"/>
        </w:rPr>
      </w:pPr>
      <w:r w:rsidRPr="00656611">
        <w:rPr>
          <w:sz w:val="22"/>
          <w:szCs w:val="22"/>
        </w:rPr>
        <w:t>- выполнение итоговых работ по результатам усвоения каждого блока;</w:t>
      </w:r>
    </w:p>
    <w:p w:rsidR="00CB69C8" w:rsidRPr="00656611" w:rsidRDefault="00CB69C8" w:rsidP="00CB69C8">
      <w:pPr>
        <w:pStyle w:val="ab"/>
        <w:jc w:val="both"/>
        <w:rPr>
          <w:sz w:val="22"/>
          <w:szCs w:val="22"/>
        </w:rPr>
      </w:pPr>
      <w:r w:rsidRPr="00656611">
        <w:rPr>
          <w:sz w:val="22"/>
          <w:szCs w:val="22"/>
        </w:rPr>
        <w:t>- выполнение конкурсных и выставочных работ;</w:t>
      </w:r>
    </w:p>
    <w:p w:rsidR="00CB69C8" w:rsidRPr="00656611" w:rsidRDefault="00CB69C8" w:rsidP="00CB69C8">
      <w:pPr>
        <w:pStyle w:val="ab"/>
        <w:jc w:val="both"/>
        <w:rPr>
          <w:sz w:val="22"/>
          <w:szCs w:val="22"/>
        </w:rPr>
      </w:pPr>
      <w:r w:rsidRPr="00656611">
        <w:rPr>
          <w:sz w:val="22"/>
          <w:szCs w:val="22"/>
        </w:rPr>
        <w:t xml:space="preserve">- подведение итогов по результатам каждого полугодия.          </w:t>
      </w:r>
    </w:p>
    <w:p w:rsidR="00CB69C8" w:rsidRPr="00656611" w:rsidRDefault="00CB69C8" w:rsidP="00B3137F">
      <w:pPr>
        <w:pStyle w:val="ab"/>
        <w:jc w:val="both"/>
        <w:rPr>
          <w:sz w:val="22"/>
          <w:szCs w:val="22"/>
        </w:rPr>
      </w:pPr>
      <w:r w:rsidRPr="00656611">
        <w:rPr>
          <w:sz w:val="22"/>
          <w:szCs w:val="22"/>
        </w:rPr>
        <w:t xml:space="preserve">          Не каждый ребенок станет художником, но практические навыки и теоретические </w:t>
      </w:r>
      <w:r w:rsidR="006041CC" w:rsidRPr="00656611">
        <w:rPr>
          <w:sz w:val="22"/>
          <w:szCs w:val="22"/>
        </w:rPr>
        <w:t>знания,</w:t>
      </w:r>
      <w:r w:rsidRPr="00656611">
        <w:rPr>
          <w:sz w:val="22"/>
          <w:szCs w:val="22"/>
        </w:rPr>
        <w:t xml:space="preserve"> приобретенные в процессе освоения данной программы, помогут стать кому-нибудь грамотным, заинтересованным, разбирающимся в искусстве зрителем.</w:t>
      </w:r>
    </w:p>
    <w:p w:rsidR="00D60058" w:rsidRPr="00656611" w:rsidRDefault="00D60058" w:rsidP="00D60058">
      <w:pPr>
        <w:pStyle w:val="a7"/>
        <w:rPr>
          <w:b/>
          <w:sz w:val="22"/>
          <w:szCs w:val="22"/>
        </w:rPr>
      </w:pPr>
      <w:r w:rsidRPr="00656611">
        <w:rPr>
          <w:b/>
          <w:iCs/>
          <w:sz w:val="22"/>
          <w:szCs w:val="22"/>
        </w:rPr>
        <w:t>Пояснительная записка второго и третьего года обучения:</w:t>
      </w:r>
    </w:p>
    <w:p w:rsidR="007E5E1A" w:rsidRPr="00656611" w:rsidRDefault="00D60058" w:rsidP="00D60058">
      <w:pPr>
        <w:pStyle w:val="a7"/>
        <w:rPr>
          <w:bCs/>
          <w:sz w:val="22"/>
          <w:szCs w:val="22"/>
        </w:rPr>
      </w:pPr>
      <w:r w:rsidRPr="00656611">
        <w:rPr>
          <w:bCs/>
          <w:sz w:val="22"/>
          <w:szCs w:val="22"/>
        </w:rPr>
        <w:t>Образовательная программа</w:t>
      </w:r>
      <w:r w:rsidR="006503A8">
        <w:rPr>
          <w:bCs/>
          <w:sz w:val="22"/>
          <w:szCs w:val="22"/>
        </w:rPr>
        <w:t>объединения</w:t>
      </w:r>
      <w:r w:rsidRPr="00656611">
        <w:rPr>
          <w:bCs/>
          <w:sz w:val="22"/>
          <w:szCs w:val="22"/>
        </w:rPr>
        <w:t xml:space="preserve"> «ИЗО»  составлена на основе  письма Минобразования России от 18.06.2003 № 28 – 02 – 484 / Программа реализуется через проведение  теорет</w:t>
      </w:r>
      <w:r w:rsidR="00B3137F" w:rsidRPr="00656611">
        <w:rPr>
          <w:bCs/>
          <w:sz w:val="22"/>
          <w:szCs w:val="22"/>
        </w:rPr>
        <w:t xml:space="preserve">ических и практических </w:t>
      </w:r>
      <w:proofErr w:type="spellStart"/>
      <w:r w:rsidR="00B3137F" w:rsidRPr="00656611">
        <w:rPr>
          <w:bCs/>
          <w:sz w:val="22"/>
          <w:szCs w:val="22"/>
        </w:rPr>
        <w:t>занятий.</w:t>
      </w:r>
      <w:r w:rsidRPr="00656611">
        <w:rPr>
          <w:sz w:val="22"/>
          <w:szCs w:val="22"/>
        </w:rPr>
        <w:t>Содержание</w:t>
      </w:r>
      <w:proofErr w:type="spellEnd"/>
      <w:r w:rsidRPr="00656611">
        <w:rPr>
          <w:sz w:val="22"/>
          <w:szCs w:val="22"/>
        </w:rPr>
        <w:t xml:space="preserve"> образовательной программы  соответствует:   современным образовательным технологиям, которые отражены в принципах обучения (индивидуальности, доступности, преемственности, результативности); формах и методах обучения (активных методах  обучения, дифференцированного обучения, занятиях, конкурсах, соревнованиях); методах контроля и управления образовательным процессом (анализе результатов деятельности детей).</w:t>
      </w:r>
    </w:p>
    <w:p w:rsidR="00D60058" w:rsidRPr="00656611" w:rsidRDefault="00736483" w:rsidP="00D60058">
      <w:pPr>
        <w:pStyle w:val="a7"/>
        <w:rPr>
          <w:b/>
          <w:bCs/>
          <w:sz w:val="22"/>
          <w:szCs w:val="22"/>
        </w:rPr>
      </w:pPr>
      <w:r w:rsidRPr="00656611">
        <w:rPr>
          <w:b/>
          <w:bCs/>
          <w:sz w:val="22"/>
          <w:szCs w:val="22"/>
        </w:rPr>
        <w:t>С</w:t>
      </w:r>
      <w:r w:rsidR="00D60058" w:rsidRPr="00656611">
        <w:rPr>
          <w:b/>
          <w:bCs/>
          <w:sz w:val="22"/>
          <w:szCs w:val="22"/>
        </w:rPr>
        <w:t>одержание образовательной программы  направлено на:</w:t>
      </w:r>
    </w:p>
    <w:p w:rsidR="00D60058" w:rsidRPr="00656611" w:rsidRDefault="00D60058" w:rsidP="00CA768A">
      <w:pPr>
        <w:numPr>
          <w:ilvl w:val="0"/>
          <w:numId w:val="2"/>
        </w:numPr>
        <w:spacing w:before="100" w:beforeAutospacing="1" w:after="100" w:afterAutospacing="1" w:line="240" w:lineRule="auto"/>
        <w:rPr>
          <w:rFonts w:ascii="Times New Roman" w:hAnsi="Times New Roman" w:cs="Times New Roman"/>
        </w:rPr>
      </w:pPr>
      <w:r w:rsidRPr="00656611">
        <w:rPr>
          <w:rFonts w:ascii="Times New Roman" w:hAnsi="Times New Roman" w:cs="Times New Roman"/>
        </w:rPr>
        <w:lastRenderedPageBreak/>
        <w:t xml:space="preserve"> создание условий для развития личности ребенка; </w:t>
      </w:r>
    </w:p>
    <w:p w:rsidR="00D60058" w:rsidRPr="00656611" w:rsidRDefault="00D60058" w:rsidP="00CA768A">
      <w:pPr>
        <w:numPr>
          <w:ilvl w:val="0"/>
          <w:numId w:val="2"/>
        </w:numPr>
        <w:spacing w:before="100" w:beforeAutospacing="1" w:after="100" w:afterAutospacing="1" w:line="240" w:lineRule="auto"/>
        <w:rPr>
          <w:rFonts w:ascii="Times New Roman" w:hAnsi="Times New Roman" w:cs="Times New Roman"/>
        </w:rPr>
      </w:pPr>
      <w:r w:rsidRPr="00656611">
        <w:rPr>
          <w:rFonts w:ascii="Times New Roman" w:hAnsi="Times New Roman" w:cs="Times New Roman"/>
        </w:rPr>
        <w:t xml:space="preserve">развитие мотивации личности к познанию и творчеству; </w:t>
      </w:r>
    </w:p>
    <w:p w:rsidR="00D60058" w:rsidRPr="00656611" w:rsidRDefault="00D60058" w:rsidP="00CA768A">
      <w:pPr>
        <w:numPr>
          <w:ilvl w:val="0"/>
          <w:numId w:val="2"/>
        </w:numPr>
        <w:spacing w:before="100" w:beforeAutospacing="1" w:after="100" w:afterAutospacing="1" w:line="240" w:lineRule="auto"/>
        <w:rPr>
          <w:rFonts w:ascii="Times New Roman" w:hAnsi="Times New Roman" w:cs="Times New Roman"/>
        </w:rPr>
      </w:pPr>
      <w:r w:rsidRPr="00656611">
        <w:rPr>
          <w:rFonts w:ascii="Times New Roman" w:hAnsi="Times New Roman" w:cs="Times New Roman"/>
        </w:rPr>
        <w:t xml:space="preserve">обеспечение эмоционального благополучия ребенка; </w:t>
      </w:r>
    </w:p>
    <w:p w:rsidR="00D60058" w:rsidRPr="00656611" w:rsidRDefault="00D60058" w:rsidP="00CA768A">
      <w:pPr>
        <w:numPr>
          <w:ilvl w:val="0"/>
          <w:numId w:val="2"/>
        </w:numPr>
        <w:spacing w:before="100" w:beforeAutospacing="1" w:after="100" w:afterAutospacing="1" w:line="240" w:lineRule="auto"/>
        <w:rPr>
          <w:rFonts w:ascii="Times New Roman" w:hAnsi="Times New Roman" w:cs="Times New Roman"/>
        </w:rPr>
      </w:pPr>
      <w:r w:rsidRPr="00656611">
        <w:rPr>
          <w:rFonts w:ascii="Times New Roman" w:hAnsi="Times New Roman" w:cs="Times New Roman"/>
        </w:rPr>
        <w:t xml:space="preserve">приобщение обучающихся к общечеловеческим ценностям; </w:t>
      </w:r>
    </w:p>
    <w:p w:rsidR="00D60058" w:rsidRPr="00656611" w:rsidRDefault="00D60058" w:rsidP="00CA768A">
      <w:pPr>
        <w:numPr>
          <w:ilvl w:val="0"/>
          <w:numId w:val="2"/>
        </w:numPr>
        <w:spacing w:before="100" w:beforeAutospacing="1" w:after="100" w:afterAutospacing="1" w:line="240" w:lineRule="auto"/>
        <w:rPr>
          <w:rFonts w:ascii="Times New Roman" w:hAnsi="Times New Roman" w:cs="Times New Roman"/>
        </w:rPr>
      </w:pPr>
      <w:r w:rsidRPr="00656611">
        <w:rPr>
          <w:rFonts w:ascii="Times New Roman" w:hAnsi="Times New Roman" w:cs="Times New Roman"/>
        </w:rPr>
        <w:t xml:space="preserve">создание условий для социального, культурного и профессионального самоопределения, творческой самореализации личности ребенка, ее интеграции в систему мировой и отечественной культур; </w:t>
      </w:r>
    </w:p>
    <w:p w:rsidR="00D60058" w:rsidRPr="00656611" w:rsidRDefault="00D60058" w:rsidP="00D60058">
      <w:pPr>
        <w:pStyle w:val="a7"/>
        <w:rPr>
          <w:i/>
          <w:sz w:val="22"/>
          <w:szCs w:val="22"/>
        </w:rPr>
      </w:pPr>
      <w:r w:rsidRPr="00656611">
        <w:rPr>
          <w:i/>
          <w:sz w:val="22"/>
          <w:szCs w:val="22"/>
        </w:rPr>
        <w:t>Цели:</w:t>
      </w:r>
    </w:p>
    <w:p w:rsidR="00D60058" w:rsidRPr="00656611" w:rsidRDefault="00D60058" w:rsidP="00CA768A">
      <w:pPr>
        <w:pStyle w:val="a7"/>
        <w:numPr>
          <w:ilvl w:val="0"/>
          <w:numId w:val="3"/>
        </w:numPr>
        <w:rPr>
          <w:sz w:val="22"/>
          <w:szCs w:val="22"/>
        </w:rPr>
      </w:pPr>
      <w:r w:rsidRPr="00656611">
        <w:rPr>
          <w:sz w:val="22"/>
          <w:szCs w:val="22"/>
        </w:rPr>
        <w:t>Формирование личности ребёнка, способной к творческому самовыражению;</w:t>
      </w:r>
    </w:p>
    <w:p w:rsidR="00D60058" w:rsidRPr="00656611" w:rsidRDefault="00D60058" w:rsidP="00CA768A">
      <w:pPr>
        <w:pStyle w:val="a7"/>
        <w:numPr>
          <w:ilvl w:val="0"/>
          <w:numId w:val="3"/>
        </w:numPr>
        <w:rPr>
          <w:i/>
          <w:sz w:val="22"/>
          <w:szCs w:val="22"/>
        </w:rPr>
      </w:pPr>
      <w:r w:rsidRPr="00656611">
        <w:rPr>
          <w:sz w:val="22"/>
          <w:szCs w:val="22"/>
        </w:rPr>
        <w:t>Формирование личности с широким кругозором</w:t>
      </w:r>
    </w:p>
    <w:p w:rsidR="00D60058" w:rsidRPr="00656611" w:rsidRDefault="00D60058" w:rsidP="00CA768A">
      <w:pPr>
        <w:pStyle w:val="a7"/>
        <w:numPr>
          <w:ilvl w:val="0"/>
          <w:numId w:val="3"/>
        </w:numPr>
        <w:rPr>
          <w:i/>
          <w:sz w:val="22"/>
          <w:szCs w:val="22"/>
        </w:rPr>
      </w:pPr>
      <w:r w:rsidRPr="00656611">
        <w:rPr>
          <w:sz w:val="22"/>
          <w:szCs w:val="22"/>
        </w:rPr>
        <w:t>Формирование нравственно- эстетической отзывчивости на прекрасное и безобразное в жизни и искусстве</w:t>
      </w:r>
    </w:p>
    <w:p w:rsidR="00D60058" w:rsidRPr="00656611" w:rsidRDefault="00D60058" w:rsidP="00CA768A">
      <w:pPr>
        <w:pStyle w:val="a7"/>
        <w:numPr>
          <w:ilvl w:val="0"/>
          <w:numId w:val="3"/>
        </w:numPr>
        <w:rPr>
          <w:i/>
          <w:sz w:val="22"/>
          <w:szCs w:val="22"/>
        </w:rPr>
      </w:pPr>
      <w:r w:rsidRPr="00656611">
        <w:rPr>
          <w:sz w:val="22"/>
          <w:szCs w:val="22"/>
        </w:rPr>
        <w:t>Формирование художественной культуры обучающихся</w:t>
      </w:r>
    </w:p>
    <w:p w:rsidR="00665BCA" w:rsidRDefault="00D60058" w:rsidP="00665BCA">
      <w:pPr>
        <w:pStyle w:val="a7"/>
        <w:ind w:left="360"/>
        <w:rPr>
          <w:i/>
          <w:sz w:val="22"/>
          <w:szCs w:val="22"/>
        </w:rPr>
      </w:pPr>
      <w:r w:rsidRPr="00656611">
        <w:rPr>
          <w:i/>
          <w:sz w:val="22"/>
          <w:szCs w:val="22"/>
        </w:rPr>
        <w:t>Задачи:</w:t>
      </w:r>
    </w:p>
    <w:p w:rsidR="00D60058" w:rsidRPr="00656611" w:rsidRDefault="00D60058" w:rsidP="00665BCA">
      <w:pPr>
        <w:pStyle w:val="a7"/>
        <w:ind w:left="360"/>
        <w:rPr>
          <w:b/>
          <w:sz w:val="22"/>
          <w:szCs w:val="22"/>
        </w:rPr>
      </w:pPr>
      <w:r w:rsidRPr="00656611">
        <w:rPr>
          <w:b/>
          <w:sz w:val="22"/>
          <w:szCs w:val="22"/>
        </w:rPr>
        <w:t>Образовательные задачи.</w:t>
      </w:r>
    </w:p>
    <w:p w:rsidR="00D60058" w:rsidRPr="00656611" w:rsidRDefault="00D60058" w:rsidP="00D60058">
      <w:pPr>
        <w:pStyle w:val="ab"/>
        <w:rPr>
          <w:sz w:val="22"/>
          <w:szCs w:val="22"/>
        </w:rPr>
      </w:pPr>
      <w:r w:rsidRPr="00656611">
        <w:rPr>
          <w:sz w:val="22"/>
          <w:szCs w:val="22"/>
        </w:rPr>
        <w:t xml:space="preserve">1.Обучать навыкам </w:t>
      </w:r>
      <w:r w:rsidRPr="00656611">
        <w:rPr>
          <w:iCs/>
          <w:sz w:val="22"/>
          <w:szCs w:val="22"/>
        </w:rPr>
        <w:t>художественной работы в живописи и графике.</w:t>
      </w:r>
    </w:p>
    <w:p w:rsidR="00D60058" w:rsidRPr="00656611" w:rsidRDefault="00D60058" w:rsidP="00D60058">
      <w:pPr>
        <w:pStyle w:val="ab"/>
        <w:rPr>
          <w:sz w:val="22"/>
          <w:szCs w:val="22"/>
        </w:rPr>
      </w:pPr>
      <w:r w:rsidRPr="00656611">
        <w:rPr>
          <w:sz w:val="22"/>
          <w:szCs w:val="22"/>
        </w:rPr>
        <w:t>2.Обучать навыкам изображения предметного мира, растений, животных. 3.Обучать умению анализировать произведения искусства.</w:t>
      </w:r>
    </w:p>
    <w:p w:rsidR="00D60058" w:rsidRPr="00656611" w:rsidRDefault="00D60058" w:rsidP="00D60058">
      <w:pPr>
        <w:pStyle w:val="ab"/>
        <w:rPr>
          <w:sz w:val="22"/>
          <w:szCs w:val="22"/>
        </w:rPr>
      </w:pPr>
      <w:r w:rsidRPr="00656611">
        <w:rPr>
          <w:sz w:val="22"/>
          <w:szCs w:val="22"/>
        </w:rPr>
        <w:t xml:space="preserve"> 4.Сформировать систему знаний, умений, навыков по ИЗО.</w:t>
      </w:r>
    </w:p>
    <w:p w:rsidR="00D60058" w:rsidRPr="00656611" w:rsidRDefault="00D60058" w:rsidP="00D60058">
      <w:pPr>
        <w:pStyle w:val="ab"/>
        <w:rPr>
          <w:b/>
          <w:sz w:val="22"/>
          <w:szCs w:val="22"/>
        </w:rPr>
      </w:pPr>
      <w:r w:rsidRPr="00656611">
        <w:rPr>
          <w:b/>
          <w:bCs/>
          <w:sz w:val="22"/>
          <w:szCs w:val="22"/>
        </w:rPr>
        <w:t>Развивающие задачи.</w:t>
      </w:r>
    </w:p>
    <w:p w:rsidR="00D60058" w:rsidRPr="00656611" w:rsidRDefault="00D60058" w:rsidP="00D60058">
      <w:pPr>
        <w:pStyle w:val="ab"/>
        <w:rPr>
          <w:sz w:val="22"/>
          <w:szCs w:val="22"/>
        </w:rPr>
      </w:pPr>
      <w:r w:rsidRPr="00656611">
        <w:rPr>
          <w:sz w:val="22"/>
          <w:szCs w:val="22"/>
        </w:rPr>
        <w:t xml:space="preserve">1.Развитие художественных  способностей обучающихся                     </w:t>
      </w:r>
    </w:p>
    <w:p w:rsidR="00D60058" w:rsidRPr="00656611" w:rsidRDefault="00D60058" w:rsidP="00D60058">
      <w:pPr>
        <w:pStyle w:val="ab"/>
        <w:rPr>
          <w:sz w:val="22"/>
          <w:szCs w:val="22"/>
        </w:rPr>
      </w:pPr>
      <w:r w:rsidRPr="00656611">
        <w:rPr>
          <w:sz w:val="22"/>
          <w:szCs w:val="22"/>
        </w:rPr>
        <w:t xml:space="preserve">   2.Развитие внимательности и наблюдательности, творческого воображения</w:t>
      </w:r>
      <w:r w:rsidR="00B3137F" w:rsidRPr="00656611">
        <w:rPr>
          <w:sz w:val="22"/>
          <w:szCs w:val="22"/>
        </w:rPr>
        <w:t xml:space="preserve"> и фантазии </w:t>
      </w:r>
    </w:p>
    <w:p w:rsidR="00D60058" w:rsidRPr="00656611" w:rsidRDefault="00D60058" w:rsidP="00D60058">
      <w:pPr>
        <w:pStyle w:val="ab"/>
        <w:rPr>
          <w:b/>
          <w:bCs/>
          <w:sz w:val="22"/>
          <w:szCs w:val="22"/>
        </w:rPr>
      </w:pPr>
      <w:r w:rsidRPr="00656611">
        <w:rPr>
          <w:b/>
          <w:bCs/>
          <w:sz w:val="22"/>
          <w:szCs w:val="22"/>
        </w:rPr>
        <w:t>Воспитательные задачи.</w:t>
      </w:r>
    </w:p>
    <w:p w:rsidR="00D60058" w:rsidRPr="00656611" w:rsidRDefault="00D60058" w:rsidP="00D60058">
      <w:pPr>
        <w:pStyle w:val="ab"/>
        <w:rPr>
          <w:sz w:val="22"/>
          <w:szCs w:val="22"/>
        </w:rPr>
      </w:pPr>
      <w:r w:rsidRPr="00656611">
        <w:rPr>
          <w:sz w:val="22"/>
          <w:szCs w:val="22"/>
        </w:rPr>
        <w:t xml:space="preserve">1.Воспитывать чувство товарищества, чувство личной ответственности. </w:t>
      </w:r>
    </w:p>
    <w:p w:rsidR="00D60058" w:rsidRPr="00656611" w:rsidRDefault="00D60058" w:rsidP="00D60058">
      <w:pPr>
        <w:pStyle w:val="ab"/>
        <w:rPr>
          <w:sz w:val="22"/>
          <w:szCs w:val="22"/>
        </w:rPr>
      </w:pPr>
      <w:r w:rsidRPr="00656611">
        <w:rPr>
          <w:sz w:val="22"/>
          <w:szCs w:val="22"/>
        </w:rPr>
        <w:t xml:space="preserve">2.Воспитывать нравственные качества по отношению к окружающим (доброжелательность, чувство товарищества и т.д.).                </w:t>
      </w:r>
    </w:p>
    <w:p w:rsidR="00D60058" w:rsidRPr="00656611" w:rsidRDefault="00D60058" w:rsidP="00D60058">
      <w:pPr>
        <w:pStyle w:val="ab"/>
        <w:rPr>
          <w:sz w:val="22"/>
          <w:szCs w:val="22"/>
        </w:rPr>
      </w:pPr>
      <w:r w:rsidRPr="00656611">
        <w:rPr>
          <w:sz w:val="22"/>
          <w:szCs w:val="22"/>
        </w:rPr>
        <w:t xml:space="preserve">  3.Воспитывать и развивать художественный вкус и уважение к  искусству.</w:t>
      </w:r>
    </w:p>
    <w:p w:rsidR="00D60058" w:rsidRPr="00656611" w:rsidRDefault="00D60058" w:rsidP="00D60058">
      <w:pPr>
        <w:pStyle w:val="ab"/>
        <w:rPr>
          <w:iCs/>
          <w:sz w:val="22"/>
          <w:szCs w:val="22"/>
        </w:rPr>
      </w:pPr>
      <w:r w:rsidRPr="00656611">
        <w:rPr>
          <w:b/>
          <w:bCs/>
          <w:i/>
          <w:iCs/>
          <w:sz w:val="22"/>
          <w:szCs w:val="22"/>
        </w:rPr>
        <w:t>Формы и методы проведения занятий:</w:t>
      </w:r>
    </w:p>
    <w:p w:rsidR="00D60058" w:rsidRPr="00656611" w:rsidRDefault="00D60058" w:rsidP="00D60058">
      <w:pPr>
        <w:pStyle w:val="ab"/>
        <w:rPr>
          <w:sz w:val="22"/>
          <w:szCs w:val="22"/>
        </w:rPr>
      </w:pPr>
      <w:r w:rsidRPr="00656611">
        <w:rPr>
          <w:sz w:val="22"/>
          <w:szCs w:val="22"/>
        </w:rPr>
        <w:t xml:space="preserve">1.  Словесные методы обучения: устное изложение; беседа; анализ произведений искусства.                                                                              </w:t>
      </w:r>
    </w:p>
    <w:p w:rsidR="00D60058" w:rsidRPr="00656611" w:rsidRDefault="00D60058" w:rsidP="00D60058">
      <w:pPr>
        <w:pStyle w:val="ab"/>
        <w:rPr>
          <w:sz w:val="22"/>
          <w:szCs w:val="22"/>
        </w:rPr>
      </w:pPr>
      <w:r w:rsidRPr="00656611">
        <w:rPr>
          <w:sz w:val="22"/>
          <w:szCs w:val="22"/>
        </w:rPr>
        <w:t xml:space="preserve"> 2. Наглядные методы обучения: показ упражнений, исполнение педагогом; наблюдение; работа по образцу.                   </w:t>
      </w:r>
    </w:p>
    <w:p w:rsidR="00D60058" w:rsidRPr="00656611" w:rsidRDefault="00D60058" w:rsidP="00D60058">
      <w:pPr>
        <w:pStyle w:val="ab"/>
        <w:rPr>
          <w:sz w:val="22"/>
          <w:szCs w:val="22"/>
        </w:rPr>
      </w:pPr>
      <w:r w:rsidRPr="00656611">
        <w:rPr>
          <w:sz w:val="22"/>
          <w:szCs w:val="22"/>
        </w:rPr>
        <w:t xml:space="preserve">3.   Практические методы обучения.                                                                 </w:t>
      </w:r>
    </w:p>
    <w:p w:rsidR="00D60058" w:rsidRPr="00656611" w:rsidRDefault="00D60058" w:rsidP="00D60058">
      <w:pPr>
        <w:pStyle w:val="ab"/>
        <w:rPr>
          <w:sz w:val="22"/>
          <w:szCs w:val="22"/>
        </w:rPr>
      </w:pPr>
      <w:r w:rsidRPr="00656611">
        <w:rPr>
          <w:sz w:val="22"/>
          <w:szCs w:val="22"/>
        </w:rPr>
        <w:t xml:space="preserve"> 4.  Частично-поисковые методы обучения (дети участвуют в подборе материала).</w:t>
      </w:r>
    </w:p>
    <w:p w:rsidR="00D60058" w:rsidRPr="00656611" w:rsidRDefault="00D60058" w:rsidP="00D60058">
      <w:pPr>
        <w:pStyle w:val="a7"/>
        <w:rPr>
          <w:sz w:val="22"/>
          <w:szCs w:val="22"/>
        </w:rPr>
      </w:pPr>
      <w:r w:rsidRPr="00656611">
        <w:rPr>
          <w:b/>
          <w:sz w:val="22"/>
          <w:szCs w:val="22"/>
        </w:rPr>
        <w:t xml:space="preserve">Формы организации деятельности учащихся на занятии: </w:t>
      </w:r>
      <w:r w:rsidRPr="00656611">
        <w:rPr>
          <w:sz w:val="22"/>
          <w:szCs w:val="22"/>
        </w:rPr>
        <w:t>Групповая, индивидуально-групповая, индивидуальная.</w:t>
      </w:r>
    </w:p>
    <w:p w:rsidR="00D60058" w:rsidRPr="00656611" w:rsidRDefault="00D60058" w:rsidP="00D60058">
      <w:pPr>
        <w:pStyle w:val="a7"/>
        <w:rPr>
          <w:sz w:val="22"/>
          <w:szCs w:val="22"/>
        </w:rPr>
      </w:pPr>
      <w:r w:rsidRPr="00656611">
        <w:rPr>
          <w:b/>
          <w:sz w:val="22"/>
          <w:szCs w:val="22"/>
        </w:rPr>
        <w:t xml:space="preserve">Формы  проведения занятий: </w:t>
      </w:r>
      <w:r w:rsidRPr="00656611">
        <w:rPr>
          <w:sz w:val="22"/>
          <w:szCs w:val="22"/>
        </w:rPr>
        <w:t>чередование занятий индивидуального практического творчества обучающихся и занятий коллективной творческой деятельности; экскурсии; отчётные выставки.</w:t>
      </w:r>
    </w:p>
    <w:p w:rsidR="00D60058" w:rsidRPr="00656611" w:rsidRDefault="00D60058" w:rsidP="00D60058">
      <w:pPr>
        <w:pStyle w:val="a7"/>
        <w:rPr>
          <w:sz w:val="22"/>
          <w:szCs w:val="22"/>
        </w:rPr>
      </w:pPr>
      <w:r w:rsidRPr="00656611">
        <w:rPr>
          <w:sz w:val="22"/>
          <w:szCs w:val="22"/>
        </w:rPr>
        <w:t>Формы подведения итогов реализации дополнительной образовательной программы – выставки работ</w:t>
      </w:r>
    </w:p>
    <w:p w:rsidR="006041CC" w:rsidRPr="00465CEF" w:rsidRDefault="006041CC" w:rsidP="00465CEF">
      <w:pPr>
        <w:rPr>
          <w:rFonts w:ascii="Times New Roman" w:hAnsi="Times New Roman" w:cs="Times New Roman"/>
          <w:b/>
          <w:bCs/>
          <w:i/>
          <w:iCs/>
        </w:rPr>
      </w:pPr>
      <w:r w:rsidRPr="00656611">
        <w:rPr>
          <w:rFonts w:ascii="Times New Roman" w:hAnsi="Times New Roman" w:cs="Times New Roman"/>
          <w:b/>
        </w:rPr>
        <w:lastRenderedPageBreak/>
        <w:t>УЧЕБНЫЙ ПЛАН ПО ПРОГРАММЕ ДОПОЛНИТЕЛЬНОГО ОБРАЗОВАНИЯ ДЕТЕЙ  «ИЗО» (по годам обучения)</w:t>
      </w:r>
    </w:p>
    <w:p w:rsidR="00A86210" w:rsidRPr="00656611" w:rsidRDefault="006041CC" w:rsidP="006041CC">
      <w:pPr>
        <w:spacing w:after="0" w:line="240" w:lineRule="auto"/>
        <w:jc w:val="center"/>
        <w:rPr>
          <w:rFonts w:ascii="Times New Roman" w:hAnsi="Times New Roman" w:cs="Times New Roman"/>
          <w:b/>
        </w:rPr>
      </w:pPr>
      <w:r w:rsidRPr="00656611">
        <w:rPr>
          <w:rFonts w:ascii="Times New Roman" w:hAnsi="Times New Roman" w:cs="Times New Roman"/>
          <w:b/>
        </w:rPr>
        <w:t>Учебный план первого года обучения</w:t>
      </w:r>
    </w:p>
    <w:p w:rsidR="006041CC" w:rsidRPr="00656611" w:rsidRDefault="006041CC" w:rsidP="006041CC">
      <w:pPr>
        <w:spacing w:after="0" w:line="240" w:lineRule="auto"/>
        <w:jc w:val="center"/>
        <w:rPr>
          <w:rFonts w:ascii="Times New Roman" w:hAnsi="Times New Roman" w:cs="Times New Roman"/>
          <w:b/>
        </w:rPr>
      </w:pPr>
    </w:p>
    <w:tbl>
      <w:tblPr>
        <w:tblpPr w:leftFromText="180" w:rightFromText="180" w:vertAnchor="text" w:horzAnchor="margin" w:tblpXSpec="center" w:tblpY="57"/>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498"/>
        <w:gridCol w:w="699"/>
        <w:gridCol w:w="718"/>
        <w:gridCol w:w="992"/>
        <w:gridCol w:w="2552"/>
      </w:tblGrid>
      <w:tr w:rsidR="006041CC" w:rsidRPr="00656611" w:rsidTr="00465CEF">
        <w:trPr>
          <w:trHeight w:val="146"/>
        </w:trPr>
        <w:tc>
          <w:tcPr>
            <w:tcW w:w="1242" w:type="dxa"/>
            <w:tcBorders>
              <w:top w:val="single" w:sz="4" w:space="0" w:color="auto"/>
              <w:left w:val="single" w:sz="4" w:space="0" w:color="auto"/>
              <w:bottom w:val="single" w:sz="4" w:space="0" w:color="auto"/>
              <w:right w:val="single" w:sz="4" w:space="0" w:color="auto"/>
            </w:tcBorders>
          </w:tcPr>
          <w:p w:rsidR="006041CC" w:rsidRPr="00656611" w:rsidRDefault="006041CC" w:rsidP="006041CC">
            <w:pPr>
              <w:spacing w:after="0" w:line="240" w:lineRule="auto"/>
              <w:rPr>
                <w:rFonts w:ascii="Times New Roman" w:hAnsi="Times New Roman" w:cs="Times New Roman"/>
                <w:b/>
              </w:rPr>
            </w:pPr>
            <w:r w:rsidRPr="00656611">
              <w:rPr>
                <w:rFonts w:ascii="Times New Roman" w:hAnsi="Times New Roman" w:cs="Times New Roman"/>
                <w:b/>
              </w:rPr>
              <w:t>№</w:t>
            </w:r>
          </w:p>
          <w:p w:rsidR="006041CC" w:rsidRPr="00656611" w:rsidRDefault="006041CC" w:rsidP="006041CC">
            <w:pPr>
              <w:spacing w:after="0" w:line="240" w:lineRule="auto"/>
              <w:rPr>
                <w:rFonts w:ascii="Times New Roman" w:hAnsi="Times New Roman" w:cs="Times New Roman"/>
                <w:b/>
              </w:rPr>
            </w:pPr>
            <w:r w:rsidRPr="00656611">
              <w:rPr>
                <w:rFonts w:ascii="Times New Roman" w:hAnsi="Times New Roman" w:cs="Times New Roman"/>
                <w:b/>
              </w:rPr>
              <w:t>урока</w:t>
            </w:r>
          </w:p>
        </w:tc>
        <w:tc>
          <w:tcPr>
            <w:tcW w:w="9498" w:type="dxa"/>
            <w:tcBorders>
              <w:top w:val="single" w:sz="4" w:space="0" w:color="auto"/>
              <w:left w:val="single" w:sz="4" w:space="0" w:color="auto"/>
              <w:bottom w:val="single" w:sz="4" w:space="0" w:color="auto"/>
              <w:right w:val="single" w:sz="4" w:space="0" w:color="auto"/>
            </w:tcBorders>
            <w:hideMark/>
          </w:tcPr>
          <w:p w:rsidR="006041CC" w:rsidRPr="00656611" w:rsidRDefault="006041CC" w:rsidP="006041CC">
            <w:pPr>
              <w:spacing w:after="0" w:line="240" w:lineRule="auto"/>
              <w:rPr>
                <w:rFonts w:ascii="Times New Roman" w:hAnsi="Times New Roman" w:cs="Times New Roman"/>
                <w:b/>
              </w:rPr>
            </w:pPr>
            <w:r w:rsidRPr="00656611">
              <w:rPr>
                <w:rFonts w:ascii="Times New Roman" w:hAnsi="Times New Roman" w:cs="Times New Roman"/>
                <w:b/>
              </w:rPr>
              <w:t>тема и содержание темы</w:t>
            </w:r>
          </w:p>
        </w:tc>
        <w:tc>
          <w:tcPr>
            <w:tcW w:w="699" w:type="dxa"/>
            <w:tcBorders>
              <w:top w:val="single" w:sz="4" w:space="0" w:color="auto"/>
              <w:left w:val="single" w:sz="4" w:space="0" w:color="auto"/>
              <w:bottom w:val="single" w:sz="4" w:space="0" w:color="auto"/>
              <w:right w:val="single" w:sz="4" w:space="0" w:color="auto"/>
            </w:tcBorders>
            <w:hideMark/>
          </w:tcPr>
          <w:p w:rsidR="006041CC" w:rsidRPr="00656611" w:rsidRDefault="006041CC" w:rsidP="006041CC">
            <w:pPr>
              <w:spacing w:after="0" w:line="240" w:lineRule="auto"/>
              <w:rPr>
                <w:rFonts w:ascii="Times New Roman" w:hAnsi="Times New Roman" w:cs="Times New Roman"/>
                <w:b/>
              </w:rPr>
            </w:pPr>
            <w:r w:rsidRPr="00656611">
              <w:rPr>
                <w:rFonts w:ascii="Times New Roman" w:hAnsi="Times New Roman" w:cs="Times New Roman"/>
                <w:b/>
              </w:rPr>
              <w:t>Кол-во часов</w:t>
            </w:r>
          </w:p>
        </w:tc>
        <w:tc>
          <w:tcPr>
            <w:tcW w:w="718" w:type="dxa"/>
            <w:tcBorders>
              <w:top w:val="single" w:sz="4" w:space="0" w:color="auto"/>
              <w:left w:val="single" w:sz="4" w:space="0" w:color="auto"/>
              <w:bottom w:val="single" w:sz="4" w:space="0" w:color="auto"/>
              <w:right w:val="single" w:sz="4" w:space="0" w:color="auto"/>
            </w:tcBorders>
          </w:tcPr>
          <w:p w:rsidR="006041CC" w:rsidRPr="00656611" w:rsidRDefault="006041CC" w:rsidP="006041CC">
            <w:pPr>
              <w:spacing w:after="0" w:line="240" w:lineRule="auto"/>
              <w:rPr>
                <w:rFonts w:ascii="Times New Roman" w:hAnsi="Times New Roman" w:cs="Times New Roman"/>
                <w:b/>
              </w:rPr>
            </w:pPr>
            <w:r w:rsidRPr="00656611">
              <w:rPr>
                <w:rFonts w:ascii="Times New Roman" w:hAnsi="Times New Roman" w:cs="Times New Roman"/>
                <w:b/>
              </w:rPr>
              <w:t>теория</w:t>
            </w:r>
          </w:p>
        </w:tc>
        <w:tc>
          <w:tcPr>
            <w:tcW w:w="992" w:type="dxa"/>
            <w:tcBorders>
              <w:top w:val="single" w:sz="4" w:space="0" w:color="auto"/>
              <w:left w:val="single" w:sz="4" w:space="0" w:color="auto"/>
              <w:bottom w:val="single" w:sz="4" w:space="0" w:color="auto"/>
              <w:right w:val="single" w:sz="4" w:space="0" w:color="auto"/>
            </w:tcBorders>
            <w:hideMark/>
          </w:tcPr>
          <w:p w:rsidR="006041CC" w:rsidRPr="00656611" w:rsidRDefault="006041CC" w:rsidP="006041CC">
            <w:pPr>
              <w:spacing w:after="0" w:line="240" w:lineRule="auto"/>
              <w:rPr>
                <w:rFonts w:ascii="Times New Roman" w:hAnsi="Times New Roman" w:cs="Times New Roman"/>
                <w:b/>
              </w:rPr>
            </w:pPr>
            <w:r w:rsidRPr="00656611">
              <w:rPr>
                <w:rFonts w:ascii="Times New Roman" w:hAnsi="Times New Roman" w:cs="Times New Roman"/>
                <w:b/>
              </w:rPr>
              <w:t>практика</w:t>
            </w:r>
          </w:p>
        </w:tc>
        <w:tc>
          <w:tcPr>
            <w:tcW w:w="2552" w:type="dxa"/>
            <w:tcBorders>
              <w:top w:val="single" w:sz="4" w:space="0" w:color="auto"/>
              <w:left w:val="single" w:sz="4" w:space="0" w:color="auto"/>
              <w:bottom w:val="single" w:sz="4" w:space="0" w:color="auto"/>
              <w:right w:val="single" w:sz="4" w:space="0" w:color="auto"/>
            </w:tcBorders>
          </w:tcPr>
          <w:p w:rsidR="006041CC" w:rsidRPr="00656611" w:rsidRDefault="006041CC" w:rsidP="006041CC">
            <w:pPr>
              <w:spacing w:after="0" w:line="240" w:lineRule="auto"/>
              <w:rPr>
                <w:rFonts w:ascii="Times New Roman" w:hAnsi="Times New Roman" w:cs="Times New Roman"/>
                <w:b/>
              </w:rPr>
            </w:pPr>
            <w:r w:rsidRPr="00656611">
              <w:rPr>
                <w:rFonts w:ascii="Times New Roman" w:hAnsi="Times New Roman" w:cs="Times New Roman"/>
                <w:b/>
              </w:rPr>
              <w:t>Форма контроля/</w:t>
            </w:r>
          </w:p>
          <w:p w:rsidR="006041CC" w:rsidRPr="00656611" w:rsidRDefault="006041CC" w:rsidP="006041CC">
            <w:pPr>
              <w:spacing w:after="0" w:line="240" w:lineRule="auto"/>
              <w:rPr>
                <w:rFonts w:ascii="Times New Roman" w:hAnsi="Times New Roman" w:cs="Times New Roman"/>
                <w:b/>
              </w:rPr>
            </w:pPr>
            <w:r w:rsidRPr="00656611">
              <w:rPr>
                <w:rFonts w:ascii="Times New Roman" w:hAnsi="Times New Roman" w:cs="Times New Roman"/>
                <w:b/>
              </w:rPr>
              <w:t>аттестации</w:t>
            </w:r>
          </w:p>
        </w:tc>
      </w:tr>
      <w:tr w:rsidR="006041CC" w:rsidRPr="00656611" w:rsidTr="00465CEF">
        <w:trPr>
          <w:trHeight w:val="287"/>
        </w:trPr>
        <w:tc>
          <w:tcPr>
            <w:tcW w:w="1242" w:type="dxa"/>
            <w:tcBorders>
              <w:top w:val="single" w:sz="4" w:space="0" w:color="auto"/>
              <w:left w:val="single" w:sz="4" w:space="0" w:color="auto"/>
              <w:bottom w:val="single" w:sz="4" w:space="0" w:color="auto"/>
              <w:right w:val="single" w:sz="4" w:space="0" w:color="auto"/>
            </w:tcBorders>
          </w:tcPr>
          <w:p w:rsidR="006041CC" w:rsidRPr="00656611" w:rsidRDefault="00F8784B" w:rsidP="006041CC">
            <w:pPr>
              <w:spacing w:after="0" w:line="240" w:lineRule="auto"/>
              <w:rPr>
                <w:rFonts w:ascii="Times New Roman" w:hAnsi="Times New Roman" w:cs="Times New Roman"/>
                <w:i/>
              </w:rPr>
            </w:pPr>
            <w:r w:rsidRPr="00656611">
              <w:rPr>
                <w:rFonts w:ascii="Times New Roman" w:hAnsi="Times New Roman" w:cs="Times New Roman"/>
                <w:i/>
              </w:rPr>
              <w:t>1-10</w:t>
            </w:r>
          </w:p>
        </w:tc>
        <w:tc>
          <w:tcPr>
            <w:tcW w:w="9498" w:type="dxa"/>
            <w:tcBorders>
              <w:top w:val="single" w:sz="4" w:space="0" w:color="auto"/>
              <w:left w:val="single" w:sz="4" w:space="0" w:color="auto"/>
              <w:bottom w:val="single" w:sz="4" w:space="0" w:color="auto"/>
              <w:right w:val="single" w:sz="4" w:space="0" w:color="auto"/>
            </w:tcBorders>
          </w:tcPr>
          <w:p w:rsidR="006041CC" w:rsidRPr="00656611" w:rsidRDefault="006041CC" w:rsidP="00F8784B">
            <w:pPr>
              <w:pStyle w:val="ab"/>
              <w:rPr>
                <w:sz w:val="22"/>
                <w:szCs w:val="22"/>
              </w:rPr>
            </w:pPr>
            <w:r w:rsidRPr="00656611">
              <w:rPr>
                <w:b/>
                <w:sz w:val="22"/>
                <w:szCs w:val="22"/>
              </w:rPr>
              <w:t xml:space="preserve"> Работа с цветом.</w:t>
            </w:r>
            <w:r w:rsidR="00F8784B" w:rsidRPr="00656611">
              <w:rPr>
                <w:sz w:val="22"/>
                <w:szCs w:val="22"/>
              </w:rPr>
              <w:t xml:space="preserve">Сказка о красках, веселых и грустных. Составные цвета. Смешивание основных красок для получения составных .В царстве Солнца. В царстве Льда. Вводное занятие. Путешествие по стране </w:t>
            </w:r>
            <w:proofErr w:type="spellStart"/>
            <w:r w:rsidR="00F8784B" w:rsidRPr="00656611">
              <w:rPr>
                <w:sz w:val="22"/>
                <w:szCs w:val="22"/>
              </w:rPr>
              <w:t>Рисовандии</w:t>
            </w:r>
            <w:proofErr w:type="spellEnd"/>
            <w:r w:rsidR="00F8784B" w:rsidRPr="00656611">
              <w:rPr>
                <w:sz w:val="22"/>
                <w:szCs w:val="22"/>
              </w:rPr>
              <w:t xml:space="preserve">. Непрозрачные гуашевые и прозрачные </w:t>
            </w:r>
            <w:proofErr w:type="spellStart"/>
            <w:r w:rsidR="00F8784B" w:rsidRPr="00656611">
              <w:rPr>
                <w:sz w:val="22"/>
                <w:szCs w:val="22"/>
              </w:rPr>
              <w:t>акварельные.Сказка</w:t>
            </w:r>
            <w:proofErr w:type="spellEnd"/>
            <w:r w:rsidR="00F8784B" w:rsidRPr="00656611">
              <w:rPr>
                <w:sz w:val="22"/>
                <w:szCs w:val="22"/>
              </w:rPr>
              <w:t xml:space="preserve"> про краски «Кто главнее?».Основные хроматические цвета (три волшебных краски).Раскрашивание подвижной игрушки – самоделки.</w:t>
            </w:r>
          </w:p>
        </w:tc>
        <w:tc>
          <w:tcPr>
            <w:tcW w:w="699" w:type="dxa"/>
            <w:tcBorders>
              <w:top w:val="single" w:sz="4" w:space="0" w:color="auto"/>
              <w:left w:val="single" w:sz="4" w:space="0" w:color="auto"/>
              <w:bottom w:val="single" w:sz="4" w:space="0" w:color="auto"/>
              <w:right w:val="single" w:sz="4" w:space="0" w:color="auto"/>
            </w:tcBorders>
          </w:tcPr>
          <w:p w:rsidR="006041CC" w:rsidRPr="00656611" w:rsidRDefault="006041CC" w:rsidP="006041CC">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10</w:t>
            </w:r>
          </w:p>
        </w:tc>
        <w:tc>
          <w:tcPr>
            <w:tcW w:w="718" w:type="dxa"/>
            <w:tcBorders>
              <w:top w:val="single" w:sz="4" w:space="0" w:color="auto"/>
              <w:left w:val="single" w:sz="4" w:space="0" w:color="auto"/>
              <w:bottom w:val="single" w:sz="4" w:space="0" w:color="auto"/>
              <w:right w:val="single" w:sz="4" w:space="0" w:color="auto"/>
            </w:tcBorders>
          </w:tcPr>
          <w:p w:rsidR="006041CC" w:rsidRPr="00656611" w:rsidRDefault="006041CC" w:rsidP="006041CC">
            <w:pPr>
              <w:spacing w:after="0" w:line="240" w:lineRule="auto"/>
              <w:rPr>
                <w:rFonts w:ascii="Times New Roman" w:hAnsi="Times New Roman" w:cs="Times New Roman"/>
              </w:rPr>
            </w:pPr>
            <w:r w:rsidRPr="00656611">
              <w:rPr>
                <w:rFonts w:ascii="Times New Roman" w:hAnsi="Times New Roman" w:cs="Times New Roman"/>
              </w:rPr>
              <w:t>5</w:t>
            </w:r>
          </w:p>
        </w:tc>
        <w:tc>
          <w:tcPr>
            <w:tcW w:w="992" w:type="dxa"/>
            <w:tcBorders>
              <w:top w:val="single" w:sz="4" w:space="0" w:color="auto"/>
              <w:left w:val="single" w:sz="4" w:space="0" w:color="auto"/>
              <w:bottom w:val="single" w:sz="4" w:space="0" w:color="auto"/>
              <w:right w:val="single" w:sz="4" w:space="0" w:color="auto"/>
            </w:tcBorders>
          </w:tcPr>
          <w:p w:rsidR="006041CC" w:rsidRPr="00656611" w:rsidRDefault="006041CC" w:rsidP="006041CC">
            <w:pPr>
              <w:spacing w:after="0" w:line="240" w:lineRule="auto"/>
              <w:rPr>
                <w:rFonts w:ascii="Times New Roman" w:hAnsi="Times New Roman" w:cs="Times New Roman"/>
              </w:rPr>
            </w:pPr>
            <w:r w:rsidRPr="00656611">
              <w:rPr>
                <w:rFonts w:ascii="Times New Roman" w:hAnsi="Times New Roman" w:cs="Times New Roman"/>
              </w:rPr>
              <w:t>5</w:t>
            </w:r>
          </w:p>
        </w:tc>
        <w:tc>
          <w:tcPr>
            <w:tcW w:w="2552" w:type="dxa"/>
            <w:tcBorders>
              <w:top w:val="single" w:sz="4" w:space="0" w:color="auto"/>
              <w:left w:val="single" w:sz="4" w:space="0" w:color="auto"/>
              <w:bottom w:val="single" w:sz="4" w:space="0" w:color="auto"/>
              <w:right w:val="single" w:sz="4" w:space="0" w:color="auto"/>
            </w:tcBorders>
          </w:tcPr>
          <w:p w:rsidR="006041CC" w:rsidRPr="00656611" w:rsidRDefault="00F8784B" w:rsidP="006041CC">
            <w:pPr>
              <w:spacing w:after="0" w:line="240" w:lineRule="auto"/>
              <w:rPr>
                <w:rFonts w:ascii="Times New Roman" w:hAnsi="Times New Roman" w:cs="Times New Roman"/>
              </w:rPr>
            </w:pPr>
            <w:r w:rsidRPr="00656611">
              <w:rPr>
                <w:rFonts w:ascii="Times New Roman" w:hAnsi="Times New Roman" w:cs="Times New Roman"/>
              </w:rPr>
              <w:t>Предварительный</w:t>
            </w:r>
          </w:p>
          <w:p w:rsidR="00F8784B" w:rsidRPr="00656611" w:rsidRDefault="00F8784B" w:rsidP="006041CC">
            <w:pPr>
              <w:spacing w:after="0" w:line="240" w:lineRule="auto"/>
              <w:rPr>
                <w:rFonts w:ascii="Times New Roman" w:hAnsi="Times New Roman" w:cs="Times New Roman"/>
              </w:rPr>
            </w:pPr>
          </w:p>
          <w:p w:rsidR="00F8784B" w:rsidRPr="00656611" w:rsidRDefault="00F8784B" w:rsidP="006041CC">
            <w:pPr>
              <w:spacing w:after="0" w:line="240" w:lineRule="auto"/>
              <w:rPr>
                <w:rFonts w:ascii="Times New Roman" w:hAnsi="Times New Roman" w:cs="Times New Roman"/>
              </w:rPr>
            </w:pPr>
            <w:r w:rsidRPr="00656611">
              <w:rPr>
                <w:rFonts w:ascii="Times New Roman" w:hAnsi="Times New Roman" w:cs="Times New Roman"/>
              </w:rPr>
              <w:t>наблюдение и анализ изобразительных умений</w:t>
            </w:r>
          </w:p>
        </w:tc>
      </w:tr>
      <w:tr w:rsidR="006041CC"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6041CC" w:rsidRPr="00656611" w:rsidRDefault="00F8784B" w:rsidP="006041CC">
            <w:pPr>
              <w:spacing w:after="0" w:line="240" w:lineRule="auto"/>
              <w:rPr>
                <w:rFonts w:ascii="Times New Roman" w:hAnsi="Times New Roman" w:cs="Times New Roman"/>
                <w:i/>
              </w:rPr>
            </w:pPr>
            <w:r w:rsidRPr="00656611">
              <w:rPr>
                <w:rFonts w:ascii="Times New Roman" w:hAnsi="Times New Roman" w:cs="Times New Roman"/>
                <w:i/>
              </w:rPr>
              <w:t>11-20</w:t>
            </w:r>
          </w:p>
        </w:tc>
        <w:tc>
          <w:tcPr>
            <w:tcW w:w="9498" w:type="dxa"/>
            <w:tcBorders>
              <w:top w:val="single" w:sz="4" w:space="0" w:color="auto"/>
              <w:left w:val="single" w:sz="4" w:space="0" w:color="auto"/>
              <w:bottom w:val="single" w:sz="4" w:space="0" w:color="auto"/>
              <w:right w:val="single" w:sz="4" w:space="0" w:color="auto"/>
            </w:tcBorders>
          </w:tcPr>
          <w:p w:rsidR="006041CC" w:rsidRPr="00656611" w:rsidRDefault="008959C4" w:rsidP="00F8784B">
            <w:pPr>
              <w:pStyle w:val="ab"/>
              <w:rPr>
                <w:sz w:val="22"/>
                <w:szCs w:val="22"/>
              </w:rPr>
            </w:pPr>
            <w:r w:rsidRPr="00656611">
              <w:rPr>
                <w:b/>
                <w:sz w:val="22"/>
                <w:szCs w:val="22"/>
              </w:rPr>
              <w:t>Работа над линией.     Многообразие линий</w:t>
            </w:r>
            <w:r w:rsidRPr="00656611">
              <w:rPr>
                <w:sz w:val="22"/>
                <w:szCs w:val="22"/>
              </w:rPr>
              <w:t xml:space="preserve"> В гости к кисточкам. Приемы работы с кистью (всей кистью, концом). Виды линий, их характер и движение на бумаге и в музыке. Сказка о простом карандаше и резинке. Способы передачи тона с помощью штриховки. Рисование гнезда «сеточкой», шерсти котика – короткими штрихами. </w:t>
            </w:r>
            <w:proofErr w:type="spellStart"/>
            <w:r w:rsidRPr="00656611">
              <w:rPr>
                <w:sz w:val="22"/>
                <w:szCs w:val="22"/>
              </w:rPr>
              <w:t>Графика.Волшебная</w:t>
            </w:r>
            <w:proofErr w:type="spellEnd"/>
            <w:r w:rsidRPr="00656611">
              <w:rPr>
                <w:sz w:val="22"/>
                <w:szCs w:val="22"/>
              </w:rPr>
              <w:t xml:space="preserve"> страна Игрушек. Рисунок  игрушки. Игрушечные петушки Разнообразие форм предметов, возможности линий. Закрепить знание контрастных цветов. Роспись  петушков.  Принципы построения орнаментов. 2)    Роспись посудных форм. Сказка о том, как поспорили кисти и перья. Показать возможности линий, приемы работы с кистью и палочкой. </w:t>
            </w:r>
            <w:proofErr w:type="spellStart"/>
            <w:r w:rsidRPr="00656611">
              <w:rPr>
                <w:sz w:val="22"/>
                <w:szCs w:val="22"/>
              </w:rPr>
              <w:t>Кляксография</w:t>
            </w:r>
            <w:proofErr w:type="spellEnd"/>
            <w:r w:rsidRPr="00656611">
              <w:rPr>
                <w:sz w:val="22"/>
                <w:szCs w:val="22"/>
              </w:rPr>
              <w:t>. Дорисовка пятна кистью (птичка, ежик).</w:t>
            </w:r>
          </w:p>
        </w:tc>
        <w:tc>
          <w:tcPr>
            <w:tcW w:w="699" w:type="dxa"/>
            <w:tcBorders>
              <w:top w:val="single" w:sz="4" w:space="0" w:color="auto"/>
              <w:left w:val="single" w:sz="4" w:space="0" w:color="auto"/>
              <w:bottom w:val="single" w:sz="4" w:space="0" w:color="auto"/>
              <w:right w:val="single" w:sz="4" w:space="0" w:color="auto"/>
            </w:tcBorders>
          </w:tcPr>
          <w:p w:rsidR="006041CC" w:rsidRPr="00656611" w:rsidRDefault="006041CC" w:rsidP="006041CC">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10</w:t>
            </w:r>
          </w:p>
        </w:tc>
        <w:tc>
          <w:tcPr>
            <w:tcW w:w="718" w:type="dxa"/>
            <w:tcBorders>
              <w:top w:val="single" w:sz="4" w:space="0" w:color="auto"/>
              <w:left w:val="single" w:sz="4" w:space="0" w:color="auto"/>
              <w:bottom w:val="single" w:sz="4" w:space="0" w:color="auto"/>
              <w:right w:val="single" w:sz="4" w:space="0" w:color="auto"/>
            </w:tcBorders>
          </w:tcPr>
          <w:p w:rsidR="006041CC" w:rsidRPr="00656611" w:rsidRDefault="00F8784B" w:rsidP="006041CC">
            <w:pPr>
              <w:spacing w:after="0" w:line="240" w:lineRule="auto"/>
              <w:rPr>
                <w:rFonts w:ascii="Times New Roman" w:hAnsi="Times New Roman" w:cs="Times New Roman"/>
              </w:rPr>
            </w:pPr>
            <w:r w:rsidRPr="00656611">
              <w:rPr>
                <w:rFonts w:ascii="Times New Roman" w:hAnsi="Times New Roman" w:cs="Times New Roman"/>
              </w:rPr>
              <w:t>5</w:t>
            </w:r>
          </w:p>
        </w:tc>
        <w:tc>
          <w:tcPr>
            <w:tcW w:w="992" w:type="dxa"/>
            <w:tcBorders>
              <w:top w:val="single" w:sz="4" w:space="0" w:color="auto"/>
              <w:left w:val="single" w:sz="4" w:space="0" w:color="auto"/>
              <w:bottom w:val="single" w:sz="4" w:space="0" w:color="auto"/>
              <w:right w:val="single" w:sz="4" w:space="0" w:color="auto"/>
            </w:tcBorders>
          </w:tcPr>
          <w:p w:rsidR="006041CC" w:rsidRPr="00656611" w:rsidRDefault="00F8784B" w:rsidP="006041CC">
            <w:pPr>
              <w:spacing w:after="0" w:line="240" w:lineRule="auto"/>
              <w:rPr>
                <w:rFonts w:ascii="Times New Roman" w:hAnsi="Times New Roman" w:cs="Times New Roman"/>
              </w:rPr>
            </w:pPr>
            <w:r w:rsidRPr="00656611">
              <w:rPr>
                <w:rFonts w:ascii="Times New Roman" w:hAnsi="Times New Roman" w:cs="Times New Roman"/>
              </w:rPr>
              <w:t>5</w:t>
            </w:r>
          </w:p>
        </w:tc>
        <w:tc>
          <w:tcPr>
            <w:tcW w:w="2552" w:type="dxa"/>
            <w:tcBorders>
              <w:top w:val="single" w:sz="4" w:space="0" w:color="auto"/>
              <w:left w:val="single" w:sz="4" w:space="0" w:color="auto"/>
              <w:bottom w:val="single" w:sz="4" w:space="0" w:color="auto"/>
              <w:right w:val="single" w:sz="4" w:space="0" w:color="auto"/>
            </w:tcBorders>
          </w:tcPr>
          <w:p w:rsidR="006041CC" w:rsidRPr="00656611" w:rsidRDefault="00F8784B" w:rsidP="006041CC">
            <w:pPr>
              <w:spacing w:after="0" w:line="240" w:lineRule="auto"/>
              <w:rPr>
                <w:rFonts w:ascii="Times New Roman" w:hAnsi="Times New Roman" w:cs="Times New Roman"/>
              </w:rPr>
            </w:pPr>
            <w:r w:rsidRPr="00656611">
              <w:rPr>
                <w:rFonts w:ascii="Times New Roman" w:hAnsi="Times New Roman" w:cs="Times New Roman"/>
              </w:rPr>
              <w:t>Текущий,</w:t>
            </w:r>
          </w:p>
          <w:p w:rsidR="00F8784B" w:rsidRPr="00656611" w:rsidRDefault="00F8784B" w:rsidP="006041CC">
            <w:pPr>
              <w:spacing w:after="0" w:line="240" w:lineRule="auto"/>
              <w:rPr>
                <w:rFonts w:ascii="Times New Roman" w:hAnsi="Times New Roman" w:cs="Times New Roman"/>
              </w:rPr>
            </w:pPr>
          </w:p>
          <w:p w:rsidR="00F8784B" w:rsidRPr="00656611" w:rsidRDefault="00F8784B" w:rsidP="006041CC">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F8784B"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F8784B" w:rsidRPr="00656611" w:rsidRDefault="00F8784B" w:rsidP="00F8784B">
            <w:pPr>
              <w:spacing w:after="0" w:line="240" w:lineRule="auto"/>
              <w:rPr>
                <w:rFonts w:ascii="Times New Roman" w:hAnsi="Times New Roman" w:cs="Times New Roman"/>
                <w:i/>
              </w:rPr>
            </w:pPr>
            <w:r w:rsidRPr="00656611">
              <w:rPr>
                <w:rFonts w:ascii="Times New Roman" w:hAnsi="Times New Roman" w:cs="Times New Roman"/>
                <w:i/>
              </w:rPr>
              <w:t>21-28</w:t>
            </w:r>
          </w:p>
        </w:tc>
        <w:tc>
          <w:tcPr>
            <w:tcW w:w="9498" w:type="dxa"/>
            <w:tcBorders>
              <w:top w:val="single" w:sz="4" w:space="0" w:color="auto"/>
              <w:left w:val="single" w:sz="4" w:space="0" w:color="auto"/>
              <w:bottom w:val="single" w:sz="4" w:space="0" w:color="auto"/>
              <w:right w:val="single" w:sz="4" w:space="0" w:color="auto"/>
            </w:tcBorders>
          </w:tcPr>
          <w:p w:rsidR="00F8784B" w:rsidRPr="00656611" w:rsidRDefault="00F8784B" w:rsidP="00F8784B">
            <w:pPr>
              <w:pStyle w:val="ab"/>
              <w:rPr>
                <w:sz w:val="22"/>
                <w:szCs w:val="22"/>
              </w:rPr>
            </w:pPr>
            <w:r w:rsidRPr="00656611">
              <w:rPr>
                <w:b/>
                <w:sz w:val="22"/>
                <w:szCs w:val="22"/>
              </w:rPr>
              <w:t xml:space="preserve">В царстве Флоры. </w:t>
            </w:r>
            <w:r w:rsidRPr="00656611">
              <w:rPr>
                <w:sz w:val="22"/>
                <w:szCs w:val="22"/>
              </w:rPr>
              <w:t>В царстве Флоры. Сосна и дуб. В царстве Флоры. Ель. Лепка фигуры богатыря по частям ленточным способом. В царстве Флоры. Береза. В царстве Флоры. Рябинка. Образы сосен – великанов и дубов-богатыре</w:t>
            </w:r>
          </w:p>
        </w:tc>
        <w:tc>
          <w:tcPr>
            <w:tcW w:w="699" w:type="dxa"/>
            <w:tcBorders>
              <w:top w:val="single" w:sz="4" w:space="0" w:color="auto"/>
              <w:left w:val="single" w:sz="4" w:space="0" w:color="auto"/>
              <w:bottom w:val="single" w:sz="4" w:space="0" w:color="auto"/>
              <w:right w:val="single" w:sz="4" w:space="0" w:color="auto"/>
            </w:tcBorders>
          </w:tcPr>
          <w:p w:rsidR="00F8784B" w:rsidRPr="00656611" w:rsidRDefault="00F8784B" w:rsidP="00F8784B">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8</w:t>
            </w:r>
          </w:p>
        </w:tc>
        <w:tc>
          <w:tcPr>
            <w:tcW w:w="718" w:type="dxa"/>
            <w:tcBorders>
              <w:top w:val="single" w:sz="4" w:space="0" w:color="auto"/>
              <w:left w:val="single" w:sz="4" w:space="0" w:color="auto"/>
              <w:bottom w:val="single" w:sz="4" w:space="0" w:color="auto"/>
              <w:right w:val="single" w:sz="4" w:space="0" w:color="auto"/>
            </w:tcBorders>
          </w:tcPr>
          <w:p w:rsidR="00F8784B" w:rsidRPr="00656611" w:rsidRDefault="00F8784B" w:rsidP="00F8784B">
            <w:pPr>
              <w:spacing w:after="0" w:line="240" w:lineRule="auto"/>
              <w:rPr>
                <w:rFonts w:ascii="Times New Roman" w:hAnsi="Times New Roman" w:cs="Times New Roman"/>
              </w:rPr>
            </w:pPr>
            <w:r w:rsidRPr="00656611">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tcPr>
          <w:p w:rsidR="00F8784B" w:rsidRPr="00656611" w:rsidRDefault="00F8784B" w:rsidP="00F8784B">
            <w:pPr>
              <w:spacing w:after="0" w:line="240" w:lineRule="auto"/>
              <w:rPr>
                <w:rFonts w:ascii="Times New Roman" w:hAnsi="Times New Roman" w:cs="Times New Roman"/>
              </w:rPr>
            </w:pPr>
            <w:r w:rsidRPr="00656611">
              <w:rPr>
                <w:rFonts w:ascii="Times New Roman" w:hAnsi="Times New Roman" w:cs="Times New Roman"/>
              </w:rPr>
              <w:t>4</w:t>
            </w:r>
          </w:p>
        </w:tc>
        <w:tc>
          <w:tcPr>
            <w:tcW w:w="2552" w:type="dxa"/>
            <w:tcBorders>
              <w:top w:val="single" w:sz="4" w:space="0" w:color="auto"/>
              <w:left w:val="single" w:sz="4" w:space="0" w:color="auto"/>
              <w:bottom w:val="single" w:sz="4" w:space="0" w:color="auto"/>
              <w:right w:val="single" w:sz="4" w:space="0" w:color="auto"/>
            </w:tcBorders>
          </w:tcPr>
          <w:p w:rsidR="00F8784B" w:rsidRPr="00656611" w:rsidRDefault="00F8784B" w:rsidP="00F8784B">
            <w:pPr>
              <w:spacing w:after="0" w:line="240" w:lineRule="auto"/>
              <w:rPr>
                <w:rFonts w:ascii="Times New Roman" w:hAnsi="Times New Roman" w:cs="Times New Roman"/>
              </w:rPr>
            </w:pPr>
            <w:r w:rsidRPr="00656611">
              <w:rPr>
                <w:rFonts w:ascii="Times New Roman" w:hAnsi="Times New Roman" w:cs="Times New Roman"/>
              </w:rPr>
              <w:t>Текущий,</w:t>
            </w:r>
          </w:p>
          <w:p w:rsidR="00F8784B" w:rsidRPr="00656611" w:rsidRDefault="00F8784B" w:rsidP="00F8784B">
            <w:pPr>
              <w:spacing w:after="0" w:line="240" w:lineRule="auto"/>
              <w:rPr>
                <w:rFonts w:ascii="Times New Roman" w:hAnsi="Times New Roman" w:cs="Times New Roman"/>
              </w:rPr>
            </w:pPr>
          </w:p>
          <w:p w:rsidR="00F8784B" w:rsidRPr="00656611" w:rsidRDefault="00F8784B" w:rsidP="00F8784B">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F8784B"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F8784B" w:rsidRPr="00656611" w:rsidRDefault="00F8784B" w:rsidP="00F8784B">
            <w:pPr>
              <w:spacing w:after="0" w:line="240" w:lineRule="auto"/>
              <w:rPr>
                <w:rFonts w:ascii="Times New Roman" w:hAnsi="Times New Roman" w:cs="Times New Roman"/>
                <w:i/>
              </w:rPr>
            </w:pPr>
            <w:r w:rsidRPr="00656611">
              <w:rPr>
                <w:rFonts w:ascii="Times New Roman" w:hAnsi="Times New Roman" w:cs="Times New Roman"/>
                <w:i/>
              </w:rPr>
              <w:t>29</w:t>
            </w:r>
            <w:r w:rsidR="00296284" w:rsidRPr="00656611">
              <w:rPr>
                <w:rFonts w:ascii="Times New Roman" w:hAnsi="Times New Roman" w:cs="Times New Roman"/>
                <w:i/>
              </w:rPr>
              <w:t>-46</w:t>
            </w:r>
          </w:p>
        </w:tc>
        <w:tc>
          <w:tcPr>
            <w:tcW w:w="9498" w:type="dxa"/>
            <w:tcBorders>
              <w:top w:val="single" w:sz="4" w:space="0" w:color="auto"/>
              <w:left w:val="single" w:sz="4" w:space="0" w:color="auto"/>
              <w:bottom w:val="single" w:sz="4" w:space="0" w:color="auto"/>
              <w:right w:val="single" w:sz="4" w:space="0" w:color="auto"/>
            </w:tcBorders>
          </w:tcPr>
          <w:p w:rsidR="00F8784B" w:rsidRPr="00656611" w:rsidRDefault="00F8784B" w:rsidP="00296284">
            <w:pPr>
              <w:pStyle w:val="ab"/>
              <w:rPr>
                <w:sz w:val="22"/>
                <w:szCs w:val="22"/>
              </w:rPr>
            </w:pPr>
            <w:r w:rsidRPr="00656611">
              <w:rPr>
                <w:b/>
                <w:sz w:val="22"/>
                <w:szCs w:val="22"/>
              </w:rPr>
              <w:t>Работа над формой.</w:t>
            </w:r>
            <w:r w:rsidR="00296284" w:rsidRPr="00656611">
              <w:rPr>
                <w:sz w:val="22"/>
                <w:szCs w:val="22"/>
              </w:rPr>
              <w:t xml:space="preserve">   Рисуем птиц. Рисование птиц. Петух. Большеглазая сова.  Попугай. Лебедь. Обитатели моря. Осьминог. «Право –лево». Симметрия. Декоративное рисование. Бабочка расправляет крылья. Божья коровка. Стрекоза. Разнообразие форм и видов стрекоз. Обитатели моря. Виды рыб. Работа над линией и формой. Технические приемы рисования. Рисование насекомых.</w:t>
            </w:r>
          </w:p>
        </w:tc>
        <w:tc>
          <w:tcPr>
            <w:tcW w:w="699" w:type="dxa"/>
            <w:tcBorders>
              <w:top w:val="single" w:sz="4" w:space="0" w:color="auto"/>
              <w:left w:val="single" w:sz="4" w:space="0" w:color="auto"/>
              <w:bottom w:val="single" w:sz="4" w:space="0" w:color="auto"/>
              <w:right w:val="single" w:sz="4" w:space="0" w:color="auto"/>
            </w:tcBorders>
          </w:tcPr>
          <w:p w:rsidR="00F8784B" w:rsidRPr="00656611" w:rsidRDefault="00F8784B" w:rsidP="007E5E1A">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14</w:t>
            </w:r>
          </w:p>
        </w:tc>
        <w:tc>
          <w:tcPr>
            <w:tcW w:w="718" w:type="dxa"/>
            <w:tcBorders>
              <w:top w:val="single" w:sz="4" w:space="0" w:color="auto"/>
              <w:left w:val="single" w:sz="4" w:space="0" w:color="auto"/>
              <w:bottom w:val="single" w:sz="4" w:space="0" w:color="auto"/>
              <w:right w:val="single" w:sz="4" w:space="0" w:color="auto"/>
            </w:tcBorders>
          </w:tcPr>
          <w:p w:rsidR="00F8784B"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7</w:t>
            </w:r>
          </w:p>
        </w:tc>
        <w:tc>
          <w:tcPr>
            <w:tcW w:w="992" w:type="dxa"/>
            <w:tcBorders>
              <w:top w:val="single" w:sz="4" w:space="0" w:color="auto"/>
              <w:left w:val="single" w:sz="4" w:space="0" w:color="auto"/>
              <w:bottom w:val="single" w:sz="4" w:space="0" w:color="auto"/>
              <w:right w:val="single" w:sz="4" w:space="0" w:color="auto"/>
            </w:tcBorders>
          </w:tcPr>
          <w:p w:rsidR="00F8784B"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7</w:t>
            </w:r>
          </w:p>
        </w:tc>
        <w:tc>
          <w:tcPr>
            <w:tcW w:w="2552" w:type="dxa"/>
            <w:tcBorders>
              <w:top w:val="single" w:sz="4" w:space="0" w:color="auto"/>
              <w:left w:val="single" w:sz="4" w:space="0" w:color="auto"/>
              <w:bottom w:val="single" w:sz="4" w:space="0" w:color="auto"/>
              <w:right w:val="single" w:sz="4" w:space="0" w:color="auto"/>
            </w:tcBorders>
          </w:tcPr>
          <w:p w:rsidR="00F8784B"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Промежуточный</w:t>
            </w:r>
          </w:p>
          <w:p w:rsidR="003558DD"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296284"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296284" w:rsidRPr="00656611" w:rsidRDefault="00296284" w:rsidP="00F8784B">
            <w:pPr>
              <w:spacing w:after="0" w:line="240" w:lineRule="auto"/>
              <w:rPr>
                <w:rFonts w:ascii="Times New Roman" w:hAnsi="Times New Roman" w:cs="Times New Roman"/>
                <w:i/>
              </w:rPr>
            </w:pPr>
            <w:r w:rsidRPr="00656611">
              <w:rPr>
                <w:rFonts w:ascii="Times New Roman" w:hAnsi="Times New Roman" w:cs="Times New Roman"/>
                <w:i/>
              </w:rPr>
              <w:t>47-54</w:t>
            </w:r>
          </w:p>
        </w:tc>
        <w:tc>
          <w:tcPr>
            <w:tcW w:w="9498" w:type="dxa"/>
            <w:tcBorders>
              <w:top w:val="single" w:sz="4" w:space="0" w:color="auto"/>
              <w:left w:val="single" w:sz="4" w:space="0" w:color="auto"/>
              <w:bottom w:val="single" w:sz="4" w:space="0" w:color="auto"/>
              <w:right w:val="single" w:sz="4" w:space="0" w:color="auto"/>
            </w:tcBorders>
            <w:vAlign w:val="center"/>
          </w:tcPr>
          <w:p w:rsidR="00296284" w:rsidRPr="00656611" w:rsidRDefault="00296284" w:rsidP="00296284">
            <w:pPr>
              <w:pStyle w:val="ab"/>
              <w:rPr>
                <w:b/>
                <w:sz w:val="22"/>
                <w:szCs w:val="22"/>
              </w:rPr>
            </w:pPr>
            <w:r w:rsidRPr="00656611">
              <w:rPr>
                <w:b/>
                <w:sz w:val="22"/>
                <w:szCs w:val="22"/>
              </w:rPr>
              <w:t>Знакомство с видами искусства.</w:t>
            </w:r>
          </w:p>
          <w:p w:rsidR="00296284" w:rsidRPr="00656611" w:rsidRDefault="00296284" w:rsidP="00296284">
            <w:pPr>
              <w:pStyle w:val="ab"/>
              <w:rPr>
                <w:sz w:val="22"/>
                <w:szCs w:val="22"/>
              </w:rPr>
            </w:pPr>
            <w:r w:rsidRPr="00656611">
              <w:rPr>
                <w:sz w:val="22"/>
                <w:szCs w:val="22"/>
              </w:rPr>
              <w:t xml:space="preserve">Знакомство с живописью. Техники живописи. Способы работы в этих техниках. </w:t>
            </w:r>
          </w:p>
          <w:p w:rsidR="00296284" w:rsidRPr="00656611" w:rsidRDefault="00296284" w:rsidP="00296284">
            <w:pPr>
              <w:pStyle w:val="ab"/>
              <w:rPr>
                <w:sz w:val="22"/>
                <w:szCs w:val="22"/>
              </w:rPr>
            </w:pPr>
            <w:r w:rsidRPr="00656611">
              <w:rPr>
                <w:sz w:val="22"/>
                <w:szCs w:val="22"/>
              </w:rPr>
              <w:t>Знакомство с графикой, ее отличие от живописи. Средства выразительности (линии разной толщины, штрихи разного характера).</w:t>
            </w:r>
          </w:p>
          <w:p w:rsidR="00296284" w:rsidRPr="00656611" w:rsidRDefault="00296284" w:rsidP="003558DD">
            <w:pPr>
              <w:pStyle w:val="ab"/>
              <w:rPr>
                <w:sz w:val="22"/>
                <w:szCs w:val="22"/>
              </w:rPr>
            </w:pPr>
            <w:r w:rsidRPr="00656611">
              <w:rPr>
                <w:sz w:val="22"/>
                <w:szCs w:val="22"/>
              </w:rPr>
              <w:t>Дом посуда (импровизация</w:t>
            </w:r>
            <w:r w:rsidR="003558DD" w:rsidRPr="00656611">
              <w:rPr>
                <w:sz w:val="22"/>
                <w:szCs w:val="22"/>
              </w:rPr>
              <w:t>).</w:t>
            </w:r>
          </w:p>
        </w:tc>
        <w:tc>
          <w:tcPr>
            <w:tcW w:w="699" w:type="dxa"/>
            <w:tcBorders>
              <w:top w:val="single" w:sz="4" w:space="0" w:color="auto"/>
              <w:left w:val="single" w:sz="4" w:space="0" w:color="auto"/>
              <w:bottom w:val="single" w:sz="4" w:space="0" w:color="auto"/>
              <w:right w:val="single" w:sz="4" w:space="0" w:color="auto"/>
            </w:tcBorders>
            <w:vAlign w:val="center"/>
          </w:tcPr>
          <w:p w:rsidR="00296284" w:rsidRPr="00656611" w:rsidRDefault="00296284" w:rsidP="007E5E1A">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8</w:t>
            </w:r>
          </w:p>
        </w:tc>
        <w:tc>
          <w:tcPr>
            <w:tcW w:w="718" w:type="dxa"/>
            <w:tcBorders>
              <w:top w:val="single" w:sz="4" w:space="0" w:color="auto"/>
              <w:left w:val="single" w:sz="4" w:space="0" w:color="auto"/>
              <w:bottom w:val="single" w:sz="4" w:space="0" w:color="auto"/>
              <w:right w:val="single" w:sz="4" w:space="0" w:color="auto"/>
            </w:tcBorders>
          </w:tcPr>
          <w:p w:rsidR="00296284"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tcPr>
          <w:p w:rsidR="00296284"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4</w:t>
            </w:r>
          </w:p>
        </w:tc>
        <w:tc>
          <w:tcPr>
            <w:tcW w:w="2552" w:type="dxa"/>
            <w:tcBorders>
              <w:top w:val="single" w:sz="4" w:space="0" w:color="auto"/>
              <w:left w:val="single" w:sz="4" w:space="0" w:color="auto"/>
              <w:bottom w:val="single" w:sz="4" w:space="0" w:color="auto"/>
              <w:right w:val="single" w:sz="4" w:space="0" w:color="auto"/>
            </w:tcBorders>
          </w:tcPr>
          <w:p w:rsidR="003558DD" w:rsidRPr="00656611" w:rsidRDefault="003558DD" w:rsidP="003558DD">
            <w:pPr>
              <w:spacing w:after="0" w:line="240" w:lineRule="auto"/>
              <w:rPr>
                <w:rFonts w:ascii="Times New Roman" w:hAnsi="Times New Roman" w:cs="Times New Roman"/>
              </w:rPr>
            </w:pPr>
            <w:r w:rsidRPr="00656611">
              <w:rPr>
                <w:rFonts w:ascii="Times New Roman" w:hAnsi="Times New Roman" w:cs="Times New Roman"/>
              </w:rPr>
              <w:t>Предварительный</w:t>
            </w:r>
          </w:p>
          <w:p w:rsidR="00296284" w:rsidRPr="00656611" w:rsidRDefault="00296284" w:rsidP="00F8784B">
            <w:pPr>
              <w:spacing w:after="0" w:line="240" w:lineRule="auto"/>
              <w:rPr>
                <w:rFonts w:ascii="Times New Roman" w:hAnsi="Times New Roman" w:cs="Times New Roman"/>
              </w:rPr>
            </w:pPr>
          </w:p>
          <w:p w:rsidR="003558DD"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защита творческих работ</w:t>
            </w:r>
          </w:p>
        </w:tc>
      </w:tr>
      <w:tr w:rsidR="00F8784B"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F8784B" w:rsidRPr="00656611" w:rsidRDefault="003558DD" w:rsidP="00F8784B">
            <w:pPr>
              <w:spacing w:after="0" w:line="240" w:lineRule="auto"/>
              <w:rPr>
                <w:rFonts w:ascii="Times New Roman" w:hAnsi="Times New Roman" w:cs="Times New Roman"/>
                <w:i/>
              </w:rPr>
            </w:pPr>
            <w:r w:rsidRPr="00656611">
              <w:rPr>
                <w:rFonts w:ascii="Times New Roman" w:hAnsi="Times New Roman" w:cs="Times New Roman"/>
                <w:i/>
              </w:rPr>
              <w:t>55-60</w:t>
            </w:r>
          </w:p>
        </w:tc>
        <w:tc>
          <w:tcPr>
            <w:tcW w:w="9498" w:type="dxa"/>
            <w:tcBorders>
              <w:top w:val="single" w:sz="4" w:space="0" w:color="auto"/>
              <w:left w:val="single" w:sz="4" w:space="0" w:color="auto"/>
              <w:bottom w:val="single" w:sz="4" w:space="0" w:color="auto"/>
              <w:right w:val="single" w:sz="4" w:space="0" w:color="auto"/>
            </w:tcBorders>
          </w:tcPr>
          <w:p w:rsidR="003558DD" w:rsidRPr="00656611" w:rsidRDefault="003558DD" w:rsidP="003558DD">
            <w:pPr>
              <w:pStyle w:val="ab"/>
              <w:rPr>
                <w:sz w:val="22"/>
                <w:szCs w:val="22"/>
              </w:rPr>
            </w:pPr>
            <w:r w:rsidRPr="00656611">
              <w:rPr>
                <w:b/>
                <w:sz w:val="22"/>
                <w:szCs w:val="22"/>
              </w:rPr>
              <w:t xml:space="preserve"> Натюрморт.  </w:t>
            </w:r>
            <w:r w:rsidRPr="00656611">
              <w:rPr>
                <w:sz w:val="22"/>
                <w:szCs w:val="22"/>
              </w:rPr>
              <w:t>Путешествие в страну предметов. Составление несложных композиций, подбор предметов по форме, замыслу, под цвет драпировки.</w:t>
            </w:r>
          </w:p>
          <w:p w:rsidR="003558DD" w:rsidRPr="00656611" w:rsidRDefault="003558DD" w:rsidP="003558DD">
            <w:pPr>
              <w:pStyle w:val="ab"/>
              <w:rPr>
                <w:sz w:val="22"/>
                <w:szCs w:val="22"/>
              </w:rPr>
            </w:pPr>
            <w:r w:rsidRPr="00656611">
              <w:rPr>
                <w:sz w:val="22"/>
                <w:szCs w:val="22"/>
              </w:rPr>
              <w:t xml:space="preserve">Знакомство с репродукциями картин художников, выполненных в жанре натюрморта. </w:t>
            </w:r>
            <w:proofErr w:type="spellStart"/>
            <w:r w:rsidRPr="00656611">
              <w:rPr>
                <w:sz w:val="22"/>
                <w:szCs w:val="22"/>
              </w:rPr>
              <w:t>Фитодизайн</w:t>
            </w:r>
            <w:proofErr w:type="spellEnd"/>
            <w:r w:rsidRPr="00656611">
              <w:rPr>
                <w:sz w:val="22"/>
                <w:szCs w:val="22"/>
              </w:rPr>
              <w:t xml:space="preserve"> в технике аппликации. Определение разных видов крупы на ощупь. Дифференциация и вычленение из рисунков художников знакомых образов форм.   </w:t>
            </w:r>
          </w:p>
          <w:p w:rsidR="003558DD" w:rsidRPr="00656611" w:rsidRDefault="003558DD" w:rsidP="003558DD">
            <w:pPr>
              <w:pStyle w:val="ab"/>
              <w:rPr>
                <w:sz w:val="22"/>
                <w:szCs w:val="22"/>
              </w:rPr>
            </w:pPr>
            <w:r w:rsidRPr="00656611">
              <w:rPr>
                <w:sz w:val="22"/>
                <w:szCs w:val="22"/>
              </w:rPr>
              <w:lastRenderedPageBreak/>
              <w:t>Порадуем глазки (ваза с цветами). Рисование с натуры. Ваза с цветами. Плоские и объемные предметы. Форма предмета. Высота, ширина, глубина предмета. Свет и тень. Блик. Принцип тепло-холодных отношений. Характер света.Различие и сходство в композиции, в сочетании цветов, в манере письма художников</w:t>
            </w:r>
            <w:r w:rsidRPr="00656611">
              <w:rPr>
                <w:i/>
                <w:iCs/>
                <w:sz w:val="22"/>
                <w:szCs w:val="22"/>
              </w:rPr>
              <w:t xml:space="preserve">. </w:t>
            </w:r>
            <w:r w:rsidRPr="00656611">
              <w:rPr>
                <w:sz w:val="22"/>
                <w:szCs w:val="22"/>
              </w:rPr>
              <w:t> </w:t>
            </w:r>
          </w:p>
          <w:p w:rsidR="00F8784B" w:rsidRPr="00656611" w:rsidRDefault="003558DD" w:rsidP="003558DD">
            <w:pPr>
              <w:pStyle w:val="ab"/>
              <w:rPr>
                <w:sz w:val="22"/>
                <w:szCs w:val="22"/>
              </w:rPr>
            </w:pPr>
            <w:r w:rsidRPr="00656611">
              <w:rPr>
                <w:sz w:val="22"/>
                <w:szCs w:val="22"/>
              </w:rPr>
              <w:t>Кухонная утварь (характер предметов). Цвет и тон. Эксперименты с цветом и тоном.</w:t>
            </w:r>
          </w:p>
        </w:tc>
        <w:tc>
          <w:tcPr>
            <w:tcW w:w="699" w:type="dxa"/>
            <w:tcBorders>
              <w:top w:val="single" w:sz="4" w:space="0" w:color="auto"/>
              <w:left w:val="single" w:sz="4" w:space="0" w:color="auto"/>
              <w:bottom w:val="single" w:sz="4" w:space="0" w:color="auto"/>
              <w:right w:val="single" w:sz="4" w:space="0" w:color="auto"/>
            </w:tcBorders>
          </w:tcPr>
          <w:p w:rsidR="00F8784B" w:rsidRPr="00656611" w:rsidRDefault="003558DD" w:rsidP="00F8784B">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lastRenderedPageBreak/>
              <w:t>6</w:t>
            </w:r>
          </w:p>
        </w:tc>
        <w:tc>
          <w:tcPr>
            <w:tcW w:w="718" w:type="dxa"/>
            <w:tcBorders>
              <w:top w:val="single" w:sz="4" w:space="0" w:color="auto"/>
              <w:left w:val="single" w:sz="4" w:space="0" w:color="auto"/>
              <w:bottom w:val="single" w:sz="4" w:space="0" w:color="auto"/>
              <w:right w:val="single" w:sz="4" w:space="0" w:color="auto"/>
            </w:tcBorders>
          </w:tcPr>
          <w:p w:rsidR="00F8784B"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3</w:t>
            </w:r>
          </w:p>
        </w:tc>
        <w:tc>
          <w:tcPr>
            <w:tcW w:w="992" w:type="dxa"/>
            <w:tcBorders>
              <w:top w:val="single" w:sz="4" w:space="0" w:color="auto"/>
              <w:left w:val="single" w:sz="4" w:space="0" w:color="auto"/>
              <w:bottom w:val="single" w:sz="4" w:space="0" w:color="auto"/>
              <w:right w:val="single" w:sz="4" w:space="0" w:color="auto"/>
            </w:tcBorders>
          </w:tcPr>
          <w:p w:rsidR="00F8784B" w:rsidRPr="00656611" w:rsidRDefault="003558DD" w:rsidP="00F8784B">
            <w:pPr>
              <w:spacing w:after="0" w:line="240" w:lineRule="auto"/>
              <w:rPr>
                <w:rFonts w:ascii="Times New Roman" w:hAnsi="Times New Roman" w:cs="Times New Roman"/>
              </w:rPr>
            </w:pPr>
            <w:r w:rsidRPr="00656611">
              <w:rPr>
                <w:rFonts w:ascii="Times New Roman" w:hAnsi="Times New Roman" w:cs="Times New Roman"/>
              </w:rPr>
              <w:t>3</w:t>
            </w:r>
          </w:p>
        </w:tc>
        <w:tc>
          <w:tcPr>
            <w:tcW w:w="2552" w:type="dxa"/>
            <w:tcBorders>
              <w:top w:val="single" w:sz="4" w:space="0" w:color="auto"/>
              <w:left w:val="single" w:sz="4" w:space="0" w:color="auto"/>
              <w:bottom w:val="single" w:sz="4" w:space="0" w:color="auto"/>
              <w:right w:val="single" w:sz="4" w:space="0" w:color="auto"/>
            </w:tcBorders>
          </w:tcPr>
          <w:p w:rsidR="003558DD" w:rsidRPr="00656611" w:rsidRDefault="003558DD" w:rsidP="003558DD">
            <w:pPr>
              <w:spacing w:after="0" w:line="240" w:lineRule="auto"/>
              <w:rPr>
                <w:rFonts w:ascii="Times New Roman" w:hAnsi="Times New Roman" w:cs="Times New Roman"/>
              </w:rPr>
            </w:pPr>
            <w:r w:rsidRPr="00656611">
              <w:rPr>
                <w:rFonts w:ascii="Times New Roman" w:hAnsi="Times New Roman" w:cs="Times New Roman"/>
              </w:rPr>
              <w:t>Текущий,</w:t>
            </w:r>
          </w:p>
          <w:p w:rsidR="003558DD" w:rsidRPr="00656611" w:rsidRDefault="003558DD" w:rsidP="003558DD">
            <w:pPr>
              <w:spacing w:after="0" w:line="240" w:lineRule="auto"/>
              <w:rPr>
                <w:rFonts w:ascii="Times New Roman" w:hAnsi="Times New Roman" w:cs="Times New Roman"/>
              </w:rPr>
            </w:pPr>
          </w:p>
          <w:p w:rsidR="00F8784B" w:rsidRPr="00656611" w:rsidRDefault="003558DD" w:rsidP="003558DD">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2E68A8"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2E68A8" w:rsidRPr="00656611" w:rsidRDefault="002E68A8" w:rsidP="002E68A8">
            <w:pPr>
              <w:spacing w:after="0" w:line="240" w:lineRule="auto"/>
              <w:rPr>
                <w:rFonts w:ascii="Times New Roman" w:hAnsi="Times New Roman" w:cs="Times New Roman"/>
                <w:i/>
              </w:rPr>
            </w:pPr>
            <w:r w:rsidRPr="00656611">
              <w:rPr>
                <w:rFonts w:ascii="Times New Roman" w:hAnsi="Times New Roman" w:cs="Times New Roman"/>
                <w:i/>
              </w:rPr>
              <w:lastRenderedPageBreak/>
              <w:t>61-74</w:t>
            </w:r>
          </w:p>
        </w:tc>
        <w:tc>
          <w:tcPr>
            <w:tcW w:w="9498" w:type="dxa"/>
            <w:tcBorders>
              <w:top w:val="single" w:sz="4" w:space="0" w:color="auto"/>
              <w:left w:val="single" w:sz="4" w:space="0" w:color="auto"/>
              <w:bottom w:val="single" w:sz="4" w:space="0" w:color="auto"/>
              <w:right w:val="single" w:sz="4" w:space="0" w:color="auto"/>
            </w:tcBorders>
          </w:tcPr>
          <w:p w:rsidR="002E68A8" w:rsidRPr="00656611" w:rsidRDefault="002E68A8" w:rsidP="002E68A8">
            <w:pPr>
              <w:pStyle w:val="ab"/>
              <w:rPr>
                <w:b/>
                <w:sz w:val="22"/>
                <w:szCs w:val="22"/>
              </w:rPr>
            </w:pPr>
            <w:r w:rsidRPr="00656611">
              <w:rPr>
                <w:b/>
                <w:sz w:val="22"/>
                <w:szCs w:val="22"/>
              </w:rPr>
              <w:t xml:space="preserve">Пейзаж. </w:t>
            </w:r>
          </w:p>
          <w:p w:rsidR="002E68A8" w:rsidRPr="00656611" w:rsidRDefault="002E68A8" w:rsidP="002E68A8">
            <w:pPr>
              <w:pStyle w:val="ab"/>
              <w:rPr>
                <w:sz w:val="22"/>
                <w:szCs w:val="22"/>
              </w:rPr>
            </w:pPr>
            <w:r w:rsidRPr="00656611">
              <w:rPr>
                <w:sz w:val="22"/>
                <w:szCs w:val="22"/>
              </w:rPr>
              <w:t xml:space="preserve">Путешествие в страну пейзажа. Основные законы в рисовании пейзажа. Просмотр репродукций картин художников. Сельский пейзаж (составление). Ожившие картинки (лирический пейзаж). Составление композиций в технике аппликации. </w:t>
            </w:r>
            <w:proofErr w:type="spellStart"/>
            <w:r w:rsidRPr="00656611">
              <w:rPr>
                <w:sz w:val="22"/>
                <w:szCs w:val="22"/>
              </w:rPr>
              <w:t>Фитодизайн</w:t>
            </w:r>
            <w:proofErr w:type="spellEnd"/>
            <w:r w:rsidRPr="00656611">
              <w:rPr>
                <w:sz w:val="22"/>
                <w:szCs w:val="22"/>
              </w:rPr>
              <w:t>. Прием "вхождения" в картину. Слушание шума ветра, шелеста опавшей листвы под ногами. Имитация раскачивания веток деревьев от ветра.</w:t>
            </w:r>
          </w:p>
          <w:p w:rsidR="002E68A8" w:rsidRPr="00656611" w:rsidRDefault="002E68A8" w:rsidP="002E68A8">
            <w:pPr>
              <w:pStyle w:val="ab"/>
              <w:rPr>
                <w:sz w:val="22"/>
                <w:szCs w:val="22"/>
              </w:rPr>
            </w:pPr>
            <w:r w:rsidRPr="00656611">
              <w:rPr>
                <w:sz w:val="22"/>
                <w:szCs w:val="22"/>
              </w:rPr>
              <w:t xml:space="preserve">Космический пейзаж. Отработка техники рисования: работа над формой, размером, цветом и линией. Фантастический пейзаж. Разные виды неба. Отмывка двумя оттенками. Облака в небе. Индустриальный пейзаж. </w:t>
            </w:r>
            <w:proofErr w:type="spellStart"/>
            <w:r w:rsidRPr="00656611">
              <w:rPr>
                <w:sz w:val="22"/>
                <w:szCs w:val="22"/>
              </w:rPr>
              <w:t>Бумагопластика</w:t>
            </w:r>
            <w:proofErr w:type="spellEnd"/>
            <w:r w:rsidRPr="00656611">
              <w:rPr>
                <w:sz w:val="22"/>
                <w:szCs w:val="22"/>
              </w:rPr>
              <w:t xml:space="preserve">, основы моделирования. Передача формы и строения транспорта. Проектная работа . Улицы моего поселка. Забавные маски (портрет сказочного героя). Создание образа, </w:t>
            </w:r>
            <w:proofErr w:type="spellStart"/>
            <w:r w:rsidRPr="00656611">
              <w:rPr>
                <w:sz w:val="22"/>
                <w:szCs w:val="22"/>
              </w:rPr>
              <w:t>ередача</w:t>
            </w:r>
            <w:proofErr w:type="spellEnd"/>
            <w:r w:rsidRPr="00656611">
              <w:rPr>
                <w:sz w:val="22"/>
                <w:szCs w:val="22"/>
              </w:rPr>
              <w:t xml:space="preserve"> внешнего вида, характерных признаков.</w:t>
            </w:r>
          </w:p>
        </w:tc>
        <w:tc>
          <w:tcPr>
            <w:tcW w:w="699" w:type="dxa"/>
            <w:tcBorders>
              <w:top w:val="single" w:sz="4" w:space="0" w:color="auto"/>
              <w:left w:val="single" w:sz="4" w:space="0" w:color="auto"/>
              <w:bottom w:val="single" w:sz="4" w:space="0" w:color="auto"/>
              <w:right w:val="single" w:sz="4" w:space="0" w:color="auto"/>
            </w:tcBorders>
          </w:tcPr>
          <w:p w:rsidR="002E68A8" w:rsidRPr="00656611" w:rsidRDefault="002E68A8" w:rsidP="002E68A8">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14</w:t>
            </w:r>
          </w:p>
        </w:tc>
        <w:tc>
          <w:tcPr>
            <w:tcW w:w="718" w:type="dxa"/>
            <w:tcBorders>
              <w:top w:val="single" w:sz="4" w:space="0" w:color="auto"/>
              <w:left w:val="single" w:sz="4" w:space="0" w:color="auto"/>
              <w:bottom w:val="single" w:sz="4" w:space="0" w:color="auto"/>
              <w:right w:val="single" w:sz="4" w:space="0" w:color="auto"/>
            </w:tcBorders>
          </w:tcPr>
          <w:p w:rsidR="002E68A8" w:rsidRPr="00656611" w:rsidRDefault="002E68A8" w:rsidP="002E68A8">
            <w:pPr>
              <w:spacing w:after="0" w:line="240" w:lineRule="auto"/>
              <w:rPr>
                <w:rFonts w:ascii="Times New Roman" w:hAnsi="Times New Roman" w:cs="Times New Roman"/>
              </w:rPr>
            </w:pPr>
            <w:r w:rsidRPr="00656611">
              <w:rPr>
                <w:rFonts w:ascii="Times New Roman" w:hAnsi="Times New Roman" w:cs="Times New Roman"/>
              </w:rPr>
              <w:t>7</w:t>
            </w:r>
          </w:p>
        </w:tc>
        <w:tc>
          <w:tcPr>
            <w:tcW w:w="992" w:type="dxa"/>
            <w:tcBorders>
              <w:top w:val="single" w:sz="4" w:space="0" w:color="auto"/>
              <w:left w:val="single" w:sz="4" w:space="0" w:color="auto"/>
              <w:bottom w:val="single" w:sz="4" w:space="0" w:color="auto"/>
              <w:right w:val="single" w:sz="4" w:space="0" w:color="auto"/>
            </w:tcBorders>
          </w:tcPr>
          <w:p w:rsidR="002E68A8" w:rsidRPr="00656611" w:rsidRDefault="002E68A8" w:rsidP="002E68A8">
            <w:pPr>
              <w:spacing w:after="0" w:line="240" w:lineRule="auto"/>
              <w:rPr>
                <w:rFonts w:ascii="Times New Roman" w:hAnsi="Times New Roman" w:cs="Times New Roman"/>
              </w:rPr>
            </w:pPr>
            <w:r w:rsidRPr="00656611">
              <w:rPr>
                <w:rFonts w:ascii="Times New Roman" w:hAnsi="Times New Roman" w:cs="Times New Roman"/>
              </w:rPr>
              <w:t>7</w:t>
            </w:r>
          </w:p>
        </w:tc>
        <w:tc>
          <w:tcPr>
            <w:tcW w:w="2552" w:type="dxa"/>
            <w:tcBorders>
              <w:top w:val="single" w:sz="4" w:space="0" w:color="auto"/>
              <w:left w:val="single" w:sz="4" w:space="0" w:color="auto"/>
              <w:bottom w:val="single" w:sz="4" w:space="0" w:color="auto"/>
              <w:right w:val="single" w:sz="4" w:space="0" w:color="auto"/>
            </w:tcBorders>
          </w:tcPr>
          <w:p w:rsidR="002E68A8" w:rsidRPr="00656611" w:rsidRDefault="002E68A8" w:rsidP="002E68A8">
            <w:pPr>
              <w:spacing w:after="0" w:line="240" w:lineRule="auto"/>
              <w:rPr>
                <w:rFonts w:ascii="Times New Roman" w:hAnsi="Times New Roman" w:cs="Times New Roman"/>
              </w:rPr>
            </w:pPr>
            <w:r w:rsidRPr="00656611">
              <w:rPr>
                <w:rFonts w:ascii="Times New Roman" w:hAnsi="Times New Roman" w:cs="Times New Roman"/>
              </w:rPr>
              <w:t>Промежуточный</w:t>
            </w:r>
          </w:p>
          <w:p w:rsidR="002E68A8" w:rsidRPr="00656611" w:rsidRDefault="002E68A8" w:rsidP="002E68A8">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p w:rsidR="00AC09D8" w:rsidRPr="00656611" w:rsidRDefault="00AC09D8" w:rsidP="002E68A8">
            <w:pPr>
              <w:spacing w:after="0" w:line="240" w:lineRule="auto"/>
              <w:rPr>
                <w:rFonts w:ascii="Times New Roman" w:hAnsi="Times New Roman" w:cs="Times New Roman"/>
              </w:rPr>
            </w:pPr>
          </w:p>
          <w:p w:rsidR="00AC09D8" w:rsidRPr="00656611" w:rsidRDefault="00AC09D8" w:rsidP="002E68A8">
            <w:pPr>
              <w:spacing w:after="0" w:line="240" w:lineRule="auto"/>
              <w:rPr>
                <w:rFonts w:ascii="Times New Roman" w:hAnsi="Times New Roman" w:cs="Times New Roman"/>
              </w:rPr>
            </w:pPr>
          </w:p>
          <w:p w:rsidR="00AC09D8" w:rsidRPr="00656611" w:rsidRDefault="00AC09D8" w:rsidP="002E68A8">
            <w:pPr>
              <w:spacing w:after="0" w:line="240" w:lineRule="auto"/>
              <w:rPr>
                <w:rFonts w:ascii="Times New Roman" w:hAnsi="Times New Roman" w:cs="Times New Roman"/>
              </w:rPr>
            </w:pPr>
          </w:p>
          <w:p w:rsidR="00AC09D8" w:rsidRPr="00656611" w:rsidRDefault="00AC09D8" w:rsidP="002E68A8">
            <w:pPr>
              <w:spacing w:after="0" w:line="240" w:lineRule="auto"/>
              <w:rPr>
                <w:rFonts w:ascii="Times New Roman" w:hAnsi="Times New Roman" w:cs="Times New Roman"/>
              </w:rPr>
            </w:pPr>
            <w:r w:rsidRPr="00656611">
              <w:rPr>
                <w:rFonts w:ascii="Times New Roman" w:hAnsi="Times New Roman" w:cs="Times New Roman"/>
              </w:rPr>
              <w:t>организация выставки</w:t>
            </w:r>
          </w:p>
        </w:tc>
      </w:tr>
      <w:tr w:rsidR="00D309BC" w:rsidRPr="00656611" w:rsidTr="00465CEF">
        <w:trPr>
          <w:trHeight w:val="1161"/>
        </w:trPr>
        <w:tc>
          <w:tcPr>
            <w:tcW w:w="1242" w:type="dxa"/>
            <w:tcBorders>
              <w:top w:val="single" w:sz="4" w:space="0" w:color="auto"/>
              <w:left w:val="single" w:sz="4" w:space="0" w:color="auto"/>
              <w:bottom w:val="single" w:sz="4" w:space="0" w:color="auto"/>
              <w:right w:val="single" w:sz="4" w:space="0" w:color="auto"/>
            </w:tcBorders>
          </w:tcPr>
          <w:p w:rsidR="00D309BC" w:rsidRPr="00656611" w:rsidRDefault="00D309BC" w:rsidP="002E68A8">
            <w:pPr>
              <w:spacing w:after="0" w:line="240" w:lineRule="auto"/>
              <w:rPr>
                <w:rFonts w:ascii="Times New Roman" w:hAnsi="Times New Roman" w:cs="Times New Roman"/>
                <w:i/>
              </w:rPr>
            </w:pPr>
            <w:r w:rsidRPr="00656611">
              <w:rPr>
                <w:rFonts w:ascii="Times New Roman" w:hAnsi="Times New Roman" w:cs="Times New Roman"/>
                <w:i/>
              </w:rPr>
              <w:t>75-76</w:t>
            </w:r>
          </w:p>
        </w:tc>
        <w:tc>
          <w:tcPr>
            <w:tcW w:w="9498" w:type="dxa"/>
            <w:tcBorders>
              <w:top w:val="single" w:sz="4" w:space="0" w:color="auto"/>
              <w:left w:val="single" w:sz="4" w:space="0" w:color="auto"/>
              <w:bottom w:val="single" w:sz="4" w:space="0" w:color="auto"/>
              <w:right w:val="single" w:sz="4" w:space="0" w:color="auto"/>
            </w:tcBorders>
          </w:tcPr>
          <w:p w:rsidR="00D309BC" w:rsidRPr="00656611" w:rsidRDefault="00D309BC" w:rsidP="002E68A8">
            <w:pPr>
              <w:pStyle w:val="ab"/>
              <w:rPr>
                <w:sz w:val="22"/>
                <w:szCs w:val="22"/>
              </w:rPr>
            </w:pPr>
            <w:r w:rsidRPr="00656611">
              <w:rPr>
                <w:b/>
                <w:sz w:val="22"/>
                <w:szCs w:val="22"/>
              </w:rPr>
              <w:t xml:space="preserve">Сказочно-былинный. </w:t>
            </w:r>
            <w:r w:rsidRPr="00656611">
              <w:rPr>
                <w:sz w:val="22"/>
                <w:szCs w:val="22"/>
              </w:rPr>
              <w:t xml:space="preserve"> Русский народный костюм. </w:t>
            </w:r>
            <w:proofErr w:type="spellStart"/>
            <w:r w:rsidRPr="00656611">
              <w:rPr>
                <w:sz w:val="22"/>
                <w:szCs w:val="22"/>
              </w:rPr>
              <w:t>Фитодизайн</w:t>
            </w:r>
            <w:proofErr w:type="spellEnd"/>
            <w:r w:rsidRPr="00656611">
              <w:rPr>
                <w:sz w:val="22"/>
                <w:szCs w:val="22"/>
              </w:rPr>
              <w:t xml:space="preserve">. Создание композиции из симметричного узора в технике декоративной аппликации. Знакомство с русской национальной культурой, фольклором, традициями и обычаями. Мир народных образов. </w:t>
            </w:r>
          </w:p>
          <w:p w:rsidR="00D309BC" w:rsidRPr="00656611" w:rsidRDefault="00D309BC" w:rsidP="002E68A8">
            <w:pPr>
              <w:pStyle w:val="ab"/>
              <w:rPr>
                <w:b/>
                <w:sz w:val="22"/>
                <w:szCs w:val="22"/>
              </w:rPr>
            </w:pPr>
            <w:r w:rsidRPr="00656611">
              <w:rPr>
                <w:sz w:val="22"/>
                <w:szCs w:val="22"/>
              </w:rPr>
              <w:t>Рыцарь, служанка. Социальные функции и семиотический смысл одежды.</w:t>
            </w:r>
          </w:p>
        </w:tc>
        <w:tc>
          <w:tcPr>
            <w:tcW w:w="699" w:type="dxa"/>
            <w:tcBorders>
              <w:top w:val="single" w:sz="4" w:space="0" w:color="auto"/>
              <w:left w:val="single" w:sz="4" w:space="0" w:color="auto"/>
              <w:bottom w:val="single" w:sz="4" w:space="0" w:color="auto"/>
              <w:right w:val="single" w:sz="4" w:space="0" w:color="auto"/>
            </w:tcBorders>
          </w:tcPr>
          <w:p w:rsidR="00D309BC" w:rsidRPr="00656611" w:rsidRDefault="00D309BC" w:rsidP="002E68A8">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2</w:t>
            </w:r>
          </w:p>
        </w:tc>
        <w:tc>
          <w:tcPr>
            <w:tcW w:w="718" w:type="dxa"/>
            <w:tcBorders>
              <w:top w:val="single" w:sz="4" w:space="0" w:color="auto"/>
              <w:left w:val="single" w:sz="4" w:space="0" w:color="auto"/>
              <w:bottom w:val="single" w:sz="4" w:space="0" w:color="auto"/>
              <w:right w:val="single" w:sz="4" w:space="0" w:color="auto"/>
            </w:tcBorders>
          </w:tcPr>
          <w:p w:rsidR="00D309BC" w:rsidRPr="00656611" w:rsidRDefault="00D309BC" w:rsidP="002E68A8">
            <w:pPr>
              <w:spacing w:after="0" w:line="240" w:lineRule="auto"/>
              <w:rPr>
                <w:rFonts w:ascii="Times New Roman" w:hAnsi="Times New Roman" w:cs="Times New Roman"/>
              </w:rPr>
            </w:pPr>
            <w:r w:rsidRPr="00656611">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D309BC" w:rsidRPr="00656611" w:rsidRDefault="00D309BC" w:rsidP="002E68A8">
            <w:pPr>
              <w:spacing w:after="0" w:line="240" w:lineRule="auto"/>
              <w:rPr>
                <w:rFonts w:ascii="Times New Roman" w:hAnsi="Times New Roman" w:cs="Times New Roman"/>
              </w:rPr>
            </w:pPr>
            <w:r w:rsidRPr="00656611">
              <w:rPr>
                <w:rFonts w:ascii="Times New Roman" w:hAnsi="Times New Roman" w:cs="Times New Roman"/>
              </w:rPr>
              <w:t>1</w:t>
            </w:r>
          </w:p>
        </w:tc>
        <w:tc>
          <w:tcPr>
            <w:tcW w:w="2552" w:type="dxa"/>
            <w:tcBorders>
              <w:top w:val="single" w:sz="4" w:space="0" w:color="auto"/>
              <w:left w:val="single" w:sz="4" w:space="0" w:color="auto"/>
              <w:bottom w:val="single" w:sz="4" w:space="0" w:color="auto"/>
              <w:right w:val="single" w:sz="4" w:space="0" w:color="auto"/>
            </w:tcBorders>
          </w:tcPr>
          <w:p w:rsidR="00D309BC" w:rsidRPr="00656611" w:rsidRDefault="00D309BC">
            <w:pPr>
              <w:rPr>
                <w:rFonts w:ascii="Times New Roman" w:hAnsi="Times New Roman" w:cs="Times New Roman"/>
              </w:rPr>
            </w:pPr>
            <w:r w:rsidRPr="00656611">
              <w:rPr>
                <w:rFonts w:ascii="Times New Roman" w:hAnsi="Times New Roman" w:cs="Times New Roman"/>
              </w:rPr>
              <w:t>Текущий,</w:t>
            </w:r>
          </w:p>
          <w:p w:rsidR="00D309BC" w:rsidRPr="00656611" w:rsidRDefault="00D309BC">
            <w:r w:rsidRPr="00656611">
              <w:rPr>
                <w:rFonts w:ascii="Times New Roman" w:hAnsi="Times New Roman" w:cs="Times New Roman"/>
              </w:rPr>
              <w:t>анализ качества выполнения работ</w:t>
            </w:r>
          </w:p>
        </w:tc>
      </w:tr>
      <w:tr w:rsidR="00D309BC" w:rsidRPr="00656611" w:rsidTr="00465CEF">
        <w:trPr>
          <w:trHeight w:val="963"/>
        </w:trPr>
        <w:tc>
          <w:tcPr>
            <w:tcW w:w="1242" w:type="dxa"/>
            <w:tcBorders>
              <w:top w:val="single" w:sz="4" w:space="0" w:color="auto"/>
              <w:left w:val="single" w:sz="4" w:space="0" w:color="auto"/>
              <w:bottom w:val="single" w:sz="4" w:space="0" w:color="auto"/>
              <w:right w:val="single" w:sz="4" w:space="0" w:color="auto"/>
            </w:tcBorders>
          </w:tcPr>
          <w:p w:rsidR="00D309BC" w:rsidRPr="00656611" w:rsidRDefault="00D309BC" w:rsidP="002E68A8">
            <w:pPr>
              <w:spacing w:after="0" w:line="240" w:lineRule="auto"/>
              <w:rPr>
                <w:rFonts w:ascii="Times New Roman" w:hAnsi="Times New Roman" w:cs="Times New Roman"/>
                <w:i/>
              </w:rPr>
            </w:pPr>
            <w:r w:rsidRPr="00656611">
              <w:rPr>
                <w:rFonts w:ascii="Times New Roman" w:hAnsi="Times New Roman" w:cs="Times New Roman"/>
                <w:i/>
              </w:rPr>
              <w:t>77-80</w:t>
            </w:r>
          </w:p>
        </w:tc>
        <w:tc>
          <w:tcPr>
            <w:tcW w:w="9498"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pStyle w:val="ab"/>
              <w:rPr>
                <w:b/>
                <w:sz w:val="22"/>
                <w:szCs w:val="22"/>
              </w:rPr>
            </w:pPr>
            <w:r w:rsidRPr="00656611">
              <w:rPr>
                <w:b/>
                <w:sz w:val="22"/>
                <w:szCs w:val="22"/>
              </w:rPr>
              <w:t xml:space="preserve">Анималистический. </w:t>
            </w:r>
            <w:r w:rsidRPr="00656611">
              <w:rPr>
                <w:sz w:val="22"/>
                <w:szCs w:val="22"/>
              </w:rPr>
              <w:t xml:space="preserve">Русский народный костюм. </w:t>
            </w:r>
            <w:proofErr w:type="spellStart"/>
            <w:r w:rsidRPr="00656611">
              <w:rPr>
                <w:sz w:val="22"/>
                <w:szCs w:val="22"/>
              </w:rPr>
              <w:t>Фитодизайн</w:t>
            </w:r>
            <w:proofErr w:type="spellEnd"/>
            <w:r w:rsidRPr="00656611">
              <w:rPr>
                <w:sz w:val="22"/>
                <w:szCs w:val="22"/>
              </w:rPr>
              <w:t>. Создание композиции из симметричного узора в технике декоративной аппликации. Знакомство с русской национальной культурой, фольклором, традициями и обычаями. Мир народных образов. Рыцарь, служанка. Социальные функции и семиотический смысл одежды.</w:t>
            </w:r>
          </w:p>
        </w:tc>
        <w:tc>
          <w:tcPr>
            <w:tcW w:w="699" w:type="dxa"/>
            <w:tcBorders>
              <w:top w:val="single" w:sz="4" w:space="0" w:color="auto"/>
              <w:left w:val="single" w:sz="4" w:space="0" w:color="auto"/>
              <w:bottom w:val="single" w:sz="4" w:space="0" w:color="auto"/>
              <w:right w:val="single" w:sz="4" w:space="0" w:color="auto"/>
            </w:tcBorders>
          </w:tcPr>
          <w:p w:rsidR="00D309BC" w:rsidRPr="00656611" w:rsidRDefault="00D309BC" w:rsidP="007E5E1A">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4</w:t>
            </w:r>
          </w:p>
        </w:tc>
        <w:tc>
          <w:tcPr>
            <w:tcW w:w="718" w:type="dxa"/>
            <w:tcBorders>
              <w:top w:val="single" w:sz="4" w:space="0" w:color="auto"/>
              <w:left w:val="single" w:sz="4" w:space="0" w:color="auto"/>
              <w:bottom w:val="single" w:sz="4" w:space="0" w:color="auto"/>
              <w:right w:val="single" w:sz="4" w:space="0" w:color="auto"/>
            </w:tcBorders>
          </w:tcPr>
          <w:p w:rsidR="00D309BC" w:rsidRPr="00656611" w:rsidRDefault="00D309BC" w:rsidP="002E68A8">
            <w:pPr>
              <w:spacing w:after="0" w:line="240" w:lineRule="auto"/>
              <w:rPr>
                <w:rFonts w:ascii="Times New Roman" w:hAnsi="Times New Roman" w:cs="Times New Roman"/>
              </w:rPr>
            </w:pPr>
            <w:r w:rsidRPr="00656611">
              <w:rPr>
                <w:rFonts w:ascii="Times New Roman" w:hAnsi="Times New Roman" w:cs="Times New Roman"/>
              </w:rPr>
              <w:t>2</w:t>
            </w:r>
          </w:p>
        </w:tc>
        <w:tc>
          <w:tcPr>
            <w:tcW w:w="992" w:type="dxa"/>
            <w:tcBorders>
              <w:top w:val="single" w:sz="4" w:space="0" w:color="auto"/>
              <w:left w:val="single" w:sz="4" w:space="0" w:color="auto"/>
              <w:bottom w:val="single" w:sz="4" w:space="0" w:color="auto"/>
              <w:right w:val="single" w:sz="4" w:space="0" w:color="auto"/>
            </w:tcBorders>
          </w:tcPr>
          <w:p w:rsidR="00D309BC" w:rsidRPr="00656611" w:rsidRDefault="00D309BC" w:rsidP="002E68A8">
            <w:pPr>
              <w:spacing w:after="0" w:line="240" w:lineRule="auto"/>
              <w:rPr>
                <w:rFonts w:ascii="Times New Roman" w:hAnsi="Times New Roman" w:cs="Times New Roman"/>
              </w:rPr>
            </w:pPr>
            <w:r w:rsidRPr="00656611">
              <w:rPr>
                <w:rFonts w:ascii="Times New Roman" w:hAnsi="Times New Roman" w:cs="Times New Roman"/>
              </w:rPr>
              <w:t>2</w:t>
            </w:r>
          </w:p>
        </w:tc>
        <w:tc>
          <w:tcPr>
            <w:tcW w:w="2552" w:type="dxa"/>
            <w:tcBorders>
              <w:top w:val="single" w:sz="4" w:space="0" w:color="auto"/>
              <w:left w:val="single" w:sz="4" w:space="0" w:color="auto"/>
              <w:bottom w:val="single" w:sz="4" w:space="0" w:color="auto"/>
              <w:right w:val="single" w:sz="4" w:space="0" w:color="auto"/>
            </w:tcBorders>
          </w:tcPr>
          <w:p w:rsidR="00D309BC" w:rsidRPr="00656611" w:rsidRDefault="00D309BC">
            <w:pPr>
              <w:rPr>
                <w:rFonts w:ascii="Times New Roman" w:hAnsi="Times New Roman" w:cs="Times New Roman"/>
              </w:rPr>
            </w:pPr>
            <w:r w:rsidRPr="00656611">
              <w:rPr>
                <w:rFonts w:ascii="Times New Roman" w:hAnsi="Times New Roman" w:cs="Times New Roman"/>
              </w:rPr>
              <w:t>текущий,                  анализ качества выполнения работ</w:t>
            </w:r>
          </w:p>
        </w:tc>
      </w:tr>
      <w:tr w:rsidR="00D309BC"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spacing w:after="0" w:line="240" w:lineRule="auto"/>
              <w:rPr>
                <w:rFonts w:ascii="Times New Roman" w:hAnsi="Times New Roman" w:cs="Times New Roman"/>
                <w:i/>
              </w:rPr>
            </w:pPr>
            <w:r w:rsidRPr="00656611">
              <w:rPr>
                <w:rFonts w:ascii="Times New Roman" w:hAnsi="Times New Roman" w:cs="Times New Roman"/>
                <w:i/>
              </w:rPr>
              <w:t>81-90</w:t>
            </w:r>
          </w:p>
        </w:tc>
        <w:tc>
          <w:tcPr>
            <w:tcW w:w="9498"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spacing w:after="0" w:line="240" w:lineRule="auto"/>
              <w:rPr>
                <w:rFonts w:ascii="Times New Roman" w:hAnsi="Times New Roman" w:cs="Times New Roman"/>
                <w:i/>
              </w:rPr>
            </w:pPr>
            <w:r w:rsidRPr="00656611">
              <w:rPr>
                <w:rFonts w:ascii="Times New Roman" w:eastAsia="Times New Roman" w:hAnsi="Times New Roman" w:cs="Times New Roman"/>
                <w:b/>
                <w:lang w:eastAsia="ru-RU"/>
              </w:rPr>
              <w:t>Истоки родного искусства.</w:t>
            </w:r>
          </w:p>
          <w:p w:rsidR="00D309BC" w:rsidRPr="00656611" w:rsidRDefault="00D309BC" w:rsidP="00D309BC">
            <w:pPr>
              <w:pStyle w:val="ab"/>
              <w:rPr>
                <w:sz w:val="22"/>
                <w:szCs w:val="22"/>
              </w:rPr>
            </w:pPr>
            <w:r w:rsidRPr="00656611">
              <w:rPr>
                <w:sz w:val="22"/>
                <w:szCs w:val="22"/>
              </w:rPr>
              <w:t>Проектная работа. Создание общего панно «Крестьянская жизнь». «Деревня – деревянный мир». Гармония жилья с природой. Архитектура.  Церковное зодчество. Тематическое рисование. «Образ красоты человека». Добрый молодец и русская красавица. Изготовление кукол.  Пейзаж родной земли. «Величие кавказских гор». Образ среднерусского пейзажа.     И.Левитан, И.Шишкин, А.Саврасов; Н.Рерих, П.Кузнецов.    Пейзаж родной земли. «Степные просторы». Пейзаж родной земли. Красоты Черного моря».  «Пейзаж родной земли». Тематическое рисование.</w:t>
            </w:r>
          </w:p>
        </w:tc>
        <w:tc>
          <w:tcPr>
            <w:tcW w:w="699"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10</w:t>
            </w:r>
          </w:p>
        </w:tc>
        <w:tc>
          <w:tcPr>
            <w:tcW w:w="718"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spacing w:after="0" w:line="240" w:lineRule="auto"/>
              <w:rPr>
                <w:rFonts w:ascii="Times New Roman" w:hAnsi="Times New Roman" w:cs="Times New Roman"/>
              </w:rPr>
            </w:pPr>
            <w:r w:rsidRPr="00656611">
              <w:rPr>
                <w:rFonts w:ascii="Times New Roman" w:hAnsi="Times New Roman" w:cs="Times New Roman"/>
              </w:rPr>
              <w:t>5</w:t>
            </w:r>
          </w:p>
        </w:tc>
        <w:tc>
          <w:tcPr>
            <w:tcW w:w="992"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spacing w:after="0" w:line="240" w:lineRule="auto"/>
              <w:rPr>
                <w:rFonts w:ascii="Times New Roman" w:hAnsi="Times New Roman" w:cs="Times New Roman"/>
              </w:rPr>
            </w:pPr>
            <w:r w:rsidRPr="00656611">
              <w:rPr>
                <w:rFonts w:ascii="Times New Roman" w:hAnsi="Times New Roman" w:cs="Times New Roman"/>
              </w:rPr>
              <w:t>5</w:t>
            </w:r>
          </w:p>
        </w:tc>
        <w:tc>
          <w:tcPr>
            <w:tcW w:w="2552"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spacing w:after="0" w:line="240" w:lineRule="auto"/>
              <w:rPr>
                <w:rFonts w:ascii="Times New Roman" w:hAnsi="Times New Roman" w:cs="Times New Roman"/>
              </w:rPr>
            </w:pPr>
            <w:r w:rsidRPr="00656611">
              <w:rPr>
                <w:rFonts w:ascii="Times New Roman" w:hAnsi="Times New Roman" w:cs="Times New Roman"/>
              </w:rPr>
              <w:t>Предварительный</w:t>
            </w:r>
          </w:p>
          <w:p w:rsidR="00D309BC" w:rsidRPr="00656611" w:rsidRDefault="00D309BC" w:rsidP="00D309BC">
            <w:pPr>
              <w:spacing w:after="0" w:line="240" w:lineRule="auto"/>
              <w:rPr>
                <w:rFonts w:ascii="Times New Roman" w:hAnsi="Times New Roman" w:cs="Times New Roman"/>
              </w:rPr>
            </w:pPr>
          </w:p>
          <w:p w:rsidR="00D309BC" w:rsidRPr="00656611" w:rsidRDefault="00D309BC" w:rsidP="00D309BC">
            <w:pPr>
              <w:spacing w:after="0" w:line="240" w:lineRule="auto"/>
              <w:rPr>
                <w:rFonts w:ascii="Times New Roman" w:hAnsi="Times New Roman" w:cs="Times New Roman"/>
              </w:rPr>
            </w:pPr>
            <w:r w:rsidRPr="00656611">
              <w:rPr>
                <w:rFonts w:ascii="Times New Roman" w:hAnsi="Times New Roman" w:cs="Times New Roman"/>
              </w:rPr>
              <w:t>защита творческих работ</w:t>
            </w:r>
          </w:p>
        </w:tc>
      </w:tr>
      <w:tr w:rsidR="00D309BC"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spacing w:after="0" w:line="240" w:lineRule="auto"/>
              <w:rPr>
                <w:rFonts w:ascii="Times New Roman" w:hAnsi="Times New Roman" w:cs="Times New Roman"/>
                <w:i/>
              </w:rPr>
            </w:pPr>
            <w:r w:rsidRPr="00656611">
              <w:rPr>
                <w:rFonts w:ascii="Times New Roman" w:hAnsi="Times New Roman" w:cs="Times New Roman"/>
                <w:i/>
              </w:rPr>
              <w:t>91</w:t>
            </w:r>
            <w:r w:rsidR="008959C4" w:rsidRPr="00656611">
              <w:rPr>
                <w:rFonts w:ascii="Times New Roman" w:hAnsi="Times New Roman" w:cs="Times New Roman"/>
                <w:i/>
              </w:rPr>
              <w:t>-98</w:t>
            </w:r>
          </w:p>
        </w:tc>
        <w:tc>
          <w:tcPr>
            <w:tcW w:w="9498" w:type="dxa"/>
            <w:tcBorders>
              <w:top w:val="single" w:sz="4" w:space="0" w:color="auto"/>
              <w:left w:val="single" w:sz="4" w:space="0" w:color="auto"/>
              <w:bottom w:val="single" w:sz="4" w:space="0" w:color="auto"/>
              <w:right w:val="single" w:sz="4" w:space="0" w:color="auto"/>
            </w:tcBorders>
          </w:tcPr>
          <w:p w:rsidR="008959C4" w:rsidRPr="00656611" w:rsidRDefault="00D309BC" w:rsidP="008959C4">
            <w:pPr>
              <w:pStyle w:val="ab"/>
              <w:rPr>
                <w:sz w:val="22"/>
                <w:szCs w:val="22"/>
              </w:rPr>
            </w:pPr>
            <w:r w:rsidRPr="00656611">
              <w:rPr>
                <w:b/>
                <w:sz w:val="22"/>
                <w:szCs w:val="22"/>
              </w:rPr>
              <w:t xml:space="preserve">Древние города. </w:t>
            </w:r>
            <w:r w:rsidR="008959C4" w:rsidRPr="00656611">
              <w:rPr>
                <w:sz w:val="22"/>
                <w:szCs w:val="22"/>
              </w:rPr>
              <w:t>«Древнерусский город – крепость». «Древний город и его жители». Макет . Изготовление аппликации из спичек «Кубанский уголок».  «Города русской земли». Рисование герба города. Русское декоративно – прикладное искусство. Народное и профессиональное. Солёное тесто. Игрушки – свистульки.</w:t>
            </w:r>
          </w:p>
          <w:p w:rsidR="00D309BC" w:rsidRPr="00656611" w:rsidRDefault="008959C4" w:rsidP="008959C4">
            <w:pPr>
              <w:pStyle w:val="ab"/>
              <w:rPr>
                <w:sz w:val="22"/>
                <w:szCs w:val="22"/>
              </w:rPr>
            </w:pPr>
            <w:r w:rsidRPr="00656611">
              <w:rPr>
                <w:sz w:val="22"/>
                <w:szCs w:val="22"/>
              </w:rPr>
              <w:t>Игрушки – свистульки. Роспись изделия. Натюрморт. Кувшин, тарелка, ложка.</w:t>
            </w:r>
          </w:p>
        </w:tc>
        <w:tc>
          <w:tcPr>
            <w:tcW w:w="699"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8</w:t>
            </w:r>
          </w:p>
        </w:tc>
        <w:tc>
          <w:tcPr>
            <w:tcW w:w="718"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spacing w:after="0" w:line="240" w:lineRule="auto"/>
              <w:rPr>
                <w:rFonts w:ascii="Times New Roman" w:hAnsi="Times New Roman" w:cs="Times New Roman"/>
              </w:rPr>
            </w:pPr>
            <w:r w:rsidRPr="00656611">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tcPr>
          <w:p w:rsidR="00D309BC" w:rsidRPr="00656611" w:rsidRDefault="00D309BC" w:rsidP="00D309BC">
            <w:pPr>
              <w:spacing w:after="0" w:line="240" w:lineRule="auto"/>
              <w:rPr>
                <w:rFonts w:ascii="Times New Roman" w:hAnsi="Times New Roman" w:cs="Times New Roman"/>
              </w:rPr>
            </w:pPr>
            <w:r w:rsidRPr="00656611">
              <w:rPr>
                <w:rFonts w:ascii="Times New Roman" w:hAnsi="Times New Roman" w:cs="Times New Roman"/>
              </w:rPr>
              <w:t>4</w:t>
            </w:r>
          </w:p>
        </w:tc>
        <w:tc>
          <w:tcPr>
            <w:tcW w:w="2552" w:type="dxa"/>
            <w:tcBorders>
              <w:top w:val="single" w:sz="4" w:space="0" w:color="auto"/>
              <w:left w:val="single" w:sz="4" w:space="0" w:color="auto"/>
              <w:bottom w:val="single" w:sz="4" w:space="0" w:color="auto"/>
              <w:right w:val="single" w:sz="4" w:space="0" w:color="auto"/>
            </w:tcBorders>
          </w:tcPr>
          <w:p w:rsidR="00D309BC" w:rsidRPr="00656611" w:rsidRDefault="008959C4" w:rsidP="00D309BC">
            <w:pPr>
              <w:spacing w:after="0" w:line="240" w:lineRule="auto"/>
              <w:rPr>
                <w:rFonts w:ascii="Times New Roman" w:hAnsi="Times New Roman" w:cs="Times New Roman"/>
              </w:rPr>
            </w:pPr>
            <w:r w:rsidRPr="00656611">
              <w:rPr>
                <w:rFonts w:ascii="Times New Roman" w:hAnsi="Times New Roman" w:cs="Times New Roman"/>
              </w:rPr>
              <w:t>Промежуточный</w:t>
            </w:r>
          </w:p>
          <w:p w:rsidR="008959C4" w:rsidRPr="00656611" w:rsidRDefault="008959C4" w:rsidP="00D309BC">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8959C4"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spacing w:after="0" w:line="240" w:lineRule="auto"/>
              <w:rPr>
                <w:rFonts w:ascii="Times New Roman" w:hAnsi="Times New Roman" w:cs="Times New Roman"/>
                <w:i/>
              </w:rPr>
            </w:pPr>
            <w:r w:rsidRPr="00656611">
              <w:rPr>
                <w:rFonts w:ascii="Times New Roman" w:hAnsi="Times New Roman" w:cs="Times New Roman"/>
                <w:i/>
              </w:rPr>
              <w:t>99-106</w:t>
            </w:r>
          </w:p>
        </w:tc>
        <w:tc>
          <w:tcPr>
            <w:tcW w:w="9498"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pStyle w:val="ab"/>
              <w:rPr>
                <w:sz w:val="22"/>
                <w:szCs w:val="22"/>
              </w:rPr>
            </w:pPr>
            <w:r w:rsidRPr="00656611">
              <w:rPr>
                <w:b/>
                <w:sz w:val="22"/>
                <w:szCs w:val="22"/>
              </w:rPr>
              <w:t>Образы художественной культуры</w:t>
            </w:r>
            <w:r w:rsidRPr="00656611">
              <w:rPr>
                <w:sz w:val="22"/>
                <w:szCs w:val="22"/>
              </w:rPr>
              <w:t xml:space="preserve"> Образ  Японии.   Природа.  Японка в кимоно. </w:t>
            </w:r>
          </w:p>
          <w:p w:rsidR="008959C4" w:rsidRPr="00656611" w:rsidRDefault="008959C4" w:rsidP="008959C4">
            <w:pPr>
              <w:pStyle w:val="ab"/>
              <w:rPr>
                <w:sz w:val="22"/>
                <w:szCs w:val="22"/>
              </w:rPr>
            </w:pPr>
            <w:r w:rsidRPr="00656611">
              <w:rPr>
                <w:sz w:val="22"/>
                <w:szCs w:val="22"/>
              </w:rPr>
              <w:t>Искусство Индии. Коллективное панно «Из жизни Индии и джунглей».</w:t>
            </w:r>
          </w:p>
          <w:p w:rsidR="008959C4" w:rsidRPr="00656611" w:rsidRDefault="008959C4" w:rsidP="008959C4">
            <w:pPr>
              <w:pStyle w:val="ab"/>
              <w:rPr>
                <w:sz w:val="22"/>
                <w:szCs w:val="22"/>
              </w:rPr>
            </w:pPr>
            <w:r w:rsidRPr="00656611">
              <w:rPr>
                <w:sz w:val="22"/>
                <w:szCs w:val="22"/>
              </w:rPr>
              <w:t xml:space="preserve">Образ Греции. Пейзаж и архитектура, скульптура и прикладное искусство. Коллективное панно </w:t>
            </w:r>
            <w:r w:rsidRPr="00656611">
              <w:rPr>
                <w:sz w:val="22"/>
                <w:szCs w:val="22"/>
              </w:rPr>
              <w:lastRenderedPageBreak/>
              <w:t>«Олимпийские игры в Древней Греции</w:t>
            </w:r>
          </w:p>
          <w:p w:rsidR="008959C4" w:rsidRPr="00656611" w:rsidRDefault="008959C4" w:rsidP="008959C4">
            <w:pPr>
              <w:pStyle w:val="ab"/>
              <w:rPr>
                <w:sz w:val="22"/>
                <w:szCs w:val="22"/>
              </w:rPr>
            </w:pPr>
            <w:r w:rsidRPr="00656611">
              <w:rPr>
                <w:sz w:val="22"/>
                <w:szCs w:val="22"/>
              </w:rPr>
              <w:t>Проектная работа «Боги Олимпа»</w:t>
            </w:r>
          </w:p>
        </w:tc>
        <w:tc>
          <w:tcPr>
            <w:tcW w:w="699"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lastRenderedPageBreak/>
              <w:t>8</w:t>
            </w:r>
          </w:p>
        </w:tc>
        <w:tc>
          <w:tcPr>
            <w:tcW w:w="718"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spacing w:after="0" w:line="240" w:lineRule="auto"/>
              <w:rPr>
                <w:rFonts w:ascii="Times New Roman" w:hAnsi="Times New Roman" w:cs="Times New Roman"/>
              </w:rPr>
            </w:pPr>
            <w:r w:rsidRPr="00656611">
              <w:rPr>
                <w:rFonts w:ascii="Times New Roman" w:hAnsi="Times New Roman" w:cs="Times New Roman"/>
              </w:rPr>
              <w:t>4</w:t>
            </w:r>
          </w:p>
        </w:tc>
        <w:tc>
          <w:tcPr>
            <w:tcW w:w="992"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spacing w:after="0" w:line="240" w:lineRule="auto"/>
              <w:rPr>
                <w:rFonts w:ascii="Times New Roman" w:hAnsi="Times New Roman" w:cs="Times New Roman"/>
              </w:rPr>
            </w:pPr>
            <w:r w:rsidRPr="00656611">
              <w:rPr>
                <w:rFonts w:ascii="Times New Roman" w:hAnsi="Times New Roman" w:cs="Times New Roman"/>
              </w:rPr>
              <w:t>4</w:t>
            </w:r>
          </w:p>
        </w:tc>
        <w:tc>
          <w:tcPr>
            <w:tcW w:w="2552"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spacing w:after="0" w:line="240" w:lineRule="auto"/>
              <w:rPr>
                <w:rFonts w:ascii="Times New Roman" w:hAnsi="Times New Roman" w:cs="Times New Roman"/>
              </w:rPr>
            </w:pPr>
            <w:r w:rsidRPr="00656611">
              <w:rPr>
                <w:rFonts w:ascii="Times New Roman" w:hAnsi="Times New Roman" w:cs="Times New Roman"/>
              </w:rPr>
              <w:t>текущий</w:t>
            </w:r>
          </w:p>
          <w:p w:rsidR="008959C4" w:rsidRPr="00656611" w:rsidRDefault="008959C4" w:rsidP="008959C4">
            <w:pPr>
              <w:spacing w:after="0" w:line="240" w:lineRule="auto"/>
              <w:rPr>
                <w:rFonts w:ascii="Times New Roman" w:hAnsi="Times New Roman" w:cs="Times New Roman"/>
              </w:rPr>
            </w:pPr>
          </w:p>
          <w:p w:rsidR="008959C4" w:rsidRPr="00656611" w:rsidRDefault="008959C4" w:rsidP="008959C4">
            <w:pPr>
              <w:spacing w:after="0" w:line="240" w:lineRule="auto"/>
              <w:rPr>
                <w:rFonts w:ascii="Times New Roman" w:hAnsi="Times New Roman" w:cs="Times New Roman"/>
              </w:rPr>
            </w:pPr>
            <w:r w:rsidRPr="00656611">
              <w:rPr>
                <w:rFonts w:ascii="Times New Roman" w:hAnsi="Times New Roman" w:cs="Times New Roman"/>
              </w:rPr>
              <w:t xml:space="preserve">защита творческих </w:t>
            </w:r>
            <w:r w:rsidRPr="00656611">
              <w:rPr>
                <w:rFonts w:ascii="Times New Roman" w:hAnsi="Times New Roman" w:cs="Times New Roman"/>
              </w:rPr>
              <w:lastRenderedPageBreak/>
              <w:t>работ</w:t>
            </w:r>
          </w:p>
        </w:tc>
      </w:tr>
      <w:tr w:rsidR="008959C4"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spacing w:after="0" w:line="240" w:lineRule="auto"/>
              <w:rPr>
                <w:rFonts w:ascii="Times New Roman" w:hAnsi="Times New Roman" w:cs="Times New Roman"/>
                <w:i/>
              </w:rPr>
            </w:pPr>
            <w:r w:rsidRPr="00656611">
              <w:rPr>
                <w:rFonts w:ascii="Times New Roman" w:hAnsi="Times New Roman" w:cs="Times New Roman"/>
                <w:i/>
              </w:rPr>
              <w:lastRenderedPageBreak/>
              <w:t>107-108</w:t>
            </w:r>
          </w:p>
        </w:tc>
        <w:tc>
          <w:tcPr>
            <w:tcW w:w="9498"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pStyle w:val="ab"/>
              <w:rPr>
                <w:b/>
                <w:sz w:val="22"/>
                <w:szCs w:val="22"/>
              </w:rPr>
            </w:pPr>
            <w:r w:rsidRPr="00656611">
              <w:rPr>
                <w:b/>
                <w:sz w:val="22"/>
                <w:szCs w:val="22"/>
              </w:rPr>
              <w:t>Портрет.</w:t>
            </w:r>
          </w:p>
          <w:p w:rsidR="008959C4" w:rsidRPr="00656611" w:rsidRDefault="008959C4" w:rsidP="008959C4">
            <w:pPr>
              <w:pStyle w:val="ab"/>
              <w:rPr>
                <w:sz w:val="22"/>
                <w:szCs w:val="22"/>
              </w:rPr>
            </w:pPr>
            <w:r w:rsidRPr="00656611">
              <w:rPr>
                <w:sz w:val="22"/>
                <w:szCs w:val="22"/>
              </w:rPr>
              <w:t>В стране портретов. Строение головы и частей лица (канон лица). Мимика лица. Составление схем настроения, зарисовка. Характер, настроение человека в репродукциях портретного жанра художников. Автопортрет. Ориентировка в местонахождении разных частей лица по цвету и форме. Изучение разных деталей своего лица перед зеркалом. Использовать разный нажим карандаша, штрихи разного характера. Игра – упражнение "Лица друзей".</w:t>
            </w:r>
          </w:p>
        </w:tc>
        <w:tc>
          <w:tcPr>
            <w:tcW w:w="699" w:type="dxa"/>
            <w:tcBorders>
              <w:top w:val="single" w:sz="4" w:space="0" w:color="auto"/>
              <w:left w:val="single" w:sz="4" w:space="0" w:color="auto"/>
              <w:bottom w:val="single" w:sz="4" w:space="0" w:color="auto"/>
              <w:right w:val="single" w:sz="4" w:space="0" w:color="auto"/>
            </w:tcBorders>
          </w:tcPr>
          <w:p w:rsidR="008959C4" w:rsidRPr="00656611" w:rsidRDefault="00AC09D8" w:rsidP="008959C4">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2</w:t>
            </w:r>
          </w:p>
        </w:tc>
        <w:tc>
          <w:tcPr>
            <w:tcW w:w="718" w:type="dxa"/>
            <w:tcBorders>
              <w:top w:val="single" w:sz="4" w:space="0" w:color="auto"/>
              <w:left w:val="single" w:sz="4" w:space="0" w:color="auto"/>
              <w:bottom w:val="single" w:sz="4" w:space="0" w:color="auto"/>
              <w:right w:val="single" w:sz="4" w:space="0" w:color="auto"/>
            </w:tcBorders>
          </w:tcPr>
          <w:p w:rsidR="008959C4" w:rsidRPr="00656611" w:rsidRDefault="00AC09D8" w:rsidP="008959C4">
            <w:pPr>
              <w:spacing w:after="0" w:line="240" w:lineRule="auto"/>
              <w:rPr>
                <w:rFonts w:ascii="Times New Roman" w:hAnsi="Times New Roman" w:cs="Times New Roman"/>
              </w:rPr>
            </w:pPr>
            <w:r w:rsidRPr="00656611">
              <w:rPr>
                <w:rFonts w:ascii="Times New Roman" w:hAnsi="Times New Roman" w:cs="Times New Roman"/>
              </w:rPr>
              <w:t>1</w:t>
            </w:r>
          </w:p>
        </w:tc>
        <w:tc>
          <w:tcPr>
            <w:tcW w:w="992" w:type="dxa"/>
            <w:tcBorders>
              <w:top w:val="single" w:sz="4" w:space="0" w:color="auto"/>
              <w:left w:val="single" w:sz="4" w:space="0" w:color="auto"/>
              <w:bottom w:val="single" w:sz="4" w:space="0" w:color="auto"/>
              <w:right w:val="single" w:sz="4" w:space="0" w:color="auto"/>
            </w:tcBorders>
          </w:tcPr>
          <w:p w:rsidR="008959C4" w:rsidRPr="00656611" w:rsidRDefault="00AC09D8" w:rsidP="008959C4">
            <w:pPr>
              <w:spacing w:after="0" w:line="240" w:lineRule="auto"/>
              <w:rPr>
                <w:rFonts w:ascii="Times New Roman" w:hAnsi="Times New Roman" w:cs="Times New Roman"/>
              </w:rPr>
            </w:pPr>
            <w:r w:rsidRPr="00656611">
              <w:rPr>
                <w:rFonts w:ascii="Times New Roman" w:hAnsi="Times New Roman" w:cs="Times New Roman"/>
              </w:rPr>
              <w:t>1</w:t>
            </w:r>
          </w:p>
        </w:tc>
        <w:tc>
          <w:tcPr>
            <w:tcW w:w="2552" w:type="dxa"/>
            <w:tcBorders>
              <w:top w:val="single" w:sz="4" w:space="0" w:color="auto"/>
              <w:left w:val="single" w:sz="4" w:space="0" w:color="auto"/>
              <w:bottom w:val="single" w:sz="4" w:space="0" w:color="auto"/>
              <w:right w:val="single" w:sz="4" w:space="0" w:color="auto"/>
            </w:tcBorders>
          </w:tcPr>
          <w:p w:rsidR="008959C4" w:rsidRPr="00656611" w:rsidRDefault="008959C4" w:rsidP="008959C4">
            <w:pPr>
              <w:spacing w:after="0" w:line="240" w:lineRule="auto"/>
              <w:rPr>
                <w:rFonts w:ascii="Times New Roman" w:hAnsi="Times New Roman" w:cs="Times New Roman"/>
              </w:rPr>
            </w:pPr>
            <w:r w:rsidRPr="00656611">
              <w:rPr>
                <w:rFonts w:ascii="Times New Roman" w:hAnsi="Times New Roman" w:cs="Times New Roman"/>
              </w:rPr>
              <w:t>Предварительный</w:t>
            </w:r>
          </w:p>
          <w:p w:rsidR="008959C4" w:rsidRPr="00656611" w:rsidRDefault="008959C4" w:rsidP="008959C4">
            <w:pPr>
              <w:spacing w:after="0" w:line="240" w:lineRule="auto"/>
              <w:rPr>
                <w:rFonts w:ascii="Times New Roman" w:hAnsi="Times New Roman" w:cs="Times New Roman"/>
              </w:rPr>
            </w:pPr>
          </w:p>
          <w:p w:rsidR="008959C4" w:rsidRPr="00656611" w:rsidRDefault="008959C4" w:rsidP="008959C4">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p w:rsidR="00AC09D8" w:rsidRPr="00656611" w:rsidRDefault="00AC09D8" w:rsidP="008959C4">
            <w:pPr>
              <w:spacing w:after="0" w:line="240" w:lineRule="auto"/>
              <w:rPr>
                <w:rFonts w:ascii="Times New Roman" w:hAnsi="Times New Roman" w:cs="Times New Roman"/>
              </w:rPr>
            </w:pPr>
          </w:p>
          <w:p w:rsidR="00AC09D8" w:rsidRPr="00656611" w:rsidRDefault="00AC09D8" w:rsidP="008959C4">
            <w:pPr>
              <w:spacing w:after="0" w:line="240" w:lineRule="auto"/>
              <w:rPr>
                <w:rFonts w:ascii="Times New Roman" w:hAnsi="Times New Roman" w:cs="Times New Roman"/>
              </w:rPr>
            </w:pPr>
            <w:r w:rsidRPr="00656611">
              <w:rPr>
                <w:rFonts w:ascii="Times New Roman" w:hAnsi="Times New Roman" w:cs="Times New Roman"/>
              </w:rPr>
              <w:t>организация выставки</w:t>
            </w:r>
          </w:p>
        </w:tc>
      </w:tr>
      <w:tr w:rsidR="008959C4"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8959C4" w:rsidRPr="00656611" w:rsidRDefault="00AC09D8" w:rsidP="008959C4">
            <w:pPr>
              <w:spacing w:after="0" w:line="240" w:lineRule="auto"/>
              <w:rPr>
                <w:rFonts w:ascii="Times New Roman" w:hAnsi="Times New Roman" w:cs="Times New Roman"/>
                <w:i/>
              </w:rPr>
            </w:pPr>
            <w:r w:rsidRPr="00656611">
              <w:rPr>
                <w:rFonts w:ascii="Times New Roman" w:hAnsi="Times New Roman" w:cs="Times New Roman"/>
                <w:i/>
              </w:rPr>
              <w:t>109-114</w:t>
            </w:r>
          </w:p>
        </w:tc>
        <w:tc>
          <w:tcPr>
            <w:tcW w:w="9498"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pStyle w:val="ab"/>
              <w:rPr>
                <w:sz w:val="22"/>
                <w:szCs w:val="22"/>
              </w:rPr>
            </w:pPr>
            <w:r w:rsidRPr="00656611">
              <w:rPr>
                <w:b/>
                <w:sz w:val="22"/>
                <w:szCs w:val="22"/>
              </w:rPr>
              <w:t>Представление народов о духовной красоте человека .</w:t>
            </w:r>
            <w:r w:rsidRPr="00656611">
              <w:rPr>
                <w:sz w:val="22"/>
                <w:szCs w:val="22"/>
              </w:rPr>
              <w:t>Все народы воспевают материнство. Изображение матери и дитя, их единства, ласки. Живопись «Моя мама».</w:t>
            </w:r>
          </w:p>
          <w:p w:rsidR="008959C4" w:rsidRPr="00656611" w:rsidRDefault="00AC09D8" w:rsidP="008959C4">
            <w:pPr>
              <w:pStyle w:val="ab"/>
              <w:rPr>
                <w:sz w:val="22"/>
                <w:szCs w:val="22"/>
              </w:rPr>
            </w:pPr>
            <w:r w:rsidRPr="00656611">
              <w:rPr>
                <w:sz w:val="22"/>
                <w:szCs w:val="22"/>
              </w:rPr>
              <w:t>«Все народы воспевают мудрость старости». Изображение любимого пожилого человека. «Сопереживание». Рисунок с драматическим сюжетом. Больное животное или погибше</w:t>
            </w:r>
            <w:r w:rsidR="00961F87" w:rsidRPr="00656611">
              <w:rPr>
                <w:sz w:val="22"/>
                <w:szCs w:val="22"/>
              </w:rPr>
              <w:t>е дерево … Сюжетная композиция.</w:t>
            </w:r>
          </w:p>
        </w:tc>
        <w:tc>
          <w:tcPr>
            <w:tcW w:w="699" w:type="dxa"/>
            <w:tcBorders>
              <w:top w:val="single" w:sz="4" w:space="0" w:color="auto"/>
              <w:left w:val="single" w:sz="4" w:space="0" w:color="auto"/>
              <w:bottom w:val="single" w:sz="4" w:space="0" w:color="auto"/>
              <w:right w:val="single" w:sz="4" w:space="0" w:color="auto"/>
            </w:tcBorders>
          </w:tcPr>
          <w:p w:rsidR="008959C4" w:rsidRPr="00656611" w:rsidRDefault="00AC09D8" w:rsidP="008959C4">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6</w:t>
            </w:r>
          </w:p>
        </w:tc>
        <w:tc>
          <w:tcPr>
            <w:tcW w:w="718" w:type="dxa"/>
            <w:tcBorders>
              <w:top w:val="single" w:sz="4" w:space="0" w:color="auto"/>
              <w:left w:val="single" w:sz="4" w:space="0" w:color="auto"/>
              <w:bottom w:val="single" w:sz="4" w:space="0" w:color="auto"/>
              <w:right w:val="single" w:sz="4" w:space="0" w:color="auto"/>
            </w:tcBorders>
          </w:tcPr>
          <w:p w:rsidR="008959C4" w:rsidRPr="00656611" w:rsidRDefault="00AC09D8" w:rsidP="008959C4">
            <w:pPr>
              <w:spacing w:after="0" w:line="240" w:lineRule="auto"/>
              <w:rPr>
                <w:rFonts w:ascii="Times New Roman" w:hAnsi="Times New Roman" w:cs="Times New Roman"/>
              </w:rPr>
            </w:pPr>
            <w:r w:rsidRPr="00656611">
              <w:rPr>
                <w:rFonts w:ascii="Times New Roman" w:hAnsi="Times New Roman" w:cs="Times New Roman"/>
              </w:rPr>
              <w:t>3</w:t>
            </w:r>
          </w:p>
        </w:tc>
        <w:tc>
          <w:tcPr>
            <w:tcW w:w="992" w:type="dxa"/>
            <w:tcBorders>
              <w:top w:val="single" w:sz="4" w:space="0" w:color="auto"/>
              <w:left w:val="single" w:sz="4" w:space="0" w:color="auto"/>
              <w:bottom w:val="single" w:sz="4" w:space="0" w:color="auto"/>
              <w:right w:val="single" w:sz="4" w:space="0" w:color="auto"/>
            </w:tcBorders>
          </w:tcPr>
          <w:p w:rsidR="008959C4" w:rsidRPr="00656611" w:rsidRDefault="00AC09D8" w:rsidP="008959C4">
            <w:pPr>
              <w:spacing w:after="0" w:line="240" w:lineRule="auto"/>
              <w:rPr>
                <w:rFonts w:ascii="Times New Roman" w:hAnsi="Times New Roman" w:cs="Times New Roman"/>
              </w:rPr>
            </w:pPr>
            <w:r w:rsidRPr="00656611">
              <w:rPr>
                <w:rFonts w:ascii="Times New Roman" w:hAnsi="Times New Roman" w:cs="Times New Roman"/>
              </w:rPr>
              <w:t>3</w:t>
            </w:r>
          </w:p>
        </w:tc>
        <w:tc>
          <w:tcPr>
            <w:tcW w:w="2552" w:type="dxa"/>
            <w:tcBorders>
              <w:top w:val="single" w:sz="4" w:space="0" w:color="auto"/>
              <w:left w:val="single" w:sz="4" w:space="0" w:color="auto"/>
              <w:bottom w:val="single" w:sz="4" w:space="0" w:color="auto"/>
              <w:right w:val="single" w:sz="4" w:space="0" w:color="auto"/>
            </w:tcBorders>
          </w:tcPr>
          <w:p w:rsidR="008959C4" w:rsidRPr="00656611" w:rsidRDefault="00AC09D8" w:rsidP="008959C4">
            <w:pPr>
              <w:spacing w:after="0" w:line="240" w:lineRule="auto"/>
              <w:rPr>
                <w:rFonts w:ascii="Times New Roman" w:hAnsi="Times New Roman" w:cs="Times New Roman"/>
              </w:rPr>
            </w:pPr>
            <w:proofErr w:type="spellStart"/>
            <w:r w:rsidRPr="00656611">
              <w:rPr>
                <w:rFonts w:ascii="Times New Roman" w:hAnsi="Times New Roman" w:cs="Times New Roman"/>
              </w:rPr>
              <w:t>текущ</w:t>
            </w:r>
            <w:proofErr w:type="spellEnd"/>
            <w:r w:rsidRPr="00656611">
              <w:rPr>
                <w:rFonts w:ascii="Times New Roman" w:hAnsi="Times New Roman" w:cs="Times New Roman"/>
              </w:rPr>
              <w:t xml:space="preserve"> наблюдение и анализ изобразительных умений</w:t>
            </w:r>
          </w:p>
        </w:tc>
      </w:tr>
      <w:tr w:rsidR="00AC09D8" w:rsidRPr="00656611" w:rsidTr="00465CEF">
        <w:trPr>
          <w:trHeight w:val="309"/>
        </w:trPr>
        <w:tc>
          <w:tcPr>
            <w:tcW w:w="1242"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spacing w:after="0" w:line="240" w:lineRule="auto"/>
              <w:rPr>
                <w:rFonts w:ascii="Times New Roman" w:hAnsi="Times New Roman" w:cs="Times New Roman"/>
                <w:i/>
              </w:rPr>
            </w:pPr>
            <w:r w:rsidRPr="00656611">
              <w:rPr>
                <w:rFonts w:ascii="Times New Roman" w:hAnsi="Times New Roman" w:cs="Times New Roman"/>
                <w:i/>
              </w:rPr>
              <w:t>115-120</w:t>
            </w:r>
          </w:p>
        </w:tc>
        <w:tc>
          <w:tcPr>
            <w:tcW w:w="9498"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pStyle w:val="ab"/>
              <w:rPr>
                <w:b/>
                <w:sz w:val="22"/>
                <w:szCs w:val="22"/>
              </w:rPr>
            </w:pPr>
            <w:r w:rsidRPr="00656611">
              <w:rPr>
                <w:b/>
                <w:sz w:val="22"/>
                <w:szCs w:val="22"/>
              </w:rPr>
              <w:t>Достижения человечества</w:t>
            </w:r>
          </w:p>
          <w:p w:rsidR="00AC09D8" w:rsidRPr="00656611" w:rsidRDefault="00AC09D8" w:rsidP="00AC09D8">
            <w:pPr>
              <w:pStyle w:val="ab"/>
              <w:rPr>
                <w:sz w:val="22"/>
                <w:szCs w:val="22"/>
              </w:rPr>
            </w:pPr>
            <w:r w:rsidRPr="00656611">
              <w:rPr>
                <w:sz w:val="22"/>
                <w:szCs w:val="22"/>
              </w:rPr>
              <w:t xml:space="preserve">Тематический рисунок «Покорение космоса».  </w:t>
            </w:r>
          </w:p>
          <w:p w:rsidR="00AC09D8" w:rsidRPr="00656611" w:rsidRDefault="00AC09D8" w:rsidP="00AC09D8">
            <w:pPr>
              <w:pStyle w:val="ab"/>
              <w:rPr>
                <w:sz w:val="22"/>
                <w:szCs w:val="22"/>
              </w:rPr>
            </w:pPr>
            <w:r w:rsidRPr="00656611">
              <w:rPr>
                <w:sz w:val="22"/>
                <w:szCs w:val="22"/>
              </w:rPr>
              <w:t>Тематический рисунок  «Олимпийские победы»</w:t>
            </w:r>
          </w:p>
        </w:tc>
        <w:tc>
          <w:tcPr>
            <w:tcW w:w="699"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6</w:t>
            </w:r>
          </w:p>
        </w:tc>
        <w:tc>
          <w:tcPr>
            <w:tcW w:w="718"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spacing w:after="0" w:line="240" w:lineRule="auto"/>
              <w:rPr>
                <w:rFonts w:ascii="Times New Roman" w:hAnsi="Times New Roman" w:cs="Times New Roman"/>
              </w:rPr>
            </w:pPr>
            <w:r w:rsidRPr="00656611">
              <w:rPr>
                <w:rFonts w:ascii="Times New Roman" w:hAnsi="Times New Roman" w:cs="Times New Roman"/>
              </w:rPr>
              <w:t>3</w:t>
            </w:r>
          </w:p>
        </w:tc>
        <w:tc>
          <w:tcPr>
            <w:tcW w:w="992"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spacing w:after="0" w:line="240" w:lineRule="auto"/>
              <w:rPr>
                <w:rFonts w:ascii="Times New Roman" w:hAnsi="Times New Roman" w:cs="Times New Roman"/>
              </w:rPr>
            </w:pPr>
            <w:r w:rsidRPr="00656611">
              <w:rPr>
                <w:rFonts w:ascii="Times New Roman" w:hAnsi="Times New Roman" w:cs="Times New Roman"/>
              </w:rPr>
              <w:t>3</w:t>
            </w:r>
          </w:p>
        </w:tc>
        <w:tc>
          <w:tcPr>
            <w:tcW w:w="2552"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spacing w:after="0" w:line="240" w:lineRule="auto"/>
              <w:rPr>
                <w:rFonts w:ascii="Times New Roman" w:hAnsi="Times New Roman" w:cs="Times New Roman"/>
              </w:rPr>
            </w:pPr>
            <w:r w:rsidRPr="00656611">
              <w:rPr>
                <w:rFonts w:ascii="Times New Roman" w:hAnsi="Times New Roman" w:cs="Times New Roman"/>
              </w:rPr>
              <w:t>Предварительный</w:t>
            </w:r>
          </w:p>
          <w:p w:rsidR="00AC09D8" w:rsidRPr="00656611" w:rsidRDefault="00AC09D8" w:rsidP="00AC09D8">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AC09D8" w:rsidRPr="00656611" w:rsidTr="00465CEF">
        <w:trPr>
          <w:trHeight w:val="74"/>
        </w:trPr>
        <w:tc>
          <w:tcPr>
            <w:tcW w:w="1242"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spacing w:after="0" w:line="240" w:lineRule="auto"/>
              <w:rPr>
                <w:rFonts w:ascii="Times New Roman" w:hAnsi="Times New Roman" w:cs="Times New Roman"/>
                <w:i/>
              </w:rPr>
            </w:pPr>
            <w:r w:rsidRPr="00656611">
              <w:rPr>
                <w:rFonts w:ascii="Times New Roman" w:hAnsi="Times New Roman" w:cs="Times New Roman"/>
                <w:i/>
              </w:rPr>
              <w:t>121</w:t>
            </w:r>
          </w:p>
        </w:tc>
        <w:tc>
          <w:tcPr>
            <w:tcW w:w="9498"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pStyle w:val="ab"/>
              <w:rPr>
                <w:sz w:val="22"/>
                <w:szCs w:val="22"/>
              </w:rPr>
            </w:pPr>
            <w:r w:rsidRPr="00656611">
              <w:rPr>
                <w:b/>
                <w:sz w:val="22"/>
                <w:szCs w:val="22"/>
              </w:rPr>
              <w:t>Пейзажная живопись</w:t>
            </w:r>
            <w:r w:rsidR="00EE1B6E" w:rsidRPr="00656611">
              <w:rPr>
                <w:sz w:val="22"/>
                <w:szCs w:val="22"/>
              </w:rPr>
              <w:t>.</w:t>
            </w:r>
            <w:r w:rsidRPr="00656611">
              <w:rPr>
                <w:sz w:val="22"/>
                <w:szCs w:val="22"/>
              </w:rPr>
              <w:t xml:space="preserve"> Пейзаж как жанр    изобразительного искусства. Технология живописи акварельными красками и гуашью.</w:t>
            </w:r>
          </w:p>
          <w:p w:rsidR="00AC09D8" w:rsidRPr="00656611" w:rsidRDefault="00AC09D8" w:rsidP="00AC09D8">
            <w:pPr>
              <w:pStyle w:val="ab"/>
              <w:rPr>
                <w:sz w:val="22"/>
                <w:szCs w:val="22"/>
              </w:rPr>
            </w:pPr>
            <w:r w:rsidRPr="00656611">
              <w:rPr>
                <w:sz w:val="22"/>
                <w:szCs w:val="22"/>
              </w:rPr>
              <w:t>Технология живописи гуашью. Технология живописи акварельными красками.</w:t>
            </w:r>
          </w:p>
          <w:p w:rsidR="00AC09D8" w:rsidRPr="00656611" w:rsidRDefault="00AC09D8" w:rsidP="00EE1B6E">
            <w:pPr>
              <w:pStyle w:val="ab"/>
              <w:rPr>
                <w:sz w:val="22"/>
                <w:szCs w:val="22"/>
              </w:rPr>
            </w:pPr>
            <w:r w:rsidRPr="00656611">
              <w:rPr>
                <w:sz w:val="22"/>
                <w:szCs w:val="22"/>
              </w:rPr>
              <w:t xml:space="preserve">. Разработка эскиза в тоне и </w:t>
            </w:r>
            <w:proofErr w:type="spellStart"/>
            <w:r w:rsidRPr="00656611">
              <w:rPr>
                <w:sz w:val="22"/>
                <w:szCs w:val="22"/>
              </w:rPr>
              <w:t>цвете.Выполнение</w:t>
            </w:r>
            <w:proofErr w:type="spellEnd"/>
            <w:r w:rsidRPr="00656611">
              <w:rPr>
                <w:sz w:val="22"/>
                <w:szCs w:val="22"/>
              </w:rPr>
              <w:t xml:space="preserve"> композиции ( техника по выбору учащихся).</w:t>
            </w:r>
            <w:r w:rsidRPr="00656611">
              <w:rPr>
                <w:sz w:val="22"/>
                <w:szCs w:val="22"/>
                <w:shd w:val="clear" w:color="auto" w:fill="FFFFFF"/>
              </w:rPr>
              <w:t>“Монотипия пейзажная” – нетрадиционная техника рисования. Морской пейзаж.Творческий отчёт. Выставка работ. Подведение итогов работы в кружке.</w:t>
            </w:r>
          </w:p>
        </w:tc>
        <w:tc>
          <w:tcPr>
            <w:tcW w:w="699"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jc w:val="cente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24</w:t>
            </w:r>
          </w:p>
        </w:tc>
        <w:tc>
          <w:tcPr>
            <w:tcW w:w="718"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spacing w:after="0" w:line="240" w:lineRule="auto"/>
              <w:rPr>
                <w:rFonts w:ascii="Times New Roman" w:hAnsi="Times New Roman" w:cs="Times New Roman"/>
              </w:rPr>
            </w:pPr>
            <w:r w:rsidRPr="00656611">
              <w:rPr>
                <w:rFonts w:ascii="Times New Roman" w:hAnsi="Times New Roman" w:cs="Times New Roman"/>
              </w:rPr>
              <w:t>12</w:t>
            </w:r>
          </w:p>
        </w:tc>
        <w:tc>
          <w:tcPr>
            <w:tcW w:w="992" w:type="dxa"/>
            <w:tcBorders>
              <w:top w:val="single" w:sz="4" w:space="0" w:color="auto"/>
              <w:left w:val="single" w:sz="4" w:space="0" w:color="auto"/>
              <w:bottom w:val="single" w:sz="4" w:space="0" w:color="auto"/>
              <w:right w:val="single" w:sz="4" w:space="0" w:color="auto"/>
            </w:tcBorders>
          </w:tcPr>
          <w:p w:rsidR="00AC09D8" w:rsidRPr="00656611" w:rsidRDefault="00AC09D8" w:rsidP="00AC09D8">
            <w:pPr>
              <w:spacing w:after="0" w:line="240" w:lineRule="auto"/>
              <w:rPr>
                <w:rFonts w:ascii="Times New Roman" w:hAnsi="Times New Roman" w:cs="Times New Roman"/>
              </w:rPr>
            </w:pPr>
            <w:r w:rsidRPr="00656611">
              <w:rPr>
                <w:rFonts w:ascii="Times New Roman" w:hAnsi="Times New Roman" w:cs="Times New Roman"/>
              </w:rPr>
              <w:t>12</w:t>
            </w:r>
          </w:p>
        </w:tc>
        <w:tc>
          <w:tcPr>
            <w:tcW w:w="2552" w:type="dxa"/>
            <w:tcBorders>
              <w:top w:val="single" w:sz="4" w:space="0" w:color="auto"/>
              <w:left w:val="single" w:sz="4" w:space="0" w:color="auto"/>
              <w:bottom w:val="single" w:sz="4" w:space="0" w:color="auto"/>
              <w:right w:val="single" w:sz="4" w:space="0" w:color="auto"/>
            </w:tcBorders>
          </w:tcPr>
          <w:p w:rsidR="00B74E3E" w:rsidRPr="00656611" w:rsidRDefault="00AC09D8" w:rsidP="00AC09D8">
            <w:pPr>
              <w:spacing w:after="0" w:line="240" w:lineRule="auto"/>
              <w:rPr>
                <w:rFonts w:ascii="Times New Roman" w:hAnsi="Times New Roman" w:cs="Times New Roman"/>
              </w:rPr>
            </w:pPr>
            <w:proofErr w:type="spellStart"/>
            <w:r w:rsidRPr="00656611">
              <w:rPr>
                <w:rFonts w:ascii="Times New Roman" w:hAnsi="Times New Roman" w:cs="Times New Roman"/>
              </w:rPr>
              <w:t>текущ</w:t>
            </w:r>
            <w:proofErr w:type="spellEnd"/>
          </w:p>
          <w:p w:rsidR="00AC09D8" w:rsidRPr="00656611" w:rsidRDefault="00AC09D8" w:rsidP="00AC09D8">
            <w:pPr>
              <w:spacing w:after="0" w:line="240" w:lineRule="auto"/>
              <w:rPr>
                <w:rFonts w:ascii="Times New Roman" w:hAnsi="Times New Roman" w:cs="Times New Roman"/>
              </w:rPr>
            </w:pPr>
            <w:r w:rsidRPr="00656611">
              <w:rPr>
                <w:rFonts w:ascii="Times New Roman" w:hAnsi="Times New Roman" w:cs="Times New Roman"/>
              </w:rPr>
              <w:t>наблюдение и анализ изобразительных умений</w:t>
            </w:r>
          </w:p>
          <w:p w:rsidR="00AC09D8" w:rsidRPr="00656611" w:rsidRDefault="00AC09D8" w:rsidP="00AC09D8">
            <w:pPr>
              <w:spacing w:after="0" w:line="240" w:lineRule="auto"/>
              <w:rPr>
                <w:rFonts w:ascii="Times New Roman" w:hAnsi="Times New Roman" w:cs="Times New Roman"/>
              </w:rPr>
            </w:pPr>
          </w:p>
          <w:p w:rsidR="00AC09D8" w:rsidRPr="00656611" w:rsidRDefault="00AC09D8" w:rsidP="00AC09D8">
            <w:pPr>
              <w:spacing w:after="0" w:line="240" w:lineRule="auto"/>
              <w:rPr>
                <w:rFonts w:ascii="Times New Roman" w:hAnsi="Times New Roman" w:cs="Times New Roman"/>
              </w:rPr>
            </w:pPr>
            <w:r w:rsidRPr="00656611">
              <w:rPr>
                <w:rFonts w:ascii="Times New Roman" w:hAnsi="Times New Roman" w:cs="Times New Roman"/>
              </w:rPr>
              <w:t>итоговый, организация выставок</w:t>
            </w:r>
          </w:p>
        </w:tc>
      </w:tr>
      <w:tr w:rsidR="00AC09D8" w:rsidRPr="00656611" w:rsidTr="00465CEF">
        <w:trPr>
          <w:trHeight w:val="74"/>
        </w:trPr>
        <w:tc>
          <w:tcPr>
            <w:tcW w:w="1242" w:type="dxa"/>
            <w:tcBorders>
              <w:top w:val="single" w:sz="4" w:space="0" w:color="auto"/>
              <w:left w:val="single" w:sz="4" w:space="0" w:color="auto"/>
              <w:bottom w:val="single" w:sz="4" w:space="0" w:color="auto"/>
              <w:right w:val="single" w:sz="4" w:space="0" w:color="auto"/>
            </w:tcBorders>
          </w:tcPr>
          <w:p w:rsidR="00AC09D8" w:rsidRPr="00465CEF" w:rsidRDefault="00AC09D8" w:rsidP="00AC09D8">
            <w:pPr>
              <w:spacing w:after="0" w:line="240" w:lineRule="auto"/>
              <w:rPr>
                <w:rFonts w:ascii="Times New Roman" w:hAnsi="Times New Roman" w:cs="Times New Roman"/>
                <w:b/>
                <w:i/>
              </w:rPr>
            </w:pPr>
            <w:r w:rsidRPr="00465CEF">
              <w:rPr>
                <w:rFonts w:ascii="Times New Roman" w:hAnsi="Times New Roman" w:cs="Times New Roman"/>
                <w:b/>
                <w:i/>
              </w:rPr>
              <w:t>Всего</w:t>
            </w:r>
          </w:p>
        </w:tc>
        <w:tc>
          <w:tcPr>
            <w:tcW w:w="9498" w:type="dxa"/>
            <w:tcBorders>
              <w:top w:val="single" w:sz="4" w:space="0" w:color="auto"/>
              <w:left w:val="single" w:sz="4" w:space="0" w:color="auto"/>
              <w:bottom w:val="single" w:sz="4" w:space="0" w:color="auto"/>
              <w:right w:val="single" w:sz="4" w:space="0" w:color="auto"/>
            </w:tcBorders>
          </w:tcPr>
          <w:p w:rsidR="00AC09D8" w:rsidRPr="00465CEF" w:rsidRDefault="00AC09D8" w:rsidP="00AC09D8">
            <w:pPr>
              <w:pStyle w:val="ab"/>
              <w:rPr>
                <w:b/>
                <w:sz w:val="22"/>
                <w:szCs w:val="22"/>
              </w:rPr>
            </w:pPr>
          </w:p>
        </w:tc>
        <w:tc>
          <w:tcPr>
            <w:tcW w:w="699" w:type="dxa"/>
            <w:tcBorders>
              <w:top w:val="single" w:sz="4" w:space="0" w:color="auto"/>
              <w:left w:val="single" w:sz="4" w:space="0" w:color="auto"/>
              <w:bottom w:val="single" w:sz="4" w:space="0" w:color="auto"/>
              <w:right w:val="single" w:sz="4" w:space="0" w:color="auto"/>
            </w:tcBorders>
          </w:tcPr>
          <w:p w:rsidR="00AC09D8" w:rsidRPr="00465CEF" w:rsidRDefault="00AC09D8" w:rsidP="00AC09D8">
            <w:pPr>
              <w:jc w:val="center"/>
              <w:rPr>
                <w:rFonts w:ascii="Times New Roman" w:eastAsia="Times New Roman" w:hAnsi="Times New Roman" w:cs="Times New Roman"/>
                <w:b/>
                <w:lang w:eastAsia="ru-RU"/>
              </w:rPr>
            </w:pPr>
            <w:r w:rsidRPr="00465CEF">
              <w:rPr>
                <w:rFonts w:ascii="Times New Roman" w:eastAsia="Times New Roman" w:hAnsi="Times New Roman" w:cs="Times New Roman"/>
                <w:b/>
                <w:lang w:eastAsia="ru-RU"/>
              </w:rPr>
              <w:t>144</w:t>
            </w:r>
          </w:p>
        </w:tc>
        <w:tc>
          <w:tcPr>
            <w:tcW w:w="718" w:type="dxa"/>
            <w:tcBorders>
              <w:top w:val="single" w:sz="4" w:space="0" w:color="auto"/>
              <w:left w:val="single" w:sz="4" w:space="0" w:color="auto"/>
              <w:bottom w:val="single" w:sz="4" w:space="0" w:color="auto"/>
              <w:right w:val="single" w:sz="4" w:space="0" w:color="auto"/>
            </w:tcBorders>
          </w:tcPr>
          <w:p w:rsidR="00AC09D8" w:rsidRPr="00465CEF" w:rsidRDefault="00AC09D8" w:rsidP="00AC09D8">
            <w:pPr>
              <w:spacing w:after="0" w:line="240" w:lineRule="auto"/>
              <w:rPr>
                <w:rFonts w:ascii="Times New Roman" w:hAnsi="Times New Roman" w:cs="Times New Roman"/>
                <w:b/>
              </w:rPr>
            </w:pPr>
            <w:r w:rsidRPr="00465CEF">
              <w:rPr>
                <w:rFonts w:ascii="Times New Roman" w:hAnsi="Times New Roman" w:cs="Times New Roman"/>
                <w:b/>
              </w:rPr>
              <w:t>72</w:t>
            </w:r>
          </w:p>
        </w:tc>
        <w:tc>
          <w:tcPr>
            <w:tcW w:w="992" w:type="dxa"/>
            <w:tcBorders>
              <w:top w:val="single" w:sz="4" w:space="0" w:color="auto"/>
              <w:left w:val="single" w:sz="4" w:space="0" w:color="auto"/>
              <w:bottom w:val="single" w:sz="4" w:space="0" w:color="auto"/>
              <w:right w:val="single" w:sz="4" w:space="0" w:color="auto"/>
            </w:tcBorders>
          </w:tcPr>
          <w:p w:rsidR="00AC09D8" w:rsidRPr="00465CEF" w:rsidRDefault="00AC09D8" w:rsidP="00AC09D8">
            <w:pPr>
              <w:spacing w:after="0" w:line="240" w:lineRule="auto"/>
              <w:rPr>
                <w:rFonts w:ascii="Times New Roman" w:hAnsi="Times New Roman" w:cs="Times New Roman"/>
                <w:b/>
              </w:rPr>
            </w:pPr>
            <w:r w:rsidRPr="00465CEF">
              <w:rPr>
                <w:rFonts w:ascii="Times New Roman" w:hAnsi="Times New Roman" w:cs="Times New Roman"/>
                <w:b/>
              </w:rPr>
              <w:t>72</w:t>
            </w:r>
          </w:p>
        </w:tc>
        <w:tc>
          <w:tcPr>
            <w:tcW w:w="2552" w:type="dxa"/>
            <w:tcBorders>
              <w:top w:val="single" w:sz="4" w:space="0" w:color="auto"/>
              <w:left w:val="single" w:sz="4" w:space="0" w:color="auto"/>
              <w:bottom w:val="single" w:sz="4" w:space="0" w:color="auto"/>
              <w:right w:val="single" w:sz="4" w:space="0" w:color="auto"/>
            </w:tcBorders>
          </w:tcPr>
          <w:p w:rsidR="00AC09D8" w:rsidRPr="00465CEF" w:rsidRDefault="00AC09D8" w:rsidP="00AC09D8">
            <w:pPr>
              <w:spacing w:after="0" w:line="240" w:lineRule="auto"/>
              <w:rPr>
                <w:rFonts w:ascii="Times New Roman" w:hAnsi="Times New Roman" w:cs="Times New Roman"/>
                <w:b/>
              </w:rPr>
            </w:pPr>
          </w:p>
        </w:tc>
      </w:tr>
    </w:tbl>
    <w:p w:rsidR="00697628" w:rsidRPr="00656611" w:rsidRDefault="00697628" w:rsidP="006041CC">
      <w:pPr>
        <w:spacing w:after="0" w:line="240" w:lineRule="auto"/>
        <w:jc w:val="center"/>
        <w:rPr>
          <w:rFonts w:ascii="Times New Roman" w:hAnsi="Times New Roman" w:cs="Times New Roman"/>
          <w:b/>
          <w:color w:val="FF0000"/>
        </w:rPr>
      </w:pPr>
    </w:p>
    <w:p w:rsidR="00C9209F" w:rsidRDefault="00C9209F" w:rsidP="00B771EC">
      <w:pPr>
        <w:spacing w:after="0" w:line="240" w:lineRule="auto"/>
        <w:rPr>
          <w:rFonts w:ascii="Times New Roman" w:hAnsi="Times New Roman" w:cs="Times New Roman"/>
          <w:b/>
        </w:rPr>
      </w:pPr>
    </w:p>
    <w:p w:rsidR="00697628" w:rsidRPr="00656611" w:rsidRDefault="00697628" w:rsidP="00697628">
      <w:pPr>
        <w:spacing w:after="0" w:line="240" w:lineRule="auto"/>
        <w:jc w:val="center"/>
        <w:rPr>
          <w:rFonts w:ascii="Times New Roman" w:hAnsi="Times New Roman" w:cs="Times New Roman"/>
          <w:b/>
        </w:rPr>
      </w:pPr>
      <w:r w:rsidRPr="00656611">
        <w:rPr>
          <w:rFonts w:ascii="Times New Roman" w:hAnsi="Times New Roman" w:cs="Times New Roman"/>
          <w:b/>
        </w:rPr>
        <w:t>Учебный план второго года обучения</w:t>
      </w:r>
    </w:p>
    <w:p w:rsidR="00697628" w:rsidRPr="00656611" w:rsidRDefault="00697628" w:rsidP="00697628">
      <w:pPr>
        <w:spacing w:after="0" w:line="240" w:lineRule="auto"/>
        <w:jc w:val="center"/>
        <w:rPr>
          <w:rFonts w:ascii="Times New Roman" w:hAnsi="Times New Roman" w:cs="Times New Roman"/>
          <w:b/>
        </w:rPr>
      </w:pPr>
    </w:p>
    <w:p w:rsidR="00697628" w:rsidRPr="00656611" w:rsidRDefault="00697628" w:rsidP="00697628">
      <w:pPr>
        <w:pStyle w:val="ab"/>
        <w:rPr>
          <w:sz w:val="22"/>
          <w:szCs w:val="22"/>
        </w:rPr>
      </w:pPr>
    </w:p>
    <w:tbl>
      <w:tblPr>
        <w:tblW w:w="15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0"/>
        <w:gridCol w:w="8047"/>
        <w:gridCol w:w="709"/>
        <w:gridCol w:w="708"/>
        <w:gridCol w:w="851"/>
        <w:gridCol w:w="4300"/>
      </w:tblGrid>
      <w:tr w:rsidR="00697628" w:rsidRPr="00656611" w:rsidTr="00C9209F">
        <w:trPr>
          <w:trHeight w:val="559"/>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spacing w:after="0" w:line="240" w:lineRule="auto"/>
              <w:rPr>
                <w:rFonts w:ascii="Times New Roman" w:hAnsi="Times New Roman" w:cs="Times New Roman"/>
                <w:b/>
              </w:rPr>
            </w:pPr>
            <w:r w:rsidRPr="00656611">
              <w:rPr>
                <w:rFonts w:ascii="Times New Roman" w:hAnsi="Times New Roman" w:cs="Times New Roman"/>
                <w:b/>
              </w:rPr>
              <w:t>№</w:t>
            </w:r>
          </w:p>
          <w:p w:rsidR="00697628" w:rsidRPr="00656611" w:rsidRDefault="00697628" w:rsidP="00C9209F">
            <w:pPr>
              <w:spacing w:after="0" w:line="240" w:lineRule="auto"/>
              <w:rPr>
                <w:rFonts w:ascii="Times New Roman" w:hAnsi="Times New Roman" w:cs="Times New Roman"/>
                <w:b/>
              </w:rPr>
            </w:pPr>
            <w:r w:rsidRPr="00656611">
              <w:rPr>
                <w:rFonts w:ascii="Times New Roman" w:hAnsi="Times New Roman" w:cs="Times New Roman"/>
                <w:b/>
              </w:rPr>
              <w:t>урока</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spacing w:after="0" w:line="240" w:lineRule="auto"/>
              <w:rPr>
                <w:rFonts w:ascii="Times New Roman" w:hAnsi="Times New Roman" w:cs="Times New Roman"/>
                <w:b/>
              </w:rPr>
            </w:pPr>
            <w:r w:rsidRPr="00656611">
              <w:rPr>
                <w:rFonts w:ascii="Times New Roman" w:hAnsi="Times New Roman" w:cs="Times New Roman"/>
                <w:b/>
              </w:rPr>
              <w:t>тема и содержание темы</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B771EC" w:rsidP="00C9209F">
            <w:pPr>
              <w:spacing w:after="0" w:line="240" w:lineRule="auto"/>
              <w:rPr>
                <w:rFonts w:ascii="Times New Roman" w:hAnsi="Times New Roman" w:cs="Times New Roman"/>
                <w:b/>
              </w:rPr>
            </w:pPr>
            <w:r>
              <w:rPr>
                <w:rFonts w:ascii="Times New Roman" w:hAnsi="Times New Roman" w:cs="Times New Roman"/>
                <w:b/>
              </w:rPr>
              <w:t>Кол-во час</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spacing w:after="0" w:line="240" w:lineRule="auto"/>
              <w:rPr>
                <w:rFonts w:ascii="Times New Roman" w:hAnsi="Times New Roman" w:cs="Times New Roman"/>
                <w:b/>
              </w:rPr>
            </w:pPr>
            <w:proofErr w:type="spellStart"/>
            <w:r w:rsidRPr="00656611">
              <w:rPr>
                <w:rFonts w:ascii="Times New Roman" w:hAnsi="Times New Roman" w:cs="Times New Roman"/>
                <w:b/>
              </w:rPr>
              <w:t>Тео-рия</w:t>
            </w:r>
            <w:proofErr w:type="spellEnd"/>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spacing w:after="0" w:line="240" w:lineRule="auto"/>
              <w:rPr>
                <w:rFonts w:ascii="Times New Roman" w:hAnsi="Times New Roman" w:cs="Times New Roman"/>
                <w:b/>
              </w:rPr>
            </w:pPr>
            <w:proofErr w:type="spellStart"/>
            <w:r w:rsidRPr="00656611">
              <w:rPr>
                <w:rFonts w:ascii="Times New Roman" w:hAnsi="Times New Roman" w:cs="Times New Roman"/>
                <w:b/>
              </w:rPr>
              <w:t>Прак-тика</w:t>
            </w:r>
            <w:proofErr w:type="spellEnd"/>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b/>
              </w:rPr>
            </w:pPr>
            <w:r w:rsidRPr="00656611">
              <w:rPr>
                <w:rFonts w:ascii="Times New Roman" w:hAnsi="Times New Roman" w:cs="Times New Roman"/>
                <w:b/>
              </w:rPr>
              <w:t>Форма контроля/</w:t>
            </w:r>
          </w:p>
          <w:p w:rsidR="00697628" w:rsidRPr="00656611" w:rsidRDefault="00697628" w:rsidP="00C9209F">
            <w:pPr>
              <w:spacing w:after="0" w:line="240" w:lineRule="auto"/>
              <w:rPr>
                <w:rFonts w:ascii="Times New Roman" w:hAnsi="Times New Roman" w:cs="Times New Roman"/>
                <w:b/>
              </w:rPr>
            </w:pPr>
            <w:r w:rsidRPr="00656611">
              <w:rPr>
                <w:rFonts w:ascii="Times New Roman" w:hAnsi="Times New Roman" w:cs="Times New Roman"/>
                <w:b/>
              </w:rPr>
              <w:t>аттестации</w:t>
            </w:r>
          </w:p>
        </w:tc>
      </w:tr>
      <w:tr w:rsidR="00697628" w:rsidRPr="00656611" w:rsidTr="00C9209F">
        <w:trPr>
          <w:trHeight w:val="497"/>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 xml:space="preserve">Вводная часть. </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4</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2</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Предварительный</w:t>
            </w:r>
          </w:p>
          <w:p w:rsidR="00697628" w:rsidRPr="00656611" w:rsidRDefault="00B771EC" w:rsidP="00C9209F">
            <w:pPr>
              <w:spacing w:after="0" w:line="240" w:lineRule="auto"/>
              <w:rPr>
                <w:rFonts w:ascii="Times New Roman" w:hAnsi="Times New Roman" w:cs="Times New Roman"/>
              </w:rPr>
            </w:pPr>
            <w:r>
              <w:rPr>
                <w:rFonts w:ascii="Times New Roman" w:hAnsi="Times New Roman" w:cs="Times New Roman"/>
              </w:rPr>
              <w:t xml:space="preserve">наблюдение и анализ </w:t>
            </w:r>
            <w:proofErr w:type="spellStart"/>
            <w:r>
              <w:rPr>
                <w:rFonts w:ascii="Times New Roman" w:hAnsi="Times New Roman" w:cs="Times New Roman"/>
              </w:rPr>
              <w:t>изобраз-</w:t>
            </w:r>
            <w:r w:rsidR="00697628" w:rsidRPr="00656611">
              <w:rPr>
                <w:rFonts w:ascii="Times New Roman" w:hAnsi="Times New Roman" w:cs="Times New Roman"/>
              </w:rPr>
              <w:t>ных</w:t>
            </w:r>
            <w:proofErr w:type="spellEnd"/>
            <w:r w:rsidR="00697628" w:rsidRPr="00656611">
              <w:rPr>
                <w:rFonts w:ascii="Times New Roman" w:hAnsi="Times New Roman" w:cs="Times New Roman"/>
              </w:rPr>
              <w:t xml:space="preserve"> умений</w:t>
            </w:r>
          </w:p>
        </w:tc>
      </w:tr>
      <w:tr w:rsidR="00697628" w:rsidRPr="00656611" w:rsidTr="00B771EC">
        <w:trPr>
          <w:trHeight w:val="506"/>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2</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Основы рисунка. Изобразительные средства рисунка.</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18</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6</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12</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Текущий,</w:t>
            </w:r>
          </w:p>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697628" w:rsidRPr="00656611" w:rsidTr="00B771EC">
        <w:trPr>
          <w:trHeight w:val="414"/>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3</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 xml:space="preserve">Основы </w:t>
            </w:r>
            <w:proofErr w:type="spellStart"/>
            <w:r w:rsidRPr="00656611">
              <w:rPr>
                <w:sz w:val="22"/>
                <w:szCs w:val="22"/>
              </w:rPr>
              <w:t>цветоведения</w:t>
            </w:r>
            <w:proofErr w:type="spellEnd"/>
            <w:r w:rsidRPr="00656611">
              <w:rPr>
                <w:sz w:val="22"/>
                <w:szCs w:val="22"/>
              </w:rPr>
              <w:t>. Живопись – искусство цвета.</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18</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6</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12</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Текущий,</w:t>
            </w:r>
          </w:p>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697628" w:rsidRPr="00656611" w:rsidTr="00C9209F">
        <w:trPr>
          <w:trHeight w:val="512"/>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4</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Изображение растительного мира. Изображение животного мира.</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30</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10</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20</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Текущий,</w:t>
            </w:r>
          </w:p>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697628" w:rsidRPr="00656611" w:rsidTr="00C9209F">
        <w:trPr>
          <w:trHeight w:val="441"/>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lastRenderedPageBreak/>
              <w:t>5</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Основы композиции. Взаимосвязь элементов в произведении.</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18</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8</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10</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Промежуточный</w:t>
            </w:r>
          </w:p>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697628" w:rsidRPr="00656611" w:rsidTr="00C9209F">
        <w:trPr>
          <w:trHeight w:val="389"/>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6</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Орнамент. Стилизация.</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16</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6</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10</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Промежуточный</w:t>
            </w:r>
          </w:p>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697628" w:rsidRPr="00656611" w:rsidTr="00C9209F">
        <w:trPr>
          <w:trHeight w:val="422"/>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7</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Основы декоративно-прикладного искусства. Приобщение к истокам.</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38</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10</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28</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Промежуточный</w:t>
            </w:r>
          </w:p>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анализ качества выполнения работ</w:t>
            </w:r>
          </w:p>
        </w:tc>
      </w:tr>
      <w:tr w:rsidR="00697628" w:rsidRPr="00656611" w:rsidTr="00C9209F">
        <w:trPr>
          <w:trHeight w:val="272"/>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8</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Жанры изобразительного искусства: пейзаж, портрет, натюрморт.</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26</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4</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22</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Промежуточный</w:t>
            </w:r>
          </w:p>
          <w:p w:rsidR="00697628" w:rsidRPr="00656611" w:rsidRDefault="00697628" w:rsidP="00C9209F">
            <w:pPr>
              <w:pStyle w:val="ab"/>
              <w:rPr>
                <w:sz w:val="22"/>
                <w:szCs w:val="22"/>
              </w:rPr>
            </w:pPr>
            <w:r w:rsidRPr="00656611">
              <w:rPr>
                <w:sz w:val="22"/>
                <w:szCs w:val="22"/>
              </w:rPr>
              <w:t>анализ качества выполнения работ</w:t>
            </w:r>
          </w:p>
        </w:tc>
      </w:tr>
      <w:tr w:rsidR="00697628" w:rsidRPr="00656611" w:rsidTr="00C9209F">
        <w:trPr>
          <w:trHeight w:val="278"/>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9</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Тематическое рисование.</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14</w:t>
            </w:r>
          </w:p>
        </w:tc>
        <w:tc>
          <w:tcPr>
            <w:tcW w:w="708"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3</w:t>
            </w: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11</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Промежуточный</w:t>
            </w:r>
          </w:p>
          <w:p w:rsidR="00697628" w:rsidRPr="00656611" w:rsidRDefault="00697628" w:rsidP="00C9209F">
            <w:pPr>
              <w:pStyle w:val="ab"/>
              <w:rPr>
                <w:sz w:val="22"/>
                <w:szCs w:val="22"/>
              </w:rPr>
            </w:pPr>
            <w:r w:rsidRPr="00656611">
              <w:rPr>
                <w:sz w:val="22"/>
                <w:szCs w:val="22"/>
              </w:rPr>
              <w:t>анализ качества выполнения работ</w:t>
            </w:r>
          </w:p>
        </w:tc>
      </w:tr>
      <w:tr w:rsidR="00697628" w:rsidRPr="00656611" w:rsidTr="00C9209F">
        <w:trPr>
          <w:trHeight w:val="425"/>
        </w:trPr>
        <w:tc>
          <w:tcPr>
            <w:tcW w:w="850"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10</w:t>
            </w: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Оформительские, творческие и выставочные работы.</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10</w:t>
            </w:r>
          </w:p>
        </w:tc>
        <w:tc>
          <w:tcPr>
            <w:tcW w:w="708"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sz w:val="22"/>
                <w:szCs w:val="22"/>
              </w:rPr>
            </w:pPr>
          </w:p>
        </w:tc>
        <w:tc>
          <w:tcPr>
            <w:tcW w:w="851"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sz w:val="22"/>
                <w:szCs w:val="22"/>
              </w:rPr>
            </w:pPr>
            <w:r w:rsidRPr="00656611">
              <w:rPr>
                <w:sz w:val="22"/>
                <w:szCs w:val="22"/>
              </w:rPr>
              <w:t>10</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текущий</w:t>
            </w:r>
          </w:p>
          <w:p w:rsidR="00697628" w:rsidRPr="00656611" w:rsidRDefault="00697628" w:rsidP="00C9209F">
            <w:pPr>
              <w:spacing w:after="0" w:line="240" w:lineRule="auto"/>
              <w:rPr>
                <w:rFonts w:ascii="Times New Roman" w:hAnsi="Times New Roman" w:cs="Times New Roman"/>
              </w:rPr>
            </w:pPr>
            <w:r w:rsidRPr="00656611">
              <w:rPr>
                <w:rFonts w:ascii="Times New Roman" w:hAnsi="Times New Roman" w:cs="Times New Roman"/>
              </w:rPr>
              <w:t>защита творческих работ</w:t>
            </w:r>
          </w:p>
        </w:tc>
      </w:tr>
      <w:tr w:rsidR="00697628" w:rsidRPr="00656611" w:rsidTr="00C9209F">
        <w:trPr>
          <w:trHeight w:val="558"/>
        </w:trPr>
        <w:tc>
          <w:tcPr>
            <w:tcW w:w="85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sz w:val="22"/>
                <w:szCs w:val="22"/>
              </w:rPr>
            </w:pPr>
            <w:r w:rsidRPr="00656611">
              <w:rPr>
                <w:sz w:val="22"/>
                <w:szCs w:val="22"/>
              </w:rPr>
              <w:t>11</w:t>
            </w:r>
          </w:p>
        </w:tc>
        <w:tc>
          <w:tcPr>
            <w:tcW w:w="8047"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4"/>
              <w:tabs>
                <w:tab w:val="left" w:pos="0"/>
                <w:tab w:val="left" w:pos="900"/>
              </w:tabs>
            </w:pPr>
            <w:r w:rsidRPr="00656611">
              <w:rPr>
                <w:rFonts w:ascii="Times New Roman" w:hAnsi="Times New Roman" w:cs="Times New Roman"/>
                <w:color w:val="auto"/>
              </w:rPr>
              <w:t>Нетрадиционное рисование Нетрадиционные способы рисования</w:t>
            </w:r>
            <w:r w:rsidR="00665BCA">
              <w:rPr>
                <w:rFonts w:ascii="Times New Roman" w:hAnsi="Times New Roman" w:cs="Times New Roman"/>
                <w:color w:val="auto"/>
              </w:rPr>
              <w:t xml:space="preserve">. </w:t>
            </w:r>
            <w:r w:rsidR="00665BCA" w:rsidRPr="00665BCA">
              <w:rPr>
                <w:rFonts w:ascii="Times New Roman" w:hAnsi="Times New Roman" w:cs="Times New Roman"/>
                <w:b w:val="0"/>
                <w:i w:val="0"/>
                <w:color w:val="auto"/>
              </w:rPr>
              <w:t xml:space="preserve">«Пальцевая живопись. Монотипия. Рисунки свечой. Рисование на мокрой бумаге. Рисование краской из </w:t>
            </w:r>
            <w:proofErr w:type="spellStart"/>
            <w:r w:rsidR="00665BCA" w:rsidRPr="00665BCA">
              <w:rPr>
                <w:rFonts w:ascii="Times New Roman" w:hAnsi="Times New Roman" w:cs="Times New Roman"/>
                <w:b w:val="0"/>
                <w:i w:val="0"/>
                <w:color w:val="auto"/>
              </w:rPr>
              <w:t>тюбика.</w:t>
            </w:r>
            <w:r w:rsidR="00665BCA">
              <w:rPr>
                <w:rFonts w:ascii="Times New Roman" w:hAnsi="Times New Roman" w:cs="Times New Roman"/>
                <w:b w:val="0"/>
                <w:i w:val="0"/>
                <w:color w:val="auto"/>
              </w:rPr>
              <w:t>Кляксография</w:t>
            </w:r>
            <w:proofErr w:type="spellEnd"/>
            <w:r w:rsidR="00665BCA">
              <w:rPr>
                <w:rFonts w:ascii="Times New Roman" w:hAnsi="Times New Roman" w:cs="Times New Roman"/>
                <w:b w:val="0"/>
                <w:i w:val="0"/>
                <w:color w:val="auto"/>
              </w:rPr>
              <w:t xml:space="preserve">. «Точечный рисунок. Рисование на скомканной бумаге. </w:t>
            </w:r>
            <w:proofErr w:type="spellStart"/>
            <w:r w:rsidR="00665BCA">
              <w:rPr>
                <w:rFonts w:ascii="Times New Roman" w:hAnsi="Times New Roman" w:cs="Times New Roman"/>
                <w:b w:val="0"/>
                <w:i w:val="0"/>
                <w:color w:val="auto"/>
              </w:rPr>
              <w:t>Граттаж</w:t>
            </w:r>
            <w:proofErr w:type="spellEnd"/>
            <w:r w:rsidR="00665BCA">
              <w:rPr>
                <w:rFonts w:ascii="Times New Roman" w:hAnsi="Times New Roman" w:cs="Times New Roman"/>
                <w:b w:val="0"/>
                <w:i w:val="0"/>
                <w:color w:val="auto"/>
              </w:rPr>
              <w:t>.</w:t>
            </w:r>
          </w:p>
        </w:tc>
        <w:tc>
          <w:tcPr>
            <w:tcW w:w="709"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sz w:val="22"/>
                <w:szCs w:val="22"/>
              </w:rPr>
            </w:pPr>
            <w:r w:rsidRPr="00656611">
              <w:rPr>
                <w:sz w:val="22"/>
                <w:szCs w:val="22"/>
              </w:rPr>
              <w:t>14</w:t>
            </w:r>
          </w:p>
        </w:tc>
        <w:tc>
          <w:tcPr>
            <w:tcW w:w="708"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b/>
                <w:sz w:val="22"/>
                <w:szCs w:val="22"/>
              </w:rPr>
            </w:pPr>
          </w:p>
        </w:tc>
        <w:tc>
          <w:tcPr>
            <w:tcW w:w="851"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b/>
                <w:sz w:val="22"/>
                <w:szCs w:val="22"/>
              </w:rPr>
            </w:pPr>
            <w:r w:rsidRPr="00656611">
              <w:rPr>
                <w:b/>
                <w:sz w:val="22"/>
                <w:szCs w:val="22"/>
              </w:rPr>
              <w:t>14</w:t>
            </w:r>
          </w:p>
        </w:tc>
        <w:tc>
          <w:tcPr>
            <w:tcW w:w="4300" w:type="dxa"/>
            <w:tcBorders>
              <w:top w:val="single" w:sz="4" w:space="0" w:color="auto"/>
              <w:left w:val="single" w:sz="4" w:space="0" w:color="auto"/>
              <w:bottom w:val="single" w:sz="4" w:space="0" w:color="auto"/>
              <w:right w:val="single" w:sz="4" w:space="0" w:color="auto"/>
            </w:tcBorders>
          </w:tcPr>
          <w:p w:rsidR="00665BCA" w:rsidRPr="00656611" w:rsidRDefault="00665BCA" w:rsidP="00665BCA">
            <w:pPr>
              <w:spacing w:after="0" w:line="240" w:lineRule="auto"/>
              <w:rPr>
                <w:rFonts w:ascii="Times New Roman" w:hAnsi="Times New Roman" w:cs="Times New Roman"/>
              </w:rPr>
            </w:pPr>
            <w:r w:rsidRPr="00656611">
              <w:rPr>
                <w:rFonts w:ascii="Times New Roman" w:hAnsi="Times New Roman" w:cs="Times New Roman"/>
              </w:rPr>
              <w:t>текущий</w:t>
            </w:r>
          </w:p>
          <w:p w:rsidR="00697628" w:rsidRPr="00656611" w:rsidRDefault="00665BCA" w:rsidP="00665BCA">
            <w:pPr>
              <w:pStyle w:val="ab"/>
              <w:rPr>
                <w:sz w:val="22"/>
                <w:szCs w:val="22"/>
              </w:rPr>
            </w:pPr>
            <w:r w:rsidRPr="00656611">
              <w:t>наблюдение и анализ изобразительных умений</w:t>
            </w:r>
          </w:p>
        </w:tc>
      </w:tr>
      <w:tr w:rsidR="00697628" w:rsidRPr="00656611" w:rsidTr="00C9209F">
        <w:trPr>
          <w:trHeight w:val="551"/>
        </w:trPr>
        <w:tc>
          <w:tcPr>
            <w:tcW w:w="850" w:type="dxa"/>
            <w:tcBorders>
              <w:top w:val="single" w:sz="4" w:space="0" w:color="auto"/>
              <w:left w:val="single" w:sz="4" w:space="0" w:color="auto"/>
              <w:bottom w:val="single" w:sz="4" w:space="0" w:color="auto"/>
              <w:right w:val="single" w:sz="4" w:space="0" w:color="auto"/>
            </w:tcBorders>
          </w:tcPr>
          <w:p w:rsidR="00697628" w:rsidRPr="00656611" w:rsidRDefault="00665BCA" w:rsidP="00C9209F">
            <w:pPr>
              <w:pStyle w:val="ab"/>
              <w:rPr>
                <w:sz w:val="22"/>
                <w:szCs w:val="22"/>
              </w:rPr>
            </w:pPr>
            <w:r>
              <w:rPr>
                <w:sz w:val="22"/>
                <w:szCs w:val="22"/>
              </w:rPr>
              <w:t>12</w:t>
            </w:r>
          </w:p>
        </w:tc>
        <w:tc>
          <w:tcPr>
            <w:tcW w:w="8047"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sz w:val="22"/>
                <w:szCs w:val="22"/>
              </w:rPr>
            </w:pPr>
            <w:r w:rsidRPr="00656611">
              <w:rPr>
                <w:b/>
                <w:sz w:val="22"/>
                <w:szCs w:val="22"/>
              </w:rPr>
              <w:t>Итоговое занятие. Подведение итогов. Организация выставок.</w:t>
            </w:r>
          </w:p>
        </w:tc>
        <w:tc>
          <w:tcPr>
            <w:tcW w:w="709"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sz w:val="22"/>
                <w:szCs w:val="22"/>
              </w:rPr>
            </w:pPr>
            <w:r w:rsidRPr="00656611">
              <w:rPr>
                <w:sz w:val="22"/>
                <w:szCs w:val="22"/>
              </w:rPr>
              <w:t>1</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sz w:val="22"/>
                <w:szCs w:val="22"/>
              </w:rPr>
            </w:pPr>
            <w:r w:rsidRPr="00656611">
              <w:rPr>
                <w:sz w:val="22"/>
                <w:szCs w:val="22"/>
              </w:rPr>
              <w:t>итоговый, организация выставок</w:t>
            </w:r>
          </w:p>
        </w:tc>
      </w:tr>
      <w:tr w:rsidR="00697628" w:rsidRPr="00656611" w:rsidTr="00C9209F">
        <w:trPr>
          <w:trHeight w:val="323"/>
        </w:trPr>
        <w:tc>
          <w:tcPr>
            <w:tcW w:w="85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b/>
                <w:sz w:val="22"/>
                <w:szCs w:val="22"/>
              </w:rPr>
            </w:pPr>
          </w:p>
        </w:tc>
        <w:tc>
          <w:tcPr>
            <w:tcW w:w="8047"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b/>
                <w:sz w:val="22"/>
                <w:szCs w:val="22"/>
              </w:rPr>
            </w:pPr>
            <w:r w:rsidRPr="00656611">
              <w:rPr>
                <w:b/>
                <w:sz w:val="22"/>
                <w:szCs w:val="22"/>
              </w:rPr>
              <w:t>Итого:</w:t>
            </w:r>
          </w:p>
        </w:tc>
        <w:tc>
          <w:tcPr>
            <w:tcW w:w="709" w:type="dxa"/>
            <w:tcBorders>
              <w:top w:val="single" w:sz="4" w:space="0" w:color="auto"/>
              <w:left w:val="single" w:sz="4" w:space="0" w:color="auto"/>
              <w:bottom w:val="single" w:sz="4" w:space="0" w:color="auto"/>
              <w:right w:val="single" w:sz="4" w:space="0" w:color="auto"/>
            </w:tcBorders>
            <w:hideMark/>
          </w:tcPr>
          <w:p w:rsidR="00697628" w:rsidRPr="00656611" w:rsidRDefault="00697628" w:rsidP="00C9209F">
            <w:pPr>
              <w:pStyle w:val="ab"/>
              <w:rPr>
                <w:b/>
                <w:sz w:val="22"/>
                <w:szCs w:val="22"/>
              </w:rPr>
            </w:pPr>
            <w:r w:rsidRPr="00656611">
              <w:rPr>
                <w:b/>
                <w:sz w:val="22"/>
                <w:szCs w:val="22"/>
              </w:rPr>
              <w:t>216</w:t>
            </w:r>
          </w:p>
          <w:p w:rsidR="00697628" w:rsidRPr="00656611" w:rsidRDefault="00697628" w:rsidP="00C9209F">
            <w:pPr>
              <w:pStyle w:val="ab"/>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b/>
                <w:sz w:val="22"/>
                <w:szCs w:val="22"/>
              </w:rPr>
            </w:pPr>
            <w:r w:rsidRPr="00656611">
              <w:rPr>
                <w:b/>
                <w:sz w:val="22"/>
                <w:szCs w:val="22"/>
              </w:rPr>
              <w:t>55</w:t>
            </w:r>
          </w:p>
        </w:tc>
        <w:tc>
          <w:tcPr>
            <w:tcW w:w="851"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b/>
                <w:sz w:val="22"/>
                <w:szCs w:val="22"/>
              </w:rPr>
            </w:pPr>
            <w:r w:rsidRPr="00656611">
              <w:rPr>
                <w:b/>
                <w:sz w:val="22"/>
                <w:szCs w:val="22"/>
              </w:rPr>
              <w:t>161</w:t>
            </w:r>
          </w:p>
        </w:tc>
        <w:tc>
          <w:tcPr>
            <w:tcW w:w="4300" w:type="dxa"/>
            <w:tcBorders>
              <w:top w:val="single" w:sz="4" w:space="0" w:color="auto"/>
              <w:left w:val="single" w:sz="4" w:space="0" w:color="auto"/>
              <w:bottom w:val="single" w:sz="4" w:space="0" w:color="auto"/>
              <w:right w:val="single" w:sz="4" w:space="0" w:color="auto"/>
            </w:tcBorders>
          </w:tcPr>
          <w:p w:rsidR="00697628" w:rsidRPr="00656611" w:rsidRDefault="00697628" w:rsidP="00C9209F">
            <w:pPr>
              <w:pStyle w:val="ab"/>
              <w:rPr>
                <w:b/>
                <w:sz w:val="22"/>
                <w:szCs w:val="22"/>
              </w:rPr>
            </w:pPr>
          </w:p>
        </w:tc>
      </w:tr>
    </w:tbl>
    <w:p w:rsidR="00B771EC" w:rsidRDefault="00B771EC" w:rsidP="00465CEF">
      <w:pPr>
        <w:pStyle w:val="ab"/>
        <w:rPr>
          <w:b/>
          <w:sz w:val="22"/>
          <w:szCs w:val="22"/>
        </w:rPr>
      </w:pPr>
    </w:p>
    <w:p w:rsidR="00B771EC" w:rsidRDefault="00B771EC" w:rsidP="00697628">
      <w:pPr>
        <w:pStyle w:val="ab"/>
        <w:jc w:val="center"/>
        <w:rPr>
          <w:b/>
          <w:sz w:val="22"/>
          <w:szCs w:val="22"/>
        </w:rPr>
      </w:pPr>
    </w:p>
    <w:p w:rsidR="00697628" w:rsidRPr="00656611" w:rsidRDefault="00697628" w:rsidP="00697628">
      <w:pPr>
        <w:pStyle w:val="ab"/>
        <w:jc w:val="center"/>
        <w:rPr>
          <w:b/>
          <w:sz w:val="22"/>
          <w:szCs w:val="22"/>
        </w:rPr>
      </w:pPr>
      <w:r w:rsidRPr="00656611">
        <w:rPr>
          <w:b/>
          <w:sz w:val="22"/>
          <w:szCs w:val="22"/>
        </w:rPr>
        <w:t>Учебный план третьего года обучения:</w:t>
      </w:r>
    </w:p>
    <w:p w:rsidR="00697628" w:rsidRPr="00656611" w:rsidRDefault="00697628" w:rsidP="00697628">
      <w:pPr>
        <w:pStyle w:val="ab"/>
        <w:jc w:val="center"/>
        <w:rPr>
          <w:b/>
          <w:sz w:val="22"/>
          <w:szCs w:val="22"/>
        </w:rPr>
      </w:pPr>
    </w:p>
    <w:tbl>
      <w:tblPr>
        <w:tblW w:w="1573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15"/>
        <w:gridCol w:w="8950"/>
        <w:gridCol w:w="709"/>
        <w:gridCol w:w="709"/>
        <w:gridCol w:w="567"/>
        <w:gridCol w:w="3685"/>
      </w:tblGrid>
      <w:tr w:rsidR="00697628" w:rsidRPr="00656611" w:rsidTr="00A23BE7">
        <w:trPr>
          <w:trHeight w:val="759"/>
        </w:trPr>
        <w:tc>
          <w:tcPr>
            <w:tcW w:w="1115" w:type="dxa"/>
            <w:vAlign w:val="center"/>
          </w:tcPr>
          <w:p w:rsidR="00697628" w:rsidRPr="00656611" w:rsidRDefault="00697628" w:rsidP="00C9209F">
            <w:pPr>
              <w:pStyle w:val="ab"/>
              <w:rPr>
                <w:sz w:val="22"/>
                <w:szCs w:val="22"/>
              </w:rPr>
            </w:pPr>
            <w:r w:rsidRPr="00656611">
              <w:rPr>
                <w:sz w:val="22"/>
                <w:szCs w:val="22"/>
              </w:rPr>
              <w:t>№</w:t>
            </w:r>
          </w:p>
        </w:tc>
        <w:tc>
          <w:tcPr>
            <w:tcW w:w="8950" w:type="dxa"/>
            <w:vAlign w:val="center"/>
          </w:tcPr>
          <w:p w:rsidR="00697628" w:rsidRPr="00656611" w:rsidRDefault="00A23BE7" w:rsidP="00C9209F">
            <w:pPr>
              <w:pStyle w:val="ab"/>
              <w:rPr>
                <w:sz w:val="22"/>
                <w:szCs w:val="22"/>
              </w:rPr>
            </w:pPr>
            <w:r>
              <w:rPr>
                <w:b/>
                <w:sz w:val="22"/>
                <w:szCs w:val="22"/>
              </w:rPr>
              <w:t>Т</w:t>
            </w:r>
            <w:r w:rsidR="00697628" w:rsidRPr="00656611">
              <w:rPr>
                <w:b/>
                <w:sz w:val="22"/>
                <w:szCs w:val="22"/>
              </w:rPr>
              <w:t>ема и содержание темы</w:t>
            </w:r>
          </w:p>
        </w:tc>
        <w:tc>
          <w:tcPr>
            <w:tcW w:w="709" w:type="dxa"/>
            <w:vAlign w:val="center"/>
          </w:tcPr>
          <w:p w:rsidR="00697628" w:rsidRPr="00A23BE7" w:rsidRDefault="00A23BE7" w:rsidP="00C9209F">
            <w:pPr>
              <w:pStyle w:val="ab"/>
              <w:rPr>
                <w:b/>
                <w:sz w:val="22"/>
                <w:szCs w:val="22"/>
              </w:rPr>
            </w:pPr>
            <w:r w:rsidRPr="00A23BE7">
              <w:rPr>
                <w:b/>
                <w:sz w:val="22"/>
                <w:szCs w:val="22"/>
              </w:rPr>
              <w:t>Кол-во ч.</w:t>
            </w:r>
          </w:p>
        </w:tc>
        <w:tc>
          <w:tcPr>
            <w:tcW w:w="709" w:type="dxa"/>
          </w:tcPr>
          <w:p w:rsidR="00697628" w:rsidRPr="00656611" w:rsidRDefault="00697628" w:rsidP="00C9209F">
            <w:pPr>
              <w:pStyle w:val="ab"/>
              <w:rPr>
                <w:rStyle w:val="a4"/>
                <w:sz w:val="22"/>
                <w:szCs w:val="22"/>
              </w:rPr>
            </w:pPr>
            <w:r w:rsidRPr="00656611">
              <w:rPr>
                <w:rStyle w:val="a4"/>
                <w:sz w:val="22"/>
                <w:szCs w:val="22"/>
              </w:rPr>
              <w:t>Тео-</w:t>
            </w:r>
          </w:p>
          <w:p w:rsidR="00697628" w:rsidRPr="00656611" w:rsidRDefault="00697628" w:rsidP="00C9209F">
            <w:pPr>
              <w:pStyle w:val="ab"/>
              <w:rPr>
                <w:sz w:val="22"/>
                <w:szCs w:val="22"/>
              </w:rPr>
            </w:pPr>
            <w:proofErr w:type="spellStart"/>
            <w:r w:rsidRPr="00656611">
              <w:rPr>
                <w:rStyle w:val="a4"/>
                <w:sz w:val="22"/>
                <w:szCs w:val="22"/>
              </w:rPr>
              <w:t>рия</w:t>
            </w:r>
            <w:proofErr w:type="spellEnd"/>
          </w:p>
        </w:tc>
        <w:tc>
          <w:tcPr>
            <w:tcW w:w="567" w:type="dxa"/>
          </w:tcPr>
          <w:p w:rsidR="00697628" w:rsidRPr="00A23BE7" w:rsidRDefault="00A23BE7" w:rsidP="00C9209F">
            <w:pPr>
              <w:pStyle w:val="ab"/>
              <w:rPr>
                <w:b/>
                <w:bCs/>
                <w:sz w:val="22"/>
                <w:szCs w:val="22"/>
              </w:rPr>
            </w:pPr>
            <w:r>
              <w:rPr>
                <w:rStyle w:val="a4"/>
                <w:sz w:val="22"/>
                <w:szCs w:val="22"/>
              </w:rPr>
              <w:t>Практик</w:t>
            </w:r>
          </w:p>
        </w:tc>
        <w:tc>
          <w:tcPr>
            <w:tcW w:w="3685" w:type="dxa"/>
          </w:tcPr>
          <w:p w:rsidR="00697628" w:rsidRPr="00656611" w:rsidRDefault="00697628" w:rsidP="00C9209F">
            <w:pPr>
              <w:spacing w:after="0" w:line="240" w:lineRule="auto"/>
              <w:rPr>
                <w:rFonts w:ascii="Times New Roman" w:hAnsi="Times New Roman" w:cs="Times New Roman"/>
                <w:b/>
              </w:rPr>
            </w:pPr>
            <w:r w:rsidRPr="00656611">
              <w:rPr>
                <w:rFonts w:ascii="Times New Roman" w:hAnsi="Times New Roman" w:cs="Times New Roman"/>
                <w:b/>
              </w:rPr>
              <w:t>Форма контроля/</w:t>
            </w:r>
          </w:p>
          <w:p w:rsidR="00697628" w:rsidRPr="00656611" w:rsidRDefault="00697628" w:rsidP="00C9209F">
            <w:pPr>
              <w:spacing w:after="0" w:line="240" w:lineRule="auto"/>
              <w:rPr>
                <w:rFonts w:ascii="Times New Roman" w:hAnsi="Times New Roman" w:cs="Times New Roman"/>
                <w:b/>
              </w:rPr>
            </w:pPr>
            <w:r w:rsidRPr="00656611">
              <w:rPr>
                <w:rFonts w:ascii="Times New Roman" w:hAnsi="Times New Roman" w:cs="Times New Roman"/>
                <w:b/>
              </w:rPr>
              <w:t>аттестации</w:t>
            </w:r>
          </w:p>
        </w:tc>
      </w:tr>
      <w:tr w:rsidR="00665BCA" w:rsidRPr="00656611" w:rsidTr="00A23BE7">
        <w:trPr>
          <w:trHeight w:val="334"/>
        </w:trPr>
        <w:tc>
          <w:tcPr>
            <w:tcW w:w="1115" w:type="dxa"/>
            <w:vAlign w:val="center"/>
          </w:tcPr>
          <w:p w:rsidR="00665BCA" w:rsidRPr="00656611" w:rsidRDefault="000F588D" w:rsidP="00C9209F">
            <w:pPr>
              <w:pStyle w:val="ab"/>
              <w:rPr>
                <w:sz w:val="22"/>
                <w:szCs w:val="22"/>
              </w:rPr>
            </w:pPr>
            <w:r>
              <w:rPr>
                <w:sz w:val="22"/>
                <w:szCs w:val="22"/>
              </w:rPr>
              <w:t>1-10</w:t>
            </w:r>
          </w:p>
        </w:tc>
        <w:tc>
          <w:tcPr>
            <w:tcW w:w="8950" w:type="dxa"/>
            <w:vAlign w:val="center"/>
          </w:tcPr>
          <w:p w:rsidR="00665BCA" w:rsidRPr="00656611" w:rsidRDefault="00665BCA" w:rsidP="00C9209F">
            <w:pPr>
              <w:pStyle w:val="ab"/>
              <w:rPr>
                <w:rStyle w:val="a4"/>
                <w:bCs w:val="0"/>
                <w:sz w:val="22"/>
                <w:szCs w:val="22"/>
              </w:rPr>
            </w:pPr>
            <w:r w:rsidRPr="00656611">
              <w:rPr>
                <w:rStyle w:val="a4"/>
                <w:bCs w:val="0"/>
                <w:sz w:val="22"/>
                <w:szCs w:val="22"/>
              </w:rPr>
              <w:t>Уроки рисования. Искусство рисовать.</w:t>
            </w:r>
            <w:r w:rsidRPr="00656611">
              <w:rPr>
                <w:sz w:val="22"/>
                <w:szCs w:val="22"/>
              </w:rPr>
              <w:t>Упражнения с карандашом. Основы рисования.</w:t>
            </w:r>
          </w:p>
        </w:tc>
        <w:tc>
          <w:tcPr>
            <w:tcW w:w="709" w:type="dxa"/>
            <w:vAlign w:val="center"/>
          </w:tcPr>
          <w:p w:rsidR="00665BCA" w:rsidRPr="00656611" w:rsidRDefault="00665BCA" w:rsidP="00C9209F">
            <w:pPr>
              <w:pStyle w:val="ab"/>
              <w:rPr>
                <w:b/>
                <w:sz w:val="22"/>
                <w:szCs w:val="22"/>
              </w:rPr>
            </w:pPr>
            <w:r w:rsidRPr="00656611">
              <w:rPr>
                <w:b/>
                <w:sz w:val="22"/>
                <w:szCs w:val="22"/>
              </w:rPr>
              <w:t>10</w:t>
            </w:r>
          </w:p>
        </w:tc>
        <w:tc>
          <w:tcPr>
            <w:tcW w:w="709" w:type="dxa"/>
          </w:tcPr>
          <w:p w:rsidR="000F588D" w:rsidRDefault="000F588D" w:rsidP="00C9209F">
            <w:pPr>
              <w:pStyle w:val="ab"/>
              <w:rPr>
                <w:b/>
                <w:sz w:val="22"/>
                <w:szCs w:val="22"/>
              </w:rPr>
            </w:pPr>
          </w:p>
          <w:p w:rsidR="00665BCA" w:rsidRPr="00656611" w:rsidRDefault="00665BCA" w:rsidP="00C9209F">
            <w:pPr>
              <w:pStyle w:val="ab"/>
              <w:rPr>
                <w:b/>
                <w:sz w:val="22"/>
                <w:szCs w:val="22"/>
              </w:rPr>
            </w:pPr>
            <w:r w:rsidRPr="00656611">
              <w:rPr>
                <w:b/>
                <w:sz w:val="22"/>
                <w:szCs w:val="22"/>
              </w:rPr>
              <w:t>5</w:t>
            </w:r>
          </w:p>
        </w:tc>
        <w:tc>
          <w:tcPr>
            <w:tcW w:w="567" w:type="dxa"/>
            <w:vAlign w:val="center"/>
          </w:tcPr>
          <w:p w:rsidR="00665BCA" w:rsidRPr="00656611" w:rsidRDefault="00665BCA" w:rsidP="00C9209F">
            <w:pPr>
              <w:pStyle w:val="ab"/>
              <w:rPr>
                <w:b/>
                <w:sz w:val="22"/>
                <w:szCs w:val="22"/>
              </w:rPr>
            </w:pPr>
            <w:r w:rsidRPr="00656611">
              <w:rPr>
                <w:b/>
                <w:sz w:val="22"/>
                <w:szCs w:val="22"/>
              </w:rPr>
              <w:t>5</w:t>
            </w:r>
          </w:p>
        </w:tc>
        <w:tc>
          <w:tcPr>
            <w:tcW w:w="3685" w:type="dxa"/>
          </w:tcPr>
          <w:p w:rsidR="00665BCA" w:rsidRPr="00656611" w:rsidRDefault="00665BCA" w:rsidP="00001BD1">
            <w:pPr>
              <w:pStyle w:val="ab"/>
              <w:rPr>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sidR="00001BD1">
              <w:rPr>
                <w:sz w:val="22"/>
                <w:szCs w:val="22"/>
              </w:rPr>
              <w:t xml:space="preserve">, </w:t>
            </w:r>
            <w:proofErr w:type="spellStart"/>
            <w:r w:rsidR="00A23BE7">
              <w:rPr>
                <w:sz w:val="22"/>
                <w:szCs w:val="22"/>
              </w:rPr>
              <w:t>текущ</w:t>
            </w:r>
            <w:proofErr w:type="spellEnd"/>
          </w:p>
        </w:tc>
      </w:tr>
      <w:tr w:rsidR="000F588D" w:rsidRPr="00656611" w:rsidTr="00A23BE7">
        <w:trPr>
          <w:trHeight w:val="145"/>
        </w:trPr>
        <w:tc>
          <w:tcPr>
            <w:tcW w:w="1115" w:type="dxa"/>
          </w:tcPr>
          <w:p w:rsidR="000F588D" w:rsidRPr="00656611" w:rsidRDefault="000F588D" w:rsidP="00C9209F">
            <w:pPr>
              <w:pStyle w:val="ab"/>
              <w:rPr>
                <w:sz w:val="22"/>
                <w:szCs w:val="22"/>
              </w:rPr>
            </w:pPr>
            <w:r>
              <w:rPr>
                <w:sz w:val="22"/>
                <w:szCs w:val="22"/>
              </w:rPr>
              <w:t>11-40</w:t>
            </w:r>
          </w:p>
        </w:tc>
        <w:tc>
          <w:tcPr>
            <w:tcW w:w="8950" w:type="dxa"/>
          </w:tcPr>
          <w:p w:rsidR="000F588D" w:rsidRPr="00656611" w:rsidRDefault="000F588D" w:rsidP="000F588D">
            <w:pPr>
              <w:pStyle w:val="ab"/>
              <w:rPr>
                <w:rStyle w:val="a4"/>
                <w:bCs w:val="0"/>
                <w:sz w:val="22"/>
                <w:szCs w:val="22"/>
              </w:rPr>
            </w:pPr>
            <w:r w:rsidRPr="00656611">
              <w:rPr>
                <w:rStyle w:val="a4"/>
                <w:bCs w:val="0"/>
                <w:sz w:val="22"/>
                <w:szCs w:val="22"/>
              </w:rPr>
              <w:t xml:space="preserve">Симметрия. </w:t>
            </w:r>
            <w:r w:rsidRPr="00656611">
              <w:rPr>
                <w:sz w:val="22"/>
                <w:szCs w:val="22"/>
              </w:rPr>
              <w:t xml:space="preserve">Поделка «Бабочка». Рисунок основы </w:t>
            </w:r>
            <w:proofErr w:type="spellStart"/>
            <w:r w:rsidRPr="00656611">
              <w:rPr>
                <w:sz w:val="22"/>
                <w:szCs w:val="22"/>
              </w:rPr>
              <w:t>бабочки.Цвет</w:t>
            </w:r>
            <w:proofErr w:type="spellEnd"/>
            <w:r w:rsidRPr="00656611">
              <w:rPr>
                <w:sz w:val="22"/>
                <w:szCs w:val="22"/>
              </w:rPr>
              <w:t xml:space="preserve">. Холодные и тёплые цвета.  Выполнение эскиза </w:t>
            </w:r>
            <w:proofErr w:type="spellStart"/>
            <w:r w:rsidRPr="00656611">
              <w:rPr>
                <w:sz w:val="22"/>
                <w:szCs w:val="22"/>
              </w:rPr>
              <w:t>бабочки.Разрисовка</w:t>
            </w:r>
            <w:proofErr w:type="spellEnd"/>
            <w:r w:rsidRPr="00656611">
              <w:rPr>
                <w:sz w:val="22"/>
                <w:szCs w:val="22"/>
              </w:rPr>
              <w:t xml:space="preserve"> фрагментов бабочки</w:t>
            </w:r>
            <w:r>
              <w:rPr>
                <w:sz w:val="22"/>
                <w:szCs w:val="22"/>
              </w:rPr>
              <w:t xml:space="preserve">. </w:t>
            </w:r>
            <w:r w:rsidRPr="00656611">
              <w:rPr>
                <w:sz w:val="22"/>
                <w:szCs w:val="22"/>
              </w:rPr>
              <w:t>Оформление бабочки.Сборка бабочки.</w:t>
            </w:r>
          </w:p>
        </w:tc>
        <w:tc>
          <w:tcPr>
            <w:tcW w:w="709" w:type="dxa"/>
            <w:vAlign w:val="center"/>
          </w:tcPr>
          <w:p w:rsidR="000F588D" w:rsidRPr="00656611" w:rsidRDefault="000F588D" w:rsidP="00C9209F">
            <w:pPr>
              <w:pStyle w:val="ab"/>
              <w:rPr>
                <w:b/>
                <w:sz w:val="22"/>
                <w:szCs w:val="22"/>
              </w:rPr>
            </w:pPr>
            <w:r w:rsidRPr="00656611">
              <w:rPr>
                <w:b/>
                <w:sz w:val="22"/>
                <w:szCs w:val="22"/>
              </w:rPr>
              <w:t>30</w:t>
            </w:r>
          </w:p>
        </w:tc>
        <w:tc>
          <w:tcPr>
            <w:tcW w:w="709" w:type="dxa"/>
          </w:tcPr>
          <w:p w:rsidR="000F588D" w:rsidRDefault="000F588D" w:rsidP="00C9209F">
            <w:pPr>
              <w:pStyle w:val="ab"/>
              <w:rPr>
                <w:b/>
                <w:sz w:val="22"/>
                <w:szCs w:val="22"/>
              </w:rPr>
            </w:pPr>
          </w:p>
          <w:p w:rsidR="000F588D" w:rsidRPr="00656611" w:rsidRDefault="000F588D" w:rsidP="00C9209F">
            <w:pPr>
              <w:pStyle w:val="ab"/>
              <w:rPr>
                <w:b/>
                <w:sz w:val="22"/>
                <w:szCs w:val="22"/>
              </w:rPr>
            </w:pPr>
            <w:r w:rsidRPr="00656611">
              <w:rPr>
                <w:b/>
                <w:sz w:val="22"/>
                <w:szCs w:val="22"/>
              </w:rPr>
              <w:t>5</w:t>
            </w:r>
          </w:p>
        </w:tc>
        <w:tc>
          <w:tcPr>
            <w:tcW w:w="567" w:type="dxa"/>
            <w:vAlign w:val="center"/>
          </w:tcPr>
          <w:p w:rsidR="000F588D" w:rsidRPr="00656611" w:rsidRDefault="000F588D" w:rsidP="00C9209F">
            <w:pPr>
              <w:pStyle w:val="ab"/>
              <w:rPr>
                <w:b/>
                <w:sz w:val="22"/>
                <w:szCs w:val="22"/>
              </w:rPr>
            </w:pPr>
            <w:r w:rsidRPr="00656611">
              <w:rPr>
                <w:b/>
                <w:sz w:val="22"/>
                <w:szCs w:val="22"/>
              </w:rPr>
              <w:t>25</w:t>
            </w:r>
          </w:p>
        </w:tc>
        <w:tc>
          <w:tcPr>
            <w:tcW w:w="3685" w:type="dxa"/>
          </w:tcPr>
          <w:p w:rsidR="000F588D" w:rsidRPr="00656611" w:rsidRDefault="000F588D" w:rsidP="00001BD1">
            <w:pPr>
              <w:pStyle w:val="ab"/>
              <w:rPr>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sidR="00001BD1">
              <w:rPr>
                <w:sz w:val="22"/>
                <w:szCs w:val="22"/>
              </w:rPr>
              <w:t xml:space="preserve">, </w:t>
            </w:r>
            <w:r w:rsidRPr="00656611">
              <w:rPr>
                <w:sz w:val="22"/>
                <w:szCs w:val="22"/>
              </w:rPr>
              <w:t>текущий</w:t>
            </w:r>
          </w:p>
        </w:tc>
      </w:tr>
      <w:tr w:rsidR="000F588D" w:rsidRPr="00656611" w:rsidTr="00A23BE7">
        <w:trPr>
          <w:trHeight w:val="145"/>
        </w:trPr>
        <w:tc>
          <w:tcPr>
            <w:tcW w:w="1115" w:type="dxa"/>
          </w:tcPr>
          <w:p w:rsidR="000F588D" w:rsidRPr="00656611" w:rsidRDefault="000F588D" w:rsidP="00C9209F">
            <w:pPr>
              <w:pStyle w:val="ab"/>
              <w:rPr>
                <w:sz w:val="22"/>
                <w:szCs w:val="22"/>
              </w:rPr>
            </w:pPr>
            <w:r>
              <w:rPr>
                <w:sz w:val="22"/>
                <w:szCs w:val="22"/>
              </w:rPr>
              <w:t>41-48</w:t>
            </w:r>
          </w:p>
        </w:tc>
        <w:tc>
          <w:tcPr>
            <w:tcW w:w="8950" w:type="dxa"/>
          </w:tcPr>
          <w:p w:rsidR="000F588D" w:rsidRPr="00656611" w:rsidRDefault="000F588D" w:rsidP="000F588D">
            <w:pPr>
              <w:pStyle w:val="ab"/>
              <w:rPr>
                <w:b/>
                <w:sz w:val="22"/>
                <w:szCs w:val="22"/>
              </w:rPr>
            </w:pPr>
            <w:r w:rsidRPr="00656611">
              <w:rPr>
                <w:b/>
                <w:sz w:val="22"/>
                <w:szCs w:val="22"/>
              </w:rPr>
              <w:t>Рисование на наждачной бумаге</w:t>
            </w:r>
            <w:r>
              <w:rPr>
                <w:b/>
                <w:sz w:val="22"/>
                <w:szCs w:val="22"/>
              </w:rPr>
              <w:t>.</w:t>
            </w:r>
            <w:r w:rsidRPr="00656611">
              <w:rPr>
                <w:sz w:val="22"/>
                <w:szCs w:val="22"/>
              </w:rPr>
              <w:t xml:space="preserve"> Техника рисунка на наждачной бумаге.</w:t>
            </w:r>
          </w:p>
        </w:tc>
        <w:tc>
          <w:tcPr>
            <w:tcW w:w="709" w:type="dxa"/>
            <w:vAlign w:val="center"/>
          </w:tcPr>
          <w:p w:rsidR="000F588D" w:rsidRPr="00656611" w:rsidRDefault="000F588D" w:rsidP="00C9209F">
            <w:pPr>
              <w:pStyle w:val="ab"/>
              <w:rPr>
                <w:b/>
                <w:sz w:val="22"/>
                <w:szCs w:val="22"/>
              </w:rPr>
            </w:pPr>
            <w:r w:rsidRPr="00656611">
              <w:rPr>
                <w:b/>
                <w:sz w:val="22"/>
                <w:szCs w:val="22"/>
              </w:rPr>
              <w:t>8</w:t>
            </w:r>
          </w:p>
        </w:tc>
        <w:tc>
          <w:tcPr>
            <w:tcW w:w="709" w:type="dxa"/>
          </w:tcPr>
          <w:p w:rsidR="000F588D" w:rsidRDefault="000F588D" w:rsidP="00C9209F">
            <w:pPr>
              <w:pStyle w:val="ab"/>
              <w:rPr>
                <w:b/>
                <w:sz w:val="22"/>
                <w:szCs w:val="22"/>
              </w:rPr>
            </w:pPr>
          </w:p>
          <w:p w:rsidR="000F588D" w:rsidRPr="00656611" w:rsidRDefault="000F588D" w:rsidP="00C9209F">
            <w:pPr>
              <w:pStyle w:val="ab"/>
              <w:rPr>
                <w:b/>
                <w:sz w:val="22"/>
                <w:szCs w:val="22"/>
              </w:rPr>
            </w:pPr>
            <w:r w:rsidRPr="00656611">
              <w:rPr>
                <w:b/>
                <w:sz w:val="22"/>
                <w:szCs w:val="22"/>
              </w:rPr>
              <w:t>2</w:t>
            </w:r>
          </w:p>
        </w:tc>
        <w:tc>
          <w:tcPr>
            <w:tcW w:w="567" w:type="dxa"/>
            <w:vAlign w:val="center"/>
          </w:tcPr>
          <w:p w:rsidR="000F588D" w:rsidRPr="00656611" w:rsidRDefault="000F588D" w:rsidP="00C9209F">
            <w:pPr>
              <w:pStyle w:val="ab"/>
              <w:rPr>
                <w:b/>
                <w:sz w:val="22"/>
                <w:szCs w:val="22"/>
              </w:rPr>
            </w:pPr>
            <w:r w:rsidRPr="00656611">
              <w:rPr>
                <w:b/>
                <w:sz w:val="22"/>
                <w:szCs w:val="22"/>
              </w:rPr>
              <w:t>6</w:t>
            </w:r>
          </w:p>
        </w:tc>
        <w:tc>
          <w:tcPr>
            <w:tcW w:w="3685" w:type="dxa"/>
          </w:tcPr>
          <w:p w:rsidR="000F588D" w:rsidRPr="00656611" w:rsidRDefault="000F588D" w:rsidP="00973633">
            <w:pPr>
              <w:pStyle w:val="ab"/>
              <w:rPr>
                <w:sz w:val="22"/>
                <w:szCs w:val="22"/>
              </w:rPr>
            </w:pPr>
            <w:r w:rsidRPr="00656611">
              <w:rPr>
                <w:sz w:val="22"/>
                <w:szCs w:val="22"/>
              </w:rPr>
              <w:t>Предварительный</w:t>
            </w:r>
            <w:r>
              <w:rPr>
                <w:sz w:val="22"/>
                <w:szCs w:val="22"/>
              </w:rPr>
              <w:t xml:space="preserve">, </w:t>
            </w:r>
            <w:r w:rsidRPr="00656611">
              <w:rPr>
                <w:sz w:val="22"/>
                <w:szCs w:val="22"/>
              </w:rPr>
              <w:t>наблюде</w:t>
            </w:r>
            <w:r w:rsidR="00465CEF">
              <w:rPr>
                <w:sz w:val="22"/>
                <w:szCs w:val="22"/>
              </w:rPr>
              <w:t xml:space="preserve">ние и анализ </w:t>
            </w:r>
            <w:proofErr w:type="spellStart"/>
            <w:r w:rsidR="00465CEF">
              <w:rPr>
                <w:sz w:val="22"/>
                <w:szCs w:val="22"/>
              </w:rPr>
              <w:t>изобраз-ных</w:t>
            </w:r>
            <w:proofErr w:type="spellEnd"/>
            <w:r w:rsidR="00465CEF">
              <w:rPr>
                <w:sz w:val="22"/>
                <w:szCs w:val="22"/>
              </w:rPr>
              <w:t xml:space="preserve"> умений, </w:t>
            </w:r>
            <w:proofErr w:type="spellStart"/>
            <w:r w:rsidR="00465CEF">
              <w:rPr>
                <w:sz w:val="22"/>
                <w:szCs w:val="22"/>
              </w:rPr>
              <w:t>текущ</w:t>
            </w:r>
            <w:proofErr w:type="spellEnd"/>
          </w:p>
        </w:tc>
      </w:tr>
      <w:tr w:rsidR="000F588D" w:rsidRPr="00656611" w:rsidTr="00A23BE7">
        <w:trPr>
          <w:trHeight w:val="145"/>
        </w:trPr>
        <w:tc>
          <w:tcPr>
            <w:tcW w:w="1115" w:type="dxa"/>
          </w:tcPr>
          <w:p w:rsidR="000F588D" w:rsidRPr="00656611" w:rsidRDefault="000F588D" w:rsidP="00C9209F">
            <w:pPr>
              <w:pStyle w:val="ab"/>
              <w:rPr>
                <w:sz w:val="22"/>
                <w:szCs w:val="22"/>
              </w:rPr>
            </w:pPr>
            <w:r>
              <w:rPr>
                <w:sz w:val="22"/>
                <w:szCs w:val="22"/>
              </w:rPr>
              <w:t>49-72</w:t>
            </w:r>
          </w:p>
        </w:tc>
        <w:tc>
          <w:tcPr>
            <w:tcW w:w="8950" w:type="dxa"/>
          </w:tcPr>
          <w:p w:rsidR="000F588D" w:rsidRPr="00656611" w:rsidRDefault="000F588D" w:rsidP="00C9209F">
            <w:pPr>
              <w:pStyle w:val="ab"/>
              <w:rPr>
                <w:b/>
                <w:sz w:val="22"/>
                <w:szCs w:val="22"/>
              </w:rPr>
            </w:pPr>
            <w:r w:rsidRPr="00656611">
              <w:rPr>
                <w:b/>
                <w:sz w:val="22"/>
                <w:szCs w:val="22"/>
              </w:rPr>
              <w:t>Рисуем натюрморт</w:t>
            </w:r>
            <w:r>
              <w:rPr>
                <w:b/>
                <w:sz w:val="22"/>
                <w:szCs w:val="22"/>
              </w:rPr>
              <w:t xml:space="preserve">. </w:t>
            </w:r>
            <w:r w:rsidRPr="00656611">
              <w:rPr>
                <w:sz w:val="22"/>
                <w:szCs w:val="22"/>
              </w:rPr>
              <w:t>Особенности постановки натюрморта.Сложный натюрморт. Карандаш, уголь.</w:t>
            </w:r>
            <w:r>
              <w:rPr>
                <w:sz w:val="22"/>
                <w:szCs w:val="22"/>
              </w:rPr>
              <w:t>, сангина, пастель.</w:t>
            </w:r>
          </w:p>
        </w:tc>
        <w:tc>
          <w:tcPr>
            <w:tcW w:w="709" w:type="dxa"/>
            <w:vAlign w:val="center"/>
          </w:tcPr>
          <w:p w:rsidR="000F588D" w:rsidRPr="00656611" w:rsidRDefault="000F588D" w:rsidP="00C9209F">
            <w:pPr>
              <w:pStyle w:val="ab"/>
              <w:rPr>
                <w:b/>
                <w:sz w:val="22"/>
                <w:szCs w:val="22"/>
              </w:rPr>
            </w:pPr>
            <w:r w:rsidRPr="00656611">
              <w:rPr>
                <w:b/>
                <w:sz w:val="22"/>
                <w:szCs w:val="22"/>
              </w:rPr>
              <w:t>24</w:t>
            </w:r>
          </w:p>
        </w:tc>
        <w:tc>
          <w:tcPr>
            <w:tcW w:w="709" w:type="dxa"/>
          </w:tcPr>
          <w:p w:rsidR="000F588D" w:rsidRPr="00656611" w:rsidRDefault="000F588D" w:rsidP="00C9209F">
            <w:pPr>
              <w:pStyle w:val="ab"/>
              <w:rPr>
                <w:b/>
                <w:sz w:val="22"/>
                <w:szCs w:val="22"/>
              </w:rPr>
            </w:pPr>
            <w:r w:rsidRPr="00656611">
              <w:rPr>
                <w:b/>
                <w:sz w:val="22"/>
                <w:szCs w:val="22"/>
              </w:rPr>
              <w:t>6</w:t>
            </w:r>
          </w:p>
        </w:tc>
        <w:tc>
          <w:tcPr>
            <w:tcW w:w="567" w:type="dxa"/>
            <w:vAlign w:val="center"/>
          </w:tcPr>
          <w:p w:rsidR="000F588D" w:rsidRPr="00656611" w:rsidRDefault="000F588D" w:rsidP="00C9209F">
            <w:pPr>
              <w:pStyle w:val="ab"/>
              <w:rPr>
                <w:b/>
                <w:sz w:val="22"/>
                <w:szCs w:val="22"/>
              </w:rPr>
            </w:pPr>
            <w:r w:rsidRPr="00656611">
              <w:rPr>
                <w:b/>
                <w:sz w:val="22"/>
                <w:szCs w:val="22"/>
              </w:rPr>
              <w:t>18</w:t>
            </w:r>
          </w:p>
        </w:tc>
        <w:tc>
          <w:tcPr>
            <w:tcW w:w="3685" w:type="dxa"/>
          </w:tcPr>
          <w:p w:rsidR="000F588D" w:rsidRPr="00656611" w:rsidRDefault="00001BD1" w:rsidP="00C9209F">
            <w:pPr>
              <w:pStyle w:val="ab"/>
              <w:rPr>
                <w:b/>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Pr>
                <w:sz w:val="22"/>
                <w:szCs w:val="22"/>
              </w:rPr>
              <w:t xml:space="preserve">, </w:t>
            </w:r>
            <w:proofErr w:type="spellStart"/>
            <w:r w:rsidR="00A23BE7">
              <w:rPr>
                <w:sz w:val="22"/>
                <w:szCs w:val="22"/>
              </w:rPr>
              <w:t>текущ</w:t>
            </w:r>
            <w:proofErr w:type="spellEnd"/>
            <w:r w:rsidR="00A23BE7">
              <w:rPr>
                <w:sz w:val="22"/>
                <w:szCs w:val="22"/>
              </w:rPr>
              <w:t>.</w:t>
            </w:r>
          </w:p>
        </w:tc>
      </w:tr>
      <w:tr w:rsidR="000F588D" w:rsidRPr="00656611" w:rsidTr="00A23BE7">
        <w:trPr>
          <w:trHeight w:val="145"/>
        </w:trPr>
        <w:tc>
          <w:tcPr>
            <w:tcW w:w="1115" w:type="dxa"/>
          </w:tcPr>
          <w:p w:rsidR="000F588D" w:rsidRPr="00656611" w:rsidRDefault="000F588D" w:rsidP="00C9209F">
            <w:pPr>
              <w:pStyle w:val="ab"/>
              <w:rPr>
                <w:sz w:val="22"/>
                <w:szCs w:val="22"/>
              </w:rPr>
            </w:pPr>
            <w:r>
              <w:rPr>
                <w:sz w:val="22"/>
                <w:szCs w:val="22"/>
              </w:rPr>
              <w:t>73-88</w:t>
            </w:r>
          </w:p>
        </w:tc>
        <w:tc>
          <w:tcPr>
            <w:tcW w:w="8950" w:type="dxa"/>
          </w:tcPr>
          <w:p w:rsidR="000F588D" w:rsidRPr="00656611" w:rsidRDefault="000F588D" w:rsidP="000F588D">
            <w:pPr>
              <w:pStyle w:val="ab"/>
              <w:rPr>
                <w:sz w:val="22"/>
                <w:szCs w:val="22"/>
              </w:rPr>
            </w:pPr>
            <w:r w:rsidRPr="00656611">
              <w:rPr>
                <w:b/>
                <w:sz w:val="22"/>
                <w:szCs w:val="22"/>
              </w:rPr>
              <w:t>Монотипия.</w:t>
            </w:r>
            <w:r w:rsidRPr="00656611">
              <w:rPr>
                <w:sz w:val="22"/>
                <w:szCs w:val="22"/>
              </w:rPr>
              <w:t>Монотипия пейзажная нетрадиционная техника рисования</w:t>
            </w:r>
            <w:r>
              <w:rPr>
                <w:sz w:val="22"/>
                <w:szCs w:val="22"/>
              </w:rPr>
              <w:t xml:space="preserve">. </w:t>
            </w:r>
            <w:r w:rsidRPr="00656611">
              <w:rPr>
                <w:sz w:val="22"/>
                <w:szCs w:val="22"/>
              </w:rPr>
              <w:t>Монотипия пейзажная по мокрому.Монотипия пейзажная с мыльной пеной. «Золотая осень».</w:t>
            </w:r>
          </w:p>
          <w:p w:rsidR="000F588D" w:rsidRPr="00656611" w:rsidRDefault="000F588D" w:rsidP="000F588D">
            <w:pPr>
              <w:pStyle w:val="ab"/>
              <w:rPr>
                <w:sz w:val="22"/>
                <w:szCs w:val="22"/>
              </w:rPr>
            </w:pPr>
            <w:r w:rsidRPr="00656611">
              <w:rPr>
                <w:sz w:val="22"/>
                <w:szCs w:val="22"/>
              </w:rPr>
              <w:t xml:space="preserve">Монотипия от пятна. Осенний пейзаж.Акварель «Висячие сады». Творческая работа. </w:t>
            </w:r>
          </w:p>
          <w:p w:rsidR="000F588D" w:rsidRPr="00656611" w:rsidRDefault="000F588D" w:rsidP="000F588D">
            <w:pPr>
              <w:pStyle w:val="ab"/>
              <w:rPr>
                <w:b/>
                <w:sz w:val="22"/>
                <w:szCs w:val="22"/>
              </w:rPr>
            </w:pPr>
            <w:r w:rsidRPr="00656611">
              <w:rPr>
                <w:sz w:val="22"/>
                <w:szCs w:val="22"/>
              </w:rPr>
              <w:lastRenderedPageBreak/>
              <w:t>Кофейная монотипия.</w:t>
            </w:r>
          </w:p>
        </w:tc>
        <w:tc>
          <w:tcPr>
            <w:tcW w:w="709" w:type="dxa"/>
            <w:vAlign w:val="center"/>
          </w:tcPr>
          <w:p w:rsidR="000F588D" w:rsidRPr="00656611" w:rsidRDefault="000F588D" w:rsidP="00C9209F">
            <w:pPr>
              <w:pStyle w:val="ab"/>
              <w:rPr>
                <w:b/>
                <w:sz w:val="22"/>
                <w:szCs w:val="22"/>
              </w:rPr>
            </w:pPr>
            <w:r w:rsidRPr="00656611">
              <w:rPr>
                <w:b/>
                <w:sz w:val="22"/>
                <w:szCs w:val="22"/>
              </w:rPr>
              <w:lastRenderedPageBreak/>
              <w:t>16</w:t>
            </w:r>
          </w:p>
        </w:tc>
        <w:tc>
          <w:tcPr>
            <w:tcW w:w="709" w:type="dxa"/>
          </w:tcPr>
          <w:p w:rsidR="000F588D" w:rsidRPr="00656611" w:rsidRDefault="000F588D" w:rsidP="00C9209F">
            <w:pPr>
              <w:pStyle w:val="ab"/>
              <w:rPr>
                <w:b/>
                <w:sz w:val="22"/>
                <w:szCs w:val="22"/>
              </w:rPr>
            </w:pPr>
            <w:r w:rsidRPr="00656611">
              <w:rPr>
                <w:b/>
                <w:sz w:val="22"/>
                <w:szCs w:val="22"/>
              </w:rPr>
              <w:t>4</w:t>
            </w:r>
          </w:p>
        </w:tc>
        <w:tc>
          <w:tcPr>
            <w:tcW w:w="567" w:type="dxa"/>
            <w:vAlign w:val="center"/>
          </w:tcPr>
          <w:p w:rsidR="000F588D" w:rsidRPr="00656611" w:rsidRDefault="000F588D" w:rsidP="00C9209F">
            <w:pPr>
              <w:pStyle w:val="ab"/>
              <w:rPr>
                <w:b/>
                <w:sz w:val="22"/>
                <w:szCs w:val="22"/>
              </w:rPr>
            </w:pPr>
            <w:r w:rsidRPr="00656611">
              <w:rPr>
                <w:b/>
                <w:sz w:val="22"/>
                <w:szCs w:val="22"/>
              </w:rPr>
              <w:t>12</w:t>
            </w:r>
          </w:p>
        </w:tc>
        <w:tc>
          <w:tcPr>
            <w:tcW w:w="3685" w:type="dxa"/>
          </w:tcPr>
          <w:p w:rsidR="000F588D" w:rsidRPr="00656611" w:rsidRDefault="00001BD1" w:rsidP="00C9209F">
            <w:pPr>
              <w:pStyle w:val="ab"/>
              <w:rPr>
                <w:b/>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Pr>
                <w:sz w:val="22"/>
                <w:szCs w:val="22"/>
              </w:rPr>
              <w:t xml:space="preserve">, </w:t>
            </w:r>
            <w:r w:rsidRPr="00656611">
              <w:rPr>
                <w:sz w:val="22"/>
                <w:szCs w:val="22"/>
              </w:rPr>
              <w:t>текущий</w:t>
            </w:r>
          </w:p>
        </w:tc>
      </w:tr>
      <w:tr w:rsidR="000F588D" w:rsidRPr="00656611" w:rsidTr="00A23BE7">
        <w:trPr>
          <w:trHeight w:val="145"/>
        </w:trPr>
        <w:tc>
          <w:tcPr>
            <w:tcW w:w="1115" w:type="dxa"/>
          </w:tcPr>
          <w:p w:rsidR="000F588D" w:rsidRPr="00656611" w:rsidRDefault="000F588D" w:rsidP="00C9209F">
            <w:pPr>
              <w:pStyle w:val="ab"/>
              <w:rPr>
                <w:sz w:val="22"/>
                <w:szCs w:val="22"/>
              </w:rPr>
            </w:pPr>
            <w:r>
              <w:rPr>
                <w:sz w:val="22"/>
                <w:szCs w:val="22"/>
              </w:rPr>
              <w:lastRenderedPageBreak/>
              <w:t>89-110</w:t>
            </w:r>
          </w:p>
        </w:tc>
        <w:tc>
          <w:tcPr>
            <w:tcW w:w="8950" w:type="dxa"/>
          </w:tcPr>
          <w:p w:rsidR="000F588D" w:rsidRPr="00656611" w:rsidRDefault="000F588D" w:rsidP="00C9209F">
            <w:pPr>
              <w:pStyle w:val="ab"/>
              <w:rPr>
                <w:b/>
                <w:sz w:val="22"/>
                <w:szCs w:val="22"/>
              </w:rPr>
            </w:pPr>
            <w:r w:rsidRPr="00656611">
              <w:rPr>
                <w:b/>
                <w:sz w:val="22"/>
                <w:szCs w:val="22"/>
              </w:rPr>
              <w:t xml:space="preserve">Интерьер ( живопись). </w:t>
            </w:r>
            <w:r w:rsidRPr="000F588D">
              <w:rPr>
                <w:bCs/>
                <w:spacing w:val="-15"/>
                <w:sz w:val="22"/>
                <w:szCs w:val="22"/>
              </w:rPr>
              <w:t>Рисуем комнату (построение фронтальной перспективы).</w:t>
            </w:r>
            <w:r w:rsidRPr="00656611">
              <w:rPr>
                <w:sz w:val="22"/>
                <w:szCs w:val="22"/>
                <w:shd w:val="clear" w:color="auto" w:fill="FFFFFF"/>
              </w:rPr>
              <w:t>Последовательность рисования углового интерьера с показом плана-схемы ситуации: точка зрения, линия горизонта</w:t>
            </w:r>
            <w:r>
              <w:rPr>
                <w:sz w:val="22"/>
                <w:szCs w:val="22"/>
                <w:shd w:val="clear" w:color="auto" w:fill="FFFFFF"/>
              </w:rPr>
              <w:t xml:space="preserve">. </w:t>
            </w:r>
            <w:r w:rsidRPr="00656611">
              <w:rPr>
                <w:sz w:val="22"/>
                <w:szCs w:val="22"/>
              </w:rPr>
              <w:t>Интерьер (рисунок, живопись).</w:t>
            </w:r>
          </w:p>
        </w:tc>
        <w:tc>
          <w:tcPr>
            <w:tcW w:w="709" w:type="dxa"/>
            <w:vAlign w:val="center"/>
          </w:tcPr>
          <w:p w:rsidR="000F588D" w:rsidRPr="00656611" w:rsidRDefault="000F588D" w:rsidP="00C9209F">
            <w:pPr>
              <w:pStyle w:val="ab"/>
              <w:rPr>
                <w:b/>
                <w:sz w:val="22"/>
                <w:szCs w:val="22"/>
              </w:rPr>
            </w:pPr>
            <w:r w:rsidRPr="00656611">
              <w:rPr>
                <w:b/>
                <w:sz w:val="22"/>
                <w:szCs w:val="22"/>
              </w:rPr>
              <w:t>22</w:t>
            </w:r>
          </w:p>
        </w:tc>
        <w:tc>
          <w:tcPr>
            <w:tcW w:w="709" w:type="dxa"/>
          </w:tcPr>
          <w:p w:rsidR="000F588D" w:rsidRPr="00656611" w:rsidRDefault="000F588D" w:rsidP="00C9209F">
            <w:pPr>
              <w:pStyle w:val="ab"/>
              <w:rPr>
                <w:b/>
                <w:sz w:val="22"/>
                <w:szCs w:val="22"/>
              </w:rPr>
            </w:pPr>
            <w:r w:rsidRPr="00656611">
              <w:rPr>
                <w:b/>
                <w:sz w:val="22"/>
                <w:szCs w:val="22"/>
              </w:rPr>
              <w:t>6</w:t>
            </w:r>
          </w:p>
        </w:tc>
        <w:tc>
          <w:tcPr>
            <w:tcW w:w="567" w:type="dxa"/>
            <w:vAlign w:val="center"/>
          </w:tcPr>
          <w:p w:rsidR="000F588D" w:rsidRPr="00656611" w:rsidRDefault="000F588D" w:rsidP="00C9209F">
            <w:pPr>
              <w:pStyle w:val="ab"/>
              <w:rPr>
                <w:b/>
                <w:sz w:val="22"/>
                <w:szCs w:val="22"/>
              </w:rPr>
            </w:pPr>
            <w:r w:rsidRPr="00656611">
              <w:rPr>
                <w:b/>
                <w:sz w:val="22"/>
                <w:szCs w:val="22"/>
              </w:rPr>
              <w:t>16</w:t>
            </w:r>
          </w:p>
        </w:tc>
        <w:tc>
          <w:tcPr>
            <w:tcW w:w="3685" w:type="dxa"/>
          </w:tcPr>
          <w:p w:rsidR="000F588D" w:rsidRPr="00656611" w:rsidRDefault="00001BD1" w:rsidP="00C9209F">
            <w:pPr>
              <w:pStyle w:val="ab"/>
              <w:rPr>
                <w:b/>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Pr>
                <w:sz w:val="22"/>
                <w:szCs w:val="22"/>
              </w:rPr>
              <w:t xml:space="preserve">, </w:t>
            </w:r>
            <w:r w:rsidRPr="00656611">
              <w:rPr>
                <w:sz w:val="22"/>
                <w:szCs w:val="22"/>
              </w:rPr>
              <w:t>текущий</w:t>
            </w:r>
          </w:p>
        </w:tc>
      </w:tr>
      <w:tr w:rsidR="000F588D" w:rsidRPr="00656611" w:rsidTr="00A23BE7">
        <w:trPr>
          <w:trHeight w:val="145"/>
        </w:trPr>
        <w:tc>
          <w:tcPr>
            <w:tcW w:w="1115" w:type="dxa"/>
          </w:tcPr>
          <w:p w:rsidR="000F588D" w:rsidRPr="00656611" w:rsidRDefault="000F588D" w:rsidP="00C9209F">
            <w:pPr>
              <w:pStyle w:val="ab"/>
              <w:rPr>
                <w:sz w:val="22"/>
                <w:szCs w:val="22"/>
              </w:rPr>
            </w:pPr>
            <w:r>
              <w:rPr>
                <w:sz w:val="22"/>
                <w:szCs w:val="22"/>
              </w:rPr>
              <w:t>111-128</w:t>
            </w:r>
          </w:p>
        </w:tc>
        <w:tc>
          <w:tcPr>
            <w:tcW w:w="8950" w:type="dxa"/>
          </w:tcPr>
          <w:p w:rsidR="000F588D" w:rsidRPr="00656611" w:rsidRDefault="000F588D" w:rsidP="00C9209F">
            <w:pPr>
              <w:pStyle w:val="ab"/>
              <w:rPr>
                <w:b/>
                <w:sz w:val="22"/>
                <w:szCs w:val="22"/>
              </w:rPr>
            </w:pPr>
            <w:r w:rsidRPr="00656611">
              <w:rPr>
                <w:b/>
                <w:sz w:val="22"/>
                <w:szCs w:val="22"/>
              </w:rPr>
              <w:t>Экстерьер.</w:t>
            </w:r>
            <w:r w:rsidR="00001BD1" w:rsidRPr="00656611">
              <w:rPr>
                <w:sz w:val="22"/>
                <w:szCs w:val="22"/>
              </w:rPr>
              <w:t>Экстерьер (пейзаж). Рисуем улицу с домами</w:t>
            </w:r>
            <w:r w:rsidR="00001BD1">
              <w:rPr>
                <w:sz w:val="22"/>
                <w:szCs w:val="22"/>
              </w:rPr>
              <w:t xml:space="preserve">. </w:t>
            </w:r>
            <w:r w:rsidR="00001BD1" w:rsidRPr="00656611">
              <w:rPr>
                <w:sz w:val="22"/>
                <w:szCs w:val="22"/>
                <w:shd w:val="clear" w:color="auto" w:fill="FFFFFF"/>
              </w:rPr>
              <w:t>Особенности рисования экстерьера и архитектурных сооружений</w:t>
            </w:r>
            <w:r w:rsidR="00001BD1">
              <w:rPr>
                <w:sz w:val="22"/>
                <w:szCs w:val="22"/>
                <w:shd w:val="clear" w:color="auto" w:fill="FFFFFF"/>
              </w:rPr>
              <w:t xml:space="preserve">. </w:t>
            </w:r>
            <w:r w:rsidR="00001BD1" w:rsidRPr="00656611">
              <w:rPr>
                <w:sz w:val="22"/>
                <w:szCs w:val="22"/>
              </w:rPr>
              <w:t xml:space="preserve">Экстерьер </w:t>
            </w:r>
            <w:proofErr w:type="spellStart"/>
            <w:r w:rsidR="00001BD1" w:rsidRPr="00656611">
              <w:rPr>
                <w:sz w:val="22"/>
                <w:szCs w:val="22"/>
              </w:rPr>
              <w:t>общественного</w:t>
            </w:r>
            <w:r w:rsidR="00001BD1">
              <w:rPr>
                <w:sz w:val="22"/>
                <w:szCs w:val="22"/>
              </w:rPr>
              <w:t>и</w:t>
            </w:r>
            <w:proofErr w:type="spellEnd"/>
            <w:r w:rsidR="00001BD1">
              <w:rPr>
                <w:sz w:val="22"/>
                <w:szCs w:val="22"/>
              </w:rPr>
              <w:t xml:space="preserve"> </w:t>
            </w:r>
            <w:proofErr w:type="spellStart"/>
            <w:r w:rsidR="00001BD1">
              <w:rPr>
                <w:sz w:val="22"/>
                <w:szCs w:val="22"/>
              </w:rPr>
              <w:t>жилого</w:t>
            </w:r>
            <w:r w:rsidR="00001BD1" w:rsidRPr="00656611">
              <w:rPr>
                <w:sz w:val="22"/>
                <w:szCs w:val="22"/>
              </w:rPr>
              <w:t>здания</w:t>
            </w:r>
            <w:proofErr w:type="spellEnd"/>
            <w:r w:rsidR="00001BD1" w:rsidRPr="00656611">
              <w:rPr>
                <w:sz w:val="22"/>
                <w:szCs w:val="22"/>
              </w:rPr>
              <w:t>.</w:t>
            </w:r>
          </w:p>
        </w:tc>
        <w:tc>
          <w:tcPr>
            <w:tcW w:w="709" w:type="dxa"/>
            <w:vAlign w:val="center"/>
          </w:tcPr>
          <w:p w:rsidR="000F588D" w:rsidRPr="00656611" w:rsidRDefault="000F588D" w:rsidP="00C9209F">
            <w:pPr>
              <w:pStyle w:val="ab"/>
              <w:rPr>
                <w:b/>
                <w:sz w:val="22"/>
                <w:szCs w:val="22"/>
              </w:rPr>
            </w:pPr>
            <w:r w:rsidRPr="00656611">
              <w:rPr>
                <w:b/>
                <w:sz w:val="22"/>
                <w:szCs w:val="22"/>
              </w:rPr>
              <w:t>18</w:t>
            </w:r>
          </w:p>
        </w:tc>
        <w:tc>
          <w:tcPr>
            <w:tcW w:w="709" w:type="dxa"/>
          </w:tcPr>
          <w:p w:rsidR="000F588D" w:rsidRPr="00656611" w:rsidRDefault="000F588D" w:rsidP="00C9209F">
            <w:pPr>
              <w:pStyle w:val="ab"/>
              <w:rPr>
                <w:b/>
                <w:sz w:val="22"/>
                <w:szCs w:val="22"/>
              </w:rPr>
            </w:pPr>
            <w:r w:rsidRPr="00656611">
              <w:rPr>
                <w:b/>
                <w:sz w:val="22"/>
                <w:szCs w:val="22"/>
              </w:rPr>
              <w:t>4</w:t>
            </w:r>
          </w:p>
        </w:tc>
        <w:tc>
          <w:tcPr>
            <w:tcW w:w="567" w:type="dxa"/>
            <w:vAlign w:val="center"/>
          </w:tcPr>
          <w:p w:rsidR="000F588D" w:rsidRPr="00656611" w:rsidRDefault="000F588D" w:rsidP="00C9209F">
            <w:pPr>
              <w:pStyle w:val="ab"/>
              <w:rPr>
                <w:b/>
                <w:sz w:val="22"/>
                <w:szCs w:val="22"/>
              </w:rPr>
            </w:pPr>
            <w:r w:rsidRPr="00656611">
              <w:rPr>
                <w:b/>
                <w:sz w:val="22"/>
                <w:szCs w:val="22"/>
              </w:rPr>
              <w:t>14</w:t>
            </w:r>
          </w:p>
        </w:tc>
        <w:tc>
          <w:tcPr>
            <w:tcW w:w="3685" w:type="dxa"/>
          </w:tcPr>
          <w:p w:rsidR="000F588D" w:rsidRPr="00656611" w:rsidRDefault="00001BD1" w:rsidP="00C9209F">
            <w:pPr>
              <w:pStyle w:val="ab"/>
              <w:rPr>
                <w:b/>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Pr>
                <w:sz w:val="22"/>
                <w:szCs w:val="22"/>
              </w:rPr>
              <w:t xml:space="preserve">, </w:t>
            </w:r>
            <w:r w:rsidRPr="00656611">
              <w:rPr>
                <w:sz w:val="22"/>
                <w:szCs w:val="22"/>
              </w:rPr>
              <w:t>текущий</w:t>
            </w:r>
          </w:p>
        </w:tc>
      </w:tr>
      <w:tr w:rsidR="000F588D" w:rsidRPr="00656611" w:rsidTr="00A23BE7">
        <w:trPr>
          <w:trHeight w:val="145"/>
        </w:trPr>
        <w:tc>
          <w:tcPr>
            <w:tcW w:w="1115" w:type="dxa"/>
          </w:tcPr>
          <w:p w:rsidR="000F588D" w:rsidRPr="00656611" w:rsidRDefault="00001BD1" w:rsidP="00C9209F">
            <w:pPr>
              <w:pStyle w:val="ab"/>
              <w:rPr>
                <w:sz w:val="22"/>
                <w:szCs w:val="22"/>
              </w:rPr>
            </w:pPr>
            <w:r>
              <w:rPr>
                <w:sz w:val="22"/>
                <w:szCs w:val="22"/>
              </w:rPr>
              <w:t>129-168</w:t>
            </w:r>
          </w:p>
        </w:tc>
        <w:tc>
          <w:tcPr>
            <w:tcW w:w="8950" w:type="dxa"/>
          </w:tcPr>
          <w:p w:rsidR="000F588D" w:rsidRPr="00656611" w:rsidRDefault="000F588D" w:rsidP="00C9209F">
            <w:pPr>
              <w:pStyle w:val="ab"/>
              <w:rPr>
                <w:b/>
                <w:color w:val="FF0000"/>
                <w:sz w:val="22"/>
                <w:szCs w:val="22"/>
              </w:rPr>
            </w:pPr>
            <w:r w:rsidRPr="00656611">
              <w:rPr>
                <w:b/>
                <w:sz w:val="22"/>
                <w:szCs w:val="22"/>
              </w:rPr>
              <w:t>Портрет человека</w:t>
            </w:r>
            <w:r w:rsidR="00001BD1">
              <w:rPr>
                <w:b/>
                <w:sz w:val="22"/>
                <w:szCs w:val="22"/>
              </w:rPr>
              <w:t xml:space="preserve">. </w:t>
            </w:r>
            <w:r w:rsidR="00001BD1" w:rsidRPr="00656611">
              <w:rPr>
                <w:sz w:val="22"/>
                <w:szCs w:val="22"/>
              </w:rPr>
              <w:t xml:space="preserve">Детали головы (рисунок). Прописные истины портрета. Портрет человека в фас.Рисунок живой головы. </w:t>
            </w:r>
            <w:r w:rsidR="00001BD1" w:rsidRPr="00656611">
              <w:rPr>
                <w:rStyle w:val="a4"/>
                <w:rFonts w:eastAsiaTheme="majorEastAsia"/>
                <w:b w:val="0"/>
                <w:sz w:val="22"/>
                <w:szCs w:val="22"/>
                <w:bdr w:val="none" w:sz="0" w:space="0" w:color="auto" w:frame="1"/>
                <w:shd w:val="clear" w:color="auto" w:fill="FFFFFF"/>
              </w:rPr>
              <w:t>Отдельные фрагменты человеческой головы</w:t>
            </w:r>
            <w:r w:rsidR="00001BD1" w:rsidRPr="00656611">
              <w:rPr>
                <w:rStyle w:val="a4"/>
                <w:rFonts w:eastAsiaTheme="majorEastAsia"/>
                <w:sz w:val="22"/>
                <w:szCs w:val="22"/>
                <w:bdr w:val="none" w:sz="0" w:space="0" w:color="auto" w:frame="1"/>
                <w:shd w:val="clear" w:color="auto" w:fill="FFFFFF"/>
              </w:rPr>
              <w:t>.</w:t>
            </w:r>
            <w:r w:rsidR="00001BD1" w:rsidRPr="00656611">
              <w:rPr>
                <w:rStyle w:val="apple-converted-space"/>
                <w:bCs/>
                <w:sz w:val="22"/>
                <w:szCs w:val="22"/>
                <w:bdr w:val="none" w:sz="0" w:space="0" w:color="auto" w:frame="1"/>
                <w:shd w:val="clear" w:color="auto" w:fill="FFFFFF"/>
              </w:rPr>
              <w:t> </w:t>
            </w:r>
            <w:hyperlink r:id="rId7" w:history="1">
              <w:r w:rsidR="00001BD1" w:rsidRPr="00656611">
                <w:rPr>
                  <w:rStyle w:val="a3"/>
                  <w:rFonts w:eastAsiaTheme="majorEastAsia"/>
                  <w:bCs/>
                  <w:color w:val="auto"/>
                  <w:sz w:val="22"/>
                  <w:szCs w:val="22"/>
                  <w:bdr w:val="none" w:sz="0" w:space="0" w:color="auto" w:frame="1"/>
                  <w:shd w:val="clear" w:color="auto" w:fill="FFFFFF"/>
                </w:rPr>
                <w:t>Глаза</w:t>
              </w:r>
            </w:hyperlink>
            <w:r w:rsidR="00001BD1">
              <w:rPr>
                <w:rStyle w:val="a3"/>
                <w:rFonts w:eastAsiaTheme="majorEastAsia"/>
                <w:bCs/>
                <w:color w:val="auto"/>
                <w:sz w:val="22"/>
                <w:szCs w:val="22"/>
                <w:bdr w:val="none" w:sz="0" w:space="0" w:color="auto" w:frame="1"/>
                <w:shd w:val="clear" w:color="auto" w:fill="FFFFFF"/>
              </w:rPr>
              <w:t xml:space="preserve">, нос, рот, ухо. </w:t>
            </w:r>
            <w:r w:rsidR="00001BD1" w:rsidRPr="00656611">
              <w:rPr>
                <w:sz w:val="22"/>
                <w:szCs w:val="22"/>
              </w:rPr>
              <w:t>Портрет друга.</w:t>
            </w:r>
            <w:r w:rsidR="00001BD1">
              <w:rPr>
                <w:sz w:val="22"/>
                <w:szCs w:val="22"/>
              </w:rPr>
              <w:t xml:space="preserve"> Автопортрет. </w:t>
            </w:r>
          </w:p>
        </w:tc>
        <w:tc>
          <w:tcPr>
            <w:tcW w:w="709" w:type="dxa"/>
            <w:vAlign w:val="center"/>
          </w:tcPr>
          <w:p w:rsidR="000F588D" w:rsidRPr="00656611" w:rsidRDefault="000F588D" w:rsidP="00C9209F">
            <w:pPr>
              <w:pStyle w:val="ab"/>
              <w:rPr>
                <w:b/>
                <w:color w:val="FF0000"/>
                <w:sz w:val="22"/>
                <w:szCs w:val="22"/>
              </w:rPr>
            </w:pPr>
            <w:r w:rsidRPr="00656611">
              <w:rPr>
                <w:b/>
                <w:sz w:val="22"/>
                <w:szCs w:val="22"/>
              </w:rPr>
              <w:t>40</w:t>
            </w:r>
          </w:p>
        </w:tc>
        <w:tc>
          <w:tcPr>
            <w:tcW w:w="709" w:type="dxa"/>
          </w:tcPr>
          <w:p w:rsidR="000F588D" w:rsidRPr="00656611" w:rsidRDefault="000F588D" w:rsidP="00C9209F">
            <w:pPr>
              <w:pStyle w:val="ab"/>
              <w:rPr>
                <w:b/>
                <w:sz w:val="22"/>
                <w:szCs w:val="22"/>
              </w:rPr>
            </w:pPr>
            <w:r w:rsidRPr="00656611">
              <w:rPr>
                <w:b/>
                <w:sz w:val="22"/>
                <w:szCs w:val="22"/>
              </w:rPr>
              <w:t>12</w:t>
            </w:r>
          </w:p>
        </w:tc>
        <w:tc>
          <w:tcPr>
            <w:tcW w:w="567" w:type="dxa"/>
            <w:vAlign w:val="center"/>
          </w:tcPr>
          <w:p w:rsidR="000F588D" w:rsidRPr="00656611" w:rsidRDefault="000F588D" w:rsidP="00C9209F">
            <w:pPr>
              <w:pStyle w:val="ab"/>
              <w:rPr>
                <w:b/>
                <w:sz w:val="22"/>
                <w:szCs w:val="22"/>
              </w:rPr>
            </w:pPr>
            <w:r w:rsidRPr="00656611">
              <w:rPr>
                <w:b/>
                <w:sz w:val="22"/>
                <w:szCs w:val="22"/>
              </w:rPr>
              <w:t>28</w:t>
            </w:r>
          </w:p>
        </w:tc>
        <w:tc>
          <w:tcPr>
            <w:tcW w:w="3685" w:type="dxa"/>
          </w:tcPr>
          <w:p w:rsidR="000F588D" w:rsidRPr="00656611" w:rsidRDefault="00001BD1" w:rsidP="00C9209F">
            <w:pPr>
              <w:pStyle w:val="ab"/>
              <w:rPr>
                <w:b/>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Pr>
                <w:sz w:val="22"/>
                <w:szCs w:val="22"/>
              </w:rPr>
              <w:t xml:space="preserve">, </w:t>
            </w:r>
            <w:r w:rsidRPr="00656611">
              <w:rPr>
                <w:sz w:val="22"/>
                <w:szCs w:val="22"/>
              </w:rPr>
              <w:t>текущий</w:t>
            </w:r>
          </w:p>
        </w:tc>
      </w:tr>
      <w:tr w:rsidR="000F588D" w:rsidRPr="00656611" w:rsidTr="00A23BE7">
        <w:trPr>
          <w:trHeight w:val="145"/>
        </w:trPr>
        <w:tc>
          <w:tcPr>
            <w:tcW w:w="1115" w:type="dxa"/>
          </w:tcPr>
          <w:p w:rsidR="000F588D" w:rsidRPr="00656611" w:rsidRDefault="00001BD1" w:rsidP="00C9209F">
            <w:pPr>
              <w:pStyle w:val="ab"/>
              <w:rPr>
                <w:sz w:val="22"/>
                <w:szCs w:val="22"/>
              </w:rPr>
            </w:pPr>
            <w:r>
              <w:rPr>
                <w:sz w:val="22"/>
                <w:szCs w:val="22"/>
              </w:rPr>
              <w:t>169-180</w:t>
            </w:r>
          </w:p>
        </w:tc>
        <w:tc>
          <w:tcPr>
            <w:tcW w:w="8950" w:type="dxa"/>
          </w:tcPr>
          <w:p w:rsidR="000F588D" w:rsidRPr="00656611" w:rsidRDefault="000F588D" w:rsidP="00C9209F">
            <w:pPr>
              <w:pStyle w:val="ab"/>
              <w:rPr>
                <w:b/>
                <w:sz w:val="22"/>
                <w:szCs w:val="22"/>
              </w:rPr>
            </w:pPr>
            <w:r w:rsidRPr="00656611">
              <w:rPr>
                <w:b/>
                <w:sz w:val="22"/>
                <w:szCs w:val="22"/>
              </w:rPr>
              <w:t>Рисунок фигуры человека.</w:t>
            </w:r>
            <w:r w:rsidR="00001BD1" w:rsidRPr="00656611">
              <w:rPr>
                <w:rStyle w:val="a4"/>
                <w:b w:val="0"/>
                <w:color w:val="000000"/>
                <w:sz w:val="22"/>
                <w:szCs w:val="22"/>
                <w:bdr w:val="none" w:sz="0" w:space="0" w:color="auto" w:frame="1"/>
                <w:shd w:val="clear" w:color="auto" w:fill="FFFFFF"/>
              </w:rPr>
              <w:t>Фигура человека в рост с натуры.Городские зарисовки</w:t>
            </w:r>
            <w:r w:rsidR="00001BD1" w:rsidRPr="00656611">
              <w:rPr>
                <w:rStyle w:val="a4"/>
                <w:color w:val="000000"/>
                <w:sz w:val="22"/>
                <w:szCs w:val="22"/>
                <w:bdr w:val="none" w:sz="0" w:space="0" w:color="auto" w:frame="1"/>
                <w:shd w:val="clear" w:color="auto" w:fill="FFFFFF"/>
              </w:rPr>
              <w:t>.</w:t>
            </w:r>
            <w:r w:rsidR="00001BD1" w:rsidRPr="00656611">
              <w:rPr>
                <w:rStyle w:val="apple-converted-space"/>
                <w:color w:val="000000"/>
                <w:sz w:val="22"/>
                <w:szCs w:val="22"/>
                <w:shd w:val="clear" w:color="auto" w:fill="FFFFFF"/>
              </w:rPr>
              <w:t> </w:t>
            </w:r>
            <w:r w:rsidR="00001BD1" w:rsidRPr="00656611">
              <w:rPr>
                <w:sz w:val="22"/>
                <w:szCs w:val="22"/>
                <w:shd w:val="clear" w:color="auto" w:fill="FFFFFF"/>
              </w:rPr>
              <w:t>Построение перспективы городских улиц, изображение архитектуры, движущихся людей в городской среде.</w:t>
            </w:r>
          </w:p>
        </w:tc>
        <w:tc>
          <w:tcPr>
            <w:tcW w:w="709" w:type="dxa"/>
            <w:vAlign w:val="center"/>
          </w:tcPr>
          <w:p w:rsidR="000F588D" w:rsidRPr="00656611" w:rsidRDefault="000F588D" w:rsidP="00C9209F">
            <w:pPr>
              <w:pStyle w:val="ab"/>
              <w:rPr>
                <w:b/>
                <w:sz w:val="22"/>
                <w:szCs w:val="22"/>
              </w:rPr>
            </w:pPr>
            <w:r w:rsidRPr="00656611">
              <w:rPr>
                <w:b/>
                <w:sz w:val="22"/>
                <w:szCs w:val="22"/>
              </w:rPr>
              <w:t>12</w:t>
            </w:r>
          </w:p>
        </w:tc>
        <w:tc>
          <w:tcPr>
            <w:tcW w:w="709" w:type="dxa"/>
          </w:tcPr>
          <w:p w:rsidR="000F588D" w:rsidRPr="00656611" w:rsidRDefault="000F588D" w:rsidP="00C9209F">
            <w:pPr>
              <w:pStyle w:val="ab"/>
              <w:rPr>
                <w:b/>
                <w:sz w:val="22"/>
                <w:szCs w:val="22"/>
              </w:rPr>
            </w:pPr>
            <w:r w:rsidRPr="00656611">
              <w:rPr>
                <w:b/>
                <w:sz w:val="22"/>
                <w:szCs w:val="22"/>
              </w:rPr>
              <w:t>2</w:t>
            </w:r>
          </w:p>
        </w:tc>
        <w:tc>
          <w:tcPr>
            <w:tcW w:w="567" w:type="dxa"/>
            <w:vAlign w:val="center"/>
          </w:tcPr>
          <w:p w:rsidR="000F588D" w:rsidRPr="00656611" w:rsidRDefault="000F588D" w:rsidP="00C9209F">
            <w:pPr>
              <w:pStyle w:val="ab"/>
              <w:rPr>
                <w:b/>
                <w:sz w:val="22"/>
                <w:szCs w:val="22"/>
              </w:rPr>
            </w:pPr>
            <w:r w:rsidRPr="00656611">
              <w:rPr>
                <w:b/>
                <w:sz w:val="22"/>
                <w:szCs w:val="22"/>
              </w:rPr>
              <w:t>10</w:t>
            </w:r>
          </w:p>
        </w:tc>
        <w:tc>
          <w:tcPr>
            <w:tcW w:w="3685" w:type="dxa"/>
          </w:tcPr>
          <w:p w:rsidR="000F588D" w:rsidRPr="00656611" w:rsidRDefault="00001BD1" w:rsidP="00C9209F">
            <w:pPr>
              <w:pStyle w:val="ab"/>
              <w:rPr>
                <w:b/>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Pr>
                <w:sz w:val="22"/>
                <w:szCs w:val="22"/>
              </w:rPr>
              <w:t xml:space="preserve">, </w:t>
            </w:r>
            <w:r w:rsidRPr="00656611">
              <w:rPr>
                <w:sz w:val="22"/>
                <w:szCs w:val="22"/>
              </w:rPr>
              <w:t>текущий</w:t>
            </w:r>
          </w:p>
        </w:tc>
      </w:tr>
      <w:tr w:rsidR="000F588D" w:rsidRPr="00656611" w:rsidTr="00A23BE7">
        <w:trPr>
          <w:trHeight w:val="145"/>
        </w:trPr>
        <w:tc>
          <w:tcPr>
            <w:tcW w:w="1115" w:type="dxa"/>
          </w:tcPr>
          <w:p w:rsidR="000F588D" w:rsidRPr="00656611" w:rsidRDefault="00001BD1" w:rsidP="00C9209F">
            <w:pPr>
              <w:pStyle w:val="ab"/>
              <w:rPr>
                <w:sz w:val="22"/>
                <w:szCs w:val="22"/>
              </w:rPr>
            </w:pPr>
            <w:r>
              <w:rPr>
                <w:sz w:val="22"/>
                <w:szCs w:val="22"/>
              </w:rPr>
              <w:t>181-188</w:t>
            </w:r>
          </w:p>
        </w:tc>
        <w:tc>
          <w:tcPr>
            <w:tcW w:w="8950" w:type="dxa"/>
          </w:tcPr>
          <w:p w:rsidR="000F588D" w:rsidRPr="00656611" w:rsidRDefault="000F588D" w:rsidP="00C9209F">
            <w:pPr>
              <w:pStyle w:val="ab"/>
              <w:rPr>
                <w:b/>
                <w:sz w:val="22"/>
                <w:szCs w:val="22"/>
              </w:rPr>
            </w:pPr>
            <w:r w:rsidRPr="00656611">
              <w:rPr>
                <w:b/>
                <w:sz w:val="22"/>
                <w:szCs w:val="22"/>
              </w:rPr>
              <w:t>Изготовление декоративной рамки-паспарту.</w:t>
            </w:r>
          </w:p>
        </w:tc>
        <w:tc>
          <w:tcPr>
            <w:tcW w:w="709" w:type="dxa"/>
            <w:vAlign w:val="center"/>
          </w:tcPr>
          <w:p w:rsidR="000F588D" w:rsidRPr="00656611" w:rsidRDefault="000F588D" w:rsidP="00C9209F">
            <w:pPr>
              <w:pStyle w:val="ab"/>
              <w:rPr>
                <w:b/>
                <w:sz w:val="22"/>
                <w:szCs w:val="22"/>
              </w:rPr>
            </w:pPr>
            <w:r w:rsidRPr="00656611">
              <w:rPr>
                <w:b/>
                <w:sz w:val="22"/>
                <w:szCs w:val="22"/>
              </w:rPr>
              <w:t>8</w:t>
            </w:r>
          </w:p>
        </w:tc>
        <w:tc>
          <w:tcPr>
            <w:tcW w:w="709" w:type="dxa"/>
          </w:tcPr>
          <w:p w:rsidR="000F588D" w:rsidRPr="00656611" w:rsidRDefault="000F588D" w:rsidP="00C9209F">
            <w:pPr>
              <w:pStyle w:val="ab"/>
              <w:rPr>
                <w:b/>
                <w:sz w:val="22"/>
                <w:szCs w:val="22"/>
              </w:rPr>
            </w:pPr>
            <w:r w:rsidRPr="00656611">
              <w:rPr>
                <w:b/>
                <w:sz w:val="22"/>
                <w:szCs w:val="22"/>
              </w:rPr>
              <w:t>1</w:t>
            </w:r>
          </w:p>
        </w:tc>
        <w:tc>
          <w:tcPr>
            <w:tcW w:w="567" w:type="dxa"/>
            <w:vAlign w:val="center"/>
          </w:tcPr>
          <w:p w:rsidR="000F588D" w:rsidRPr="00656611" w:rsidRDefault="000F588D" w:rsidP="00C9209F">
            <w:pPr>
              <w:pStyle w:val="ab"/>
              <w:rPr>
                <w:b/>
                <w:sz w:val="22"/>
                <w:szCs w:val="22"/>
              </w:rPr>
            </w:pPr>
            <w:r w:rsidRPr="00656611">
              <w:rPr>
                <w:b/>
                <w:sz w:val="22"/>
                <w:szCs w:val="22"/>
              </w:rPr>
              <w:t>7</w:t>
            </w:r>
          </w:p>
        </w:tc>
        <w:tc>
          <w:tcPr>
            <w:tcW w:w="3685" w:type="dxa"/>
          </w:tcPr>
          <w:p w:rsidR="000F588D" w:rsidRPr="00656611" w:rsidRDefault="00001BD1" w:rsidP="00C9209F">
            <w:pPr>
              <w:pStyle w:val="ab"/>
              <w:rPr>
                <w:b/>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Pr>
                <w:sz w:val="22"/>
                <w:szCs w:val="22"/>
              </w:rPr>
              <w:t>, тек.</w:t>
            </w:r>
          </w:p>
        </w:tc>
      </w:tr>
      <w:tr w:rsidR="000F588D" w:rsidRPr="00656611" w:rsidTr="00A23BE7">
        <w:trPr>
          <w:trHeight w:val="145"/>
        </w:trPr>
        <w:tc>
          <w:tcPr>
            <w:tcW w:w="1115" w:type="dxa"/>
          </w:tcPr>
          <w:p w:rsidR="000F588D" w:rsidRPr="00656611" w:rsidRDefault="00001BD1" w:rsidP="00C9209F">
            <w:pPr>
              <w:pStyle w:val="ab"/>
              <w:rPr>
                <w:sz w:val="22"/>
                <w:szCs w:val="22"/>
              </w:rPr>
            </w:pPr>
            <w:r>
              <w:rPr>
                <w:sz w:val="22"/>
                <w:szCs w:val="22"/>
              </w:rPr>
              <w:t>189-212</w:t>
            </w:r>
          </w:p>
        </w:tc>
        <w:tc>
          <w:tcPr>
            <w:tcW w:w="8950" w:type="dxa"/>
          </w:tcPr>
          <w:p w:rsidR="000F588D" w:rsidRPr="00656611" w:rsidRDefault="000F588D" w:rsidP="00C9209F">
            <w:pPr>
              <w:pStyle w:val="ab"/>
              <w:rPr>
                <w:b/>
                <w:sz w:val="22"/>
                <w:szCs w:val="22"/>
              </w:rPr>
            </w:pPr>
            <w:r w:rsidRPr="00656611">
              <w:rPr>
                <w:b/>
                <w:sz w:val="22"/>
                <w:szCs w:val="22"/>
              </w:rPr>
              <w:t>Рисуем пейзаж.</w:t>
            </w:r>
            <w:r w:rsidR="00001BD1" w:rsidRPr="00656611">
              <w:t>Вечерний город. Отражение в воде.</w:t>
            </w:r>
            <w:r w:rsidR="00001BD1" w:rsidRPr="00656611">
              <w:rPr>
                <w:sz w:val="22"/>
                <w:szCs w:val="22"/>
              </w:rPr>
              <w:t>Очарован лес стоит.</w:t>
            </w:r>
            <w:r w:rsidR="00001BD1" w:rsidRPr="00656611">
              <w:rPr>
                <w:sz w:val="22"/>
                <w:szCs w:val="22"/>
                <w:shd w:val="clear" w:color="auto" w:fill="F4F4F4"/>
              </w:rPr>
              <w:t>Тайна подводного царства»</w:t>
            </w:r>
            <w:r w:rsidR="00001BD1">
              <w:rPr>
                <w:sz w:val="22"/>
                <w:szCs w:val="22"/>
                <w:shd w:val="clear" w:color="auto" w:fill="F4F4F4"/>
              </w:rPr>
              <w:t xml:space="preserve">. </w:t>
            </w:r>
            <w:r w:rsidR="00001BD1" w:rsidRPr="00656611">
              <w:rPr>
                <w:sz w:val="22"/>
                <w:szCs w:val="22"/>
              </w:rPr>
              <w:t>Моя первая картина  «Висячие сады»</w:t>
            </w:r>
            <w:r w:rsidR="00001BD1">
              <w:rPr>
                <w:sz w:val="22"/>
                <w:szCs w:val="22"/>
              </w:rPr>
              <w:t xml:space="preserve">. </w:t>
            </w:r>
            <w:r w:rsidR="00001BD1" w:rsidRPr="00656611">
              <w:rPr>
                <w:sz w:val="22"/>
                <w:szCs w:val="22"/>
              </w:rPr>
              <w:t>Картина гуашью. Свободная тема. Творческая работа.Оформление работ.</w:t>
            </w:r>
          </w:p>
        </w:tc>
        <w:tc>
          <w:tcPr>
            <w:tcW w:w="709" w:type="dxa"/>
            <w:vAlign w:val="center"/>
          </w:tcPr>
          <w:p w:rsidR="000F588D" w:rsidRPr="00656611" w:rsidRDefault="000F588D" w:rsidP="00C9209F">
            <w:pPr>
              <w:pStyle w:val="ab"/>
              <w:rPr>
                <w:b/>
                <w:sz w:val="22"/>
                <w:szCs w:val="22"/>
              </w:rPr>
            </w:pPr>
            <w:r w:rsidRPr="00656611">
              <w:rPr>
                <w:b/>
                <w:sz w:val="22"/>
                <w:szCs w:val="22"/>
              </w:rPr>
              <w:t>24</w:t>
            </w:r>
          </w:p>
        </w:tc>
        <w:tc>
          <w:tcPr>
            <w:tcW w:w="709" w:type="dxa"/>
          </w:tcPr>
          <w:p w:rsidR="000F588D" w:rsidRPr="00656611" w:rsidRDefault="000F588D" w:rsidP="00C9209F">
            <w:pPr>
              <w:pStyle w:val="ab"/>
              <w:rPr>
                <w:b/>
                <w:sz w:val="22"/>
                <w:szCs w:val="22"/>
              </w:rPr>
            </w:pPr>
            <w:r w:rsidRPr="00656611">
              <w:rPr>
                <w:b/>
                <w:sz w:val="22"/>
                <w:szCs w:val="22"/>
              </w:rPr>
              <w:t>5</w:t>
            </w:r>
          </w:p>
        </w:tc>
        <w:tc>
          <w:tcPr>
            <w:tcW w:w="567" w:type="dxa"/>
            <w:vAlign w:val="center"/>
          </w:tcPr>
          <w:p w:rsidR="000F588D" w:rsidRPr="00656611" w:rsidRDefault="000F588D" w:rsidP="00C9209F">
            <w:pPr>
              <w:pStyle w:val="ab"/>
              <w:rPr>
                <w:b/>
                <w:sz w:val="22"/>
                <w:szCs w:val="22"/>
              </w:rPr>
            </w:pPr>
            <w:r w:rsidRPr="00656611">
              <w:rPr>
                <w:b/>
                <w:sz w:val="22"/>
                <w:szCs w:val="22"/>
              </w:rPr>
              <w:t>19</w:t>
            </w:r>
          </w:p>
        </w:tc>
        <w:tc>
          <w:tcPr>
            <w:tcW w:w="3685" w:type="dxa"/>
          </w:tcPr>
          <w:p w:rsidR="000F588D" w:rsidRPr="00656611" w:rsidRDefault="00001BD1" w:rsidP="00C9209F">
            <w:pPr>
              <w:pStyle w:val="ab"/>
              <w:rPr>
                <w:b/>
                <w:sz w:val="22"/>
                <w:szCs w:val="22"/>
              </w:rPr>
            </w:pPr>
            <w:r w:rsidRPr="00656611">
              <w:rPr>
                <w:sz w:val="22"/>
                <w:szCs w:val="22"/>
              </w:rPr>
              <w:t>Предварительный</w:t>
            </w:r>
            <w:r>
              <w:rPr>
                <w:sz w:val="22"/>
                <w:szCs w:val="22"/>
              </w:rPr>
              <w:t xml:space="preserve">, </w:t>
            </w:r>
            <w:r w:rsidRPr="00656611">
              <w:rPr>
                <w:sz w:val="22"/>
                <w:szCs w:val="22"/>
              </w:rPr>
              <w:t xml:space="preserve">наблюдение и анализ </w:t>
            </w:r>
            <w:proofErr w:type="spellStart"/>
            <w:r w:rsidRPr="00656611">
              <w:rPr>
                <w:sz w:val="22"/>
                <w:szCs w:val="22"/>
              </w:rPr>
              <w:t>изобраз-ных</w:t>
            </w:r>
            <w:proofErr w:type="spellEnd"/>
            <w:r w:rsidRPr="00656611">
              <w:rPr>
                <w:sz w:val="22"/>
                <w:szCs w:val="22"/>
              </w:rPr>
              <w:t xml:space="preserve"> умений</w:t>
            </w:r>
            <w:r>
              <w:rPr>
                <w:sz w:val="22"/>
                <w:szCs w:val="22"/>
              </w:rPr>
              <w:t xml:space="preserve">, </w:t>
            </w:r>
            <w:r w:rsidRPr="00656611">
              <w:rPr>
                <w:sz w:val="22"/>
                <w:szCs w:val="22"/>
              </w:rPr>
              <w:t>текущий</w:t>
            </w:r>
          </w:p>
        </w:tc>
      </w:tr>
      <w:tr w:rsidR="00001BD1" w:rsidRPr="00656611" w:rsidTr="00A23BE7">
        <w:trPr>
          <w:trHeight w:val="690"/>
        </w:trPr>
        <w:tc>
          <w:tcPr>
            <w:tcW w:w="1115" w:type="dxa"/>
          </w:tcPr>
          <w:p w:rsidR="00001BD1" w:rsidRPr="00656611" w:rsidRDefault="00001BD1" w:rsidP="00C9209F">
            <w:pPr>
              <w:pStyle w:val="ab"/>
              <w:rPr>
                <w:sz w:val="22"/>
                <w:szCs w:val="22"/>
              </w:rPr>
            </w:pPr>
            <w:r>
              <w:rPr>
                <w:sz w:val="22"/>
                <w:szCs w:val="22"/>
              </w:rPr>
              <w:t>213-216</w:t>
            </w:r>
          </w:p>
        </w:tc>
        <w:tc>
          <w:tcPr>
            <w:tcW w:w="8950" w:type="dxa"/>
          </w:tcPr>
          <w:p w:rsidR="00001BD1" w:rsidRPr="00656611" w:rsidRDefault="00001BD1" w:rsidP="00A23BE7">
            <w:pPr>
              <w:pStyle w:val="ab"/>
              <w:rPr>
                <w:b/>
                <w:sz w:val="22"/>
                <w:szCs w:val="22"/>
              </w:rPr>
            </w:pPr>
            <w:r w:rsidRPr="00656611">
              <w:rPr>
                <w:b/>
                <w:sz w:val="22"/>
                <w:szCs w:val="22"/>
              </w:rPr>
              <w:t>Выставка работ.</w:t>
            </w:r>
            <w:r w:rsidRPr="00656611">
              <w:rPr>
                <w:sz w:val="22"/>
                <w:szCs w:val="22"/>
              </w:rPr>
              <w:t xml:space="preserve">Организация выставки работ.Оформление интерьера Дома </w:t>
            </w:r>
            <w:r>
              <w:rPr>
                <w:sz w:val="22"/>
                <w:szCs w:val="22"/>
              </w:rPr>
              <w:t xml:space="preserve">детского </w:t>
            </w:r>
            <w:r w:rsidRPr="00656611">
              <w:rPr>
                <w:sz w:val="22"/>
                <w:szCs w:val="22"/>
              </w:rPr>
              <w:t>творчества.Итоговое занятие.</w:t>
            </w:r>
          </w:p>
        </w:tc>
        <w:tc>
          <w:tcPr>
            <w:tcW w:w="709" w:type="dxa"/>
            <w:vAlign w:val="center"/>
          </w:tcPr>
          <w:p w:rsidR="00001BD1" w:rsidRPr="00656611" w:rsidRDefault="00001BD1" w:rsidP="00C9209F">
            <w:pPr>
              <w:pStyle w:val="ab"/>
              <w:rPr>
                <w:b/>
                <w:sz w:val="22"/>
                <w:szCs w:val="22"/>
              </w:rPr>
            </w:pPr>
            <w:r w:rsidRPr="00656611">
              <w:rPr>
                <w:b/>
                <w:sz w:val="22"/>
                <w:szCs w:val="22"/>
              </w:rPr>
              <w:t>4</w:t>
            </w:r>
          </w:p>
        </w:tc>
        <w:tc>
          <w:tcPr>
            <w:tcW w:w="709" w:type="dxa"/>
          </w:tcPr>
          <w:p w:rsidR="00001BD1" w:rsidRPr="00656611" w:rsidRDefault="00001BD1" w:rsidP="00C9209F">
            <w:pPr>
              <w:pStyle w:val="ab"/>
              <w:rPr>
                <w:sz w:val="22"/>
                <w:szCs w:val="22"/>
              </w:rPr>
            </w:pPr>
          </w:p>
        </w:tc>
        <w:tc>
          <w:tcPr>
            <w:tcW w:w="567" w:type="dxa"/>
            <w:vAlign w:val="center"/>
          </w:tcPr>
          <w:p w:rsidR="00001BD1" w:rsidRPr="00656611" w:rsidRDefault="00001BD1" w:rsidP="00C9209F">
            <w:pPr>
              <w:pStyle w:val="ab"/>
              <w:rPr>
                <w:b/>
                <w:sz w:val="22"/>
                <w:szCs w:val="22"/>
              </w:rPr>
            </w:pPr>
            <w:r w:rsidRPr="00656611">
              <w:rPr>
                <w:b/>
                <w:sz w:val="22"/>
                <w:szCs w:val="22"/>
              </w:rPr>
              <w:t>4</w:t>
            </w:r>
          </w:p>
        </w:tc>
        <w:tc>
          <w:tcPr>
            <w:tcW w:w="3685" w:type="dxa"/>
          </w:tcPr>
          <w:p w:rsidR="00001BD1" w:rsidRPr="00656611" w:rsidRDefault="00A23BE7" w:rsidP="00C9209F">
            <w:pPr>
              <w:pStyle w:val="ab"/>
              <w:rPr>
                <w:sz w:val="22"/>
                <w:szCs w:val="22"/>
              </w:rPr>
            </w:pPr>
            <w:r w:rsidRPr="00656611">
              <w:rPr>
                <w:sz w:val="22"/>
                <w:szCs w:val="22"/>
              </w:rPr>
              <w:t>Т</w:t>
            </w:r>
            <w:r w:rsidR="00001BD1" w:rsidRPr="00656611">
              <w:rPr>
                <w:sz w:val="22"/>
                <w:szCs w:val="22"/>
              </w:rPr>
              <w:t>екущий</w:t>
            </w:r>
            <w:r>
              <w:rPr>
                <w:sz w:val="22"/>
                <w:szCs w:val="22"/>
              </w:rPr>
              <w:t xml:space="preserve">, </w:t>
            </w:r>
            <w:r w:rsidR="00001BD1" w:rsidRPr="00656611">
              <w:rPr>
                <w:sz w:val="22"/>
                <w:szCs w:val="22"/>
              </w:rPr>
              <w:t>итоговый</w:t>
            </w:r>
          </w:p>
          <w:p w:rsidR="00001BD1" w:rsidRPr="00656611" w:rsidRDefault="00001BD1" w:rsidP="00C9209F">
            <w:pPr>
              <w:pStyle w:val="ab"/>
              <w:rPr>
                <w:b/>
                <w:sz w:val="22"/>
                <w:szCs w:val="22"/>
              </w:rPr>
            </w:pPr>
            <w:r w:rsidRPr="00656611">
              <w:rPr>
                <w:sz w:val="22"/>
                <w:szCs w:val="22"/>
              </w:rPr>
              <w:t>организация выставки</w:t>
            </w:r>
          </w:p>
        </w:tc>
      </w:tr>
      <w:tr w:rsidR="000F588D" w:rsidRPr="00656611" w:rsidTr="00A23BE7">
        <w:trPr>
          <w:trHeight w:val="406"/>
        </w:trPr>
        <w:tc>
          <w:tcPr>
            <w:tcW w:w="1115" w:type="dxa"/>
          </w:tcPr>
          <w:p w:rsidR="000F588D" w:rsidRPr="00656611" w:rsidRDefault="000F588D" w:rsidP="00C9209F">
            <w:pPr>
              <w:pStyle w:val="ab"/>
              <w:rPr>
                <w:b/>
                <w:sz w:val="22"/>
                <w:szCs w:val="22"/>
              </w:rPr>
            </w:pPr>
          </w:p>
        </w:tc>
        <w:tc>
          <w:tcPr>
            <w:tcW w:w="8950" w:type="dxa"/>
          </w:tcPr>
          <w:p w:rsidR="000F588D" w:rsidRPr="00656611" w:rsidRDefault="000F588D" w:rsidP="00C9209F">
            <w:pPr>
              <w:pStyle w:val="ab"/>
              <w:rPr>
                <w:b/>
                <w:sz w:val="22"/>
                <w:szCs w:val="22"/>
              </w:rPr>
            </w:pPr>
            <w:r w:rsidRPr="00656611">
              <w:rPr>
                <w:b/>
                <w:sz w:val="22"/>
                <w:szCs w:val="22"/>
              </w:rPr>
              <w:t>Всего занятий</w:t>
            </w:r>
          </w:p>
        </w:tc>
        <w:tc>
          <w:tcPr>
            <w:tcW w:w="709" w:type="dxa"/>
            <w:vAlign w:val="center"/>
          </w:tcPr>
          <w:p w:rsidR="000F588D" w:rsidRPr="00656611" w:rsidRDefault="000F588D" w:rsidP="00C9209F">
            <w:pPr>
              <w:pStyle w:val="ab"/>
              <w:rPr>
                <w:b/>
                <w:sz w:val="22"/>
                <w:szCs w:val="22"/>
              </w:rPr>
            </w:pPr>
            <w:r w:rsidRPr="00656611">
              <w:rPr>
                <w:b/>
                <w:sz w:val="22"/>
                <w:szCs w:val="22"/>
              </w:rPr>
              <w:t>216</w:t>
            </w:r>
          </w:p>
        </w:tc>
        <w:tc>
          <w:tcPr>
            <w:tcW w:w="709" w:type="dxa"/>
          </w:tcPr>
          <w:p w:rsidR="000F588D" w:rsidRPr="00656611" w:rsidRDefault="000F588D" w:rsidP="00C9209F">
            <w:pPr>
              <w:pStyle w:val="ab"/>
              <w:rPr>
                <w:b/>
                <w:sz w:val="22"/>
                <w:szCs w:val="22"/>
              </w:rPr>
            </w:pPr>
            <w:r w:rsidRPr="00656611">
              <w:rPr>
                <w:b/>
                <w:sz w:val="22"/>
                <w:szCs w:val="22"/>
              </w:rPr>
              <w:t>52</w:t>
            </w:r>
          </w:p>
        </w:tc>
        <w:tc>
          <w:tcPr>
            <w:tcW w:w="567" w:type="dxa"/>
            <w:vAlign w:val="center"/>
          </w:tcPr>
          <w:p w:rsidR="000F588D" w:rsidRPr="00656611" w:rsidRDefault="000F588D" w:rsidP="00C9209F">
            <w:pPr>
              <w:pStyle w:val="ab"/>
              <w:rPr>
                <w:b/>
                <w:sz w:val="22"/>
                <w:szCs w:val="22"/>
              </w:rPr>
            </w:pPr>
            <w:r w:rsidRPr="00656611">
              <w:rPr>
                <w:b/>
                <w:sz w:val="22"/>
                <w:szCs w:val="22"/>
              </w:rPr>
              <w:t>164</w:t>
            </w:r>
          </w:p>
        </w:tc>
        <w:tc>
          <w:tcPr>
            <w:tcW w:w="3685" w:type="dxa"/>
          </w:tcPr>
          <w:p w:rsidR="000F588D" w:rsidRPr="00656611" w:rsidRDefault="000F588D" w:rsidP="00C9209F">
            <w:pPr>
              <w:pStyle w:val="ab"/>
              <w:rPr>
                <w:b/>
                <w:sz w:val="22"/>
                <w:szCs w:val="22"/>
              </w:rPr>
            </w:pPr>
          </w:p>
        </w:tc>
      </w:tr>
    </w:tbl>
    <w:p w:rsidR="00656611" w:rsidRDefault="00656611" w:rsidP="00C00489">
      <w:pPr>
        <w:spacing w:after="0" w:line="312" w:lineRule="atLeast"/>
        <w:ind w:left="708"/>
        <w:jc w:val="center"/>
        <w:textAlignment w:val="baseline"/>
        <w:rPr>
          <w:rFonts w:ascii="Times New Roman" w:eastAsia="Times New Roman" w:hAnsi="Times New Roman" w:cs="Times New Roman"/>
          <w:b/>
          <w:bCs/>
          <w:sz w:val="24"/>
          <w:szCs w:val="24"/>
          <w:bdr w:val="none" w:sz="0" w:space="0" w:color="auto" w:frame="1"/>
          <w:lang w:eastAsia="ru-RU"/>
        </w:rPr>
      </w:pPr>
    </w:p>
    <w:p w:rsidR="00656611" w:rsidRDefault="00656611" w:rsidP="00C00489">
      <w:pPr>
        <w:spacing w:after="0" w:line="312" w:lineRule="atLeast"/>
        <w:ind w:left="708"/>
        <w:jc w:val="center"/>
        <w:textAlignment w:val="baseline"/>
        <w:rPr>
          <w:rFonts w:ascii="Times New Roman" w:eastAsia="Times New Roman" w:hAnsi="Times New Roman" w:cs="Times New Roman"/>
          <w:b/>
          <w:bCs/>
          <w:sz w:val="24"/>
          <w:szCs w:val="24"/>
          <w:bdr w:val="none" w:sz="0" w:space="0" w:color="auto" w:frame="1"/>
          <w:lang w:eastAsia="ru-RU"/>
        </w:rPr>
      </w:pPr>
    </w:p>
    <w:p w:rsidR="00697628" w:rsidRDefault="00697628" w:rsidP="00C00489">
      <w:pPr>
        <w:spacing w:after="0" w:line="312" w:lineRule="atLeast"/>
        <w:ind w:left="708"/>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 xml:space="preserve">СОДЕРЖАНИЕ </w:t>
      </w:r>
      <w:r w:rsidR="00CA768A">
        <w:rPr>
          <w:rFonts w:ascii="Times New Roman" w:eastAsia="Times New Roman" w:hAnsi="Times New Roman" w:cs="Times New Roman"/>
          <w:b/>
          <w:bCs/>
          <w:sz w:val="24"/>
          <w:szCs w:val="24"/>
          <w:bdr w:val="none" w:sz="0" w:space="0" w:color="auto" w:frame="1"/>
          <w:lang w:eastAsia="ru-RU"/>
        </w:rPr>
        <w:t>ПРОГРАММЫ</w:t>
      </w:r>
    </w:p>
    <w:p w:rsidR="00C00489" w:rsidRDefault="00C00489" w:rsidP="00C00489">
      <w:pPr>
        <w:spacing w:after="0" w:line="312" w:lineRule="atLeast"/>
        <w:ind w:left="708"/>
        <w:jc w:val="center"/>
        <w:textAlignment w:val="baseline"/>
        <w:rPr>
          <w:rFonts w:ascii="Times New Roman" w:eastAsia="Times New Roman" w:hAnsi="Times New Roman" w:cs="Times New Roman"/>
          <w:b/>
          <w:bCs/>
          <w:sz w:val="24"/>
          <w:szCs w:val="24"/>
          <w:bdr w:val="none" w:sz="0" w:space="0" w:color="auto" w:frame="1"/>
          <w:lang w:eastAsia="ru-RU"/>
        </w:rPr>
      </w:pPr>
      <w:r w:rsidRPr="002F1E33">
        <w:rPr>
          <w:rFonts w:ascii="Times New Roman" w:eastAsia="Times New Roman" w:hAnsi="Times New Roman" w:cs="Times New Roman"/>
          <w:b/>
          <w:bCs/>
          <w:sz w:val="24"/>
          <w:szCs w:val="24"/>
          <w:bdr w:val="none" w:sz="0" w:space="0" w:color="auto" w:frame="1"/>
          <w:lang w:eastAsia="ru-RU"/>
        </w:rPr>
        <w:t>СО</w:t>
      </w:r>
      <w:r>
        <w:rPr>
          <w:rFonts w:ascii="Times New Roman" w:eastAsia="Times New Roman" w:hAnsi="Times New Roman" w:cs="Times New Roman"/>
          <w:b/>
          <w:bCs/>
          <w:sz w:val="24"/>
          <w:szCs w:val="24"/>
          <w:bdr w:val="none" w:sz="0" w:space="0" w:color="auto" w:frame="1"/>
          <w:lang w:eastAsia="ru-RU"/>
        </w:rPr>
        <w:t>ДЕРЖАНИЕ УЧЕБНОГО ПЛАНА ПЕРВОГО</w:t>
      </w:r>
      <w:r w:rsidRPr="002F1E33">
        <w:rPr>
          <w:rFonts w:ascii="Times New Roman" w:eastAsia="Times New Roman" w:hAnsi="Times New Roman" w:cs="Times New Roman"/>
          <w:b/>
          <w:bCs/>
          <w:sz w:val="24"/>
          <w:szCs w:val="24"/>
          <w:bdr w:val="none" w:sz="0" w:space="0" w:color="auto" w:frame="1"/>
          <w:lang w:eastAsia="ru-RU"/>
        </w:rPr>
        <w:t xml:space="preserve"> ГОДА ОБУЧЕНИЯ</w:t>
      </w:r>
    </w:p>
    <w:p w:rsidR="00C00489" w:rsidRDefault="00C00489" w:rsidP="006041CC">
      <w:pPr>
        <w:spacing w:after="0" w:line="240" w:lineRule="auto"/>
        <w:jc w:val="center"/>
        <w:rPr>
          <w:rFonts w:ascii="Times New Roman" w:hAnsi="Times New Roman" w:cs="Times New Roman"/>
          <w:b/>
          <w:sz w:val="24"/>
          <w:szCs w:val="24"/>
        </w:rPr>
      </w:pPr>
    </w:p>
    <w:p w:rsidR="00C00489" w:rsidRDefault="00C00489" w:rsidP="00F55DB3">
      <w:pPr>
        <w:ind w:left="708"/>
      </w:pPr>
      <w:r w:rsidRPr="004A7CCF">
        <w:rPr>
          <w:rFonts w:ascii="Times New Roman" w:eastAsia="Times New Roman" w:hAnsi="Times New Roman" w:cs="Times New Roman"/>
          <w:b/>
          <w:lang w:eastAsia="ru-RU"/>
        </w:rPr>
        <w:t>Работа с</w:t>
      </w:r>
      <w:r>
        <w:rPr>
          <w:rFonts w:ascii="Times New Roman" w:eastAsia="Times New Roman" w:hAnsi="Times New Roman" w:cs="Times New Roman"/>
          <w:b/>
          <w:lang w:eastAsia="ru-RU"/>
        </w:rPr>
        <w:t xml:space="preserve"> цветом (10 часов)</w:t>
      </w:r>
    </w:p>
    <w:p w:rsidR="00C00489" w:rsidRPr="00A65C03" w:rsidRDefault="00C00489" w:rsidP="00A23BE7">
      <w:pPr>
        <w:ind w:left="708"/>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Вводное занятие. </w:t>
      </w:r>
      <w:r w:rsidRPr="00A65C03">
        <w:rPr>
          <w:rFonts w:ascii="Times New Roman" w:eastAsia="Times New Roman" w:hAnsi="Times New Roman" w:cs="Times New Roman"/>
          <w:lang w:eastAsia="ru-RU"/>
        </w:rPr>
        <w:t xml:space="preserve">Путешествие по стране </w:t>
      </w:r>
      <w:proofErr w:type="spellStart"/>
      <w:r w:rsidRPr="00A65C03">
        <w:rPr>
          <w:rFonts w:ascii="Times New Roman" w:eastAsia="Times New Roman" w:hAnsi="Times New Roman" w:cs="Times New Roman"/>
          <w:lang w:eastAsia="ru-RU"/>
        </w:rPr>
        <w:t>Рисовандии.Непрозрачные</w:t>
      </w:r>
      <w:proofErr w:type="spellEnd"/>
      <w:r w:rsidRPr="00A65C03">
        <w:rPr>
          <w:rFonts w:ascii="Times New Roman" w:eastAsia="Times New Roman" w:hAnsi="Times New Roman" w:cs="Times New Roman"/>
          <w:lang w:eastAsia="ru-RU"/>
        </w:rPr>
        <w:t xml:space="preserve"> гуашевые и прозрачные </w:t>
      </w:r>
      <w:proofErr w:type="spellStart"/>
      <w:r w:rsidRPr="00A65C03">
        <w:rPr>
          <w:rFonts w:ascii="Times New Roman" w:eastAsia="Times New Roman" w:hAnsi="Times New Roman" w:cs="Times New Roman"/>
          <w:lang w:eastAsia="ru-RU"/>
        </w:rPr>
        <w:t>акварельные.Сказка</w:t>
      </w:r>
      <w:proofErr w:type="spellEnd"/>
      <w:r w:rsidRPr="00A65C03">
        <w:rPr>
          <w:rFonts w:ascii="Times New Roman" w:eastAsia="Times New Roman" w:hAnsi="Times New Roman" w:cs="Times New Roman"/>
          <w:lang w:eastAsia="ru-RU"/>
        </w:rPr>
        <w:t xml:space="preserve"> про краски «Кто главнее?».Основные хроматические цвета (три волшебных краски).Раскрашивание подвижной игрушки – самоделки.Составные цвета. Смешивание основных красок для получения составных (техника лессировки, пуантилизма, «а-ля прима»).Способ рисования «по мокрому фону».В царстве </w:t>
      </w:r>
      <w:proofErr w:type="spellStart"/>
      <w:r w:rsidRPr="00A65C03">
        <w:rPr>
          <w:rFonts w:ascii="Times New Roman" w:eastAsia="Times New Roman" w:hAnsi="Times New Roman" w:cs="Times New Roman"/>
          <w:lang w:eastAsia="ru-RU"/>
        </w:rPr>
        <w:t>Солнца.Теплая</w:t>
      </w:r>
      <w:proofErr w:type="spellEnd"/>
      <w:r w:rsidRPr="00A65C03">
        <w:rPr>
          <w:rFonts w:ascii="Times New Roman" w:eastAsia="Times New Roman" w:hAnsi="Times New Roman" w:cs="Times New Roman"/>
          <w:lang w:eastAsia="ru-RU"/>
        </w:rPr>
        <w:t xml:space="preserve"> цветовая </w:t>
      </w:r>
      <w:proofErr w:type="spellStart"/>
      <w:r w:rsidRPr="00A65C03">
        <w:rPr>
          <w:rFonts w:ascii="Times New Roman" w:eastAsia="Times New Roman" w:hAnsi="Times New Roman" w:cs="Times New Roman"/>
          <w:lang w:eastAsia="ru-RU"/>
        </w:rPr>
        <w:t>гамма.Закреплять</w:t>
      </w:r>
      <w:proofErr w:type="spellEnd"/>
      <w:r w:rsidRPr="00A65C03">
        <w:rPr>
          <w:rFonts w:ascii="Times New Roman" w:eastAsia="Times New Roman" w:hAnsi="Times New Roman" w:cs="Times New Roman"/>
          <w:lang w:eastAsia="ru-RU"/>
        </w:rPr>
        <w:t xml:space="preserve"> знание детьми разных оттенков.Художественное конструирование здания из геометрических элементов с соответствующей дорисовкой, украшениями.В царстве Солнца.Теплая цветовая гамма.Закреплять знание детьми разных оттенков.Художественное конструирование здания из геометрических элементов с соответствующей дорисовкой, украшениями.В царстве Льда.Холодная цветовая гамма.Острые и плавные формы предметов..Сказка о красках, веселых и грустных.Последовательность цветового спектра, знание основных и составных цветов..Сказка о красках, веселых и грустных.Последовательность цветового спектра, знание основных и составных </w:t>
      </w:r>
      <w:proofErr w:type="spellStart"/>
      <w:r w:rsidRPr="00A65C03">
        <w:rPr>
          <w:rFonts w:ascii="Times New Roman" w:eastAsia="Times New Roman" w:hAnsi="Times New Roman" w:cs="Times New Roman"/>
          <w:lang w:eastAsia="ru-RU"/>
        </w:rPr>
        <w:t>цветов.Проектная</w:t>
      </w:r>
      <w:proofErr w:type="spellEnd"/>
      <w:r w:rsidRPr="00A65C03">
        <w:rPr>
          <w:rFonts w:ascii="Times New Roman" w:eastAsia="Times New Roman" w:hAnsi="Times New Roman" w:cs="Times New Roman"/>
          <w:lang w:eastAsia="ru-RU"/>
        </w:rPr>
        <w:t xml:space="preserve"> работа.«Осенние листья».Сказка о фломастерах и цветных карандашах. Яркие, звонкие и нежные краски. Смешивание двух техник.</w:t>
      </w:r>
    </w:p>
    <w:p w:rsidR="00C00489" w:rsidRDefault="00C00489" w:rsidP="00F55DB3">
      <w:pPr>
        <w:ind w:left="708"/>
        <w:rPr>
          <w:rFonts w:ascii="Times New Roman" w:eastAsia="Times New Roman" w:hAnsi="Times New Roman" w:cs="Times New Roman"/>
          <w:b/>
          <w:lang w:eastAsia="ru-RU"/>
        </w:rPr>
      </w:pPr>
      <w:r w:rsidRPr="004A7CCF">
        <w:rPr>
          <w:rFonts w:ascii="Times New Roman" w:eastAsia="Times New Roman" w:hAnsi="Times New Roman" w:cs="Times New Roman"/>
          <w:b/>
          <w:lang w:eastAsia="ru-RU"/>
        </w:rPr>
        <w:lastRenderedPageBreak/>
        <w:t>Работа над линией.Многообразие линий</w:t>
      </w:r>
      <w:r>
        <w:rPr>
          <w:rFonts w:ascii="Times New Roman" w:eastAsia="Times New Roman" w:hAnsi="Times New Roman" w:cs="Times New Roman"/>
          <w:b/>
          <w:lang w:eastAsia="ru-RU"/>
        </w:rPr>
        <w:t xml:space="preserve"> (10 часов)</w:t>
      </w:r>
    </w:p>
    <w:p w:rsidR="00C00489" w:rsidRPr="00A65C03" w:rsidRDefault="00C00489" w:rsidP="00A23BE7">
      <w:pPr>
        <w:ind w:left="708"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 гости к кисточкам.Приемы работы с кистью (всей кистью, концом).Виды линий, их характер и движение на бумаге и в музыке.Сказка о простом карандаше и резинке.Способы передачи тона с помощью штриховки.Рисование гнезда «сеточкой», шерсти котика – короткими штрихами. Графика.Волшебная страна Игрушек.</w:t>
      </w:r>
      <w:r>
        <w:rPr>
          <w:rFonts w:ascii="Times New Roman" w:eastAsia="Times New Roman" w:hAnsi="Times New Roman" w:cs="Times New Roman"/>
          <w:lang w:eastAsia="ru-RU"/>
        </w:rPr>
        <w:t xml:space="preserve"> Рисунок </w:t>
      </w:r>
      <w:r w:rsidRPr="00A65C03">
        <w:rPr>
          <w:rFonts w:ascii="Times New Roman" w:eastAsia="Times New Roman" w:hAnsi="Times New Roman" w:cs="Times New Roman"/>
          <w:lang w:eastAsia="ru-RU"/>
        </w:rPr>
        <w:t xml:space="preserve"> игрушки.Игрушечные пе</w:t>
      </w:r>
      <w:r>
        <w:rPr>
          <w:rFonts w:ascii="Times New Roman" w:eastAsia="Times New Roman" w:hAnsi="Times New Roman" w:cs="Times New Roman"/>
          <w:lang w:eastAsia="ru-RU"/>
        </w:rPr>
        <w:t xml:space="preserve">тушки </w:t>
      </w:r>
      <w:r w:rsidRPr="00A65C03">
        <w:rPr>
          <w:rFonts w:ascii="Times New Roman" w:eastAsia="Times New Roman" w:hAnsi="Times New Roman" w:cs="Times New Roman"/>
          <w:lang w:eastAsia="ru-RU"/>
        </w:rPr>
        <w:t xml:space="preserve">Разнообразие форм предметов, возможности линий.Закрепить знание контрастных цветов.Роспись  петушков.Разнообразие форм предметов, возможности линий.Закрепить знание контрастных цветов..В гости к кисточкам.Приемы работы с кистью (всей кистью, концом).Виды линий, их характер и движение на бумаге и в музыке.Принципы построения орнамента .Ритм линий. Развитие ассоциативного мышления.1)    Рисование бордюров.2)    Роспись посудных форм.Сказка о том, как поспорили кисти и перья.Показать возможности линий, приемы работы с кистью и </w:t>
      </w:r>
      <w:proofErr w:type="spellStart"/>
      <w:r w:rsidRPr="00A65C03">
        <w:rPr>
          <w:rFonts w:ascii="Times New Roman" w:eastAsia="Times New Roman" w:hAnsi="Times New Roman" w:cs="Times New Roman"/>
          <w:lang w:eastAsia="ru-RU"/>
        </w:rPr>
        <w:t>палочкой.Кляксография</w:t>
      </w:r>
      <w:proofErr w:type="spellEnd"/>
      <w:r w:rsidRPr="00A65C03">
        <w:rPr>
          <w:rFonts w:ascii="Times New Roman" w:eastAsia="Times New Roman" w:hAnsi="Times New Roman" w:cs="Times New Roman"/>
          <w:lang w:eastAsia="ru-RU"/>
        </w:rPr>
        <w:t>. Дорисовка пятна кистью (птичка, ежик).</w:t>
      </w:r>
    </w:p>
    <w:p w:rsidR="00C00489" w:rsidRDefault="00C00489" w:rsidP="00F55DB3">
      <w:pPr>
        <w:ind w:left="708"/>
      </w:pPr>
      <w:r>
        <w:rPr>
          <w:rFonts w:ascii="Times New Roman" w:eastAsia="Times New Roman" w:hAnsi="Times New Roman" w:cs="Times New Roman"/>
          <w:b/>
          <w:lang w:eastAsia="ru-RU"/>
        </w:rPr>
        <w:t>В царстве Флоры (8 часов)</w:t>
      </w:r>
    </w:p>
    <w:p w:rsidR="00C00489" w:rsidRPr="00A65C03" w:rsidRDefault="00C00489" w:rsidP="00F55DB3">
      <w:pPr>
        <w:ind w:left="708"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В царстве Флоры. Сосна и дуб.Образы сосен – великанов и дубов-богатырей (на картинах, в стихах, в музыке).Показать характер линий, ритм пятен (крона - техника тычка, прием работы с мятой бумагой).Надежные папины руки сумеют сберечь этот мир.Образ богатыря – защитника (на картинах, в стихах, в музыке). Коллаж.Лепка фигуры богатыря по частям ленточным способом.. Береза.Разные образы – стройная красавица и озорная девочка. Передача разных по характеру линий, их направление.Рисование большой и маленькой березы.. Рябинка.Передача через характер линий образа хрупкой девочки.Ритм пятен (ягоды – техника тычка).Показать борьбу теплой и холодной цветовой гаммы (на голубом фоне «горят» красные ягоды).. Ель.Показать характер, ритм, движение и направление линий. Отработка технических приемов рисования (концом, плашмя, </w:t>
      </w:r>
      <w:proofErr w:type="spellStart"/>
      <w:r w:rsidRPr="00A65C03">
        <w:rPr>
          <w:rFonts w:ascii="Times New Roman" w:eastAsia="Times New Roman" w:hAnsi="Times New Roman" w:cs="Times New Roman"/>
          <w:lang w:eastAsia="ru-RU"/>
        </w:rPr>
        <w:t>примакиванием</w:t>
      </w:r>
      <w:proofErr w:type="spellEnd"/>
      <w:r w:rsidRPr="00A65C03">
        <w:rPr>
          <w:rFonts w:ascii="Times New Roman" w:eastAsia="Times New Roman" w:hAnsi="Times New Roman" w:cs="Times New Roman"/>
          <w:lang w:eastAsia="ru-RU"/>
        </w:rPr>
        <w:t>).</w:t>
      </w:r>
      <w:r>
        <w:rPr>
          <w:rFonts w:ascii="Times New Roman" w:eastAsia="Times New Roman" w:hAnsi="Times New Roman" w:cs="Times New Roman"/>
          <w:lang w:eastAsia="ru-RU"/>
        </w:rPr>
        <w:t xml:space="preserve"> Рисование</w:t>
      </w:r>
      <w:r w:rsidRPr="00A65C03">
        <w:rPr>
          <w:rFonts w:ascii="Times New Roman" w:eastAsia="Times New Roman" w:hAnsi="Times New Roman" w:cs="Times New Roman"/>
          <w:lang w:eastAsia="ru-RU"/>
        </w:rPr>
        <w:t xml:space="preserve"> большой и маленькой ели.</w:t>
      </w:r>
    </w:p>
    <w:p w:rsidR="00F55DB3" w:rsidRDefault="00C00489" w:rsidP="00A23BE7">
      <w:pPr>
        <w:ind w:left="708"/>
        <w:rPr>
          <w:rFonts w:ascii="Times New Roman" w:eastAsia="Times New Roman" w:hAnsi="Times New Roman" w:cs="Times New Roman"/>
          <w:lang w:eastAsia="ru-RU"/>
        </w:rPr>
      </w:pPr>
      <w:r w:rsidRPr="004A7CCF">
        <w:rPr>
          <w:rFonts w:ascii="Times New Roman" w:eastAsia="Times New Roman" w:hAnsi="Times New Roman" w:cs="Times New Roman"/>
          <w:b/>
          <w:lang w:eastAsia="ru-RU"/>
        </w:rPr>
        <w:t>Работа над формой.Рисуем птиц.</w:t>
      </w:r>
      <w:r w:rsidR="00F55DB3">
        <w:rPr>
          <w:rFonts w:ascii="Times New Roman" w:eastAsia="Times New Roman" w:hAnsi="Times New Roman" w:cs="Times New Roman"/>
          <w:b/>
          <w:lang w:eastAsia="ru-RU"/>
        </w:rPr>
        <w:t xml:space="preserve"> (</w:t>
      </w:r>
      <w:r>
        <w:rPr>
          <w:rFonts w:ascii="Times New Roman" w:eastAsia="Times New Roman" w:hAnsi="Times New Roman" w:cs="Times New Roman"/>
          <w:b/>
          <w:lang w:eastAsia="ru-RU"/>
        </w:rPr>
        <w:t>14</w:t>
      </w:r>
      <w:r w:rsidR="00F55DB3">
        <w:rPr>
          <w:rFonts w:ascii="Times New Roman" w:eastAsia="Times New Roman" w:hAnsi="Times New Roman" w:cs="Times New Roman"/>
          <w:b/>
          <w:lang w:eastAsia="ru-RU"/>
        </w:rPr>
        <w:t xml:space="preserve"> часов). </w:t>
      </w:r>
      <w:r w:rsidR="00F55DB3" w:rsidRPr="004A7CCF">
        <w:rPr>
          <w:rFonts w:ascii="Times New Roman" w:eastAsia="Times New Roman" w:hAnsi="Times New Roman" w:cs="Times New Roman"/>
          <w:b/>
          <w:lang w:eastAsia="ru-RU"/>
        </w:rPr>
        <w:t>Рисуем птиц.</w:t>
      </w:r>
      <w:r w:rsidR="00F55DB3" w:rsidRPr="00A65C03">
        <w:rPr>
          <w:rFonts w:ascii="Times New Roman" w:eastAsia="Times New Roman" w:hAnsi="Times New Roman" w:cs="Times New Roman"/>
          <w:lang w:eastAsia="ru-RU"/>
        </w:rPr>
        <w:t>Рисование птиц. Петух.Знакомст</w:t>
      </w:r>
      <w:r w:rsidR="00F55DB3">
        <w:rPr>
          <w:rFonts w:ascii="Times New Roman" w:eastAsia="Times New Roman" w:hAnsi="Times New Roman" w:cs="Times New Roman"/>
          <w:lang w:eastAsia="ru-RU"/>
        </w:rPr>
        <w:t>во с поэтапным рисованием птиц.</w:t>
      </w:r>
      <w:r w:rsidR="00F55DB3" w:rsidRPr="00A65C03">
        <w:rPr>
          <w:rFonts w:ascii="Times New Roman" w:eastAsia="Times New Roman" w:hAnsi="Times New Roman" w:cs="Times New Roman"/>
          <w:lang w:eastAsia="ru-RU"/>
        </w:rPr>
        <w:t>Большеглазая сова.Использование линий разной конфигурации.Создать видимость оперения – щетинкой.Попугай.Разнообразие видов попугаев, использование ярких, веселых красок.Лебедь.Грациозность в изгибе линий.Новый способ рисования – мелом (легкость, воздушность).</w:t>
      </w:r>
      <w:r w:rsidR="00F55DB3">
        <w:rPr>
          <w:rFonts w:ascii="Times New Roman" w:eastAsia="Times New Roman" w:hAnsi="Times New Roman" w:cs="Times New Roman"/>
          <w:b/>
          <w:lang w:eastAsia="ru-RU"/>
        </w:rPr>
        <w:t>     </w:t>
      </w:r>
      <w:r w:rsidR="00F55DB3" w:rsidRPr="004A7CCF">
        <w:rPr>
          <w:rFonts w:ascii="Times New Roman" w:eastAsia="Times New Roman" w:hAnsi="Times New Roman" w:cs="Times New Roman"/>
          <w:b/>
          <w:lang w:eastAsia="ru-RU"/>
        </w:rPr>
        <w:t>Рисование насекомых.</w:t>
      </w:r>
      <w:r w:rsidR="00F55DB3" w:rsidRPr="00A65C03">
        <w:rPr>
          <w:rFonts w:ascii="Times New Roman" w:eastAsia="Times New Roman" w:hAnsi="Times New Roman" w:cs="Times New Roman"/>
          <w:lang w:eastAsia="ru-RU"/>
        </w:rPr>
        <w:t>«Право –лево». Симметрия. Декоративное рисование</w:t>
      </w:r>
      <w:r w:rsidR="00F55DB3">
        <w:rPr>
          <w:rFonts w:ascii="Times New Roman" w:eastAsia="Times New Roman" w:hAnsi="Times New Roman" w:cs="Times New Roman"/>
          <w:lang w:eastAsia="ru-RU"/>
        </w:rPr>
        <w:t xml:space="preserve">. </w:t>
      </w:r>
      <w:r w:rsidR="00F55DB3" w:rsidRPr="00A65C03">
        <w:rPr>
          <w:rFonts w:ascii="Times New Roman" w:eastAsia="Times New Roman" w:hAnsi="Times New Roman" w:cs="Times New Roman"/>
          <w:lang w:eastAsia="ru-RU"/>
        </w:rPr>
        <w:t>Бабочка расправляет крылья.Разнообразие форм и видов бабочек. Ритм пятен.Закрепить знание основных и составных цветов.Божья коровка.Разнообразие форм и видов божьих коровок. Ритм пятен. Закрепить знание основных и составных цветов.Стрекоза.Разнообразие форм и видов стрекоз. Закрепить знание основных и составных цветов.</w:t>
      </w:r>
    </w:p>
    <w:p w:rsidR="00F55DB3" w:rsidRPr="00A65C03" w:rsidRDefault="00F55DB3" w:rsidP="00F55DB3">
      <w:pPr>
        <w:ind w:left="708" w:firstLine="318"/>
        <w:rPr>
          <w:rFonts w:ascii="Times New Roman" w:eastAsia="Times New Roman" w:hAnsi="Times New Roman" w:cs="Times New Roman"/>
          <w:lang w:eastAsia="ru-RU"/>
        </w:rPr>
      </w:pPr>
      <w:r w:rsidRPr="004A7CCF">
        <w:rPr>
          <w:rFonts w:ascii="Times New Roman" w:eastAsia="Times New Roman" w:hAnsi="Times New Roman" w:cs="Times New Roman"/>
          <w:b/>
          <w:lang w:eastAsia="ru-RU"/>
        </w:rPr>
        <w:t>    Обитатели моря</w:t>
      </w:r>
      <w:r>
        <w:rPr>
          <w:rFonts w:ascii="Times New Roman" w:eastAsia="Times New Roman" w:hAnsi="Times New Roman" w:cs="Times New Roman"/>
          <w:b/>
          <w:lang w:eastAsia="ru-RU"/>
        </w:rPr>
        <w:t>.</w:t>
      </w:r>
      <w:r w:rsidRPr="00A65C03">
        <w:rPr>
          <w:rFonts w:ascii="Times New Roman" w:eastAsia="Times New Roman" w:hAnsi="Times New Roman" w:cs="Times New Roman"/>
          <w:lang w:eastAsia="ru-RU"/>
        </w:rPr>
        <w:t>. Виды рыб. Работа над линией и формой.Технические приемы рисования (чешуйки – концом тонкой кисти, хвост и плавники – щетинкой, плашмя). Осьминог.Технические приемы рисования</w:t>
      </w:r>
      <w:r w:rsidR="00465CEF">
        <w:rPr>
          <w:rFonts w:ascii="Times New Roman" w:eastAsia="Times New Roman" w:hAnsi="Times New Roman" w:cs="Times New Roman"/>
          <w:lang w:eastAsia="ru-RU"/>
        </w:rPr>
        <w:t>.</w:t>
      </w:r>
      <w:r w:rsidRPr="00A65C03">
        <w:rPr>
          <w:rFonts w:ascii="Times New Roman" w:eastAsia="Times New Roman" w:hAnsi="Times New Roman" w:cs="Times New Roman"/>
          <w:lang w:eastAsia="ru-RU"/>
        </w:rPr>
        <w:t xml:space="preserve"> Дельфин, кит.</w:t>
      </w:r>
    </w:p>
    <w:p w:rsidR="00F55DB3" w:rsidRPr="00A65C03" w:rsidRDefault="00F55DB3" w:rsidP="00F55DB3">
      <w:pPr>
        <w:ind w:left="708"/>
        <w:rPr>
          <w:rFonts w:ascii="Times New Roman" w:eastAsia="Times New Roman" w:hAnsi="Times New Roman" w:cs="Times New Roman"/>
          <w:lang w:eastAsia="ru-RU"/>
        </w:rPr>
      </w:pPr>
      <w:r>
        <w:rPr>
          <w:rFonts w:ascii="Times New Roman" w:eastAsia="Times New Roman" w:hAnsi="Times New Roman" w:cs="Times New Roman"/>
          <w:b/>
          <w:lang w:eastAsia="ru-RU"/>
        </w:rPr>
        <w:t xml:space="preserve">  Знакомство с видами искусства (8 часов).</w:t>
      </w:r>
      <w:r w:rsidRPr="00A65C03">
        <w:rPr>
          <w:rFonts w:ascii="Times New Roman" w:eastAsia="Times New Roman" w:hAnsi="Times New Roman" w:cs="Times New Roman"/>
          <w:lang w:eastAsia="ru-RU"/>
        </w:rPr>
        <w:t>Знакомство с графикой, ее отличие от живо</w:t>
      </w:r>
      <w:r w:rsidR="00A23BE7">
        <w:rPr>
          <w:rFonts w:ascii="Times New Roman" w:eastAsia="Times New Roman" w:hAnsi="Times New Roman" w:cs="Times New Roman"/>
          <w:lang w:eastAsia="ru-RU"/>
        </w:rPr>
        <w:t xml:space="preserve">писи. Средства выразительности. </w:t>
      </w:r>
      <w:r w:rsidRPr="00A65C03">
        <w:rPr>
          <w:rFonts w:ascii="Times New Roman" w:eastAsia="Times New Roman" w:hAnsi="Times New Roman" w:cs="Times New Roman"/>
          <w:lang w:eastAsia="ru-RU"/>
        </w:rPr>
        <w:t>Дом, в котором ты хотел бы жить.Составление "проекта" придуманного здания.Знакомство с архитектурой, зданиями разного назначения. Архитектура известных зданий Москвы, Санкт-Петербурга и их архитектурные детали.Разноцветная посуда (импровизация). Знакомство с декоративно-прикладным искусством, его значением в жизни людей, бытом, традициями, обычаями.</w:t>
      </w:r>
    </w:p>
    <w:p w:rsidR="00F55DB3" w:rsidRPr="00A65C03" w:rsidRDefault="00F55DB3" w:rsidP="00F55DB3">
      <w:pPr>
        <w:ind w:left="708"/>
        <w:rPr>
          <w:rFonts w:ascii="Times New Roman" w:eastAsia="Times New Roman" w:hAnsi="Times New Roman" w:cs="Times New Roman"/>
          <w:lang w:eastAsia="ru-RU"/>
        </w:rPr>
      </w:pPr>
      <w:r>
        <w:rPr>
          <w:rFonts w:ascii="Times New Roman" w:eastAsia="Times New Roman" w:hAnsi="Times New Roman" w:cs="Times New Roman"/>
          <w:b/>
          <w:lang w:eastAsia="ru-RU"/>
        </w:rPr>
        <w:t>Натюрморт (6 часов).</w:t>
      </w:r>
      <w:r w:rsidRPr="00A65C03">
        <w:rPr>
          <w:rFonts w:ascii="Times New Roman" w:eastAsia="Times New Roman" w:hAnsi="Times New Roman" w:cs="Times New Roman"/>
          <w:lang w:eastAsia="ru-RU"/>
        </w:rPr>
        <w:t xml:space="preserve">Путешествие в страну предметов. Составление несложных композиций, подбор предметов по форме, замыслу, под цвет драпировки.Знакомство с репродукциями картин художников, выполненных в жанре </w:t>
      </w:r>
      <w:proofErr w:type="spellStart"/>
      <w:r w:rsidRPr="00A65C03">
        <w:rPr>
          <w:rFonts w:ascii="Times New Roman" w:eastAsia="Times New Roman" w:hAnsi="Times New Roman" w:cs="Times New Roman"/>
          <w:lang w:eastAsia="ru-RU"/>
        </w:rPr>
        <w:t>натюрморта.Фитодизайн</w:t>
      </w:r>
      <w:proofErr w:type="spellEnd"/>
      <w:r w:rsidRPr="00A65C03">
        <w:rPr>
          <w:rFonts w:ascii="Times New Roman" w:eastAsia="Times New Roman" w:hAnsi="Times New Roman" w:cs="Times New Roman"/>
          <w:lang w:eastAsia="ru-RU"/>
        </w:rPr>
        <w:t xml:space="preserve"> в технике аппликации. Определение разных видов крупы на ощупь. Дифференциация и вычленение из рисунков худо</w:t>
      </w:r>
      <w:r w:rsidR="00A23BE7">
        <w:rPr>
          <w:rFonts w:ascii="Times New Roman" w:eastAsia="Times New Roman" w:hAnsi="Times New Roman" w:cs="Times New Roman"/>
          <w:lang w:eastAsia="ru-RU"/>
        </w:rPr>
        <w:t>жников знакомых образов форм.  </w:t>
      </w:r>
      <w:r w:rsidRPr="00A65C03">
        <w:rPr>
          <w:rFonts w:ascii="Times New Roman" w:eastAsia="Times New Roman" w:hAnsi="Times New Roman" w:cs="Times New Roman"/>
          <w:lang w:eastAsia="ru-RU"/>
        </w:rPr>
        <w:t xml:space="preserve">Порадуем глазки (ваза с цветами). </w:t>
      </w:r>
      <w:r w:rsidRPr="00A65C03">
        <w:rPr>
          <w:rFonts w:ascii="Times New Roman" w:eastAsia="Times New Roman" w:hAnsi="Times New Roman" w:cs="Times New Roman"/>
          <w:lang w:eastAsia="ru-RU"/>
        </w:rPr>
        <w:lastRenderedPageBreak/>
        <w:t>Рисование с натуры.</w:t>
      </w:r>
      <w:r>
        <w:rPr>
          <w:rFonts w:ascii="Times New Roman" w:eastAsia="Times New Roman" w:hAnsi="Times New Roman" w:cs="Times New Roman"/>
          <w:lang w:eastAsia="ru-RU"/>
        </w:rPr>
        <w:t xml:space="preserve"> Ваза с цветами. </w:t>
      </w:r>
      <w:r w:rsidRPr="00A65C03">
        <w:rPr>
          <w:rFonts w:ascii="Times New Roman" w:eastAsia="Times New Roman" w:hAnsi="Times New Roman" w:cs="Times New Roman"/>
          <w:lang w:eastAsia="ru-RU"/>
        </w:rPr>
        <w:t>Плоские и объемные предметы. Форма предмета. Высота, ширина, глубина предмета.Свет и тень. Блик. Принцип тепло-холодных отношений. Характер света.Различие и сходство в композиции, в сочетании цветов, в манере письма художников </w:t>
      </w:r>
      <w:r w:rsidRPr="00A65C03">
        <w:rPr>
          <w:rFonts w:ascii="Times New Roman" w:eastAsia="Times New Roman" w:hAnsi="Times New Roman" w:cs="Times New Roman"/>
          <w:i/>
          <w:iCs/>
          <w:lang w:eastAsia="ru-RU"/>
        </w:rPr>
        <w:t>.</w:t>
      </w:r>
      <w:r w:rsidRPr="00A65C03">
        <w:rPr>
          <w:rFonts w:ascii="Times New Roman" w:eastAsia="Times New Roman" w:hAnsi="Times New Roman" w:cs="Times New Roman"/>
          <w:lang w:eastAsia="ru-RU"/>
        </w:rPr>
        <w:t> Кухонная утварь (характер предметов).Цвет и тон. Эксперименты с цветом и тоном.</w:t>
      </w:r>
    </w:p>
    <w:p w:rsidR="00F55DB3" w:rsidRPr="00A65C03" w:rsidRDefault="00F55DB3" w:rsidP="00F55DB3">
      <w:pPr>
        <w:ind w:left="708"/>
        <w:rPr>
          <w:rFonts w:ascii="Times New Roman" w:eastAsia="Times New Roman" w:hAnsi="Times New Roman" w:cs="Times New Roman"/>
          <w:lang w:eastAsia="ru-RU"/>
        </w:rPr>
      </w:pPr>
      <w:r>
        <w:rPr>
          <w:rFonts w:ascii="Times New Roman" w:eastAsia="Times New Roman" w:hAnsi="Times New Roman" w:cs="Times New Roman"/>
          <w:b/>
          <w:lang w:eastAsia="ru-RU"/>
        </w:rPr>
        <w:t>Пейзаж (14 часов).</w:t>
      </w:r>
      <w:r w:rsidRPr="00A65C03">
        <w:rPr>
          <w:rFonts w:ascii="Times New Roman" w:eastAsia="Times New Roman" w:hAnsi="Times New Roman" w:cs="Times New Roman"/>
          <w:lang w:eastAsia="ru-RU"/>
        </w:rPr>
        <w:t xml:space="preserve">Путешествие в страну пейзажа.Основные законы в рисовании пейзажа. Просмотр репродукций картин художников.Сельский пейзаж (составление).Ожившие картинки (лирический пейзаж). Составление композиций в технике </w:t>
      </w:r>
      <w:proofErr w:type="spellStart"/>
      <w:r w:rsidRPr="00A65C03">
        <w:rPr>
          <w:rFonts w:ascii="Times New Roman" w:eastAsia="Times New Roman" w:hAnsi="Times New Roman" w:cs="Times New Roman"/>
          <w:lang w:eastAsia="ru-RU"/>
        </w:rPr>
        <w:t>аппликации.Фитодизайн.Прием</w:t>
      </w:r>
      <w:proofErr w:type="spellEnd"/>
      <w:r w:rsidRPr="00A65C03">
        <w:rPr>
          <w:rFonts w:ascii="Times New Roman" w:eastAsia="Times New Roman" w:hAnsi="Times New Roman" w:cs="Times New Roman"/>
          <w:lang w:eastAsia="ru-RU"/>
        </w:rPr>
        <w:t xml:space="preserve"> "вхождения" в картину. Слушание шума ветра, шелеста опавшей листвы под ногами. Имитация раскачивания веток деревьев от ветра.Космический пейзаж.Отработка техники рисования: работа над формой, размером, цветом и линией.Фантастический пейзаж. Разные виды неба. Отмывка двумя оттенками. Облака в небе.Закрепить знания о классификации цвета:теплые и холодные, легкие и </w:t>
      </w:r>
      <w:proofErr w:type="spellStart"/>
      <w:r w:rsidRPr="00A65C03">
        <w:rPr>
          <w:rFonts w:ascii="Times New Roman" w:eastAsia="Times New Roman" w:hAnsi="Times New Roman" w:cs="Times New Roman"/>
          <w:lang w:eastAsia="ru-RU"/>
        </w:rPr>
        <w:t>тяжелые.Индустриальный</w:t>
      </w:r>
      <w:proofErr w:type="spellEnd"/>
      <w:r w:rsidRPr="00A65C03">
        <w:rPr>
          <w:rFonts w:ascii="Times New Roman" w:eastAsia="Times New Roman" w:hAnsi="Times New Roman" w:cs="Times New Roman"/>
          <w:lang w:eastAsia="ru-RU"/>
        </w:rPr>
        <w:t xml:space="preserve"> </w:t>
      </w:r>
      <w:proofErr w:type="spellStart"/>
      <w:r w:rsidRPr="00A65C03">
        <w:rPr>
          <w:rFonts w:ascii="Times New Roman" w:eastAsia="Times New Roman" w:hAnsi="Times New Roman" w:cs="Times New Roman"/>
          <w:lang w:eastAsia="ru-RU"/>
        </w:rPr>
        <w:t>пейзаж.</w:t>
      </w:r>
      <w:r>
        <w:rPr>
          <w:rFonts w:ascii="Times New Roman" w:eastAsia="Times New Roman" w:hAnsi="Times New Roman" w:cs="Times New Roman"/>
          <w:lang w:eastAsia="ru-RU"/>
        </w:rPr>
        <w:t>Б</w:t>
      </w:r>
      <w:r w:rsidRPr="00A65C03">
        <w:rPr>
          <w:rFonts w:ascii="Times New Roman" w:eastAsia="Times New Roman" w:hAnsi="Times New Roman" w:cs="Times New Roman"/>
          <w:lang w:eastAsia="ru-RU"/>
        </w:rPr>
        <w:t>умагопластика</w:t>
      </w:r>
      <w:proofErr w:type="spellEnd"/>
      <w:r w:rsidRPr="00A65C03">
        <w:rPr>
          <w:rFonts w:ascii="Times New Roman" w:eastAsia="Times New Roman" w:hAnsi="Times New Roman" w:cs="Times New Roman"/>
          <w:lang w:eastAsia="ru-RU"/>
        </w:rPr>
        <w:t>, основы моделирования. Передача формы и строения транспорта.Проектная работа . Улицы моего поселка.Забавные маски (портрет сказочного героя).Создание образа, передача внешнего вида, характерных признаков.</w:t>
      </w:r>
    </w:p>
    <w:p w:rsidR="00F55DB3" w:rsidRPr="00A65C03" w:rsidRDefault="00F55DB3" w:rsidP="00F55DB3">
      <w:pPr>
        <w:ind w:left="708"/>
        <w:rPr>
          <w:rFonts w:ascii="Times New Roman" w:eastAsia="Times New Roman" w:hAnsi="Times New Roman" w:cs="Times New Roman"/>
          <w:lang w:eastAsia="ru-RU"/>
        </w:rPr>
      </w:pPr>
      <w:r>
        <w:rPr>
          <w:rFonts w:ascii="Times New Roman" w:eastAsia="Times New Roman" w:hAnsi="Times New Roman" w:cs="Times New Roman"/>
          <w:b/>
          <w:lang w:eastAsia="ru-RU"/>
        </w:rPr>
        <w:t> Сказочно- былинный (2  часа).</w:t>
      </w:r>
      <w:r w:rsidRPr="00A65C03">
        <w:rPr>
          <w:rFonts w:ascii="Times New Roman" w:eastAsia="Times New Roman" w:hAnsi="Times New Roman" w:cs="Times New Roman"/>
          <w:lang w:eastAsia="ru-RU"/>
        </w:rPr>
        <w:t xml:space="preserve">Русский народный </w:t>
      </w:r>
      <w:proofErr w:type="spellStart"/>
      <w:r w:rsidRPr="00A65C03">
        <w:rPr>
          <w:rFonts w:ascii="Times New Roman" w:eastAsia="Times New Roman" w:hAnsi="Times New Roman" w:cs="Times New Roman"/>
          <w:lang w:eastAsia="ru-RU"/>
        </w:rPr>
        <w:t>костюм.Фитодизайн</w:t>
      </w:r>
      <w:proofErr w:type="spellEnd"/>
      <w:r w:rsidRPr="00A65C03">
        <w:rPr>
          <w:rFonts w:ascii="Times New Roman" w:eastAsia="Times New Roman" w:hAnsi="Times New Roman" w:cs="Times New Roman"/>
          <w:lang w:eastAsia="ru-RU"/>
        </w:rPr>
        <w:t>. Создание композиции из симметричного узора в технике декоративной аппликации.Знакомство с русской национальной культурой, фольклором, традициями и обычаями.Мир народных образов.Рыцарь, служанка. Социальные функции и семиотический смысл одежды.</w:t>
      </w:r>
    </w:p>
    <w:p w:rsidR="00F55DB3" w:rsidRPr="00A65C03" w:rsidRDefault="00F55DB3" w:rsidP="00465CEF">
      <w:pPr>
        <w:ind w:left="708" w:firstLine="318"/>
        <w:rPr>
          <w:rFonts w:ascii="Times New Roman" w:eastAsia="Times New Roman" w:hAnsi="Times New Roman" w:cs="Times New Roman"/>
          <w:lang w:eastAsia="ru-RU"/>
        </w:rPr>
      </w:pPr>
      <w:r>
        <w:rPr>
          <w:rFonts w:ascii="Times New Roman" w:eastAsia="Times New Roman" w:hAnsi="Times New Roman" w:cs="Times New Roman"/>
          <w:b/>
          <w:lang w:eastAsia="ru-RU"/>
        </w:rPr>
        <w:t>Анималистический (4 часа).</w:t>
      </w:r>
      <w:r w:rsidRPr="00A65C03">
        <w:rPr>
          <w:rFonts w:ascii="Times New Roman" w:eastAsia="Times New Roman" w:hAnsi="Times New Roman" w:cs="Times New Roman"/>
          <w:lang w:eastAsia="ru-RU"/>
        </w:rPr>
        <w:t>Путешествие в зоопарк.История анималистического жанра. Отработка технических приемов рисования (выделение основы строения).В гостях у дятла.Пропорции тела, цвет оперения, форма клюва, хвоста.Приемы рисования карандашом.Птица в полете (сорока, ворона).Передача изменений в форме крыльев и хвоста у летящей птицы.Что за служба у собак.Породы собак. Пропорции тела. Тематическое рисование</w:t>
      </w:r>
    </w:p>
    <w:p w:rsidR="00F55DB3" w:rsidRPr="00A65C03" w:rsidRDefault="00F55DB3" w:rsidP="00F55DB3">
      <w:pPr>
        <w:ind w:left="708"/>
        <w:rPr>
          <w:rFonts w:ascii="Times New Roman" w:eastAsia="Times New Roman" w:hAnsi="Times New Roman" w:cs="Times New Roman"/>
          <w:lang w:eastAsia="ru-RU"/>
        </w:rPr>
      </w:pPr>
      <w:r>
        <w:rPr>
          <w:rFonts w:ascii="Times New Roman" w:eastAsia="Times New Roman" w:hAnsi="Times New Roman" w:cs="Times New Roman"/>
          <w:b/>
          <w:lang w:eastAsia="ru-RU"/>
        </w:rPr>
        <w:t>Истоки родного искусства (10 часов).</w:t>
      </w:r>
      <w:r w:rsidRPr="00A65C03">
        <w:rPr>
          <w:rFonts w:ascii="Times New Roman" w:eastAsia="Times New Roman" w:hAnsi="Times New Roman" w:cs="Times New Roman"/>
          <w:lang w:eastAsia="ru-RU"/>
        </w:rPr>
        <w:t>Пейзаж родной земли. «Величие кавказских гор». Образ среднерусского пейзажа.     И.Левитан, И.Шишкин, А.Саврасов; Н.Рерих, П.Кузнецов. «Степные просторы.»Красоты Черного моря»</w:t>
      </w:r>
      <w:r>
        <w:rPr>
          <w:rFonts w:ascii="Times New Roman" w:eastAsia="Times New Roman" w:hAnsi="Times New Roman" w:cs="Times New Roman"/>
          <w:lang w:eastAsia="ru-RU"/>
        </w:rPr>
        <w:t xml:space="preserve">.  </w:t>
      </w:r>
      <w:r w:rsidRPr="00A65C03">
        <w:rPr>
          <w:rFonts w:ascii="Times New Roman" w:eastAsia="Times New Roman" w:hAnsi="Times New Roman" w:cs="Times New Roman"/>
          <w:lang w:eastAsia="ru-RU"/>
        </w:rPr>
        <w:t>«Тематическое рисование.«Деревня – деревянный мир». Гармония жилья с природой. Архитектура.Церковное зодчество. Тематическое рисование.«Образ красоты человека». Добрый молодец и русская красавица. Изготовление кукол.  Проектная работа. Создание общего панно «Крестьянская жизнь».</w:t>
      </w:r>
    </w:p>
    <w:p w:rsidR="00973633" w:rsidRDefault="00F55DB3" w:rsidP="008B3E44">
      <w:pPr>
        <w:ind w:left="708"/>
        <w:rPr>
          <w:rFonts w:ascii="Times New Roman" w:eastAsia="Times New Roman" w:hAnsi="Times New Roman" w:cs="Times New Roman"/>
          <w:lang w:eastAsia="ru-RU"/>
        </w:rPr>
      </w:pPr>
      <w:r>
        <w:rPr>
          <w:rFonts w:ascii="Times New Roman" w:eastAsia="Times New Roman" w:hAnsi="Times New Roman" w:cs="Times New Roman"/>
          <w:b/>
          <w:lang w:eastAsia="ru-RU"/>
        </w:rPr>
        <w:t>«Древние города » (8 часов).</w:t>
      </w:r>
      <w:r w:rsidRPr="00A65C03">
        <w:rPr>
          <w:rFonts w:ascii="Times New Roman" w:eastAsia="Times New Roman" w:hAnsi="Times New Roman" w:cs="Times New Roman"/>
          <w:lang w:eastAsia="ru-RU"/>
        </w:rPr>
        <w:t>«Древнерусский город – крепость».«Древний город и его жители». Макет .Изготовление аппликации из спичек «Кубанский уголок»</w:t>
      </w:r>
      <w:r>
        <w:rPr>
          <w:rFonts w:ascii="Times New Roman" w:eastAsia="Times New Roman" w:hAnsi="Times New Roman" w:cs="Times New Roman"/>
          <w:lang w:eastAsia="ru-RU"/>
        </w:rPr>
        <w:t xml:space="preserve">.  </w:t>
      </w:r>
      <w:r w:rsidRPr="00A65C03">
        <w:rPr>
          <w:rFonts w:ascii="Times New Roman" w:eastAsia="Times New Roman" w:hAnsi="Times New Roman" w:cs="Times New Roman"/>
          <w:lang w:eastAsia="ru-RU"/>
        </w:rPr>
        <w:t>«Города русской земли». Рисование герба города</w:t>
      </w:r>
      <w:r w:rsidR="00A23BE7">
        <w:rPr>
          <w:rFonts w:ascii="Times New Roman" w:eastAsia="Times New Roman" w:hAnsi="Times New Roman" w:cs="Times New Roman"/>
          <w:lang w:eastAsia="ru-RU"/>
        </w:rPr>
        <w:t xml:space="preserve">. </w:t>
      </w:r>
      <w:r w:rsidRPr="00A65C03">
        <w:rPr>
          <w:rFonts w:ascii="Times New Roman" w:eastAsia="Times New Roman" w:hAnsi="Times New Roman" w:cs="Times New Roman"/>
          <w:lang w:eastAsia="ru-RU"/>
        </w:rPr>
        <w:t>Русское декоративно – прикладное искусство. Народное и профессиональное. Солёное тесто. Игрушки – свистульки.Игрушки – свистульки. Роспись изделия.Натюрморт. Кувшин, тарелка, ложка.«Древнерусский город – крепость».«Древний город и его жители». Макет .Изготовление аппликации из спичек «Кубанский уголок»</w:t>
      </w:r>
      <w:r>
        <w:rPr>
          <w:rFonts w:ascii="Times New Roman" w:eastAsia="Times New Roman" w:hAnsi="Times New Roman" w:cs="Times New Roman"/>
          <w:lang w:eastAsia="ru-RU"/>
        </w:rPr>
        <w:t xml:space="preserve">.  </w:t>
      </w:r>
      <w:r w:rsidRPr="00A65C03">
        <w:rPr>
          <w:rFonts w:ascii="Times New Roman" w:eastAsia="Times New Roman" w:hAnsi="Times New Roman" w:cs="Times New Roman"/>
          <w:lang w:eastAsia="ru-RU"/>
        </w:rPr>
        <w:t>«Города русской земли».</w:t>
      </w:r>
    </w:p>
    <w:p w:rsidR="00EE1B6E" w:rsidRDefault="00F55DB3" w:rsidP="008B3E44">
      <w:pPr>
        <w:ind w:left="708"/>
        <w:rPr>
          <w:rFonts w:ascii="Times New Roman" w:eastAsia="Times New Roman" w:hAnsi="Times New Roman" w:cs="Times New Roman"/>
          <w:lang w:eastAsia="ru-RU"/>
        </w:rPr>
      </w:pPr>
      <w:r w:rsidRPr="00AB4DC2">
        <w:rPr>
          <w:rFonts w:ascii="Times New Roman" w:eastAsia="Times New Roman" w:hAnsi="Times New Roman" w:cs="Times New Roman"/>
          <w:b/>
          <w:lang w:eastAsia="ru-RU"/>
        </w:rPr>
        <w:t xml:space="preserve"> «</w:t>
      </w:r>
      <w:r w:rsidR="00EE1B6E">
        <w:rPr>
          <w:rFonts w:ascii="Times New Roman" w:eastAsia="Times New Roman" w:hAnsi="Times New Roman" w:cs="Times New Roman"/>
          <w:b/>
          <w:lang w:eastAsia="ru-RU"/>
        </w:rPr>
        <w:t>Образы художественной культуры» (</w:t>
      </w:r>
      <w:r w:rsidRPr="00AB4DC2">
        <w:rPr>
          <w:rFonts w:ascii="Times New Roman" w:eastAsia="Times New Roman" w:hAnsi="Times New Roman" w:cs="Times New Roman"/>
          <w:b/>
          <w:lang w:eastAsia="ru-RU"/>
        </w:rPr>
        <w:t>8</w:t>
      </w:r>
      <w:r w:rsidR="00EE1B6E">
        <w:rPr>
          <w:rFonts w:ascii="Times New Roman" w:eastAsia="Times New Roman" w:hAnsi="Times New Roman" w:cs="Times New Roman"/>
          <w:b/>
          <w:lang w:eastAsia="ru-RU"/>
        </w:rPr>
        <w:t xml:space="preserve"> часов).</w:t>
      </w:r>
      <w:r w:rsidRPr="00A65C03">
        <w:rPr>
          <w:rFonts w:ascii="Times New Roman" w:eastAsia="Times New Roman" w:hAnsi="Times New Roman" w:cs="Times New Roman"/>
          <w:lang w:eastAsia="ru-RU"/>
        </w:rPr>
        <w:t>Образ  Японии.   Природа.  Японка в кимоно. Искусство Индии. Коллективное панно «Из жизни Индии и джунглей».Образ Греции. Пейзаж и архитектура, скульптура и прикладное искусство. Коллективное панно «Олимпийские игры в Древней Греции</w:t>
      </w:r>
      <w:r w:rsidR="00961F87">
        <w:rPr>
          <w:rFonts w:ascii="Times New Roman" w:eastAsia="Times New Roman" w:hAnsi="Times New Roman" w:cs="Times New Roman"/>
          <w:lang w:eastAsia="ru-RU"/>
        </w:rPr>
        <w:t>.</w:t>
      </w:r>
      <w:r w:rsidRPr="00A65C03">
        <w:rPr>
          <w:rFonts w:ascii="Times New Roman" w:eastAsia="Times New Roman" w:hAnsi="Times New Roman" w:cs="Times New Roman"/>
          <w:lang w:eastAsia="ru-RU"/>
        </w:rPr>
        <w:t>Проектная работа «Боги Олимпа»</w:t>
      </w:r>
      <w:r w:rsidR="00EE1B6E">
        <w:rPr>
          <w:rFonts w:ascii="Times New Roman" w:eastAsia="Times New Roman" w:hAnsi="Times New Roman" w:cs="Times New Roman"/>
          <w:lang w:eastAsia="ru-RU"/>
        </w:rPr>
        <w:t>.</w:t>
      </w:r>
    </w:p>
    <w:p w:rsidR="00F55DB3" w:rsidRPr="00A65C03" w:rsidRDefault="00EE1B6E" w:rsidP="008B3E44">
      <w:pPr>
        <w:ind w:left="708"/>
        <w:rPr>
          <w:rFonts w:ascii="Times New Roman" w:eastAsia="Times New Roman" w:hAnsi="Times New Roman" w:cs="Times New Roman"/>
          <w:lang w:eastAsia="ru-RU"/>
        </w:rPr>
      </w:pPr>
      <w:r>
        <w:rPr>
          <w:rFonts w:ascii="Times New Roman" w:eastAsia="Times New Roman" w:hAnsi="Times New Roman" w:cs="Times New Roman"/>
          <w:b/>
          <w:lang w:eastAsia="ru-RU"/>
        </w:rPr>
        <w:t>Портрет (</w:t>
      </w:r>
      <w:r w:rsidR="00F55DB3">
        <w:rPr>
          <w:rFonts w:ascii="Times New Roman" w:eastAsia="Times New Roman" w:hAnsi="Times New Roman" w:cs="Times New Roman"/>
          <w:b/>
          <w:lang w:eastAsia="ru-RU"/>
        </w:rPr>
        <w:t>2</w:t>
      </w:r>
      <w:r>
        <w:rPr>
          <w:rFonts w:ascii="Times New Roman" w:eastAsia="Times New Roman" w:hAnsi="Times New Roman" w:cs="Times New Roman"/>
          <w:b/>
          <w:lang w:eastAsia="ru-RU"/>
        </w:rPr>
        <w:t xml:space="preserve"> часа).</w:t>
      </w:r>
      <w:r w:rsidR="00F55DB3" w:rsidRPr="00A65C03">
        <w:rPr>
          <w:rFonts w:ascii="Times New Roman" w:eastAsia="Times New Roman" w:hAnsi="Times New Roman" w:cs="Times New Roman"/>
          <w:lang w:eastAsia="ru-RU"/>
        </w:rPr>
        <w:t>В стране портретов.Строение головы и частей лица (канон лица). Мимика лица. Составление схем настроения, зарисовка.Характер, настроение человека в репродукциях портретного жанра художников.Автопортрет.Ориентировка в местонахождении разных частей лица по цвету иформе. Изучение разных деталей своего лица перед зеркалом. Использовать разный нажим карандаша, штрихи разного характера.Игра – упражнение "Лица друзей".</w:t>
      </w:r>
    </w:p>
    <w:p w:rsidR="00F55DB3" w:rsidRPr="00A65C03" w:rsidRDefault="00F55DB3" w:rsidP="008B3E44">
      <w:pPr>
        <w:ind w:left="708"/>
        <w:rPr>
          <w:rFonts w:ascii="Times New Roman" w:eastAsia="Times New Roman" w:hAnsi="Times New Roman" w:cs="Times New Roman"/>
          <w:lang w:eastAsia="ru-RU"/>
        </w:rPr>
      </w:pPr>
      <w:r w:rsidRPr="00AB4DC2">
        <w:rPr>
          <w:rFonts w:ascii="Times New Roman" w:eastAsia="Times New Roman" w:hAnsi="Times New Roman" w:cs="Times New Roman"/>
          <w:b/>
          <w:lang w:eastAsia="ru-RU"/>
        </w:rPr>
        <w:lastRenderedPageBreak/>
        <w:t>«Представление народов о духовной красоте человека»</w:t>
      </w:r>
      <w:r w:rsidR="00EE1B6E">
        <w:rPr>
          <w:rFonts w:ascii="Times New Roman" w:eastAsia="Times New Roman" w:hAnsi="Times New Roman" w:cs="Times New Roman"/>
          <w:b/>
          <w:lang w:eastAsia="ru-RU"/>
        </w:rPr>
        <w:t xml:space="preserve"> (</w:t>
      </w:r>
      <w:r>
        <w:rPr>
          <w:rFonts w:ascii="Times New Roman" w:eastAsia="Times New Roman" w:hAnsi="Times New Roman" w:cs="Times New Roman"/>
          <w:b/>
          <w:lang w:eastAsia="ru-RU"/>
        </w:rPr>
        <w:t>6</w:t>
      </w:r>
      <w:r w:rsidR="00EE1B6E">
        <w:rPr>
          <w:rFonts w:ascii="Times New Roman" w:eastAsia="Times New Roman" w:hAnsi="Times New Roman" w:cs="Times New Roman"/>
          <w:b/>
          <w:lang w:eastAsia="ru-RU"/>
        </w:rPr>
        <w:t xml:space="preserve"> часов)</w:t>
      </w:r>
      <w:r w:rsidRPr="00A65C03">
        <w:rPr>
          <w:rFonts w:ascii="Times New Roman" w:eastAsia="Times New Roman" w:hAnsi="Times New Roman" w:cs="Times New Roman"/>
          <w:lang w:eastAsia="ru-RU"/>
        </w:rPr>
        <w:t>Все народы воспевают материнство. Изображение матери и дитя, их единства, ласки. Живопись «Моя мама».«Все народы воспевают мудрость старости». Изображение любимого пожилого человека.«Сопереживание». Рисунок с драматическим сюжетом. Больное животное или погибшее дерево … Сюжетная композиция.</w:t>
      </w:r>
    </w:p>
    <w:p w:rsidR="00EE1B6E" w:rsidRPr="000E38C7" w:rsidRDefault="00EE1B6E" w:rsidP="00A23BE7">
      <w:pPr>
        <w:ind w:left="708"/>
        <w:rPr>
          <w:rFonts w:ascii="Times New Roman" w:eastAsia="Times New Roman" w:hAnsi="Times New Roman" w:cs="Times New Roman"/>
          <w:lang w:eastAsia="ru-RU"/>
        </w:rPr>
      </w:pPr>
      <w:r>
        <w:rPr>
          <w:rFonts w:ascii="Times New Roman" w:eastAsia="Times New Roman" w:hAnsi="Times New Roman" w:cs="Times New Roman"/>
          <w:b/>
          <w:lang w:eastAsia="ru-RU"/>
        </w:rPr>
        <w:t xml:space="preserve"> «Достижения человечества» (</w:t>
      </w:r>
      <w:r w:rsidR="00F55DB3">
        <w:rPr>
          <w:rFonts w:ascii="Times New Roman" w:eastAsia="Times New Roman" w:hAnsi="Times New Roman" w:cs="Times New Roman"/>
          <w:b/>
          <w:lang w:eastAsia="ru-RU"/>
        </w:rPr>
        <w:t>6</w:t>
      </w:r>
      <w:r>
        <w:rPr>
          <w:rFonts w:ascii="Times New Roman" w:eastAsia="Times New Roman" w:hAnsi="Times New Roman" w:cs="Times New Roman"/>
          <w:b/>
          <w:lang w:eastAsia="ru-RU"/>
        </w:rPr>
        <w:t xml:space="preserve"> часов).</w:t>
      </w:r>
      <w:r w:rsidRPr="00A65C03">
        <w:rPr>
          <w:rFonts w:ascii="Times New Roman" w:eastAsia="Times New Roman" w:hAnsi="Times New Roman" w:cs="Times New Roman"/>
          <w:lang w:eastAsia="ru-RU"/>
        </w:rPr>
        <w:t>Тематический рисунок «Покорение космоса»</w:t>
      </w:r>
      <w:r>
        <w:rPr>
          <w:rFonts w:ascii="Times New Roman" w:eastAsia="Times New Roman" w:hAnsi="Times New Roman" w:cs="Times New Roman"/>
          <w:lang w:eastAsia="ru-RU"/>
        </w:rPr>
        <w:t xml:space="preserve">. </w:t>
      </w:r>
      <w:r w:rsidRPr="00A65C03">
        <w:rPr>
          <w:rFonts w:ascii="Times New Roman" w:eastAsia="Times New Roman" w:hAnsi="Times New Roman" w:cs="Times New Roman"/>
          <w:lang w:eastAsia="ru-RU"/>
        </w:rPr>
        <w:t>Тематический рисунок  «Олимпийские победы»</w:t>
      </w:r>
      <w:r w:rsidR="00A23BE7">
        <w:rPr>
          <w:rFonts w:ascii="Times New Roman" w:eastAsia="Times New Roman" w:hAnsi="Times New Roman" w:cs="Times New Roman"/>
          <w:lang w:eastAsia="ru-RU"/>
        </w:rPr>
        <w:t xml:space="preserve">. </w:t>
      </w:r>
      <w:r w:rsidRPr="00F679DF">
        <w:rPr>
          <w:rFonts w:ascii="Times New Roman" w:eastAsia="Times New Roman" w:hAnsi="Times New Roman" w:cs="Times New Roman"/>
          <w:lang w:eastAsia="ru-RU"/>
        </w:rPr>
        <w:t>Пейзаж как жанр    изобразительного искусства.Технология живописи акварельными красками и гуашью</w:t>
      </w:r>
      <w:r>
        <w:rPr>
          <w:rFonts w:ascii="Times New Roman" w:eastAsia="Times New Roman" w:hAnsi="Times New Roman" w:cs="Times New Roman"/>
          <w:lang w:eastAsia="ru-RU"/>
        </w:rPr>
        <w:t xml:space="preserve">. </w:t>
      </w:r>
      <w:r w:rsidRPr="00F679DF">
        <w:rPr>
          <w:rFonts w:ascii="Times New Roman" w:eastAsia="Times New Roman" w:hAnsi="Times New Roman" w:cs="Times New Roman"/>
          <w:lang w:eastAsia="ru-RU"/>
        </w:rPr>
        <w:t>Разработка эскиза в тоне и цвете.Выполнение композиции( техника по выбору учащихся).</w:t>
      </w:r>
      <w:r w:rsidRPr="000E38C7">
        <w:rPr>
          <w:rFonts w:ascii="Times New Roman" w:hAnsi="Times New Roman" w:cs="Times New Roman"/>
          <w:shd w:val="clear" w:color="auto" w:fill="FFFFFF"/>
        </w:rPr>
        <w:t>“Монотипия пейзажная” – нетрадиционная техника рисования.Морской пейзаж.Творческий отчёт. Выставка работ. Подведение итогов работы</w:t>
      </w:r>
      <w:r w:rsidR="00973633">
        <w:rPr>
          <w:rFonts w:ascii="Times New Roman" w:hAnsi="Times New Roman" w:cs="Times New Roman"/>
          <w:shd w:val="clear" w:color="auto" w:fill="FFFFFF"/>
        </w:rPr>
        <w:t>.</w:t>
      </w:r>
    </w:p>
    <w:p w:rsidR="00961F87" w:rsidRPr="00973633" w:rsidRDefault="007E5E1A" w:rsidP="008B3E44">
      <w:pPr>
        <w:pStyle w:val="ab"/>
        <w:ind w:left="636"/>
        <w:rPr>
          <w:sz w:val="22"/>
          <w:szCs w:val="22"/>
        </w:rPr>
      </w:pPr>
      <w:r w:rsidRPr="00973633">
        <w:rPr>
          <w:b/>
          <w:sz w:val="22"/>
          <w:szCs w:val="22"/>
        </w:rPr>
        <w:t>Пейзажная живопись</w:t>
      </w:r>
      <w:r w:rsidR="00C34E3E" w:rsidRPr="00973633">
        <w:rPr>
          <w:b/>
          <w:sz w:val="22"/>
          <w:szCs w:val="22"/>
        </w:rPr>
        <w:t xml:space="preserve"> (</w:t>
      </w:r>
      <w:r w:rsidR="00C34E3E" w:rsidRPr="00973633">
        <w:rPr>
          <w:sz w:val="22"/>
          <w:szCs w:val="22"/>
        </w:rPr>
        <w:t>24 часа)</w:t>
      </w:r>
      <w:r w:rsidR="00973633">
        <w:rPr>
          <w:sz w:val="22"/>
          <w:szCs w:val="22"/>
        </w:rPr>
        <w:t>.</w:t>
      </w:r>
    </w:p>
    <w:p w:rsidR="00C34E3E" w:rsidRPr="00973633" w:rsidRDefault="007E5E1A" w:rsidP="00973633">
      <w:pPr>
        <w:ind w:left="636"/>
        <w:rPr>
          <w:rFonts w:ascii="Times New Roman" w:hAnsi="Times New Roman" w:cs="Times New Roman"/>
          <w:shd w:val="clear" w:color="auto" w:fill="FFFFFF"/>
        </w:rPr>
      </w:pPr>
      <w:r w:rsidRPr="00973633">
        <w:rPr>
          <w:rFonts w:ascii="Times New Roman" w:hAnsi="Times New Roman" w:cs="Times New Roman"/>
        </w:rPr>
        <w:t>Пейзаж как жанр    изобразительного искусства. Технология живописи акварельными красками и гуашью.</w:t>
      </w:r>
      <w:r w:rsidR="00C34E3E" w:rsidRPr="00973633">
        <w:rPr>
          <w:rFonts w:ascii="Times New Roman" w:hAnsi="Times New Roman" w:cs="Times New Roman"/>
        </w:rPr>
        <w:t>Разработка эскиза в тоне и цвете</w:t>
      </w:r>
      <w:r w:rsidR="00973633">
        <w:rPr>
          <w:rFonts w:ascii="Times New Roman" w:hAnsi="Times New Roman" w:cs="Times New Roman"/>
        </w:rPr>
        <w:t xml:space="preserve">. </w:t>
      </w:r>
      <w:r w:rsidR="00C34E3E" w:rsidRPr="00973633">
        <w:rPr>
          <w:rFonts w:ascii="Times New Roman" w:hAnsi="Times New Roman" w:cs="Times New Roman"/>
        </w:rPr>
        <w:t xml:space="preserve">Выполнение композиции ( техника по выбору учащихся). </w:t>
      </w:r>
      <w:r w:rsidR="00C34E3E" w:rsidRPr="00973633">
        <w:rPr>
          <w:rFonts w:ascii="Times New Roman" w:hAnsi="Times New Roman" w:cs="Times New Roman"/>
          <w:shd w:val="clear" w:color="auto" w:fill="FFFFFF"/>
        </w:rPr>
        <w:t>“Монотипия пейзажная” – нетрадиционная техника рисования. Морской пейзаж. Творческий отчёт. Выставка работ. П</w:t>
      </w:r>
      <w:r w:rsidR="00973633">
        <w:rPr>
          <w:rFonts w:ascii="Times New Roman" w:hAnsi="Times New Roman" w:cs="Times New Roman"/>
          <w:shd w:val="clear" w:color="auto" w:fill="FFFFFF"/>
        </w:rPr>
        <w:t>одведение итогов.</w:t>
      </w:r>
    </w:p>
    <w:p w:rsidR="007E5E1A" w:rsidRPr="00961F87" w:rsidRDefault="007E5E1A" w:rsidP="0086284C">
      <w:pPr>
        <w:rPr>
          <w:rFonts w:ascii="Times New Roman" w:hAnsi="Times New Roman" w:cs="Times New Roman"/>
          <w:sz w:val="24"/>
          <w:szCs w:val="24"/>
        </w:rPr>
      </w:pPr>
    </w:p>
    <w:p w:rsidR="00C00489" w:rsidRPr="00C34E3E" w:rsidRDefault="007E5E1A" w:rsidP="00C34E3E">
      <w:pPr>
        <w:pStyle w:val="ab"/>
        <w:framePr w:hSpace="180" w:wrap="around" w:vAnchor="text" w:hAnchor="margin" w:xAlign="center" w:y="57"/>
        <w:ind w:left="318"/>
      </w:pPr>
      <w:r w:rsidRPr="00C34E3E">
        <w:rPr>
          <w:sz w:val="24"/>
          <w:szCs w:val="24"/>
        </w:rPr>
        <w:t xml:space="preserve">. </w:t>
      </w:r>
    </w:p>
    <w:p w:rsidR="00961F87" w:rsidRDefault="00961F87" w:rsidP="0086284C">
      <w:pPr>
        <w:spacing w:after="0" w:line="240" w:lineRule="auto"/>
        <w:rPr>
          <w:rFonts w:ascii="Times New Roman" w:hAnsi="Times New Roman" w:cs="Times New Roman"/>
          <w:b/>
          <w:sz w:val="24"/>
          <w:szCs w:val="24"/>
        </w:rPr>
      </w:pPr>
    </w:p>
    <w:p w:rsidR="00145C98" w:rsidRPr="009505C9" w:rsidRDefault="004D291B" w:rsidP="00961F87">
      <w:pPr>
        <w:spacing w:after="0" w:line="312" w:lineRule="atLeast"/>
        <w:ind w:left="708"/>
        <w:jc w:val="center"/>
        <w:textAlignment w:val="baseline"/>
        <w:rPr>
          <w:rFonts w:ascii="Times New Roman" w:eastAsia="Times New Roman" w:hAnsi="Times New Roman" w:cs="Times New Roman"/>
          <w:b/>
          <w:bCs/>
          <w:bdr w:val="none" w:sz="0" w:space="0" w:color="auto" w:frame="1"/>
          <w:lang w:eastAsia="ru-RU"/>
        </w:rPr>
      </w:pPr>
      <w:r w:rsidRPr="009505C9">
        <w:rPr>
          <w:rFonts w:ascii="Times New Roman" w:eastAsia="Times New Roman" w:hAnsi="Times New Roman" w:cs="Times New Roman"/>
          <w:b/>
          <w:bCs/>
          <w:bdr w:val="none" w:sz="0" w:space="0" w:color="auto" w:frame="1"/>
          <w:lang w:eastAsia="ru-RU"/>
        </w:rPr>
        <w:t>СОДЕРЖАНИЕ УЧЕБН</w:t>
      </w:r>
      <w:r w:rsidR="00961F87" w:rsidRPr="009505C9">
        <w:rPr>
          <w:rFonts w:ascii="Times New Roman" w:eastAsia="Times New Roman" w:hAnsi="Times New Roman" w:cs="Times New Roman"/>
          <w:b/>
          <w:bCs/>
          <w:bdr w:val="none" w:sz="0" w:space="0" w:color="auto" w:frame="1"/>
          <w:lang w:eastAsia="ru-RU"/>
        </w:rPr>
        <w:t>ОГО ПЛАНА ВТОРОГО ГОДА ОБУЧЕНИЯ</w:t>
      </w:r>
    </w:p>
    <w:p w:rsidR="00A86210" w:rsidRPr="009505C9" w:rsidRDefault="00A86210" w:rsidP="00A86210">
      <w:pPr>
        <w:rPr>
          <w:rFonts w:ascii="Times New Roman" w:hAnsi="Times New Roman" w:cs="Times New Roman"/>
        </w:rPr>
      </w:pPr>
    </w:p>
    <w:tbl>
      <w:tblPr>
        <w:tblW w:w="19514" w:type="dxa"/>
        <w:tblLook w:val="04A0"/>
      </w:tblPr>
      <w:tblGrid>
        <w:gridCol w:w="708"/>
        <w:gridCol w:w="426"/>
        <w:gridCol w:w="13291"/>
        <w:gridCol w:w="142"/>
        <w:gridCol w:w="708"/>
        <w:gridCol w:w="980"/>
        <w:gridCol w:w="3259"/>
      </w:tblGrid>
      <w:tr w:rsidR="007104FB" w:rsidRPr="009505C9" w:rsidTr="00465CEF">
        <w:trPr>
          <w:trHeight w:val="145"/>
        </w:trPr>
        <w:tc>
          <w:tcPr>
            <w:tcW w:w="1134" w:type="dxa"/>
            <w:gridSpan w:val="2"/>
          </w:tcPr>
          <w:p w:rsidR="007104FB" w:rsidRPr="009505C9" w:rsidRDefault="007104FB" w:rsidP="003339A9">
            <w:pPr>
              <w:shd w:val="clear" w:color="auto" w:fill="FFFFFF"/>
              <w:spacing w:line="307" w:lineRule="exact"/>
              <w:rPr>
                <w:b/>
                <w:i/>
              </w:rPr>
            </w:pPr>
            <w:r w:rsidRPr="009505C9">
              <w:rPr>
                <w:b/>
                <w:i/>
              </w:rPr>
              <w:t>№ занятия</w:t>
            </w:r>
          </w:p>
        </w:tc>
        <w:tc>
          <w:tcPr>
            <w:tcW w:w="13433" w:type="dxa"/>
            <w:gridSpan w:val="2"/>
          </w:tcPr>
          <w:p w:rsidR="007104FB" w:rsidRPr="009505C9" w:rsidRDefault="007104FB" w:rsidP="003F5CB2">
            <w:pPr>
              <w:shd w:val="clear" w:color="auto" w:fill="FFFFFF"/>
              <w:spacing w:line="307" w:lineRule="exact"/>
              <w:rPr>
                <w:b/>
                <w:i/>
              </w:rPr>
            </w:pPr>
            <w:r w:rsidRPr="009505C9">
              <w:rPr>
                <w:b/>
                <w:i/>
              </w:rPr>
              <w:t xml:space="preserve">Тема занятия </w:t>
            </w:r>
          </w:p>
        </w:tc>
        <w:tc>
          <w:tcPr>
            <w:tcW w:w="1688" w:type="dxa"/>
            <w:gridSpan w:val="2"/>
          </w:tcPr>
          <w:p w:rsidR="007104FB" w:rsidRPr="009505C9" w:rsidRDefault="007104FB" w:rsidP="00465CEF">
            <w:pPr>
              <w:shd w:val="clear" w:color="auto" w:fill="FFFFFF"/>
              <w:spacing w:line="307" w:lineRule="exact"/>
              <w:rPr>
                <w:b/>
                <w:i/>
              </w:rPr>
            </w:pPr>
            <w:r w:rsidRPr="009505C9">
              <w:rPr>
                <w:b/>
                <w:i/>
              </w:rPr>
              <w:t>Кол-во часов</w:t>
            </w:r>
          </w:p>
        </w:tc>
        <w:tc>
          <w:tcPr>
            <w:tcW w:w="3259" w:type="dxa"/>
          </w:tcPr>
          <w:p w:rsidR="007104FB" w:rsidRPr="009505C9" w:rsidRDefault="007104FB" w:rsidP="003F5CB2">
            <w:pPr>
              <w:shd w:val="clear" w:color="auto" w:fill="FFFFFF"/>
              <w:spacing w:line="307" w:lineRule="exact"/>
              <w:rPr>
                <w:b/>
                <w:i/>
              </w:rPr>
            </w:pPr>
            <w:proofErr w:type="spellStart"/>
            <w:r w:rsidRPr="009505C9">
              <w:rPr>
                <w:b/>
                <w:i/>
              </w:rPr>
              <w:t>Приме-чание</w:t>
            </w:r>
            <w:proofErr w:type="spellEnd"/>
          </w:p>
        </w:tc>
      </w:tr>
      <w:tr w:rsidR="00973633" w:rsidRPr="009505C9" w:rsidTr="004D291B">
        <w:trPr>
          <w:trHeight w:val="145"/>
        </w:trPr>
        <w:tc>
          <w:tcPr>
            <w:tcW w:w="1134" w:type="dxa"/>
            <w:gridSpan w:val="2"/>
            <w:vMerge w:val="restart"/>
          </w:tcPr>
          <w:p w:rsidR="00973633" w:rsidRPr="009505C9" w:rsidRDefault="00973633" w:rsidP="003339A9">
            <w:pPr>
              <w:shd w:val="clear" w:color="auto" w:fill="FFFFFF"/>
              <w:spacing w:line="307" w:lineRule="exact"/>
              <w:rPr>
                <w:b/>
                <w:i/>
              </w:rPr>
            </w:pPr>
            <w:r w:rsidRPr="009505C9">
              <w:rPr>
                <w:b/>
                <w:i/>
              </w:rPr>
              <w:t>1</w:t>
            </w:r>
            <w:r w:rsidR="00BE72BC">
              <w:rPr>
                <w:b/>
                <w:i/>
              </w:rPr>
              <w:t>-2</w:t>
            </w:r>
          </w:p>
          <w:p w:rsidR="00973633" w:rsidRPr="009505C9" w:rsidRDefault="00973633" w:rsidP="003339A9">
            <w:pPr>
              <w:shd w:val="clear" w:color="auto" w:fill="FFFFFF"/>
              <w:spacing w:before="317"/>
              <w:rPr>
                <w:b/>
                <w:i/>
              </w:rPr>
            </w:pPr>
            <w:r w:rsidRPr="009505C9">
              <w:rPr>
                <w:b/>
                <w:i/>
              </w:rPr>
              <w:t>3-4</w:t>
            </w:r>
          </w:p>
        </w:tc>
        <w:tc>
          <w:tcPr>
            <w:tcW w:w="13433" w:type="dxa"/>
            <w:gridSpan w:val="2"/>
            <w:vMerge w:val="restart"/>
          </w:tcPr>
          <w:p w:rsidR="00973633" w:rsidRPr="009505C9" w:rsidRDefault="00973633" w:rsidP="003F5CB2">
            <w:pPr>
              <w:shd w:val="clear" w:color="auto" w:fill="FFFFFF"/>
              <w:spacing w:line="307" w:lineRule="exact"/>
              <w:rPr>
                <w:b/>
                <w:i/>
              </w:rPr>
            </w:pPr>
            <w:r w:rsidRPr="009505C9">
              <w:rPr>
                <w:b/>
                <w:i/>
              </w:rPr>
              <w:t>Тема 1.1 Вводный инструктаж по ОТ. Введение в образовательную программу.</w:t>
            </w:r>
          </w:p>
          <w:p w:rsidR="00973633" w:rsidRPr="009505C9" w:rsidRDefault="00973633" w:rsidP="003F5CB2">
            <w:pPr>
              <w:shd w:val="clear" w:color="auto" w:fill="FFFFFF"/>
              <w:spacing w:before="317"/>
              <w:rPr>
                <w:b/>
                <w:i/>
              </w:rPr>
            </w:pPr>
            <w:r w:rsidRPr="009505C9">
              <w:rPr>
                <w:b/>
                <w:i/>
              </w:rPr>
              <w:t xml:space="preserve">Тема 1.2 Первичный инструктаж на рабочем месте. Источники наших знаний об изобразительном искусстве. </w:t>
            </w:r>
          </w:p>
        </w:tc>
        <w:tc>
          <w:tcPr>
            <w:tcW w:w="1688" w:type="dxa"/>
            <w:gridSpan w:val="2"/>
          </w:tcPr>
          <w:p w:rsidR="00973633" w:rsidRPr="009505C9" w:rsidRDefault="00973633" w:rsidP="003F5CB2">
            <w:pPr>
              <w:shd w:val="clear" w:color="auto" w:fill="FFFFFF"/>
              <w:spacing w:line="307" w:lineRule="exact"/>
              <w:rPr>
                <w:b/>
                <w:i/>
              </w:rPr>
            </w:pPr>
          </w:p>
        </w:tc>
        <w:tc>
          <w:tcPr>
            <w:tcW w:w="3259" w:type="dxa"/>
          </w:tcPr>
          <w:p w:rsidR="00973633" w:rsidRPr="009505C9" w:rsidRDefault="00973633" w:rsidP="003F5CB2">
            <w:pPr>
              <w:shd w:val="clear" w:color="auto" w:fill="FFFFFF"/>
              <w:spacing w:line="307" w:lineRule="exact"/>
              <w:rPr>
                <w:b/>
                <w:i/>
              </w:rPr>
            </w:pPr>
          </w:p>
        </w:tc>
      </w:tr>
      <w:tr w:rsidR="00973633" w:rsidRPr="009505C9" w:rsidTr="00973633">
        <w:trPr>
          <w:trHeight w:val="145"/>
        </w:trPr>
        <w:tc>
          <w:tcPr>
            <w:tcW w:w="1134" w:type="dxa"/>
            <w:gridSpan w:val="2"/>
            <w:vMerge/>
          </w:tcPr>
          <w:p w:rsidR="00973633" w:rsidRPr="009505C9" w:rsidRDefault="00973633" w:rsidP="003339A9">
            <w:pPr>
              <w:shd w:val="clear" w:color="auto" w:fill="FFFFFF"/>
              <w:spacing w:before="317"/>
              <w:rPr>
                <w:b/>
                <w:i/>
              </w:rPr>
            </w:pPr>
          </w:p>
        </w:tc>
        <w:tc>
          <w:tcPr>
            <w:tcW w:w="13433" w:type="dxa"/>
            <w:gridSpan w:val="2"/>
            <w:vMerge/>
          </w:tcPr>
          <w:p w:rsidR="00973633" w:rsidRPr="009505C9" w:rsidRDefault="00973633" w:rsidP="003F5CB2">
            <w:pPr>
              <w:shd w:val="clear" w:color="auto" w:fill="FFFFFF"/>
              <w:spacing w:before="317"/>
              <w:rPr>
                <w:b/>
                <w:i/>
              </w:rPr>
            </w:pPr>
          </w:p>
        </w:tc>
        <w:tc>
          <w:tcPr>
            <w:tcW w:w="1688" w:type="dxa"/>
            <w:gridSpan w:val="2"/>
          </w:tcPr>
          <w:p w:rsidR="00973633" w:rsidRPr="009505C9" w:rsidRDefault="00973633" w:rsidP="003F5CB2">
            <w:pPr>
              <w:shd w:val="clear" w:color="auto" w:fill="FFFFFF"/>
              <w:spacing w:line="307" w:lineRule="exact"/>
              <w:rPr>
                <w:b/>
                <w:i/>
              </w:rPr>
            </w:pPr>
            <w:r w:rsidRPr="009505C9">
              <w:rPr>
                <w:b/>
                <w:i/>
              </w:rPr>
              <w:t>2</w:t>
            </w:r>
          </w:p>
        </w:tc>
        <w:tc>
          <w:tcPr>
            <w:tcW w:w="3259" w:type="dxa"/>
          </w:tcPr>
          <w:p w:rsidR="00973633" w:rsidRPr="009505C9" w:rsidRDefault="00973633" w:rsidP="003F5CB2">
            <w:pPr>
              <w:shd w:val="clear" w:color="auto" w:fill="FFFFFF"/>
              <w:spacing w:line="307" w:lineRule="exact"/>
              <w:rPr>
                <w:b/>
                <w:i/>
              </w:rPr>
            </w:pPr>
          </w:p>
        </w:tc>
      </w:tr>
      <w:tr w:rsidR="00973633" w:rsidRPr="009505C9" w:rsidTr="004D291B">
        <w:trPr>
          <w:trHeight w:val="145"/>
        </w:trPr>
        <w:tc>
          <w:tcPr>
            <w:tcW w:w="1134" w:type="dxa"/>
            <w:gridSpan w:val="2"/>
            <w:vMerge/>
          </w:tcPr>
          <w:p w:rsidR="00973633" w:rsidRPr="009505C9" w:rsidRDefault="00973633" w:rsidP="003339A9">
            <w:pPr>
              <w:shd w:val="clear" w:color="auto" w:fill="FFFFFF"/>
              <w:spacing w:before="317"/>
              <w:rPr>
                <w:b/>
                <w:i/>
              </w:rPr>
            </w:pPr>
          </w:p>
        </w:tc>
        <w:tc>
          <w:tcPr>
            <w:tcW w:w="13433" w:type="dxa"/>
            <w:gridSpan w:val="2"/>
            <w:vMerge/>
          </w:tcPr>
          <w:p w:rsidR="00973633" w:rsidRPr="009505C9" w:rsidRDefault="00973633" w:rsidP="003F5CB2">
            <w:pPr>
              <w:shd w:val="clear" w:color="auto" w:fill="FFFFFF"/>
              <w:spacing w:before="317"/>
              <w:rPr>
                <w:b/>
                <w:i/>
              </w:rPr>
            </w:pPr>
          </w:p>
        </w:tc>
        <w:tc>
          <w:tcPr>
            <w:tcW w:w="1688" w:type="dxa"/>
            <w:gridSpan w:val="2"/>
          </w:tcPr>
          <w:p w:rsidR="00973633" w:rsidRPr="009505C9" w:rsidRDefault="00973633" w:rsidP="003F5CB2">
            <w:pPr>
              <w:shd w:val="clear" w:color="auto" w:fill="FFFFFF"/>
              <w:spacing w:before="317"/>
              <w:rPr>
                <w:b/>
                <w:i/>
              </w:rPr>
            </w:pPr>
          </w:p>
        </w:tc>
        <w:tc>
          <w:tcPr>
            <w:tcW w:w="3259" w:type="dxa"/>
          </w:tcPr>
          <w:p w:rsidR="00973633" w:rsidRPr="009505C9" w:rsidRDefault="00973633" w:rsidP="003F5CB2">
            <w:pPr>
              <w:shd w:val="clear" w:color="auto" w:fill="FFFFFF"/>
              <w:spacing w:before="317"/>
              <w:rPr>
                <w:b/>
                <w:i/>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jc w:val="center"/>
              <w:rPr>
                <w:b/>
                <w:i/>
                <w:sz w:val="22"/>
                <w:szCs w:val="22"/>
              </w:rPr>
            </w:pPr>
            <w:r w:rsidRPr="009505C9">
              <w:rPr>
                <w:b/>
                <w:i/>
                <w:sz w:val="22"/>
                <w:szCs w:val="22"/>
              </w:rPr>
              <w:t>Раздел 2. Основы рисунка. Изобразительные средства рисунка.(</w:t>
            </w:r>
            <w:r w:rsidR="0023518A" w:rsidRPr="009505C9">
              <w:rPr>
                <w:b/>
                <w:i/>
                <w:sz w:val="22"/>
                <w:szCs w:val="22"/>
              </w:rPr>
              <w:t>1</w:t>
            </w:r>
            <w:r w:rsidRPr="009505C9">
              <w:rPr>
                <w:b/>
                <w:i/>
                <w:sz w:val="22"/>
                <w:szCs w:val="22"/>
              </w:rPr>
              <w:t>8 часов)</w:t>
            </w:r>
          </w:p>
        </w:tc>
        <w:tc>
          <w:tcPr>
            <w:tcW w:w="1688" w:type="dxa"/>
            <w:gridSpan w:val="2"/>
          </w:tcPr>
          <w:p w:rsidR="007104FB" w:rsidRPr="009505C9" w:rsidRDefault="007104FB" w:rsidP="003F5CB2">
            <w:pPr>
              <w:pStyle w:val="ab"/>
              <w:jc w:val="center"/>
              <w:rPr>
                <w:b/>
                <w:i/>
                <w:sz w:val="22"/>
                <w:szCs w:val="22"/>
              </w:rPr>
            </w:pPr>
          </w:p>
        </w:tc>
        <w:tc>
          <w:tcPr>
            <w:tcW w:w="3259" w:type="dxa"/>
          </w:tcPr>
          <w:p w:rsidR="007104FB" w:rsidRPr="009505C9" w:rsidRDefault="007104FB" w:rsidP="003F5CB2">
            <w:pPr>
              <w:pStyle w:val="ab"/>
              <w:jc w:val="center"/>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r w:rsidRPr="009505C9">
              <w:rPr>
                <w:b/>
                <w:i/>
                <w:sz w:val="22"/>
                <w:szCs w:val="22"/>
              </w:rPr>
              <w:t>5-6</w:t>
            </w:r>
          </w:p>
        </w:tc>
        <w:tc>
          <w:tcPr>
            <w:tcW w:w="13433" w:type="dxa"/>
            <w:gridSpan w:val="2"/>
          </w:tcPr>
          <w:p w:rsidR="007104FB" w:rsidRPr="00BE72BC" w:rsidRDefault="007104FB" w:rsidP="003F5CB2">
            <w:pPr>
              <w:pStyle w:val="ab"/>
              <w:rPr>
                <w:b/>
                <w:i/>
                <w:sz w:val="22"/>
                <w:szCs w:val="22"/>
              </w:rPr>
            </w:pPr>
            <w:r w:rsidRPr="00BE72BC">
              <w:rPr>
                <w:b/>
                <w:i/>
                <w:sz w:val="22"/>
                <w:szCs w:val="22"/>
              </w:rPr>
              <w:t xml:space="preserve">Тема 2.1 Первичный инструктаж по ПДД. Знакомство с материалами для уроков изобразительного искусства.                            </w:t>
            </w:r>
          </w:p>
        </w:tc>
        <w:tc>
          <w:tcPr>
            <w:tcW w:w="1688" w:type="dxa"/>
            <w:gridSpan w:val="2"/>
          </w:tcPr>
          <w:p w:rsidR="007104FB" w:rsidRPr="009505C9" w:rsidRDefault="007104FB" w:rsidP="003F5CB2">
            <w:pPr>
              <w:pStyle w:val="ab"/>
              <w:rPr>
                <w:b/>
                <w:i/>
                <w:sz w:val="22"/>
                <w:szCs w:val="22"/>
              </w:rPr>
            </w:pPr>
            <w:r w:rsidRPr="009505C9">
              <w:rPr>
                <w:b/>
                <w:i/>
                <w:sz w:val="22"/>
                <w:szCs w:val="22"/>
              </w:rPr>
              <w:t>2</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shd w:val="clear" w:color="auto" w:fill="FFFFFF"/>
              <w:spacing w:line="307" w:lineRule="exact"/>
              <w:rPr>
                <w:b/>
                <w:i/>
                <w:spacing w:val="55"/>
                <w:u w:val="single"/>
              </w:rPr>
            </w:pPr>
          </w:p>
        </w:tc>
        <w:tc>
          <w:tcPr>
            <w:tcW w:w="13433" w:type="dxa"/>
            <w:gridSpan w:val="2"/>
          </w:tcPr>
          <w:p w:rsidR="007104FB" w:rsidRPr="00BE72BC" w:rsidRDefault="007104FB" w:rsidP="003F5CB2">
            <w:pPr>
              <w:shd w:val="clear" w:color="auto" w:fill="FFFFFF"/>
              <w:spacing w:line="307" w:lineRule="exact"/>
              <w:rPr>
                <w:rFonts w:ascii="Times New Roman" w:hAnsi="Times New Roman" w:cs="Times New Roman"/>
                <w:spacing w:val="-4"/>
              </w:rPr>
            </w:pPr>
            <w:proofErr w:type="spellStart"/>
            <w:r w:rsidRPr="00BE72BC">
              <w:rPr>
                <w:rFonts w:ascii="Times New Roman" w:hAnsi="Times New Roman" w:cs="Times New Roman"/>
                <w:i/>
                <w:spacing w:val="55"/>
                <w:u w:val="single"/>
              </w:rPr>
              <w:t>Методическое</w:t>
            </w:r>
            <w:r w:rsidRPr="00BE72BC">
              <w:rPr>
                <w:rFonts w:ascii="Times New Roman" w:hAnsi="Times New Roman" w:cs="Times New Roman"/>
                <w:i/>
                <w:spacing w:val="43"/>
                <w:u w:val="single"/>
              </w:rPr>
              <w:t>обеспечение</w:t>
            </w:r>
            <w:proofErr w:type="spellEnd"/>
            <w:r w:rsidRPr="00BE72BC">
              <w:rPr>
                <w:rFonts w:ascii="Times New Roman" w:hAnsi="Times New Roman" w:cs="Times New Roman"/>
                <w:spacing w:val="43"/>
                <w:u w:val="single"/>
              </w:rPr>
              <w:t>.</w:t>
            </w:r>
            <w:r w:rsidRPr="00BE72BC">
              <w:rPr>
                <w:rFonts w:ascii="Times New Roman" w:hAnsi="Times New Roman" w:cs="Times New Roman"/>
              </w:rPr>
              <w:t xml:space="preserve"> Дидактическая игра «Поможем художнику», </w:t>
            </w:r>
            <w:r w:rsidRPr="00BE72BC">
              <w:rPr>
                <w:rFonts w:ascii="Times New Roman" w:hAnsi="Times New Roman" w:cs="Times New Roman"/>
                <w:spacing w:val="-1"/>
              </w:rPr>
              <w:t>альбом, ластик, карандаш</w:t>
            </w:r>
            <w:r w:rsidRPr="00BE72BC">
              <w:rPr>
                <w:rFonts w:ascii="Times New Roman" w:hAnsi="Times New Roman" w:cs="Times New Roman"/>
                <w:spacing w:val="-4"/>
              </w:rPr>
              <w:t>, краски, кисть.</w:t>
            </w:r>
          </w:p>
        </w:tc>
        <w:tc>
          <w:tcPr>
            <w:tcW w:w="1688" w:type="dxa"/>
            <w:gridSpan w:val="2"/>
          </w:tcPr>
          <w:p w:rsidR="007104FB" w:rsidRPr="009505C9" w:rsidRDefault="007104FB" w:rsidP="003F5CB2">
            <w:pPr>
              <w:shd w:val="clear" w:color="auto" w:fill="FFFFFF"/>
              <w:spacing w:line="307" w:lineRule="exact"/>
              <w:rPr>
                <w:i/>
                <w:spacing w:val="55"/>
                <w:u w:val="single"/>
              </w:rPr>
            </w:pPr>
          </w:p>
        </w:tc>
        <w:tc>
          <w:tcPr>
            <w:tcW w:w="3259" w:type="dxa"/>
          </w:tcPr>
          <w:p w:rsidR="007104FB" w:rsidRPr="009505C9" w:rsidRDefault="007104FB" w:rsidP="003F5CB2">
            <w:pPr>
              <w:shd w:val="clear" w:color="auto" w:fill="FFFFFF"/>
              <w:spacing w:line="307" w:lineRule="exact"/>
              <w:rPr>
                <w:i/>
                <w:spacing w:val="55"/>
                <w:u w:val="single"/>
              </w:rPr>
            </w:pPr>
          </w:p>
        </w:tc>
      </w:tr>
      <w:tr w:rsidR="00BE72BC" w:rsidRPr="009505C9" w:rsidTr="004D291B">
        <w:trPr>
          <w:trHeight w:val="145"/>
        </w:trPr>
        <w:tc>
          <w:tcPr>
            <w:tcW w:w="1134" w:type="dxa"/>
            <w:gridSpan w:val="2"/>
          </w:tcPr>
          <w:p w:rsidR="00BE72BC" w:rsidRPr="009505C9" w:rsidRDefault="00BE72BC" w:rsidP="003339A9">
            <w:pPr>
              <w:pStyle w:val="ab"/>
              <w:rPr>
                <w:b/>
                <w:i/>
                <w:sz w:val="22"/>
                <w:szCs w:val="22"/>
              </w:rPr>
            </w:pPr>
            <w:r w:rsidRPr="009505C9">
              <w:rPr>
                <w:b/>
                <w:i/>
                <w:sz w:val="22"/>
                <w:szCs w:val="22"/>
              </w:rPr>
              <w:t>7-12</w:t>
            </w:r>
          </w:p>
        </w:tc>
        <w:tc>
          <w:tcPr>
            <w:tcW w:w="13433" w:type="dxa"/>
            <w:gridSpan w:val="2"/>
            <w:vMerge w:val="restart"/>
          </w:tcPr>
          <w:p w:rsidR="00BE72BC" w:rsidRPr="00BE72BC" w:rsidRDefault="00BE72BC" w:rsidP="003F5CB2">
            <w:pPr>
              <w:pStyle w:val="ab"/>
              <w:rPr>
                <w:b/>
                <w:i/>
                <w:sz w:val="22"/>
                <w:szCs w:val="22"/>
              </w:rPr>
            </w:pPr>
            <w:r w:rsidRPr="00BE72BC">
              <w:rPr>
                <w:b/>
                <w:i/>
                <w:sz w:val="22"/>
                <w:szCs w:val="22"/>
              </w:rPr>
              <w:t>Тема 2.2 Инструктаж по электробезопасности. «Изображать можно пятном» Превратить пятно в изображение зверюшки.</w:t>
            </w:r>
          </w:p>
          <w:p w:rsidR="00BE72BC" w:rsidRPr="00BE72BC" w:rsidRDefault="00BE72BC" w:rsidP="003F5CB2">
            <w:pPr>
              <w:shd w:val="clear" w:color="auto" w:fill="FFFFFF"/>
              <w:spacing w:line="307" w:lineRule="exact"/>
              <w:rPr>
                <w:rFonts w:ascii="Times New Roman" w:hAnsi="Times New Roman" w:cs="Times New Roman"/>
                <w:b/>
                <w:i/>
              </w:rPr>
            </w:pPr>
            <w:r w:rsidRPr="00BE72BC">
              <w:rPr>
                <w:rFonts w:ascii="Times New Roman" w:hAnsi="Times New Roman" w:cs="Times New Roman"/>
              </w:rPr>
              <w:t xml:space="preserve">Присмотреться к разным пятнам - мху на камне, осыпи и узорам на мраморе в метро - и постараться увидеть какие-либо изображения. </w:t>
            </w:r>
          </w:p>
        </w:tc>
        <w:tc>
          <w:tcPr>
            <w:tcW w:w="1688" w:type="dxa"/>
            <w:gridSpan w:val="2"/>
          </w:tcPr>
          <w:p w:rsidR="00BE72BC" w:rsidRPr="009505C9" w:rsidRDefault="00BE72BC" w:rsidP="003F5CB2">
            <w:pPr>
              <w:pStyle w:val="ab"/>
              <w:rPr>
                <w:b/>
                <w:i/>
                <w:sz w:val="22"/>
                <w:szCs w:val="22"/>
              </w:rPr>
            </w:pPr>
            <w:r w:rsidRPr="009505C9">
              <w:rPr>
                <w:b/>
                <w:i/>
                <w:sz w:val="22"/>
                <w:szCs w:val="22"/>
              </w:rPr>
              <w:t>6</w:t>
            </w:r>
          </w:p>
        </w:tc>
        <w:tc>
          <w:tcPr>
            <w:tcW w:w="3259" w:type="dxa"/>
          </w:tcPr>
          <w:p w:rsidR="00BE72BC" w:rsidRPr="009505C9" w:rsidRDefault="00BE72BC" w:rsidP="003F5CB2">
            <w:pPr>
              <w:pStyle w:val="ab"/>
              <w:rPr>
                <w:b/>
                <w:i/>
                <w:sz w:val="22"/>
                <w:szCs w:val="22"/>
              </w:rPr>
            </w:pPr>
          </w:p>
        </w:tc>
      </w:tr>
      <w:tr w:rsidR="00BE72BC" w:rsidRPr="009505C9" w:rsidTr="004D291B">
        <w:trPr>
          <w:trHeight w:val="145"/>
        </w:trPr>
        <w:tc>
          <w:tcPr>
            <w:tcW w:w="1134" w:type="dxa"/>
            <w:gridSpan w:val="2"/>
          </w:tcPr>
          <w:p w:rsidR="00BE72BC" w:rsidRPr="009505C9" w:rsidRDefault="00BE72BC" w:rsidP="003339A9">
            <w:pPr>
              <w:pStyle w:val="ab"/>
              <w:rPr>
                <w:b/>
                <w:i/>
                <w:sz w:val="22"/>
                <w:szCs w:val="22"/>
                <w:u w:val="single"/>
              </w:rPr>
            </w:pPr>
          </w:p>
        </w:tc>
        <w:tc>
          <w:tcPr>
            <w:tcW w:w="13433" w:type="dxa"/>
            <w:gridSpan w:val="2"/>
            <w:vMerge/>
          </w:tcPr>
          <w:p w:rsidR="00BE72BC" w:rsidRPr="00BE72BC" w:rsidRDefault="00BE72BC" w:rsidP="003F5CB2">
            <w:pPr>
              <w:shd w:val="clear" w:color="auto" w:fill="FFFFFF"/>
              <w:spacing w:line="307" w:lineRule="exact"/>
              <w:rPr>
                <w:rFonts w:ascii="Times New Roman" w:hAnsi="Times New Roman" w:cs="Times New Roman"/>
                <w:u w:val="single"/>
              </w:rPr>
            </w:pPr>
          </w:p>
        </w:tc>
        <w:tc>
          <w:tcPr>
            <w:tcW w:w="1688" w:type="dxa"/>
            <w:gridSpan w:val="2"/>
          </w:tcPr>
          <w:p w:rsidR="00BE72BC" w:rsidRPr="009505C9" w:rsidRDefault="00BE72BC" w:rsidP="003F5CB2">
            <w:pPr>
              <w:pStyle w:val="ab"/>
              <w:rPr>
                <w:sz w:val="22"/>
                <w:szCs w:val="22"/>
                <w:u w:val="single"/>
              </w:rPr>
            </w:pPr>
          </w:p>
        </w:tc>
        <w:tc>
          <w:tcPr>
            <w:tcW w:w="3259" w:type="dxa"/>
          </w:tcPr>
          <w:p w:rsidR="00BE72BC" w:rsidRPr="009505C9" w:rsidRDefault="00BE72BC" w:rsidP="003F5CB2">
            <w:pPr>
              <w:pStyle w:val="ab"/>
              <w:rPr>
                <w:sz w:val="22"/>
                <w:szCs w:val="22"/>
                <w:u w:val="single"/>
              </w:rPr>
            </w:pPr>
          </w:p>
        </w:tc>
      </w:tr>
      <w:tr w:rsidR="00BE72BC" w:rsidRPr="009505C9" w:rsidTr="004D291B">
        <w:trPr>
          <w:trHeight w:val="145"/>
        </w:trPr>
        <w:tc>
          <w:tcPr>
            <w:tcW w:w="1134" w:type="dxa"/>
            <w:gridSpan w:val="2"/>
          </w:tcPr>
          <w:p w:rsidR="00BE72BC" w:rsidRPr="009505C9" w:rsidRDefault="00BE72BC" w:rsidP="003339A9">
            <w:pPr>
              <w:shd w:val="clear" w:color="auto" w:fill="FFFFFF"/>
              <w:spacing w:line="307" w:lineRule="exact"/>
              <w:rPr>
                <w:b/>
                <w:i/>
              </w:rPr>
            </w:pPr>
          </w:p>
        </w:tc>
        <w:tc>
          <w:tcPr>
            <w:tcW w:w="13433" w:type="dxa"/>
            <w:gridSpan w:val="2"/>
            <w:vMerge/>
          </w:tcPr>
          <w:p w:rsidR="00BE72BC" w:rsidRPr="00BE72BC" w:rsidRDefault="00BE72BC" w:rsidP="003F5CB2">
            <w:pPr>
              <w:shd w:val="clear" w:color="auto" w:fill="FFFFFF"/>
              <w:spacing w:line="307" w:lineRule="exact"/>
              <w:rPr>
                <w:rFonts w:ascii="Times New Roman" w:hAnsi="Times New Roman" w:cs="Times New Roman"/>
              </w:rPr>
            </w:pPr>
          </w:p>
        </w:tc>
        <w:tc>
          <w:tcPr>
            <w:tcW w:w="1688" w:type="dxa"/>
            <w:gridSpan w:val="2"/>
          </w:tcPr>
          <w:p w:rsidR="00BE72BC" w:rsidRPr="009505C9" w:rsidRDefault="00BE72BC" w:rsidP="003F5CB2">
            <w:pPr>
              <w:shd w:val="clear" w:color="auto" w:fill="FFFFFF"/>
              <w:spacing w:line="307" w:lineRule="exact"/>
            </w:pPr>
          </w:p>
        </w:tc>
        <w:tc>
          <w:tcPr>
            <w:tcW w:w="3259" w:type="dxa"/>
          </w:tcPr>
          <w:p w:rsidR="00BE72BC" w:rsidRPr="009505C9" w:rsidRDefault="00BE72BC" w:rsidP="003F5CB2">
            <w:pPr>
              <w:shd w:val="clear" w:color="auto" w:fill="FFFFFF"/>
              <w:spacing w:line="307" w:lineRule="exact"/>
            </w:pPr>
          </w:p>
        </w:tc>
      </w:tr>
      <w:tr w:rsidR="007104FB" w:rsidRPr="009505C9" w:rsidTr="004D291B">
        <w:trPr>
          <w:trHeight w:val="145"/>
        </w:trPr>
        <w:tc>
          <w:tcPr>
            <w:tcW w:w="1134" w:type="dxa"/>
            <w:gridSpan w:val="2"/>
          </w:tcPr>
          <w:p w:rsidR="007104FB" w:rsidRPr="009505C9" w:rsidRDefault="006953AE" w:rsidP="003339A9">
            <w:pPr>
              <w:pStyle w:val="ab"/>
              <w:rPr>
                <w:b/>
                <w:i/>
                <w:sz w:val="22"/>
                <w:szCs w:val="22"/>
              </w:rPr>
            </w:pPr>
            <w:r w:rsidRPr="009505C9">
              <w:rPr>
                <w:b/>
                <w:i/>
                <w:sz w:val="22"/>
                <w:szCs w:val="22"/>
              </w:rPr>
              <w:t>13-18</w:t>
            </w:r>
          </w:p>
        </w:tc>
        <w:tc>
          <w:tcPr>
            <w:tcW w:w="13433" w:type="dxa"/>
            <w:gridSpan w:val="2"/>
          </w:tcPr>
          <w:p w:rsidR="007104FB" w:rsidRPr="00BE72BC" w:rsidRDefault="007104FB" w:rsidP="003F5CB2">
            <w:pPr>
              <w:pStyle w:val="ab"/>
              <w:rPr>
                <w:b/>
                <w:i/>
                <w:sz w:val="22"/>
                <w:szCs w:val="22"/>
              </w:rPr>
            </w:pPr>
            <w:r w:rsidRPr="00BE72BC">
              <w:rPr>
                <w:b/>
                <w:i/>
                <w:sz w:val="22"/>
                <w:szCs w:val="22"/>
              </w:rPr>
              <w:t xml:space="preserve">Тема 2.3 Инструктаж по пожарной безопасности.  Линия горизонта. Равномерное заполнение листа. Изображаем силуэт дерева. </w:t>
            </w:r>
          </w:p>
        </w:tc>
        <w:tc>
          <w:tcPr>
            <w:tcW w:w="1688" w:type="dxa"/>
            <w:gridSpan w:val="2"/>
          </w:tcPr>
          <w:p w:rsidR="007104FB" w:rsidRPr="009505C9" w:rsidRDefault="006953AE" w:rsidP="003F5CB2">
            <w:pPr>
              <w:pStyle w:val="ab"/>
              <w:rPr>
                <w:b/>
                <w:i/>
                <w:sz w:val="22"/>
                <w:szCs w:val="22"/>
              </w:rPr>
            </w:pPr>
            <w:r w:rsidRPr="009505C9">
              <w:rPr>
                <w:b/>
                <w:i/>
                <w:sz w:val="22"/>
                <w:szCs w:val="22"/>
              </w:rPr>
              <w:t>6</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shd w:val="clear" w:color="auto" w:fill="FFFFFF"/>
              <w:spacing w:line="307" w:lineRule="exact"/>
              <w:rPr>
                <w:b/>
                <w:i/>
              </w:rPr>
            </w:pPr>
          </w:p>
        </w:tc>
        <w:tc>
          <w:tcPr>
            <w:tcW w:w="13433" w:type="dxa"/>
            <w:gridSpan w:val="2"/>
          </w:tcPr>
          <w:p w:rsidR="007104FB" w:rsidRPr="00BE72BC" w:rsidRDefault="007104FB" w:rsidP="003F5CB2">
            <w:pPr>
              <w:shd w:val="clear" w:color="auto" w:fill="FFFFFF"/>
              <w:spacing w:line="307" w:lineRule="exact"/>
              <w:rPr>
                <w:rFonts w:ascii="Times New Roman" w:hAnsi="Times New Roman" w:cs="Times New Roman"/>
              </w:rPr>
            </w:pPr>
            <w:r w:rsidRPr="00BE72BC">
              <w:rPr>
                <w:rFonts w:ascii="Times New Roman" w:hAnsi="Times New Roman" w:cs="Times New Roman"/>
              </w:rPr>
              <w:t>Основы изобразительного языка: рисунок, цвет, пропорции. Передача в рисунках формы, очертания и цвета изображаемых предметов.</w:t>
            </w:r>
          </w:p>
        </w:tc>
        <w:tc>
          <w:tcPr>
            <w:tcW w:w="1688" w:type="dxa"/>
            <w:gridSpan w:val="2"/>
          </w:tcPr>
          <w:p w:rsidR="007104FB" w:rsidRPr="009505C9" w:rsidRDefault="007104FB" w:rsidP="003F5CB2">
            <w:pPr>
              <w:shd w:val="clear" w:color="auto" w:fill="FFFFFF"/>
              <w:spacing w:line="307" w:lineRule="exact"/>
            </w:pPr>
          </w:p>
        </w:tc>
        <w:tc>
          <w:tcPr>
            <w:tcW w:w="3259" w:type="dxa"/>
          </w:tcPr>
          <w:p w:rsidR="007104FB" w:rsidRPr="009505C9" w:rsidRDefault="007104FB" w:rsidP="003F5CB2">
            <w:pPr>
              <w:shd w:val="clear" w:color="auto" w:fill="FFFFFF"/>
              <w:spacing w:line="307" w:lineRule="exact"/>
            </w:pPr>
          </w:p>
        </w:tc>
      </w:tr>
      <w:tr w:rsidR="00BE72BC" w:rsidRPr="009505C9" w:rsidTr="004D291B">
        <w:trPr>
          <w:trHeight w:val="145"/>
        </w:trPr>
        <w:tc>
          <w:tcPr>
            <w:tcW w:w="1134" w:type="dxa"/>
            <w:gridSpan w:val="2"/>
          </w:tcPr>
          <w:p w:rsidR="00BE72BC" w:rsidRPr="009505C9" w:rsidRDefault="00BE72BC" w:rsidP="003339A9">
            <w:pPr>
              <w:shd w:val="clear" w:color="auto" w:fill="FFFFFF"/>
              <w:spacing w:line="307" w:lineRule="exact"/>
              <w:rPr>
                <w:b/>
                <w:i/>
              </w:rPr>
            </w:pPr>
            <w:r w:rsidRPr="009505C9">
              <w:rPr>
                <w:b/>
                <w:i/>
              </w:rPr>
              <w:t>19-22</w:t>
            </w:r>
          </w:p>
        </w:tc>
        <w:tc>
          <w:tcPr>
            <w:tcW w:w="13433" w:type="dxa"/>
            <w:gridSpan w:val="2"/>
            <w:vMerge w:val="restart"/>
          </w:tcPr>
          <w:p w:rsidR="00BE72BC" w:rsidRPr="00BE72BC" w:rsidRDefault="00BE72BC" w:rsidP="00BE72BC">
            <w:pPr>
              <w:pStyle w:val="ab"/>
              <w:rPr>
                <w:b/>
                <w:color w:val="0070C0"/>
                <w:spacing w:val="-4"/>
              </w:rPr>
            </w:pPr>
            <w:r w:rsidRPr="00BE72BC">
              <w:rPr>
                <w:b/>
              </w:rPr>
              <w:t>Тема 2.4 «Изображать можно в объёме» Лепка.</w:t>
            </w:r>
          </w:p>
          <w:p w:rsidR="00BE72BC" w:rsidRPr="00BE72BC" w:rsidRDefault="00BE72BC" w:rsidP="00BE72BC">
            <w:pPr>
              <w:pStyle w:val="ab"/>
              <w:rPr>
                <w:color w:val="0070C0"/>
                <w:spacing w:val="-4"/>
              </w:rPr>
            </w:pPr>
            <w:r w:rsidRPr="00BE72BC">
              <w:t>Превратить комок пластилина в птицу. Лепка. Посмотреть и подумать, какие объемные предметы на что похожи (например, картофелины и другие овощи, коряги в лесу или парке).</w:t>
            </w:r>
          </w:p>
        </w:tc>
        <w:tc>
          <w:tcPr>
            <w:tcW w:w="1688" w:type="dxa"/>
            <w:gridSpan w:val="2"/>
          </w:tcPr>
          <w:p w:rsidR="00BE72BC" w:rsidRPr="009505C9" w:rsidRDefault="00BE72BC" w:rsidP="003F5CB2">
            <w:pPr>
              <w:shd w:val="clear" w:color="auto" w:fill="FFFFFF"/>
              <w:spacing w:line="307" w:lineRule="exact"/>
              <w:rPr>
                <w:b/>
                <w:i/>
              </w:rPr>
            </w:pPr>
            <w:r w:rsidRPr="009505C9">
              <w:rPr>
                <w:b/>
                <w:i/>
              </w:rPr>
              <w:t>4</w:t>
            </w:r>
          </w:p>
        </w:tc>
        <w:tc>
          <w:tcPr>
            <w:tcW w:w="3259" w:type="dxa"/>
          </w:tcPr>
          <w:p w:rsidR="00BE72BC" w:rsidRPr="009505C9" w:rsidRDefault="00BE72BC" w:rsidP="003F5CB2">
            <w:pPr>
              <w:shd w:val="clear" w:color="auto" w:fill="FFFFFF"/>
              <w:spacing w:line="307" w:lineRule="exact"/>
              <w:rPr>
                <w:b/>
                <w:i/>
              </w:rPr>
            </w:pPr>
          </w:p>
        </w:tc>
      </w:tr>
      <w:tr w:rsidR="00BE72BC" w:rsidRPr="009505C9" w:rsidTr="00465CEF">
        <w:trPr>
          <w:trHeight w:val="357"/>
        </w:trPr>
        <w:tc>
          <w:tcPr>
            <w:tcW w:w="1134" w:type="dxa"/>
            <w:gridSpan w:val="2"/>
          </w:tcPr>
          <w:p w:rsidR="00BE72BC" w:rsidRPr="009505C9" w:rsidRDefault="00BE72BC" w:rsidP="003339A9">
            <w:pPr>
              <w:rPr>
                <w:b/>
                <w:i/>
              </w:rPr>
            </w:pPr>
          </w:p>
        </w:tc>
        <w:tc>
          <w:tcPr>
            <w:tcW w:w="13433" w:type="dxa"/>
            <w:gridSpan w:val="2"/>
            <w:vMerge/>
          </w:tcPr>
          <w:p w:rsidR="00BE72BC" w:rsidRPr="009505C9" w:rsidRDefault="00BE72BC" w:rsidP="003F5CB2"/>
        </w:tc>
        <w:tc>
          <w:tcPr>
            <w:tcW w:w="1688" w:type="dxa"/>
            <w:gridSpan w:val="2"/>
          </w:tcPr>
          <w:p w:rsidR="00BE72BC" w:rsidRPr="009505C9" w:rsidRDefault="00BE72BC" w:rsidP="003F5CB2"/>
        </w:tc>
        <w:tc>
          <w:tcPr>
            <w:tcW w:w="3259" w:type="dxa"/>
          </w:tcPr>
          <w:p w:rsidR="00BE72BC" w:rsidRPr="009505C9" w:rsidRDefault="00BE72BC" w:rsidP="003F5CB2"/>
        </w:tc>
      </w:tr>
      <w:tr w:rsidR="007104FB" w:rsidRPr="009505C9" w:rsidTr="004D291B">
        <w:trPr>
          <w:trHeight w:val="145"/>
        </w:trPr>
        <w:tc>
          <w:tcPr>
            <w:tcW w:w="1134" w:type="dxa"/>
            <w:gridSpan w:val="2"/>
          </w:tcPr>
          <w:p w:rsidR="007104FB" w:rsidRPr="009505C9" w:rsidRDefault="007104FB" w:rsidP="003339A9">
            <w:pPr>
              <w:shd w:val="clear" w:color="auto" w:fill="FFFFFF"/>
              <w:spacing w:line="307" w:lineRule="exact"/>
              <w:rPr>
                <w:b/>
                <w:i/>
              </w:rPr>
            </w:pPr>
          </w:p>
        </w:tc>
        <w:tc>
          <w:tcPr>
            <w:tcW w:w="13433" w:type="dxa"/>
            <w:gridSpan w:val="2"/>
          </w:tcPr>
          <w:p w:rsidR="007104FB" w:rsidRPr="009505C9" w:rsidRDefault="007104FB" w:rsidP="003F5CB2">
            <w:pPr>
              <w:shd w:val="clear" w:color="auto" w:fill="FFFFFF"/>
              <w:spacing w:line="307" w:lineRule="exact"/>
              <w:jc w:val="center"/>
              <w:rPr>
                <w:b/>
                <w:i/>
              </w:rPr>
            </w:pPr>
            <w:r w:rsidRPr="009505C9">
              <w:rPr>
                <w:b/>
                <w:i/>
              </w:rPr>
              <w:t>Раздел 3. Основы  цветоделения. Живопись – искусство цвета.(</w:t>
            </w:r>
            <w:r w:rsidR="008E7A67" w:rsidRPr="009505C9">
              <w:rPr>
                <w:b/>
                <w:i/>
              </w:rPr>
              <w:t>1</w:t>
            </w:r>
            <w:r w:rsidRPr="009505C9">
              <w:rPr>
                <w:b/>
                <w:i/>
              </w:rPr>
              <w:t>8 часов)</w:t>
            </w:r>
          </w:p>
        </w:tc>
        <w:tc>
          <w:tcPr>
            <w:tcW w:w="1688" w:type="dxa"/>
            <w:gridSpan w:val="2"/>
          </w:tcPr>
          <w:p w:rsidR="007104FB" w:rsidRPr="009505C9" w:rsidRDefault="007104FB" w:rsidP="003F5CB2">
            <w:pPr>
              <w:shd w:val="clear" w:color="auto" w:fill="FFFFFF"/>
              <w:spacing w:line="307" w:lineRule="exact"/>
              <w:jc w:val="center"/>
              <w:rPr>
                <w:b/>
                <w:i/>
              </w:rPr>
            </w:pPr>
          </w:p>
        </w:tc>
        <w:tc>
          <w:tcPr>
            <w:tcW w:w="3259" w:type="dxa"/>
          </w:tcPr>
          <w:p w:rsidR="007104FB" w:rsidRPr="009505C9" w:rsidRDefault="007104FB" w:rsidP="003F5CB2">
            <w:pPr>
              <w:shd w:val="clear" w:color="auto" w:fill="FFFFFF"/>
              <w:spacing w:line="307" w:lineRule="exact"/>
              <w:jc w:val="center"/>
              <w:rPr>
                <w:b/>
                <w:i/>
              </w:rPr>
            </w:pPr>
          </w:p>
        </w:tc>
      </w:tr>
      <w:tr w:rsidR="00BE72BC" w:rsidRPr="009505C9" w:rsidTr="004D291B">
        <w:trPr>
          <w:trHeight w:val="145"/>
        </w:trPr>
        <w:tc>
          <w:tcPr>
            <w:tcW w:w="1134" w:type="dxa"/>
            <w:gridSpan w:val="2"/>
          </w:tcPr>
          <w:p w:rsidR="00BE72BC" w:rsidRPr="009505C9" w:rsidRDefault="00BE72BC" w:rsidP="003339A9">
            <w:pPr>
              <w:shd w:val="clear" w:color="auto" w:fill="FFFFFF"/>
              <w:spacing w:line="307" w:lineRule="exact"/>
              <w:rPr>
                <w:b/>
                <w:i/>
              </w:rPr>
            </w:pPr>
            <w:r w:rsidRPr="009505C9">
              <w:rPr>
                <w:b/>
                <w:i/>
              </w:rPr>
              <w:t>23-26</w:t>
            </w:r>
          </w:p>
        </w:tc>
        <w:tc>
          <w:tcPr>
            <w:tcW w:w="13433" w:type="dxa"/>
            <w:gridSpan w:val="2"/>
            <w:vMerge w:val="restart"/>
          </w:tcPr>
          <w:p w:rsidR="00BE72BC" w:rsidRPr="00BE72BC" w:rsidRDefault="00BE72BC" w:rsidP="00BE72BC">
            <w:pPr>
              <w:shd w:val="clear" w:color="auto" w:fill="FFFFFF"/>
              <w:spacing w:line="307" w:lineRule="exact"/>
              <w:rPr>
                <w:rFonts w:ascii="Times New Roman" w:hAnsi="Times New Roman" w:cs="Times New Roman"/>
                <w:b/>
                <w:i/>
              </w:rPr>
            </w:pPr>
            <w:r w:rsidRPr="00BE72BC">
              <w:rPr>
                <w:rFonts w:ascii="Times New Roman" w:hAnsi="Times New Roman" w:cs="Times New Roman"/>
                <w:b/>
                <w:i/>
              </w:rPr>
              <w:t xml:space="preserve">Тема 3.1 Первичные цвета. Цветовая гамма. </w:t>
            </w:r>
            <w:r w:rsidRPr="00BE72BC">
              <w:rPr>
                <w:rFonts w:ascii="Times New Roman" w:hAnsi="Times New Roman" w:cs="Times New Roman"/>
              </w:rPr>
              <w:t xml:space="preserve">Все о живописи: </w:t>
            </w:r>
            <w:proofErr w:type="spellStart"/>
            <w:r w:rsidRPr="00BE72BC">
              <w:rPr>
                <w:rFonts w:ascii="Times New Roman" w:hAnsi="Times New Roman" w:cs="Times New Roman"/>
              </w:rPr>
              <w:t>цветоведение</w:t>
            </w:r>
            <w:proofErr w:type="spellEnd"/>
            <w:r w:rsidRPr="00BE72BC">
              <w:rPr>
                <w:rFonts w:ascii="Times New Roman" w:hAnsi="Times New Roman" w:cs="Times New Roman"/>
              </w:rPr>
              <w:t xml:space="preserve">, материалы, инструменты, техники акварельной живописи и  гуашевыми красками. Уметь различать цвета, их светлоту и насыщенность; получают знания об основных  и дополнительных цветах, теплых и холодных  цветовых гаммах. </w:t>
            </w:r>
          </w:p>
        </w:tc>
        <w:tc>
          <w:tcPr>
            <w:tcW w:w="1688" w:type="dxa"/>
            <w:gridSpan w:val="2"/>
          </w:tcPr>
          <w:p w:rsidR="00BE72BC" w:rsidRPr="009505C9" w:rsidRDefault="00BE72BC" w:rsidP="003F5CB2">
            <w:pPr>
              <w:shd w:val="clear" w:color="auto" w:fill="FFFFFF"/>
              <w:spacing w:line="307" w:lineRule="exact"/>
              <w:rPr>
                <w:b/>
                <w:i/>
              </w:rPr>
            </w:pPr>
            <w:r w:rsidRPr="009505C9">
              <w:rPr>
                <w:b/>
                <w:i/>
              </w:rPr>
              <w:t>4</w:t>
            </w:r>
          </w:p>
        </w:tc>
        <w:tc>
          <w:tcPr>
            <w:tcW w:w="3259" w:type="dxa"/>
          </w:tcPr>
          <w:p w:rsidR="00BE72BC" w:rsidRPr="009505C9" w:rsidRDefault="00BE72BC" w:rsidP="003F5CB2">
            <w:pPr>
              <w:shd w:val="clear" w:color="auto" w:fill="FFFFFF"/>
              <w:spacing w:line="307" w:lineRule="exact"/>
              <w:rPr>
                <w:b/>
                <w:i/>
              </w:rPr>
            </w:pPr>
          </w:p>
        </w:tc>
      </w:tr>
      <w:tr w:rsidR="00BE72BC" w:rsidRPr="009505C9" w:rsidTr="004D291B">
        <w:trPr>
          <w:trHeight w:val="145"/>
        </w:trPr>
        <w:tc>
          <w:tcPr>
            <w:tcW w:w="1134" w:type="dxa"/>
            <w:gridSpan w:val="2"/>
          </w:tcPr>
          <w:p w:rsidR="00BE72BC" w:rsidRPr="009505C9" w:rsidRDefault="00BE72BC" w:rsidP="003339A9">
            <w:pPr>
              <w:pStyle w:val="ab"/>
              <w:rPr>
                <w:b/>
                <w:i/>
                <w:sz w:val="22"/>
                <w:szCs w:val="22"/>
                <w:u w:val="single"/>
              </w:rPr>
            </w:pPr>
          </w:p>
        </w:tc>
        <w:tc>
          <w:tcPr>
            <w:tcW w:w="13433" w:type="dxa"/>
            <w:gridSpan w:val="2"/>
            <w:vMerge/>
          </w:tcPr>
          <w:p w:rsidR="00BE72BC" w:rsidRPr="009505C9" w:rsidRDefault="00BE72BC" w:rsidP="003F5CB2">
            <w:pPr>
              <w:pStyle w:val="ab"/>
              <w:rPr>
                <w:i/>
                <w:sz w:val="22"/>
                <w:szCs w:val="22"/>
                <w:u w:val="single"/>
              </w:rPr>
            </w:pPr>
          </w:p>
        </w:tc>
        <w:tc>
          <w:tcPr>
            <w:tcW w:w="1688" w:type="dxa"/>
            <w:gridSpan w:val="2"/>
          </w:tcPr>
          <w:p w:rsidR="00BE72BC" w:rsidRPr="009505C9" w:rsidRDefault="00BE72BC" w:rsidP="003F5CB2">
            <w:pPr>
              <w:pStyle w:val="ab"/>
              <w:rPr>
                <w:i/>
                <w:sz w:val="22"/>
                <w:szCs w:val="22"/>
                <w:u w:val="single"/>
              </w:rPr>
            </w:pPr>
          </w:p>
        </w:tc>
        <w:tc>
          <w:tcPr>
            <w:tcW w:w="3259" w:type="dxa"/>
          </w:tcPr>
          <w:p w:rsidR="00BE72BC" w:rsidRPr="009505C9" w:rsidRDefault="00BE72BC" w:rsidP="003F5CB2">
            <w:pPr>
              <w:pStyle w:val="ab"/>
              <w:rPr>
                <w:i/>
                <w:sz w:val="22"/>
                <w:szCs w:val="22"/>
                <w:u w:val="single"/>
              </w:rPr>
            </w:pPr>
          </w:p>
        </w:tc>
      </w:tr>
      <w:tr w:rsidR="00BE72BC" w:rsidRPr="009505C9" w:rsidTr="004D291B">
        <w:trPr>
          <w:trHeight w:val="145"/>
        </w:trPr>
        <w:tc>
          <w:tcPr>
            <w:tcW w:w="1134" w:type="dxa"/>
            <w:gridSpan w:val="2"/>
          </w:tcPr>
          <w:p w:rsidR="00BE72BC" w:rsidRPr="009505C9" w:rsidRDefault="00BE72BC" w:rsidP="003339A9">
            <w:pPr>
              <w:pStyle w:val="ab"/>
              <w:rPr>
                <w:b/>
                <w:i/>
                <w:sz w:val="22"/>
                <w:szCs w:val="22"/>
              </w:rPr>
            </w:pPr>
          </w:p>
        </w:tc>
        <w:tc>
          <w:tcPr>
            <w:tcW w:w="13433" w:type="dxa"/>
            <w:gridSpan w:val="2"/>
            <w:vMerge/>
          </w:tcPr>
          <w:p w:rsidR="00BE72BC" w:rsidRPr="009505C9" w:rsidRDefault="00BE72BC" w:rsidP="003F5CB2">
            <w:pPr>
              <w:pStyle w:val="ab"/>
              <w:rPr>
                <w:sz w:val="22"/>
                <w:szCs w:val="22"/>
              </w:rPr>
            </w:pPr>
          </w:p>
        </w:tc>
        <w:tc>
          <w:tcPr>
            <w:tcW w:w="1688" w:type="dxa"/>
            <w:gridSpan w:val="2"/>
          </w:tcPr>
          <w:p w:rsidR="00BE72BC" w:rsidRPr="009505C9" w:rsidRDefault="00BE72BC" w:rsidP="003F5CB2">
            <w:pPr>
              <w:pStyle w:val="ab"/>
              <w:rPr>
                <w:sz w:val="22"/>
                <w:szCs w:val="22"/>
              </w:rPr>
            </w:pPr>
          </w:p>
        </w:tc>
        <w:tc>
          <w:tcPr>
            <w:tcW w:w="3259" w:type="dxa"/>
          </w:tcPr>
          <w:p w:rsidR="00BE72BC" w:rsidRPr="009505C9" w:rsidRDefault="00BE72BC" w:rsidP="003F5CB2">
            <w:pPr>
              <w:pStyle w:val="ab"/>
              <w:rPr>
                <w:sz w:val="22"/>
                <w:szCs w:val="22"/>
              </w:rPr>
            </w:pPr>
          </w:p>
        </w:tc>
      </w:tr>
      <w:tr w:rsidR="00BE72BC" w:rsidRPr="009505C9" w:rsidTr="004D291B">
        <w:trPr>
          <w:trHeight w:val="145"/>
        </w:trPr>
        <w:tc>
          <w:tcPr>
            <w:tcW w:w="1134" w:type="dxa"/>
            <w:gridSpan w:val="2"/>
          </w:tcPr>
          <w:p w:rsidR="00BE72BC" w:rsidRPr="009505C9" w:rsidRDefault="00BE72BC" w:rsidP="003339A9">
            <w:pPr>
              <w:pStyle w:val="ab"/>
              <w:rPr>
                <w:b/>
                <w:i/>
                <w:sz w:val="22"/>
                <w:szCs w:val="22"/>
              </w:rPr>
            </w:pPr>
          </w:p>
        </w:tc>
        <w:tc>
          <w:tcPr>
            <w:tcW w:w="13433" w:type="dxa"/>
            <w:gridSpan w:val="2"/>
            <w:vMerge/>
          </w:tcPr>
          <w:p w:rsidR="00BE72BC" w:rsidRPr="009505C9" w:rsidRDefault="00BE72BC" w:rsidP="003F5CB2">
            <w:pPr>
              <w:pStyle w:val="ab"/>
              <w:rPr>
                <w:sz w:val="22"/>
                <w:szCs w:val="22"/>
              </w:rPr>
            </w:pPr>
          </w:p>
        </w:tc>
        <w:tc>
          <w:tcPr>
            <w:tcW w:w="1688" w:type="dxa"/>
            <w:gridSpan w:val="2"/>
          </w:tcPr>
          <w:p w:rsidR="00BE72BC" w:rsidRPr="009505C9" w:rsidRDefault="00BE72BC" w:rsidP="003F5CB2">
            <w:pPr>
              <w:pStyle w:val="ab"/>
              <w:rPr>
                <w:sz w:val="22"/>
                <w:szCs w:val="22"/>
              </w:rPr>
            </w:pPr>
          </w:p>
        </w:tc>
        <w:tc>
          <w:tcPr>
            <w:tcW w:w="3259" w:type="dxa"/>
          </w:tcPr>
          <w:p w:rsidR="00BE72BC" w:rsidRPr="009505C9" w:rsidRDefault="00BE72BC" w:rsidP="003F5CB2">
            <w:pPr>
              <w:pStyle w:val="ab"/>
              <w:rPr>
                <w:sz w:val="22"/>
                <w:szCs w:val="22"/>
              </w:rPr>
            </w:pPr>
          </w:p>
        </w:tc>
      </w:tr>
      <w:tr w:rsidR="007104FB" w:rsidRPr="009505C9" w:rsidTr="00961F87">
        <w:trPr>
          <w:trHeight w:val="145"/>
        </w:trPr>
        <w:tc>
          <w:tcPr>
            <w:tcW w:w="1134" w:type="dxa"/>
            <w:gridSpan w:val="2"/>
          </w:tcPr>
          <w:p w:rsidR="007104FB" w:rsidRPr="009505C9" w:rsidRDefault="008E7A67" w:rsidP="008E7A67">
            <w:pPr>
              <w:shd w:val="clear" w:color="auto" w:fill="FFFFFF"/>
              <w:spacing w:line="307" w:lineRule="exact"/>
              <w:rPr>
                <w:b/>
                <w:i/>
              </w:rPr>
            </w:pPr>
            <w:r w:rsidRPr="009505C9">
              <w:rPr>
                <w:b/>
                <w:i/>
              </w:rPr>
              <w:t>27</w:t>
            </w:r>
            <w:r w:rsidR="007104FB" w:rsidRPr="009505C9">
              <w:rPr>
                <w:b/>
                <w:i/>
              </w:rPr>
              <w:t>-</w:t>
            </w:r>
            <w:r w:rsidRPr="009505C9">
              <w:rPr>
                <w:b/>
                <w:i/>
              </w:rPr>
              <w:t>30</w:t>
            </w:r>
          </w:p>
        </w:tc>
        <w:tc>
          <w:tcPr>
            <w:tcW w:w="13433" w:type="dxa"/>
            <w:gridSpan w:val="2"/>
          </w:tcPr>
          <w:p w:rsidR="007104FB" w:rsidRPr="009505C9" w:rsidRDefault="007104FB" w:rsidP="003F5CB2">
            <w:pPr>
              <w:shd w:val="clear" w:color="auto" w:fill="FFFFFF"/>
              <w:spacing w:line="307" w:lineRule="exact"/>
              <w:rPr>
                <w:b/>
                <w:i/>
              </w:rPr>
            </w:pPr>
            <w:r w:rsidRPr="009505C9">
              <w:rPr>
                <w:b/>
                <w:i/>
              </w:rPr>
              <w:t xml:space="preserve">Тема 3.2   Красоту нужно уметь замечать. </w:t>
            </w:r>
          </w:p>
        </w:tc>
        <w:tc>
          <w:tcPr>
            <w:tcW w:w="1688" w:type="dxa"/>
            <w:gridSpan w:val="2"/>
          </w:tcPr>
          <w:p w:rsidR="007104FB" w:rsidRPr="009505C9" w:rsidRDefault="008E7A67" w:rsidP="003F5CB2">
            <w:pPr>
              <w:shd w:val="clear" w:color="auto" w:fill="FFFFFF"/>
              <w:spacing w:line="307" w:lineRule="exact"/>
              <w:rPr>
                <w:b/>
                <w:i/>
              </w:rPr>
            </w:pPr>
            <w:r w:rsidRPr="009505C9">
              <w:rPr>
                <w:b/>
                <w:i/>
              </w:rPr>
              <w:t>4</w:t>
            </w:r>
          </w:p>
        </w:tc>
        <w:tc>
          <w:tcPr>
            <w:tcW w:w="3259" w:type="dxa"/>
          </w:tcPr>
          <w:p w:rsidR="007104FB" w:rsidRPr="009505C9" w:rsidRDefault="007104FB" w:rsidP="003F5CB2">
            <w:pPr>
              <w:shd w:val="clear" w:color="auto" w:fill="FFFFFF"/>
              <w:spacing w:line="307" w:lineRule="exact"/>
              <w:rPr>
                <w:b/>
                <w:i/>
              </w:rPr>
            </w:pPr>
          </w:p>
        </w:tc>
      </w:tr>
      <w:tr w:rsidR="007104FB" w:rsidRPr="009505C9" w:rsidTr="00961F87">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Неброская и "неожиданная" красота в природе. Рассматривание различных поверхностей: кора дерева, пена волны, капли на ветках и т.д. Развитие декоративного чувства фактуры. Опыт зрительных поэтических впечатлений.</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8E7A67" w:rsidP="003339A9">
            <w:pPr>
              <w:pStyle w:val="ab"/>
              <w:rPr>
                <w:b/>
                <w:i/>
                <w:sz w:val="22"/>
                <w:szCs w:val="22"/>
              </w:rPr>
            </w:pPr>
            <w:r w:rsidRPr="009505C9">
              <w:rPr>
                <w:b/>
                <w:i/>
                <w:sz w:val="22"/>
                <w:szCs w:val="22"/>
              </w:rPr>
              <w:t>31-34</w:t>
            </w:r>
          </w:p>
        </w:tc>
        <w:tc>
          <w:tcPr>
            <w:tcW w:w="13433" w:type="dxa"/>
            <w:gridSpan w:val="2"/>
          </w:tcPr>
          <w:p w:rsidR="007104FB" w:rsidRPr="009505C9" w:rsidRDefault="007104FB" w:rsidP="003F5CB2">
            <w:pPr>
              <w:pStyle w:val="ab"/>
              <w:rPr>
                <w:sz w:val="22"/>
                <w:szCs w:val="22"/>
              </w:rPr>
            </w:pPr>
            <w:r w:rsidRPr="009505C9">
              <w:rPr>
                <w:b/>
                <w:i/>
                <w:sz w:val="22"/>
                <w:szCs w:val="22"/>
              </w:rPr>
              <w:t xml:space="preserve">Тема 3.3.     Рисуем дерево </w:t>
            </w:r>
            <w:proofErr w:type="spellStart"/>
            <w:r w:rsidRPr="009505C9">
              <w:rPr>
                <w:b/>
                <w:i/>
                <w:sz w:val="22"/>
                <w:szCs w:val="22"/>
              </w:rPr>
              <w:t>тампованием</w:t>
            </w:r>
            <w:proofErr w:type="spellEnd"/>
            <w:r w:rsidR="008E7A67" w:rsidRPr="009505C9">
              <w:rPr>
                <w:b/>
                <w:i/>
                <w:sz w:val="22"/>
                <w:szCs w:val="22"/>
              </w:rPr>
              <w:t xml:space="preserve">   (4</w:t>
            </w:r>
            <w:r w:rsidRPr="009505C9">
              <w:rPr>
                <w:b/>
                <w:i/>
                <w:sz w:val="22"/>
                <w:szCs w:val="22"/>
              </w:rPr>
              <w:t xml:space="preserve"> часа)</w:t>
            </w:r>
          </w:p>
        </w:tc>
        <w:tc>
          <w:tcPr>
            <w:tcW w:w="1688" w:type="dxa"/>
            <w:gridSpan w:val="2"/>
          </w:tcPr>
          <w:p w:rsidR="007104FB" w:rsidRPr="009505C9" w:rsidRDefault="008E7A67" w:rsidP="003F5CB2">
            <w:pPr>
              <w:pStyle w:val="ab"/>
              <w:rPr>
                <w:b/>
                <w:i/>
                <w:sz w:val="22"/>
                <w:szCs w:val="22"/>
              </w:rPr>
            </w:pPr>
            <w:r w:rsidRPr="009505C9">
              <w:rPr>
                <w:b/>
                <w:i/>
                <w:sz w:val="22"/>
                <w:szCs w:val="22"/>
              </w:rPr>
              <w:t>4</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Развитие композиционного мышления и воображения, умение создавать творческие работы на основе собственного  замысла, использование художественных материалов (тампон, кисть)</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8E7A67" w:rsidP="003339A9">
            <w:pPr>
              <w:pStyle w:val="ab"/>
              <w:rPr>
                <w:b/>
                <w:i/>
                <w:sz w:val="22"/>
                <w:szCs w:val="22"/>
              </w:rPr>
            </w:pPr>
            <w:r w:rsidRPr="009505C9">
              <w:rPr>
                <w:b/>
                <w:i/>
                <w:sz w:val="22"/>
                <w:szCs w:val="22"/>
              </w:rPr>
              <w:t>35-40</w:t>
            </w:r>
          </w:p>
        </w:tc>
        <w:tc>
          <w:tcPr>
            <w:tcW w:w="13433" w:type="dxa"/>
            <w:gridSpan w:val="2"/>
          </w:tcPr>
          <w:p w:rsidR="007104FB" w:rsidRPr="009505C9" w:rsidRDefault="008E7A67" w:rsidP="008E7A67">
            <w:pPr>
              <w:pStyle w:val="ab"/>
              <w:rPr>
                <w:b/>
                <w:i/>
                <w:sz w:val="22"/>
                <w:szCs w:val="22"/>
              </w:rPr>
            </w:pPr>
            <w:r w:rsidRPr="009505C9">
              <w:rPr>
                <w:b/>
                <w:i/>
                <w:sz w:val="22"/>
                <w:szCs w:val="22"/>
              </w:rPr>
              <w:t>Тема 3.4. «Узоры на крыльях» (6</w:t>
            </w:r>
            <w:r w:rsidR="007104FB" w:rsidRPr="009505C9">
              <w:rPr>
                <w:b/>
                <w:i/>
                <w:sz w:val="22"/>
                <w:szCs w:val="22"/>
              </w:rPr>
              <w:t xml:space="preserve"> час</w:t>
            </w:r>
            <w:r w:rsidRPr="009505C9">
              <w:rPr>
                <w:b/>
                <w:i/>
                <w:sz w:val="22"/>
                <w:szCs w:val="22"/>
              </w:rPr>
              <w:t>ов</w:t>
            </w:r>
            <w:r w:rsidR="007104FB" w:rsidRPr="009505C9">
              <w:rPr>
                <w:b/>
                <w:i/>
                <w:sz w:val="22"/>
                <w:szCs w:val="22"/>
              </w:rPr>
              <w:t>)</w:t>
            </w:r>
          </w:p>
        </w:tc>
        <w:tc>
          <w:tcPr>
            <w:tcW w:w="1688" w:type="dxa"/>
            <w:gridSpan w:val="2"/>
          </w:tcPr>
          <w:p w:rsidR="007104FB" w:rsidRPr="009505C9" w:rsidRDefault="008E7A67" w:rsidP="003F5CB2">
            <w:pPr>
              <w:pStyle w:val="ab"/>
              <w:rPr>
                <w:b/>
                <w:i/>
                <w:sz w:val="22"/>
                <w:szCs w:val="22"/>
              </w:rPr>
            </w:pPr>
            <w:r w:rsidRPr="009505C9">
              <w:rPr>
                <w:b/>
                <w:i/>
                <w:sz w:val="22"/>
                <w:szCs w:val="22"/>
              </w:rPr>
              <w:t>6</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Выбор и применение выразительных средств для реализации собственного замысла  в рисунке. Последовательность выполнения работы. Рассказы о различных видах бабочек, характеристика их особенностей – формы, окраски.</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jc w:val="center"/>
              <w:rPr>
                <w:b/>
                <w:i/>
                <w:sz w:val="22"/>
                <w:szCs w:val="22"/>
              </w:rPr>
            </w:pPr>
            <w:r w:rsidRPr="009505C9">
              <w:rPr>
                <w:b/>
                <w:i/>
                <w:sz w:val="22"/>
                <w:szCs w:val="22"/>
              </w:rPr>
              <w:t xml:space="preserve">Раздел 4.   Изображение растительного мира. Изображение животного мира. </w:t>
            </w:r>
            <w:r w:rsidR="008E7A67" w:rsidRPr="009505C9">
              <w:rPr>
                <w:b/>
                <w:i/>
                <w:sz w:val="22"/>
                <w:szCs w:val="22"/>
              </w:rPr>
              <w:t>(3</w:t>
            </w:r>
            <w:r w:rsidRPr="009505C9">
              <w:rPr>
                <w:b/>
                <w:i/>
                <w:sz w:val="22"/>
                <w:szCs w:val="22"/>
              </w:rPr>
              <w:t>0  часов)</w:t>
            </w:r>
          </w:p>
        </w:tc>
        <w:tc>
          <w:tcPr>
            <w:tcW w:w="1688" w:type="dxa"/>
            <w:gridSpan w:val="2"/>
          </w:tcPr>
          <w:p w:rsidR="007104FB" w:rsidRPr="009505C9" w:rsidRDefault="007104FB" w:rsidP="003F5CB2">
            <w:pPr>
              <w:pStyle w:val="ab"/>
              <w:jc w:val="center"/>
              <w:rPr>
                <w:b/>
                <w:i/>
                <w:sz w:val="22"/>
                <w:szCs w:val="22"/>
              </w:rPr>
            </w:pPr>
          </w:p>
        </w:tc>
        <w:tc>
          <w:tcPr>
            <w:tcW w:w="3259" w:type="dxa"/>
          </w:tcPr>
          <w:p w:rsidR="007104FB" w:rsidRPr="009505C9" w:rsidRDefault="007104FB" w:rsidP="003F5CB2">
            <w:pPr>
              <w:pStyle w:val="ab"/>
              <w:jc w:val="center"/>
              <w:rPr>
                <w:b/>
                <w:i/>
                <w:sz w:val="22"/>
                <w:szCs w:val="22"/>
              </w:rPr>
            </w:pPr>
          </w:p>
        </w:tc>
      </w:tr>
      <w:tr w:rsidR="007104FB" w:rsidRPr="009505C9" w:rsidTr="004D291B">
        <w:trPr>
          <w:trHeight w:val="145"/>
        </w:trPr>
        <w:tc>
          <w:tcPr>
            <w:tcW w:w="1134" w:type="dxa"/>
            <w:gridSpan w:val="2"/>
          </w:tcPr>
          <w:p w:rsidR="007104FB" w:rsidRPr="009505C9" w:rsidRDefault="008E7A67" w:rsidP="003339A9">
            <w:pPr>
              <w:pStyle w:val="ab"/>
              <w:rPr>
                <w:b/>
                <w:i/>
                <w:sz w:val="22"/>
                <w:szCs w:val="22"/>
              </w:rPr>
            </w:pPr>
            <w:r w:rsidRPr="009505C9">
              <w:rPr>
                <w:b/>
                <w:i/>
                <w:sz w:val="22"/>
                <w:szCs w:val="22"/>
              </w:rPr>
              <w:t>41-44</w:t>
            </w:r>
          </w:p>
        </w:tc>
        <w:tc>
          <w:tcPr>
            <w:tcW w:w="13433" w:type="dxa"/>
            <w:gridSpan w:val="2"/>
          </w:tcPr>
          <w:p w:rsidR="007104FB" w:rsidRPr="009505C9" w:rsidRDefault="007104FB" w:rsidP="003F5CB2">
            <w:pPr>
              <w:pStyle w:val="ab"/>
              <w:rPr>
                <w:b/>
                <w:i/>
                <w:sz w:val="22"/>
                <w:szCs w:val="22"/>
              </w:rPr>
            </w:pPr>
            <w:r w:rsidRPr="009505C9">
              <w:rPr>
                <w:b/>
                <w:i/>
                <w:sz w:val="22"/>
                <w:szCs w:val="22"/>
              </w:rPr>
              <w:t>Тема 4.1. Выпол</w:t>
            </w:r>
            <w:r w:rsidR="008E7A67" w:rsidRPr="009505C9">
              <w:rPr>
                <w:b/>
                <w:i/>
                <w:sz w:val="22"/>
                <w:szCs w:val="22"/>
              </w:rPr>
              <w:t>нение линейных рисунков трав. (4</w:t>
            </w:r>
            <w:r w:rsidRPr="009505C9">
              <w:rPr>
                <w:b/>
                <w:i/>
                <w:sz w:val="22"/>
                <w:szCs w:val="22"/>
              </w:rPr>
              <w:t xml:space="preserve"> часа)</w:t>
            </w:r>
          </w:p>
        </w:tc>
        <w:tc>
          <w:tcPr>
            <w:tcW w:w="1688" w:type="dxa"/>
            <w:gridSpan w:val="2"/>
          </w:tcPr>
          <w:p w:rsidR="007104FB" w:rsidRPr="009505C9" w:rsidRDefault="008E7A67" w:rsidP="003F5CB2">
            <w:pPr>
              <w:pStyle w:val="ab"/>
              <w:rPr>
                <w:b/>
                <w:i/>
                <w:sz w:val="22"/>
                <w:szCs w:val="22"/>
              </w:rPr>
            </w:pPr>
            <w:r w:rsidRPr="009505C9">
              <w:rPr>
                <w:b/>
                <w:i/>
                <w:sz w:val="22"/>
                <w:szCs w:val="22"/>
              </w:rPr>
              <w:t>4</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Правила рисования с натуры, по памяти и представлению. Особое внимание уделяется восприятию и передаче красоты.</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8E7A67" w:rsidP="003339A9">
            <w:pPr>
              <w:shd w:val="clear" w:color="auto" w:fill="FFFFFF"/>
              <w:spacing w:before="5" w:line="307" w:lineRule="exact"/>
              <w:rPr>
                <w:b/>
                <w:i/>
              </w:rPr>
            </w:pPr>
            <w:r w:rsidRPr="009505C9">
              <w:rPr>
                <w:b/>
                <w:i/>
              </w:rPr>
              <w:t>45-48</w:t>
            </w:r>
          </w:p>
        </w:tc>
        <w:tc>
          <w:tcPr>
            <w:tcW w:w="13433" w:type="dxa"/>
            <w:gridSpan w:val="2"/>
          </w:tcPr>
          <w:p w:rsidR="007104FB" w:rsidRPr="009505C9" w:rsidRDefault="007104FB" w:rsidP="008E7A67">
            <w:pPr>
              <w:shd w:val="clear" w:color="auto" w:fill="FFFFFF"/>
              <w:spacing w:before="5" w:line="307" w:lineRule="exact"/>
              <w:rPr>
                <w:spacing w:val="-4"/>
              </w:rPr>
            </w:pPr>
            <w:r w:rsidRPr="009505C9">
              <w:rPr>
                <w:b/>
                <w:i/>
              </w:rPr>
              <w:t>Тема 4.2.  В гостях у осени. (</w:t>
            </w:r>
            <w:r w:rsidR="008E7A67" w:rsidRPr="009505C9">
              <w:rPr>
                <w:b/>
                <w:i/>
              </w:rPr>
              <w:t>4</w:t>
            </w:r>
            <w:r w:rsidRPr="009505C9">
              <w:rPr>
                <w:b/>
                <w:i/>
              </w:rPr>
              <w:t xml:space="preserve"> часа)</w:t>
            </w:r>
          </w:p>
        </w:tc>
        <w:tc>
          <w:tcPr>
            <w:tcW w:w="1688" w:type="dxa"/>
            <w:gridSpan w:val="2"/>
          </w:tcPr>
          <w:p w:rsidR="007104FB" w:rsidRPr="009505C9" w:rsidRDefault="008E7A67" w:rsidP="003F5CB2">
            <w:pPr>
              <w:shd w:val="clear" w:color="auto" w:fill="FFFFFF"/>
              <w:spacing w:before="5" w:line="307" w:lineRule="exact"/>
              <w:rPr>
                <w:b/>
                <w:i/>
              </w:rPr>
            </w:pPr>
            <w:r w:rsidRPr="009505C9">
              <w:rPr>
                <w:b/>
                <w:i/>
              </w:rPr>
              <w:t>4</w:t>
            </w:r>
          </w:p>
        </w:tc>
        <w:tc>
          <w:tcPr>
            <w:tcW w:w="3259" w:type="dxa"/>
          </w:tcPr>
          <w:p w:rsidR="007104FB" w:rsidRPr="009505C9" w:rsidRDefault="007104FB" w:rsidP="003F5CB2">
            <w:pPr>
              <w:shd w:val="clear" w:color="auto" w:fill="FFFFFF"/>
              <w:spacing w:before="5" w:line="307" w:lineRule="exact"/>
              <w:rPr>
                <w:b/>
                <w:i/>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 xml:space="preserve">Передача </w:t>
            </w:r>
            <w:proofErr w:type="spellStart"/>
            <w:r w:rsidRPr="009505C9">
              <w:rPr>
                <w:sz w:val="22"/>
                <w:szCs w:val="22"/>
              </w:rPr>
              <w:t>настраения</w:t>
            </w:r>
            <w:proofErr w:type="spellEnd"/>
            <w:r w:rsidRPr="009505C9">
              <w:rPr>
                <w:sz w:val="22"/>
                <w:szCs w:val="22"/>
              </w:rPr>
              <w:t xml:space="preserve"> в творческой работе с помощью цвета, композиции. Знакомство с отдельными композициями выдающихся художников: И. И. Левитан «Золотая осень»</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8E7A67" w:rsidP="003339A9">
            <w:pPr>
              <w:pStyle w:val="ab"/>
              <w:rPr>
                <w:b/>
                <w:i/>
                <w:sz w:val="22"/>
                <w:szCs w:val="22"/>
              </w:rPr>
            </w:pPr>
            <w:r w:rsidRPr="009505C9">
              <w:rPr>
                <w:b/>
                <w:i/>
                <w:sz w:val="22"/>
                <w:szCs w:val="22"/>
              </w:rPr>
              <w:t>49-</w:t>
            </w:r>
            <w:r w:rsidR="00361A20" w:rsidRPr="009505C9">
              <w:rPr>
                <w:b/>
                <w:i/>
                <w:sz w:val="22"/>
                <w:szCs w:val="22"/>
              </w:rPr>
              <w:t>52</w:t>
            </w:r>
          </w:p>
        </w:tc>
        <w:tc>
          <w:tcPr>
            <w:tcW w:w="13433" w:type="dxa"/>
            <w:gridSpan w:val="2"/>
          </w:tcPr>
          <w:p w:rsidR="007104FB" w:rsidRPr="009505C9" w:rsidRDefault="007104FB" w:rsidP="003F5CB2">
            <w:pPr>
              <w:pStyle w:val="ab"/>
              <w:rPr>
                <w:sz w:val="22"/>
                <w:szCs w:val="22"/>
              </w:rPr>
            </w:pPr>
            <w:r w:rsidRPr="009505C9">
              <w:rPr>
                <w:b/>
                <w:i/>
                <w:sz w:val="22"/>
                <w:szCs w:val="22"/>
              </w:rPr>
              <w:t xml:space="preserve">Тема 4.3. </w:t>
            </w:r>
            <w:r w:rsidR="00361A20" w:rsidRPr="009505C9">
              <w:rPr>
                <w:b/>
                <w:i/>
                <w:sz w:val="22"/>
                <w:szCs w:val="22"/>
              </w:rPr>
              <w:t xml:space="preserve"> Изображение осеннего букета. (4</w:t>
            </w:r>
            <w:r w:rsidRPr="009505C9">
              <w:rPr>
                <w:b/>
                <w:i/>
                <w:sz w:val="22"/>
                <w:szCs w:val="22"/>
              </w:rPr>
              <w:t xml:space="preserve"> часа)</w:t>
            </w:r>
            <w:r w:rsidR="00BE72BC">
              <w:rPr>
                <w:b/>
                <w:i/>
                <w:sz w:val="22"/>
                <w:szCs w:val="22"/>
              </w:rPr>
              <w:t xml:space="preserve">. </w:t>
            </w:r>
            <w:r w:rsidR="00BE72BC" w:rsidRPr="009505C9">
              <w:rPr>
                <w:sz w:val="22"/>
                <w:szCs w:val="22"/>
              </w:rPr>
              <w:t>Изображение на заданную тему. Взаимосвязь изобразительного искусства с  музыкой, литературой. Виды и жанры изобразительных искусств</w:t>
            </w:r>
          </w:p>
        </w:tc>
        <w:tc>
          <w:tcPr>
            <w:tcW w:w="1688" w:type="dxa"/>
            <w:gridSpan w:val="2"/>
          </w:tcPr>
          <w:p w:rsidR="007104FB" w:rsidRPr="009505C9" w:rsidRDefault="00361A20" w:rsidP="003F5CB2">
            <w:pPr>
              <w:pStyle w:val="ab"/>
              <w:rPr>
                <w:b/>
                <w:i/>
                <w:sz w:val="22"/>
                <w:szCs w:val="22"/>
              </w:rPr>
            </w:pPr>
            <w:r w:rsidRPr="009505C9">
              <w:rPr>
                <w:b/>
                <w:i/>
                <w:sz w:val="22"/>
                <w:szCs w:val="22"/>
              </w:rPr>
              <w:t>4</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361A20" w:rsidP="003339A9">
            <w:pPr>
              <w:pStyle w:val="ab"/>
              <w:rPr>
                <w:b/>
                <w:i/>
                <w:sz w:val="22"/>
                <w:szCs w:val="22"/>
              </w:rPr>
            </w:pPr>
            <w:r w:rsidRPr="009505C9">
              <w:rPr>
                <w:b/>
                <w:i/>
                <w:sz w:val="22"/>
                <w:szCs w:val="22"/>
              </w:rPr>
              <w:t>53-56</w:t>
            </w:r>
          </w:p>
        </w:tc>
        <w:tc>
          <w:tcPr>
            <w:tcW w:w="13433" w:type="dxa"/>
            <w:gridSpan w:val="2"/>
          </w:tcPr>
          <w:p w:rsidR="007104FB" w:rsidRPr="009505C9" w:rsidRDefault="00361A20" w:rsidP="003F5CB2">
            <w:pPr>
              <w:pStyle w:val="ab"/>
              <w:rPr>
                <w:b/>
                <w:i/>
                <w:sz w:val="22"/>
                <w:szCs w:val="22"/>
              </w:rPr>
            </w:pPr>
            <w:r w:rsidRPr="009505C9">
              <w:rPr>
                <w:b/>
                <w:i/>
                <w:sz w:val="22"/>
                <w:szCs w:val="22"/>
              </w:rPr>
              <w:t>Тема 4.4. Красивые рыбы. (4</w:t>
            </w:r>
            <w:r w:rsidR="007104FB" w:rsidRPr="009505C9">
              <w:rPr>
                <w:b/>
                <w:i/>
                <w:sz w:val="22"/>
                <w:szCs w:val="22"/>
              </w:rPr>
              <w:t xml:space="preserve"> часа)</w:t>
            </w:r>
          </w:p>
        </w:tc>
        <w:tc>
          <w:tcPr>
            <w:tcW w:w="1688" w:type="dxa"/>
            <w:gridSpan w:val="2"/>
          </w:tcPr>
          <w:p w:rsidR="007104FB" w:rsidRPr="009505C9" w:rsidRDefault="00361A20" w:rsidP="003F5CB2">
            <w:pPr>
              <w:pStyle w:val="ab"/>
              <w:rPr>
                <w:b/>
                <w:i/>
                <w:sz w:val="22"/>
                <w:szCs w:val="22"/>
              </w:rPr>
            </w:pPr>
            <w:r w:rsidRPr="009505C9">
              <w:rPr>
                <w:b/>
                <w:i/>
                <w:sz w:val="22"/>
                <w:szCs w:val="22"/>
              </w:rPr>
              <w:t>4</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Правила рисования с натуры, по памяти и представлению. Выбор и применение выразительных средств для реализации собственного замысла в рисунке.</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61A20" w:rsidP="00361A20">
            <w:pPr>
              <w:pStyle w:val="ab"/>
              <w:rPr>
                <w:b/>
                <w:i/>
                <w:sz w:val="22"/>
                <w:szCs w:val="22"/>
              </w:rPr>
            </w:pPr>
            <w:r w:rsidRPr="009505C9">
              <w:rPr>
                <w:b/>
                <w:i/>
                <w:sz w:val="22"/>
                <w:szCs w:val="22"/>
              </w:rPr>
              <w:t>57-60</w:t>
            </w:r>
          </w:p>
        </w:tc>
        <w:tc>
          <w:tcPr>
            <w:tcW w:w="13433" w:type="dxa"/>
            <w:gridSpan w:val="2"/>
          </w:tcPr>
          <w:p w:rsidR="007104FB" w:rsidRPr="009505C9" w:rsidRDefault="00361A20" w:rsidP="003F5CB2">
            <w:pPr>
              <w:pStyle w:val="ab"/>
              <w:rPr>
                <w:sz w:val="22"/>
                <w:szCs w:val="22"/>
              </w:rPr>
            </w:pPr>
            <w:r w:rsidRPr="009505C9">
              <w:rPr>
                <w:b/>
                <w:i/>
                <w:sz w:val="22"/>
                <w:szCs w:val="22"/>
              </w:rPr>
              <w:t>Тема 4.5.  Украшение птиц. (4</w:t>
            </w:r>
            <w:r w:rsidR="007104FB" w:rsidRPr="009505C9">
              <w:rPr>
                <w:b/>
                <w:i/>
                <w:sz w:val="22"/>
                <w:szCs w:val="22"/>
              </w:rPr>
              <w:t xml:space="preserve"> часа)</w:t>
            </w:r>
          </w:p>
        </w:tc>
        <w:tc>
          <w:tcPr>
            <w:tcW w:w="1688" w:type="dxa"/>
            <w:gridSpan w:val="2"/>
          </w:tcPr>
          <w:p w:rsidR="007104FB" w:rsidRPr="009505C9" w:rsidRDefault="00361A20" w:rsidP="003F5CB2">
            <w:pPr>
              <w:pStyle w:val="ab"/>
              <w:rPr>
                <w:b/>
                <w:i/>
                <w:sz w:val="22"/>
                <w:szCs w:val="22"/>
              </w:rPr>
            </w:pPr>
            <w:r w:rsidRPr="009505C9">
              <w:rPr>
                <w:b/>
                <w:i/>
                <w:sz w:val="22"/>
                <w:szCs w:val="22"/>
              </w:rPr>
              <w:t>4</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Лепка птиц по памяти и представлению. Особенности работы с пластилином, правила лепки.</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61A20" w:rsidP="003339A9">
            <w:pPr>
              <w:shd w:val="clear" w:color="auto" w:fill="FFFFFF"/>
              <w:spacing w:line="307" w:lineRule="exact"/>
              <w:rPr>
                <w:b/>
                <w:i/>
              </w:rPr>
            </w:pPr>
            <w:r w:rsidRPr="009505C9">
              <w:rPr>
                <w:b/>
                <w:i/>
              </w:rPr>
              <w:t>61-64</w:t>
            </w:r>
          </w:p>
        </w:tc>
        <w:tc>
          <w:tcPr>
            <w:tcW w:w="13433" w:type="dxa"/>
            <w:gridSpan w:val="2"/>
          </w:tcPr>
          <w:p w:rsidR="007104FB" w:rsidRPr="009505C9" w:rsidRDefault="007104FB" w:rsidP="003F5CB2">
            <w:pPr>
              <w:shd w:val="clear" w:color="auto" w:fill="FFFFFF"/>
              <w:spacing w:line="307" w:lineRule="exact"/>
              <w:rPr>
                <w:b/>
                <w:i/>
              </w:rPr>
            </w:pPr>
            <w:r w:rsidRPr="009505C9">
              <w:rPr>
                <w:b/>
                <w:i/>
              </w:rPr>
              <w:t>Тема 4.6.   Объёмное изображение жив</w:t>
            </w:r>
            <w:r w:rsidR="00361A20" w:rsidRPr="009505C9">
              <w:rPr>
                <w:b/>
                <w:i/>
              </w:rPr>
              <w:t>отных в различных материалах. (4</w:t>
            </w:r>
            <w:r w:rsidRPr="009505C9">
              <w:rPr>
                <w:b/>
                <w:i/>
              </w:rPr>
              <w:t xml:space="preserve"> часа)</w:t>
            </w:r>
          </w:p>
        </w:tc>
        <w:tc>
          <w:tcPr>
            <w:tcW w:w="1688" w:type="dxa"/>
            <w:gridSpan w:val="2"/>
          </w:tcPr>
          <w:p w:rsidR="007104FB" w:rsidRPr="009505C9" w:rsidRDefault="00361A20" w:rsidP="003F5CB2">
            <w:pPr>
              <w:shd w:val="clear" w:color="auto" w:fill="FFFFFF"/>
              <w:spacing w:line="307" w:lineRule="exact"/>
              <w:rPr>
                <w:b/>
                <w:i/>
              </w:rPr>
            </w:pPr>
            <w:r w:rsidRPr="009505C9">
              <w:rPr>
                <w:b/>
                <w:i/>
              </w:rPr>
              <w:t>4</w:t>
            </w:r>
          </w:p>
        </w:tc>
        <w:tc>
          <w:tcPr>
            <w:tcW w:w="3259" w:type="dxa"/>
          </w:tcPr>
          <w:p w:rsidR="007104FB" w:rsidRPr="009505C9" w:rsidRDefault="007104FB" w:rsidP="003F5CB2">
            <w:pPr>
              <w:shd w:val="clear" w:color="auto" w:fill="FFFFFF"/>
              <w:spacing w:line="307" w:lineRule="exact"/>
              <w:rPr>
                <w:b/>
                <w:i/>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Отражение чувств и идей в произведениях искусств. Ознакомление с творчеством художников-аниматоров. Отработка навыков лепки в изображении предметов сложной формы.</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61A20" w:rsidP="003339A9">
            <w:pPr>
              <w:shd w:val="clear" w:color="auto" w:fill="FFFFFF"/>
              <w:spacing w:line="307" w:lineRule="exact"/>
              <w:rPr>
                <w:b/>
                <w:i/>
              </w:rPr>
            </w:pPr>
            <w:r w:rsidRPr="009505C9">
              <w:rPr>
                <w:b/>
                <w:i/>
              </w:rPr>
              <w:lastRenderedPageBreak/>
              <w:t>65-66</w:t>
            </w:r>
          </w:p>
        </w:tc>
        <w:tc>
          <w:tcPr>
            <w:tcW w:w="13433" w:type="dxa"/>
            <w:gridSpan w:val="2"/>
          </w:tcPr>
          <w:p w:rsidR="007104FB" w:rsidRPr="009505C9" w:rsidRDefault="007104FB" w:rsidP="003F5CB2">
            <w:pPr>
              <w:shd w:val="clear" w:color="auto" w:fill="FFFFFF"/>
              <w:spacing w:line="307" w:lineRule="exact"/>
              <w:rPr>
                <w:b/>
                <w:i/>
              </w:rPr>
            </w:pPr>
            <w:r w:rsidRPr="009505C9">
              <w:rPr>
                <w:b/>
                <w:i/>
              </w:rPr>
              <w:t>Тема 4.7. «Прекрасное в жизни и в произведениях изобразительного искусства»</w:t>
            </w:r>
            <w:r w:rsidR="00FE5A5D" w:rsidRPr="009505C9">
              <w:rPr>
                <w:b/>
                <w:i/>
              </w:rPr>
              <w:t xml:space="preserve"> (2 часа)</w:t>
            </w:r>
          </w:p>
        </w:tc>
        <w:tc>
          <w:tcPr>
            <w:tcW w:w="1688" w:type="dxa"/>
            <w:gridSpan w:val="2"/>
          </w:tcPr>
          <w:p w:rsidR="007104FB" w:rsidRPr="009505C9" w:rsidRDefault="00361A20" w:rsidP="003F5CB2">
            <w:pPr>
              <w:shd w:val="clear" w:color="auto" w:fill="FFFFFF"/>
              <w:spacing w:line="307" w:lineRule="exact"/>
              <w:rPr>
                <w:b/>
                <w:i/>
              </w:rPr>
            </w:pPr>
            <w:r w:rsidRPr="009505C9">
              <w:rPr>
                <w:b/>
                <w:i/>
              </w:rPr>
              <w:t>2</w:t>
            </w:r>
          </w:p>
        </w:tc>
        <w:tc>
          <w:tcPr>
            <w:tcW w:w="3259" w:type="dxa"/>
          </w:tcPr>
          <w:p w:rsidR="007104FB" w:rsidRPr="009505C9" w:rsidRDefault="007104FB" w:rsidP="003F5CB2">
            <w:pPr>
              <w:shd w:val="clear" w:color="auto" w:fill="FFFFFF"/>
              <w:spacing w:line="307" w:lineRule="exact"/>
              <w:rPr>
                <w:b/>
                <w:i/>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Виды и жанры изобразительных искусств. Выражение своего отношения к произведению изобразительного искусства в рассказах. Знакомство с отдельными выдающимися произведениями художников: И. И. Левитан, И. И. Шишкин, В. И. Суриков.</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61A20" w:rsidP="003339A9">
            <w:pPr>
              <w:shd w:val="clear" w:color="auto" w:fill="FFFFFF"/>
              <w:spacing w:line="307" w:lineRule="exact"/>
              <w:rPr>
                <w:b/>
                <w:i/>
              </w:rPr>
            </w:pPr>
            <w:r w:rsidRPr="009505C9">
              <w:rPr>
                <w:b/>
                <w:i/>
              </w:rPr>
              <w:t>67-68</w:t>
            </w:r>
          </w:p>
        </w:tc>
        <w:tc>
          <w:tcPr>
            <w:tcW w:w="13433" w:type="dxa"/>
            <w:gridSpan w:val="2"/>
          </w:tcPr>
          <w:p w:rsidR="007104FB" w:rsidRPr="009505C9" w:rsidRDefault="007104FB" w:rsidP="00361A20">
            <w:pPr>
              <w:shd w:val="clear" w:color="auto" w:fill="FFFFFF"/>
              <w:spacing w:line="307" w:lineRule="exact"/>
              <w:rPr>
                <w:b/>
                <w:i/>
              </w:rPr>
            </w:pPr>
            <w:r w:rsidRPr="009505C9">
              <w:rPr>
                <w:b/>
                <w:i/>
              </w:rPr>
              <w:t>Тема</w:t>
            </w:r>
            <w:r w:rsidR="00361A20" w:rsidRPr="009505C9">
              <w:rPr>
                <w:b/>
                <w:i/>
              </w:rPr>
              <w:t xml:space="preserve"> 4.8.  Красота формы листьев. (2</w:t>
            </w:r>
            <w:r w:rsidRPr="009505C9">
              <w:rPr>
                <w:b/>
                <w:i/>
              </w:rPr>
              <w:t xml:space="preserve">  час</w:t>
            </w:r>
            <w:r w:rsidR="00361A20" w:rsidRPr="009505C9">
              <w:rPr>
                <w:b/>
                <w:i/>
              </w:rPr>
              <w:t>а</w:t>
            </w:r>
            <w:r w:rsidRPr="009505C9">
              <w:rPr>
                <w:b/>
                <w:i/>
              </w:rPr>
              <w:t>)</w:t>
            </w:r>
          </w:p>
        </w:tc>
        <w:tc>
          <w:tcPr>
            <w:tcW w:w="1688" w:type="dxa"/>
            <w:gridSpan w:val="2"/>
          </w:tcPr>
          <w:p w:rsidR="007104FB" w:rsidRPr="009505C9" w:rsidRDefault="00361A20" w:rsidP="003F5CB2">
            <w:pPr>
              <w:shd w:val="clear" w:color="auto" w:fill="FFFFFF"/>
              <w:spacing w:line="307" w:lineRule="exact"/>
              <w:rPr>
                <w:b/>
                <w:i/>
              </w:rPr>
            </w:pPr>
            <w:r w:rsidRPr="009505C9">
              <w:rPr>
                <w:b/>
                <w:i/>
              </w:rPr>
              <w:t>2</w:t>
            </w:r>
          </w:p>
        </w:tc>
        <w:tc>
          <w:tcPr>
            <w:tcW w:w="3259" w:type="dxa"/>
          </w:tcPr>
          <w:p w:rsidR="007104FB" w:rsidRPr="009505C9" w:rsidRDefault="007104FB" w:rsidP="003F5CB2">
            <w:pPr>
              <w:shd w:val="clear" w:color="auto" w:fill="FFFFFF"/>
              <w:spacing w:line="307" w:lineRule="exact"/>
              <w:rPr>
                <w:b/>
                <w:i/>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Знакомство с отдельными произведениями выдающихся русских художников: И. И. Левитан, И. И. Шишкин, В. И. Суриков. Отражение в произведении отношения к природе.</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61A20" w:rsidP="003339A9">
            <w:pPr>
              <w:shd w:val="clear" w:color="auto" w:fill="FFFFFF"/>
              <w:spacing w:line="307" w:lineRule="exact"/>
              <w:rPr>
                <w:b/>
                <w:i/>
              </w:rPr>
            </w:pPr>
            <w:r w:rsidRPr="009505C9">
              <w:rPr>
                <w:b/>
                <w:i/>
              </w:rPr>
              <w:t>6</w:t>
            </w:r>
            <w:r w:rsidR="007104FB" w:rsidRPr="009505C9">
              <w:rPr>
                <w:b/>
                <w:i/>
              </w:rPr>
              <w:t>9</w:t>
            </w:r>
            <w:r w:rsidRPr="009505C9">
              <w:rPr>
                <w:b/>
                <w:i/>
              </w:rPr>
              <w:t>-7</w:t>
            </w:r>
            <w:r w:rsidR="007104FB" w:rsidRPr="009505C9">
              <w:rPr>
                <w:b/>
                <w:i/>
              </w:rPr>
              <w:t>0</w:t>
            </w:r>
          </w:p>
        </w:tc>
        <w:tc>
          <w:tcPr>
            <w:tcW w:w="13433" w:type="dxa"/>
            <w:gridSpan w:val="2"/>
          </w:tcPr>
          <w:p w:rsidR="007104FB" w:rsidRPr="009505C9" w:rsidRDefault="007104FB" w:rsidP="003F5CB2">
            <w:pPr>
              <w:shd w:val="clear" w:color="auto" w:fill="FFFFFF"/>
              <w:spacing w:line="307" w:lineRule="exact"/>
              <w:rPr>
                <w:b/>
                <w:i/>
              </w:rPr>
            </w:pPr>
            <w:r w:rsidRPr="009505C9">
              <w:rPr>
                <w:b/>
                <w:i/>
              </w:rPr>
              <w:t>Тема 4.9.  Мы в цирке. (2 часа)</w:t>
            </w:r>
          </w:p>
        </w:tc>
        <w:tc>
          <w:tcPr>
            <w:tcW w:w="1688" w:type="dxa"/>
            <w:gridSpan w:val="2"/>
          </w:tcPr>
          <w:p w:rsidR="007104FB" w:rsidRPr="009505C9" w:rsidRDefault="007104FB" w:rsidP="003F5CB2">
            <w:pPr>
              <w:shd w:val="clear" w:color="auto" w:fill="FFFFFF"/>
              <w:spacing w:line="307" w:lineRule="exact"/>
              <w:rPr>
                <w:b/>
                <w:i/>
              </w:rPr>
            </w:pPr>
            <w:r w:rsidRPr="009505C9">
              <w:rPr>
                <w:b/>
                <w:i/>
              </w:rPr>
              <w:t>2</w:t>
            </w:r>
          </w:p>
        </w:tc>
        <w:tc>
          <w:tcPr>
            <w:tcW w:w="3259" w:type="dxa"/>
          </w:tcPr>
          <w:p w:rsidR="007104FB" w:rsidRPr="009505C9" w:rsidRDefault="007104FB" w:rsidP="003F5CB2">
            <w:pPr>
              <w:shd w:val="clear" w:color="auto" w:fill="FFFFFF"/>
              <w:spacing w:line="307" w:lineRule="exact"/>
              <w:rPr>
                <w:b/>
                <w:i/>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 xml:space="preserve">Обучение простейшими средствами передавать основные события.  Развитие зрительной памяти, образного мышления, наблюдательности и внимания.  </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jc w:val="center"/>
              <w:rPr>
                <w:b/>
                <w:i/>
                <w:sz w:val="22"/>
                <w:szCs w:val="22"/>
              </w:rPr>
            </w:pPr>
            <w:r w:rsidRPr="009505C9">
              <w:rPr>
                <w:b/>
                <w:i/>
                <w:sz w:val="22"/>
                <w:szCs w:val="22"/>
              </w:rPr>
              <w:t>Раздел 5. Основы композиции. Взаимосвязь элементов в произведении.(</w:t>
            </w:r>
            <w:r w:rsidR="00361A20" w:rsidRPr="009505C9">
              <w:rPr>
                <w:b/>
                <w:i/>
                <w:sz w:val="22"/>
                <w:szCs w:val="22"/>
              </w:rPr>
              <w:t>1</w:t>
            </w:r>
            <w:r w:rsidRPr="009505C9">
              <w:rPr>
                <w:b/>
                <w:i/>
                <w:sz w:val="22"/>
                <w:szCs w:val="22"/>
              </w:rPr>
              <w:t>8 часов)</w:t>
            </w:r>
          </w:p>
        </w:tc>
        <w:tc>
          <w:tcPr>
            <w:tcW w:w="1688" w:type="dxa"/>
            <w:gridSpan w:val="2"/>
          </w:tcPr>
          <w:p w:rsidR="007104FB" w:rsidRPr="009505C9" w:rsidRDefault="007104FB" w:rsidP="003F5CB2">
            <w:pPr>
              <w:pStyle w:val="ab"/>
              <w:jc w:val="center"/>
              <w:rPr>
                <w:b/>
                <w:i/>
                <w:sz w:val="22"/>
                <w:szCs w:val="22"/>
              </w:rPr>
            </w:pPr>
          </w:p>
        </w:tc>
        <w:tc>
          <w:tcPr>
            <w:tcW w:w="3259" w:type="dxa"/>
          </w:tcPr>
          <w:p w:rsidR="007104FB" w:rsidRPr="009505C9" w:rsidRDefault="007104FB" w:rsidP="003F5CB2">
            <w:pPr>
              <w:pStyle w:val="ab"/>
              <w:jc w:val="center"/>
              <w:rPr>
                <w:b/>
                <w:i/>
                <w:sz w:val="22"/>
                <w:szCs w:val="22"/>
              </w:rPr>
            </w:pPr>
          </w:p>
        </w:tc>
      </w:tr>
      <w:tr w:rsidR="007104FB" w:rsidRPr="009505C9" w:rsidTr="004D291B">
        <w:trPr>
          <w:trHeight w:val="145"/>
        </w:trPr>
        <w:tc>
          <w:tcPr>
            <w:tcW w:w="1134" w:type="dxa"/>
            <w:gridSpan w:val="2"/>
          </w:tcPr>
          <w:p w:rsidR="007104FB" w:rsidRPr="009505C9" w:rsidRDefault="00361A20" w:rsidP="003339A9">
            <w:pPr>
              <w:pStyle w:val="ab"/>
              <w:rPr>
                <w:b/>
                <w:i/>
                <w:sz w:val="22"/>
                <w:szCs w:val="22"/>
              </w:rPr>
            </w:pPr>
            <w:r w:rsidRPr="009505C9">
              <w:rPr>
                <w:b/>
                <w:i/>
                <w:sz w:val="22"/>
                <w:szCs w:val="22"/>
              </w:rPr>
              <w:t>71-74</w:t>
            </w:r>
          </w:p>
        </w:tc>
        <w:tc>
          <w:tcPr>
            <w:tcW w:w="13433" w:type="dxa"/>
            <w:gridSpan w:val="2"/>
          </w:tcPr>
          <w:p w:rsidR="007104FB" w:rsidRPr="009505C9" w:rsidRDefault="007104FB" w:rsidP="00361A20">
            <w:pPr>
              <w:pStyle w:val="ab"/>
              <w:rPr>
                <w:sz w:val="22"/>
                <w:szCs w:val="22"/>
              </w:rPr>
            </w:pPr>
            <w:r w:rsidRPr="009505C9">
              <w:rPr>
                <w:b/>
                <w:i/>
                <w:sz w:val="22"/>
                <w:szCs w:val="22"/>
              </w:rPr>
              <w:t>Тема 5.1.    Узор из кругов и треугольников. (</w:t>
            </w:r>
            <w:r w:rsidR="00361A20" w:rsidRPr="009505C9">
              <w:rPr>
                <w:b/>
                <w:i/>
                <w:sz w:val="22"/>
                <w:szCs w:val="22"/>
              </w:rPr>
              <w:t>4</w:t>
            </w:r>
            <w:r w:rsidRPr="009505C9">
              <w:rPr>
                <w:b/>
                <w:i/>
                <w:sz w:val="22"/>
                <w:szCs w:val="22"/>
              </w:rPr>
              <w:t xml:space="preserve"> часа)</w:t>
            </w:r>
          </w:p>
        </w:tc>
        <w:tc>
          <w:tcPr>
            <w:tcW w:w="1688" w:type="dxa"/>
            <w:gridSpan w:val="2"/>
          </w:tcPr>
          <w:p w:rsidR="007104FB" w:rsidRPr="009505C9" w:rsidRDefault="00361A20" w:rsidP="003F5CB2">
            <w:pPr>
              <w:pStyle w:val="ab"/>
              <w:rPr>
                <w:b/>
                <w:i/>
                <w:sz w:val="22"/>
                <w:szCs w:val="22"/>
              </w:rPr>
            </w:pPr>
            <w:r w:rsidRPr="009505C9">
              <w:rPr>
                <w:b/>
                <w:i/>
                <w:sz w:val="22"/>
                <w:szCs w:val="22"/>
              </w:rPr>
              <w:t>4</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Знание основных законов композиции, выбор главного композиционного центра.</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61A20" w:rsidP="003339A9">
            <w:pPr>
              <w:pStyle w:val="ab"/>
              <w:rPr>
                <w:b/>
                <w:i/>
                <w:sz w:val="22"/>
                <w:szCs w:val="22"/>
              </w:rPr>
            </w:pPr>
            <w:r w:rsidRPr="009505C9">
              <w:rPr>
                <w:b/>
                <w:i/>
                <w:sz w:val="22"/>
                <w:szCs w:val="22"/>
              </w:rPr>
              <w:t>75-78</w:t>
            </w:r>
          </w:p>
        </w:tc>
        <w:tc>
          <w:tcPr>
            <w:tcW w:w="13433" w:type="dxa"/>
            <w:gridSpan w:val="2"/>
          </w:tcPr>
          <w:p w:rsidR="007104FB" w:rsidRPr="009505C9" w:rsidRDefault="007104FB" w:rsidP="003F5CB2">
            <w:pPr>
              <w:pStyle w:val="ab"/>
              <w:rPr>
                <w:sz w:val="22"/>
                <w:szCs w:val="22"/>
              </w:rPr>
            </w:pPr>
            <w:r w:rsidRPr="009505C9">
              <w:rPr>
                <w:b/>
                <w:i/>
                <w:sz w:val="22"/>
                <w:szCs w:val="22"/>
              </w:rPr>
              <w:t>Тема 5.2.   Лепка из солёного теста.</w:t>
            </w:r>
            <w:r w:rsidR="00361A20" w:rsidRPr="009505C9">
              <w:rPr>
                <w:b/>
                <w:i/>
                <w:sz w:val="22"/>
                <w:szCs w:val="22"/>
              </w:rPr>
              <w:t xml:space="preserve"> «Корзина с грибами, овощами» (4</w:t>
            </w:r>
            <w:r w:rsidRPr="009505C9">
              <w:rPr>
                <w:b/>
                <w:i/>
                <w:sz w:val="22"/>
                <w:szCs w:val="22"/>
              </w:rPr>
              <w:t xml:space="preserve"> часа)</w:t>
            </w:r>
          </w:p>
        </w:tc>
        <w:tc>
          <w:tcPr>
            <w:tcW w:w="1688" w:type="dxa"/>
            <w:gridSpan w:val="2"/>
          </w:tcPr>
          <w:p w:rsidR="007104FB" w:rsidRPr="009505C9" w:rsidRDefault="00361A20" w:rsidP="003F5CB2">
            <w:pPr>
              <w:pStyle w:val="ab"/>
              <w:rPr>
                <w:b/>
                <w:i/>
                <w:sz w:val="22"/>
                <w:szCs w:val="22"/>
              </w:rPr>
            </w:pPr>
            <w:r w:rsidRPr="009505C9">
              <w:rPr>
                <w:b/>
                <w:i/>
                <w:sz w:val="22"/>
                <w:szCs w:val="22"/>
              </w:rPr>
              <w:t>4</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Отражение чувств и идей в произведениях искусств. Ознакомление с творчеством художников-аниматоров. Отработка навыков лепки в изображении предметов сложной формы.</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61A20" w:rsidP="003339A9">
            <w:pPr>
              <w:pStyle w:val="ab"/>
              <w:rPr>
                <w:b/>
                <w:i/>
                <w:sz w:val="22"/>
                <w:szCs w:val="22"/>
              </w:rPr>
            </w:pPr>
            <w:r w:rsidRPr="009505C9">
              <w:rPr>
                <w:b/>
                <w:i/>
                <w:sz w:val="22"/>
                <w:szCs w:val="22"/>
              </w:rPr>
              <w:t>79-84</w:t>
            </w:r>
          </w:p>
        </w:tc>
        <w:tc>
          <w:tcPr>
            <w:tcW w:w="13433" w:type="dxa"/>
            <w:gridSpan w:val="2"/>
          </w:tcPr>
          <w:p w:rsidR="007104FB" w:rsidRPr="009505C9" w:rsidRDefault="007104FB" w:rsidP="003F5CB2">
            <w:pPr>
              <w:pStyle w:val="ab"/>
              <w:rPr>
                <w:b/>
                <w:i/>
                <w:sz w:val="22"/>
                <w:szCs w:val="22"/>
              </w:rPr>
            </w:pPr>
            <w:r w:rsidRPr="009505C9">
              <w:rPr>
                <w:b/>
                <w:i/>
                <w:sz w:val="22"/>
                <w:szCs w:val="22"/>
              </w:rPr>
              <w:t>Тема 5.3.  «Узор в полосе. Орнамент из цве</w:t>
            </w:r>
            <w:r w:rsidR="00361A20" w:rsidRPr="009505C9">
              <w:rPr>
                <w:b/>
                <w:i/>
                <w:sz w:val="22"/>
                <w:szCs w:val="22"/>
              </w:rPr>
              <w:t xml:space="preserve">тов, листьев и  бабочек» (6 </w:t>
            </w:r>
            <w:r w:rsidR="003F44F7" w:rsidRPr="009505C9">
              <w:rPr>
                <w:b/>
                <w:i/>
                <w:sz w:val="22"/>
                <w:szCs w:val="22"/>
              </w:rPr>
              <w:t>ч</w:t>
            </w:r>
            <w:r w:rsidR="00361A20" w:rsidRPr="009505C9">
              <w:rPr>
                <w:b/>
                <w:i/>
                <w:sz w:val="22"/>
                <w:szCs w:val="22"/>
              </w:rPr>
              <w:t>асов</w:t>
            </w:r>
            <w:r w:rsidRPr="009505C9">
              <w:rPr>
                <w:b/>
                <w:i/>
                <w:sz w:val="22"/>
                <w:szCs w:val="22"/>
              </w:rPr>
              <w:t>)</w:t>
            </w:r>
          </w:p>
        </w:tc>
        <w:tc>
          <w:tcPr>
            <w:tcW w:w="1688" w:type="dxa"/>
            <w:gridSpan w:val="2"/>
          </w:tcPr>
          <w:p w:rsidR="007104FB" w:rsidRPr="009505C9" w:rsidRDefault="00361A20" w:rsidP="003F5CB2">
            <w:pPr>
              <w:pStyle w:val="ab"/>
              <w:rPr>
                <w:b/>
                <w:i/>
                <w:sz w:val="22"/>
                <w:szCs w:val="22"/>
              </w:rPr>
            </w:pPr>
            <w:r w:rsidRPr="009505C9">
              <w:rPr>
                <w:b/>
                <w:i/>
                <w:sz w:val="22"/>
                <w:szCs w:val="22"/>
              </w:rPr>
              <w:t>6</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Правила рисования с натуры, по памяти и представлению. Особое внимание уделяется восприятию и передаче красоты.</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61A20" w:rsidP="003339A9">
            <w:pPr>
              <w:shd w:val="clear" w:color="auto" w:fill="FFFFFF"/>
              <w:spacing w:line="307" w:lineRule="exact"/>
              <w:rPr>
                <w:b/>
                <w:i/>
              </w:rPr>
            </w:pPr>
            <w:r w:rsidRPr="009505C9">
              <w:rPr>
                <w:b/>
                <w:i/>
              </w:rPr>
              <w:t>85</w:t>
            </w:r>
            <w:r w:rsidR="003F44F7" w:rsidRPr="009505C9">
              <w:rPr>
                <w:b/>
                <w:i/>
              </w:rPr>
              <w:t>-8</w:t>
            </w:r>
            <w:r w:rsidR="007104FB" w:rsidRPr="009505C9">
              <w:rPr>
                <w:b/>
                <w:i/>
              </w:rPr>
              <w:t>8</w:t>
            </w:r>
          </w:p>
        </w:tc>
        <w:tc>
          <w:tcPr>
            <w:tcW w:w="13433" w:type="dxa"/>
            <w:gridSpan w:val="2"/>
          </w:tcPr>
          <w:p w:rsidR="007104FB" w:rsidRPr="009505C9" w:rsidRDefault="007104FB" w:rsidP="003F5CB2">
            <w:pPr>
              <w:shd w:val="clear" w:color="auto" w:fill="FFFFFF"/>
              <w:spacing w:line="307" w:lineRule="exact"/>
              <w:rPr>
                <w:b/>
                <w:i/>
              </w:rPr>
            </w:pPr>
            <w:r w:rsidRPr="009505C9">
              <w:rPr>
                <w:b/>
                <w:i/>
              </w:rPr>
              <w:t>Тема 5.4  «Праздничные крас</w:t>
            </w:r>
            <w:r w:rsidR="003F44F7" w:rsidRPr="009505C9">
              <w:rPr>
                <w:b/>
                <w:i/>
              </w:rPr>
              <w:t>ки узоров дымковской игрушки» (4</w:t>
            </w:r>
            <w:r w:rsidRPr="009505C9">
              <w:rPr>
                <w:b/>
                <w:i/>
              </w:rPr>
              <w:t xml:space="preserve"> часа)</w:t>
            </w:r>
          </w:p>
        </w:tc>
        <w:tc>
          <w:tcPr>
            <w:tcW w:w="1688" w:type="dxa"/>
            <w:gridSpan w:val="2"/>
          </w:tcPr>
          <w:p w:rsidR="007104FB" w:rsidRPr="009505C9" w:rsidRDefault="003F44F7" w:rsidP="003F5CB2">
            <w:pPr>
              <w:shd w:val="clear" w:color="auto" w:fill="FFFFFF"/>
              <w:spacing w:line="307" w:lineRule="exact"/>
              <w:rPr>
                <w:b/>
                <w:i/>
              </w:rPr>
            </w:pPr>
            <w:r w:rsidRPr="009505C9">
              <w:rPr>
                <w:b/>
                <w:i/>
              </w:rPr>
              <w:t>4</w:t>
            </w:r>
          </w:p>
        </w:tc>
        <w:tc>
          <w:tcPr>
            <w:tcW w:w="3259" w:type="dxa"/>
          </w:tcPr>
          <w:p w:rsidR="007104FB" w:rsidRPr="009505C9" w:rsidRDefault="007104FB" w:rsidP="003F5CB2">
            <w:pPr>
              <w:shd w:val="clear" w:color="auto" w:fill="FFFFFF"/>
              <w:spacing w:line="307" w:lineRule="exact"/>
              <w:rPr>
                <w:b/>
                <w:i/>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 xml:space="preserve">Ознакомление с произведениями современных художников в России. Рисование узоров и декоративных элементов по образцам. </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jc w:val="center"/>
              <w:rPr>
                <w:b/>
                <w:i/>
                <w:sz w:val="22"/>
                <w:szCs w:val="22"/>
              </w:rPr>
            </w:pPr>
            <w:r w:rsidRPr="009505C9">
              <w:rPr>
                <w:b/>
                <w:i/>
                <w:sz w:val="22"/>
                <w:szCs w:val="22"/>
              </w:rPr>
              <w:t>Раздел 6   Орнамент. Стилизация. (</w:t>
            </w:r>
            <w:r w:rsidR="003F44F7" w:rsidRPr="009505C9">
              <w:rPr>
                <w:b/>
                <w:i/>
                <w:sz w:val="22"/>
                <w:szCs w:val="22"/>
              </w:rPr>
              <w:t>1</w:t>
            </w:r>
            <w:r w:rsidRPr="009505C9">
              <w:rPr>
                <w:b/>
                <w:i/>
                <w:sz w:val="22"/>
                <w:szCs w:val="22"/>
              </w:rPr>
              <w:t>6 часов)</w:t>
            </w:r>
          </w:p>
        </w:tc>
        <w:tc>
          <w:tcPr>
            <w:tcW w:w="1688" w:type="dxa"/>
            <w:gridSpan w:val="2"/>
          </w:tcPr>
          <w:p w:rsidR="007104FB" w:rsidRPr="009505C9" w:rsidRDefault="007104FB" w:rsidP="003F5CB2">
            <w:pPr>
              <w:pStyle w:val="ab"/>
              <w:jc w:val="center"/>
              <w:rPr>
                <w:b/>
                <w:i/>
                <w:sz w:val="22"/>
                <w:szCs w:val="22"/>
              </w:rPr>
            </w:pPr>
          </w:p>
        </w:tc>
        <w:tc>
          <w:tcPr>
            <w:tcW w:w="3259" w:type="dxa"/>
          </w:tcPr>
          <w:p w:rsidR="007104FB" w:rsidRPr="009505C9" w:rsidRDefault="007104FB" w:rsidP="003F5CB2">
            <w:pPr>
              <w:pStyle w:val="ab"/>
              <w:jc w:val="center"/>
              <w:rPr>
                <w:b/>
                <w:i/>
                <w:sz w:val="22"/>
                <w:szCs w:val="22"/>
              </w:rPr>
            </w:pPr>
          </w:p>
        </w:tc>
      </w:tr>
      <w:tr w:rsidR="007104FB" w:rsidRPr="009505C9" w:rsidTr="004D291B">
        <w:trPr>
          <w:trHeight w:val="145"/>
        </w:trPr>
        <w:tc>
          <w:tcPr>
            <w:tcW w:w="1134" w:type="dxa"/>
            <w:gridSpan w:val="2"/>
          </w:tcPr>
          <w:p w:rsidR="007104FB" w:rsidRPr="009505C9" w:rsidRDefault="003F44F7" w:rsidP="003339A9">
            <w:pPr>
              <w:pStyle w:val="ab"/>
              <w:rPr>
                <w:b/>
                <w:i/>
                <w:sz w:val="22"/>
                <w:szCs w:val="22"/>
              </w:rPr>
            </w:pPr>
            <w:r w:rsidRPr="009505C9">
              <w:rPr>
                <w:b/>
                <w:i/>
                <w:sz w:val="22"/>
                <w:szCs w:val="22"/>
              </w:rPr>
              <w:t>89-94</w:t>
            </w:r>
          </w:p>
        </w:tc>
        <w:tc>
          <w:tcPr>
            <w:tcW w:w="13433" w:type="dxa"/>
            <w:gridSpan w:val="2"/>
          </w:tcPr>
          <w:p w:rsidR="007104FB" w:rsidRPr="009505C9" w:rsidRDefault="007104FB" w:rsidP="003F44F7">
            <w:pPr>
              <w:pStyle w:val="ab"/>
              <w:rPr>
                <w:b/>
                <w:i/>
                <w:sz w:val="22"/>
                <w:szCs w:val="22"/>
              </w:rPr>
            </w:pPr>
            <w:r w:rsidRPr="009505C9">
              <w:rPr>
                <w:b/>
                <w:i/>
                <w:sz w:val="22"/>
                <w:szCs w:val="22"/>
              </w:rPr>
              <w:t>Тема 6.1.  «Орнамент из цветов, листьев и  б</w:t>
            </w:r>
            <w:r w:rsidR="003F44F7" w:rsidRPr="009505C9">
              <w:rPr>
                <w:b/>
                <w:i/>
                <w:sz w:val="22"/>
                <w:szCs w:val="22"/>
              </w:rPr>
              <w:t>абочек для украшения коврика» (6</w:t>
            </w:r>
            <w:r w:rsidRPr="009505C9">
              <w:rPr>
                <w:b/>
                <w:i/>
                <w:sz w:val="22"/>
                <w:szCs w:val="22"/>
              </w:rPr>
              <w:t xml:space="preserve"> час</w:t>
            </w:r>
            <w:r w:rsidR="003F44F7" w:rsidRPr="009505C9">
              <w:rPr>
                <w:b/>
                <w:i/>
                <w:sz w:val="22"/>
                <w:szCs w:val="22"/>
              </w:rPr>
              <w:t>ов</w:t>
            </w:r>
            <w:r w:rsidRPr="009505C9">
              <w:rPr>
                <w:b/>
                <w:i/>
                <w:sz w:val="22"/>
                <w:szCs w:val="22"/>
              </w:rPr>
              <w:t>)</w:t>
            </w:r>
          </w:p>
        </w:tc>
        <w:tc>
          <w:tcPr>
            <w:tcW w:w="1688" w:type="dxa"/>
            <w:gridSpan w:val="2"/>
          </w:tcPr>
          <w:p w:rsidR="007104FB" w:rsidRPr="009505C9" w:rsidRDefault="003F44F7" w:rsidP="003F5CB2">
            <w:pPr>
              <w:pStyle w:val="ab"/>
              <w:rPr>
                <w:b/>
                <w:i/>
                <w:sz w:val="22"/>
                <w:szCs w:val="22"/>
              </w:rPr>
            </w:pPr>
            <w:r w:rsidRPr="009505C9">
              <w:rPr>
                <w:b/>
                <w:i/>
                <w:sz w:val="22"/>
                <w:szCs w:val="22"/>
              </w:rPr>
              <w:t>6</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 xml:space="preserve">Виды орнаментов: бесконечный, ленточный и </w:t>
            </w:r>
            <w:proofErr w:type="spellStart"/>
            <w:r w:rsidRPr="009505C9">
              <w:rPr>
                <w:sz w:val="22"/>
                <w:szCs w:val="22"/>
              </w:rPr>
              <w:t>др</w:t>
            </w:r>
            <w:proofErr w:type="spellEnd"/>
            <w:r w:rsidRPr="009505C9">
              <w:rPr>
                <w:sz w:val="22"/>
                <w:szCs w:val="22"/>
              </w:rPr>
              <w:t xml:space="preserve">; </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Законы построения орнаментов: симметрия, чередование элементов;</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Цветовое решение. Понятие «стилизация», переработка природных форм  в декоративно-обобщенные.</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F44F7" w:rsidP="003F44F7">
            <w:pPr>
              <w:pStyle w:val="ab"/>
              <w:rPr>
                <w:b/>
                <w:i/>
                <w:sz w:val="22"/>
                <w:szCs w:val="22"/>
              </w:rPr>
            </w:pPr>
            <w:r w:rsidRPr="009505C9">
              <w:rPr>
                <w:b/>
                <w:i/>
                <w:sz w:val="22"/>
                <w:szCs w:val="22"/>
              </w:rPr>
              <w:t>95-100</w:t>
            </w:r>
          </w:p>
        </w:tc>
        <w:tc>
          <w:tcPr>
            <w:tcW w:w="13433" w:type="dxa"/>
            <w:gridSpan w:val="2"/>
          </w:tcPr>
          <w:p w:rsidR="007104FB" w:rsidRPr="009505C9" w:rsidRDefault="007104FB" w:rsidP="003F44F7">
            <w:pPr>
              <w:pStyle w:val="ab"/>
              <w:rPr>
                <w:b/>
                <w:i/>
                <w:sz w:val="22"/>
                <w:szCs w:val="22"/>
              </w:rPr>
            </w:pPr>
            <w:r w:rsidRPr="009505C9">
              <w:rPr>
                <w:b/>
                <w:i/>
                <w:sz w:val="22"/>
                <w:szCs w:val="22"/>
              </w:rPr>
              <w:t>Тема 6.2  Орна</w:t>
            </w:r>
            <w:r w:rsidR="003F44F7" w:rsidRPr="009505C9">
              <w:rPr>
                <w:b/>
                <w:i/>
                <w:sz w:val="22"/>
                <w:szCs w:val="22"/>
              </w:rPr>
              <w:t>мент из геометрических фигур. (6</w:t>
            </w:r>
            <w:r w:rsidRPr="009505C9">
              <w:rPr>
                <w:b/>
                <w:i/>
                <w:sz w:val="22"/>
                <w:szCs w:val="22"/>
              </w:rPr>
              <w:t xml:space="preserve"> час</w:t>
            </w:r>
            <w:r w:rsidR="003F44F7" w:rsidRPr="009505C9">
              <w:rPr>
                <w:b/>
                <w:i/>
                <w:sz w:val="22"/>
                <w:szCs w:val="22"/>
              </w:rPr>
              <w:t>ов</w:t>
            </w:r>
            <w:r w:rsidRPr="009505C9">
              <w:rPr>
                <w:b/>
                <w:i/>
                <w:sz w:val="22"/>
                <w:szCs w:val="22"/>
              </w:rPr>
              <w:t>)</w:t>
            </w:r>
          </w:p>
        </w:tc>
        <w:tc>
          <w:tcPr>
            <w:tcW w:w="1688" w:type="dxa"/>
            <w:gridSpan w:val="2"/>
          </w:tcPr>
          <w:p w:rsidR="007104FB" w:rsidRPr="009505C9" w:rsidRDefault="003F44F7" w:rsidP="003F5CB2">
            <w:pPr>
              <w:pStyle w:val="ab"/>
              <w:rPr>
                <w:b/>
                <w:i/>
                <w:sz w:val="22"/>
                <w:szCs w:val="22"/>
              </w:rPr>
            </w:pPr>
            <w:r w:rsidRPr="009505C9">
              <w:rPr>
                <w:b/>
                <w:i/>
                <w:sz w:val="22"/>
                <w:szCs w:val="22"/>
              </w:rPr>
              <w:t>6</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Использование различных художественных техник и материалов в аппликации  Техника безопасности при работе с ножницами. Знакомство с материалами для выполнения аппликации, инструментами, порядок выполнения аппликации.</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3F44F7" w:rsidP="003339A9">
            <w:pPr>
              <w:shd w:val="clear" w:color="auto" w:fill="FFFFFF"/>
              <w:spacing w:line="307" w:lineRule="exact"/>
              <w:rPr>
                <w:b/>
                <w:i/>
              </w:rPr>
            </w:pPr>
            <w:r w:rsidRPr="009505C9">
              <w:rPr>
                <w:b/>
                <w:i/>
              </w:rPr>
              <w:t>101-104</w:t>
            </w:r>
          </w:p>
        </w:tc>
        <w:tc>
          <w:tcPr>
            <w:tcW w:w="13433" w:type="dxa"/>
            <w:gridSpan w:val="2"/>
          </w:tcPr>
          <w:p w:rsidR="007104FB" w:rsidRPr="009505C9" w:rsidRDefault="007104FB" w:rsidP="003F5CB2">
            <w:pPr>
              <w:shd w:val="clear" w:color="auto" w:fill="FFFFFF"/>
              <w:spacing w:line="307" w:lineRule="exact"/>
              <w:rPr>
                <w:b/>
                <w:i/>
              </w:rPr>
            </w:pPr>
            <w:r w:rsidRPr="009505C9">
              <w:rPr>
                <w:b/>
                <w:i/>
              </w:rPr>
              <w:t xml:space="preserve">Тема 6.3  Русское народное творчество в декоративном прикладном искусстве. </w:t>
            </w:r>
            <w:r w:rsidR="003F44F7" w:rsidRPr="009505C9">
              <w:rPr>
                <w:b/>
                <w:i/>
              </w:rPr>
              <w:t xml:space="preserve">(4 </w:t>
            </w:r>
            <w:r w:rsidRPr="009505C9">
              <w:rPr>
                <w:b/>
                <w:i/>
              </w:rPr>
              <w:t>часа)</w:t>
            </w:r>
          </w:p>
        </w:tc>
        <w:tc>
          <w:tcPr>
            <w:tcW w:w="1688" w:type="dxa"/>
            <w:gridSpan w:val="2"/>
          </w:tcPr>
          <w:p w:rsidR="007104FB" w:rsidRPr="009505C9" w:rsidRDefault="003F44F7" w:rsidP="003F5CB2">
            <w:pPr>
              <w:shd w:val="clear" w:color="auto" w:fill="FFFFFF"/>
              <w:spacing w:line="307" w:lineRule="exact"/>
              <w:rPr>
                <w:b/>
                <w:i/>
              </w:rPr>
            </w:pPr>
            <w:r w:rsidRPr="009505C9">
              <w:rPr>
                <w:b/>
                <w:i/>
              </w:rPr>
              <w:t>4</w:t>
            </w:r>
          </w:p>
        </w:tc>
        <w:tc>
          <w:tcPr>
            <w:tcW w:w="3259" w:type="dxa"/>
          </w:tcPr>
          <w:p w:rsidR="007104FB" w:rsidRPr="009505C9" w:rsidRDefault="007104FB" w:rsidP="003F5CB2">
            <w:pPr>
              <w:shd w:val="clear" w:color="auto" w:fill="FFFFFF"/>
              <w:spacing w:line="307" w:lineRule="exact"/>
              <w:rPr>
                <w:b/>
                <w:i/>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Ознакомление с произведениями современных художников в России. Рисование узоров и декоративных элементов по образцам. Участие в различных видах декоративно-прикладной деятельности.</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jc w:val="center"/>
              <w:rPr>
                <w:b/>
                <w:i/>
                <w:sz w:val="22"/>
                <w:szCs w:val="22"/>
              </w:rPr>
            </w:pPr>
            <w:r w:rsidRPr="009505C9">
              <w:rPr>
                <w:b/>
                <w:i/>
                <w:sz w:val="22"/>
                <w:szCs w:val="22"/>
              </w:rPr>
              <w:t>Раздел 7    Основы декоративно-прикладного искусства. Приобщение к истокам.</w:t>
            </w:r>
            <w:r w:rsidR="0095282D" w:rsidRPr="009505C9">
              <w:rPr>
                <w:b/>
                <w:i/>
                <w:sz w:val="22"/>
                <w:szCs w:val="22"/>
              </w:rPr>
              <w:t xml:space="preserve"> (38 часов)</w:t>
            </w:r>
          </w:p>
        </w:tc>
        <w:tc>
          <w:tcPr>
            <w:tcW w:w="1688" w:type="dxa"/>
            <w:gridSpan w:val="2"/>
          </w:tcPr>
          <w:p w:rsidR="007104FB" w:rsidRPr="009505C9" w:rsidRDefault="007104FB" w:rsidP="003F5CB2">
            <w:pPr>
              <w:pStyle w:val="ab"/>
              <w:jc w:val="center"/>
              <w:rPr>
                <w:b/>
                <w:i/>
                <w:sz w:val="22"/>
                <w:szCs w:val="22"/>
              </w:rPr>
            </w:pPr>
          </w:p>
        </w:tc>
        <w:tc>
          <w:tcPr>
            <w:tcW w:w="3259" w:type="dxa"/>
          </w:tcPr>
          <w:p w:rsidR="007104FB" w:rsidRPr="009505C9" w:rsidRDefault="007104FB" w:rsidP="003F5CB2">
            <w:pPr>
              <w:pStyle w:val="ab"/>
              <w:jc w:val="center"/>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jc w:val="center"/>
              <w:rPr>
                <w:sz w:val="22"/>
                <w:szCs w:val="22"/>
              </w:rPr>
            </w:pPr>
          </w:p>
        </w:tc>
        <w:tc>
          <w:tcPr>
            <w:tcW w:w="1688" w:type="dxa"/>
            <w:gridSpan w:val="2"/>
          </w:tcPr>
          <w:p w:rsidR="007104FB" w:rsidRPr="009505C9" w:rsidRDefault="007104FB" w:rsidP="003F5CB2">
            <w:pPr>
              <w:pStyle w:val="ab"/>
              <w:jc w:val="center"/>
              <w:rPr>
                <w:b/>
                <w:i/>
                <w:sz w:val="22"/>
                <w:szCs w:val="22"/>
              </w:rPr>
            </w:pPr>
          </w:p>
        </w:tc>
        <w:tc>
          <w:tcPr>
            <w:tcW w:w="3259" w:type="dxa"/>
          </w:tcPr>
          <w:p w:rsidR="007104FB" w:rsidRPr="009505C9" w:rsidRDefault="007104FB" w:rsidP="003F5CB2">
            <w:pPr>
              <w:pStyle w:val="ab"/>
              <w:jc w:val="center"/>
              <w:rPr>
                <w:b/>
                <w:i/>
                <w:sz w:val="22"/>
                <w:szCs w:val="22"/>
              </w:rPr>
            </w:pPr>
          </w:p>
        </w:tc>
      </w:tr>
      <w:tr w:rsidR="007104FB" w:rsidRPr="009505C9" w:rsidTr="004D291B">
        <w:trPr>
          <w:trHeight w:val="145"/>
        </w:trPr>
        <w:tc>
          <w:tcPr>
            <w:tcW w:w="1134" w:type="dxa"/>
            <w:gridSpan w:val="2"/>
          </w:tcPr>
          <w:p w:rsidR="007104FB" w:rsidRPr="009505C9" w:rsidRDefault="00B55C43" w:rsidP="003339A9">
            <w:pPr>
              <w:pStyle w:val="ab"/>
              <w:rPr>
                <w:b/>
                <w:i/>
                <w:sz w:val="22"/>
                <w:szCs w:val="22"/>
              </w:rPr>
            </w:pPr>
            <w:r w:rsidRPr="009505C9">
              <w:rPr>
                <w:b/>
                <w:i/>
                <w:sz w:val="22"/>
                <w:szCs w:val="22"/>
              </w:rPr>
              <w:t>105-106</w:t>
            </w:r>
          </w:p>
        </w:tc>
        <w:tc>
          <w:tcPr>
            <w:tcW w:w="13433" w:type="dxa"/>
            <w:gridSpan w:val="2"/>
          </w:tcPr>
          <w:p w:rsidR="007104FB" w:rsidRPr="009505C9" w:rsidRDefault="007104FB" w:rsidP="003F5CB2">
            <w:pPr>
              <w:pStyle w:val="ab"/>
              <w:rPr>
                <w:b/>
                <w:i/>
                <w:sz w:val="22"/>
                <w:szCs w:val="22"/>
              </w:rPr>
            </w:pPr>
            <w:r w:rsidRPr="009505C9">
              <w:rPr>
                <w:b/>
                <w:i/>
                <w:sz w:val="22"/>
                <w:szCs w:val="22"/>
              </w:rPr>
              <w:t>Тема 7.1    Сказка в декоративном искусстве. (2 часа)</w:t>
            </w:r>
          </w:p>
        </w:tc>
        <w:tc>
          <w:tcPr>
            <w:tcW w:w="1688" w:type="dxa"/>
            <w:gridSpan w:val="2"/>
          </w:tcPr>
          <w:p w:rsidR="007104FB" w:rsidRPr="009505C9" w:rsidRDefault="007104FB" w:rsidP="003F5CB2">
            <w:pPr>
              <w:pStyle w:val="ab"/>
              <w:rPr>
                <w:b/>
                <w:i/>
                <w:sz w:val="22"/>
                <w:szCs w:val="22"/>
              </w:rPr>
            </w:pPr>
            <w:r w:rsidRPr="009505C9">
              <w:rPr>
                <w:b/>
                <w:i/>
                <w:sz w:val="22"/>
                <w:szCs w:val="22"/>
              </w:rPr>
              <w:t>2</w:t>
            </w:r>
          </w:p>
        </w:tc>
        <w:tc>
          <w:tcPr>
            <w:tcW w:w="3259" w:type="dxa"/>
          </w:tcPr>
          <w:p w:rsidR="007104FB" w:rsidRPr="009505C9" w:rsidRDefault="007104FB" w:rsidP="003F5CB2">
            <w:pPr>
              <w:pStyle w:val="ab"/>
              <w:rPr>
                <w:b/>
                <w:i/>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Знакомятся с особенностями декоративно-прикладного искусства;</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9505C9" w:rsidRDefault="007104FB" w:rsidP="003F5CB2">
            <w:pPr>
              <w:pStyle w:val="ab"/>
              <w:rPr>
                <w:sz w:val="22"/>
                <w:szCs w:val="22"/>
              </w:rPr>
            </w:pPr>
            <w:r w:rsidRPr="009505C9">
              <w:rPr>
                <w:sz w:val="22"/>
                <w:szCs w:val="22"/>
              </w:rPr>
              <w:t xml:space="preserve">знакомятся с образцами русского народного декоративно-прикладного искусства: русские матрешки, Хохлома, Городец, </w:t>
            </w:r>
            <w:proofErr w:type="spellStart"/>
            <w:r w:rsidRPr="009505C9">
              <w:rPr>
                <w:sz w:val="22"/>
                <w:szCs w:val="22"/>
              </w:rPr>
              <w:t>Полхов-Майдан</w:t>
            </w:r>
            <w:proofErr w:type="spellEnd"/>
            <w:r w:rsidRPr="009505C9">
              <w:rPr>
                <w:sz w:val="22"/>
                <w:szCs w:val="22"/>
              </w:rPr>
              <w:t>.</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7104FB" w:rsidRPr="009505C9" w:rsidTr="004D291B">
        <w:trPr>
          <w:trHeight w:val="145"/>
        </w:trPr>
        <w:tc>
          <w:tcPr>
            <w:tcW w:w="1134" w:type="dxa"/>
            <w:gridSpan w:val="2"/>
          </w:tcPr>
          <w:p w:rsidR="007104FB" w:rsidRPr="009505C9" w:rsidRDefault="007104FB" w:rsidP="003339A9">
            <w:pPr>
              <w:pStyle w:val="ab"/>
              <w:rPr>
                <w:b/>
                <w:i/>
                <w:sz w:val="22"/>
                <w:szCs w:val="22"/>
              </w:rPr>
            </w:pPr>
          </w:p>
        </w:tc>
        <w:tc>
          <w:tcPr>
            <w:tcW w:w="13433" w:type="dxa"/>
            <w:gridSpan w:val="2"/>
          </w:tcPr>
          <w:p w:rsidR="007104FB" w:rsidRPr="0008101D" w:rsidRDefault="007104FB" w:rsidP="003F5CB2">
            <w:pPr>
              <w:pStyle w:val="ab"/>
              <w:rPr>
                <w:sz w:val="22"/>
                <w:szCs w:val="22"/>
              </w:rPr>
            </w:pPr>
            <w:r w:rsidRPr="0008101D">
              <w:rPr>
                <w:sz w:val="22"/>
                <w:szCs w:val="22"/>
              </w:rPr>
              <w:t>Ознакомление с видами народного творчества – художественной росписью.</w:t>
            </w:r>
          </w:p>
        </w:tc>
        <w:tc>
          <w:tcPr>
            <w:tcW w:w="1688" w:type="dxa"/>
            <w:gridSpan w:val="2"/>
          </w:tcPr>
          <w:p w:rsidR="007104FB" w:rsidRPr="009505C9" w:rsidRDefault="007104FB" w:rsidP="003F5CB2">
            <w:pPr>
              <w:pStyle w:val="ab"/>
              <w:rPr>
                <w:sz w:val="22"/>
                <w:szCs w:val="22"/>
              </w:rPr>
            </w:pPr>
          </w:p>
        </w:tc>
        <w:tc>
          <w:tcPr>
            <w:tcW w:w="3259" w:type="dxa"/>
          </w:tcPr>
          <w:p w:rsidR="007104FB" w:rsidRPr="009505C9" w:rsidRDefault="007104FB" w:rsidP="003F5CB2">
            <w:pPr>
              <w:pStyle w:val="ab"/>
              <w:rPr>
                <w:sz w:val="22"/>
                <w:szCs w:val="22"/>
              </w:rPr>
            </w:pPr>
          </w:p>
        </w:tc>
      </w:tr>
      <w:tr w:rsidR="0008101D" w:rsidRPr="009505C9" w:rsidTr="004D291B">
        <w:trPr>
          <w:trHeight w:val="145"/>
        </w:trPr>
        <w:tc>
          <w:tcPr>
            <w:tcW w:w="1134" w:type="dxa"/>
            <w:gridSpan w:val="2"/>
          </w:tcPr>
          <w:p w:rsidR="0008101D" w:rsidRPr="009505C9" w:rsidRDefault="0008101D" w:rsidP="003339A9">
            <w:pPr>
              <w:shd w:val="clear" w:color="auto" w:fill="FFFFFF"/>
              <w:spacing w:line="307" w:lineRule="exact"/>
              <w:rPr>
                <w:b/>
                <w:i/>
              </w:rPr>
            </w:pPr>
            <w:r w:rsidRPr="009505C9">
              <w:rPr>
                <w:b/>
                <w:i/>
              </w:rPr>
              <w:lastRenderedPageBreak/>
              <w:t>107-108</w:t>
            </w:r>
          </w:p>
        </w:tc>
        <w:tc>
          <w:tcPr>
            <w:tcW w:w="13433" w:type="dxa"/>
            <w:gridSpan w:val="2"/>
          </w:tcPr>
          <w:p w:rsidR="0008101D" w:rsidRPr="0008101D" w:rsidRDefault="0008101D" w:rsidP="0008101D">
            <w:pPr>
              <w:shd w:val="clear" w:color="auto" w:fill="FFFFFF"/>
              <w:spacing w:line="307" w:lineRule="exact"/>
              <w:rPr>
                <w:rFonts w:ascii="Times New Roman" w:hAnsi="Times New Roman" w:cs="Times New Roman"/>
                <w:b/>
                <w:i/>
              </w:rPr>
            </w:pPr>
            <w:r w:rsidRPr="0008101D">
              <w:rPr>
                <w:rFonts w:ascii="Times New Roman" w:hAnsi="Times New Roman" w:cs="Times New Roman"/>
                <w:b/>
                <w:i/>
              </w:rPr>
              <w:t>Тема 7.2  Красивые цепочки. (2 часа).</w:t>
            </w:r>
            <w:r w:rsidRPr="0008101D">
              <w:rPr>
                <w:rFonts w:ascii="Times New Roman" w:hAnsi="Times New Roman" w:cs="Times New Roman"/>
              </w:rPr>
              <w:t>Основы изобразительного языка: рисунок, цвет, композиция, пропорции.</w:t>
            </w:r>
          </w:p>
        </w:tc>
        <w:tc>
          <w:tcPr>
            <w:tcW w:w="1688" w:type="dxa"/>
            <w:gridSpan w:val="2"/>
          </w:tcPr>
          <w:p w:rsidR="0008101D" w:rsidRPr="009505C9" w:rsidRDefault="0008101D" w:rsidP="003F5CB2">
            <w:pPr>
              <w:shd w:val="clear" w:color="auto" w:fill="FFFFFF"/>
              <w:spacing w:line="307" w:lineRule="exact"/>
              <w:rPr>
                <w:b/>
                <w:i/>
              </w:rPr>
            </w:pPr>
            <w:r w:rsidRPr="009505C9">
              <w:rPr>
                <w:b/>
                <w:i/>
              </w:rPr>
              <w:t>2</w:t>
            </w:r>
          </w:p>
        </w:tc>
        <w:tc>
          <w:tcPr>
            <w:tcW w:w="3259" w:type="dxa"/>
          </w:tcPr>
          <w:p w:rsidR="0008101D" w:rsidRPr="009505C9" w:rsidRDefault="0008101D"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shd w:val="clear" w:color="auto" w:fill="FFFFFF"/>
              <w:spacing w:line="307" w:lineRule="exact"/>
              <w:rPr>
                <w:b/>
                <w:i/>
              </w:rPr>
            </w:pPr>
            <w:r w:rsidRPr="009505C9">
              <w:rPr>
                <w:b/>
                <w:i/>
              </w:rPr>
              <w:t>109-112</w:t>
            </w:r>
          </w:p>
        </w:tc>
        <w:tc>
          <w:tcPr>
            <w:tcW w:w="13433" w:type="dxa"/>
            <w:gridSpan w:val="2"/>
            <w:vMerge w:val="restart"/>
          </w:tcPr>
          <w:p w:rsidR="0008101D" w:rsidRPr="0008101D" w:rsidRDefault="0008101D" w:rsidP="0008101D">
            <w:pPr>
              <w:shd w:val="clear" w:color="auto" w:fill="FFFFFF"/>
              <w:spacing w:line="307" w:lineRule="exact"/>
              <w:rPr>
                <w:rFonts w:ascii="Times New Roman" w:hAnsi="Times New Roman" w:cs="Times New Roman"/>
                <w:b/>
                <w:i/>
              </w:rPr>
            </w:pPr>
            <w:r w:rsidRPr="0008101D">
              <w:rPr>
                <w:rFonts w:ascii="Times New Roman" w:hAnsi="Times New Roman" w:cs="Times New Roman"/>
                <w:b/>
                <w:i/>
              </w:rPr>
              <w:t xml:space="preserve">Тема 7.3   Волшебные листья и ягоды.  Хохломская роспись. </w:t>
            </w:r>
            <w:r w:rsidRPr="0008101D">
              <w:rPr>
                <w:rFonts w:ascii="Times New Roman" w:hAnsi="Times New Roman" w:cs="Times New Roman"/>
              </w:rPr>
              <w:t>Освоение основ декоративно-прикладного искусства. Ознакомление с произведениями народных художественных промыслов в России.</w:t>
            </w:r>
          </w:p>
        </w:tc>
        <w:tc>
          <w:tcPr>
            <w:tcW w:w="1688" w:type="dxa"/>
            <w:gridSpan w:val="2"/>
          </w:tcPr>
          <w:p w:rsidR="0008101D" w:rsidRPr="009505C9" w:rsidRDefault="0008101D" w:rsidP="003F5CB2">
            <w:pPr>
              <w:shd w:val="clear" w:color="auto" w:fill="FFFFFF"/>
              <w:spacing w:line="307" w:lineRule="exact"/>
              <w:rPr>
                <w:b/>
                <w:i/>
              </w:rPr>
            </w:pPr>
            <w:r w:rsidRPr="009505C9">
              <w:rPr>
                <w:b/>
                <w:i/>
              </w:rPr>
              <w:t>4</w:t>
            </w:r>
          </w:p>
        </w:tc>
        <w:tc>
          <w:tcPr>
            <w:tcW w:w="3259" w:type="dxa"/>
          </w:tcPr>
          <w:p w:rsidR="0008101D" w:rsidRPr="009505C9" w:rsidRDefault="0008101D"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pStyle w:val="ab"/>
              <w:rPr>
                <w:b/>
                <w:i/>
                <w:sz w:val="22"/>
                <w:szCs w:val="22"/>
              </w:rPr>
            </w:pPr>
          </w:p>
        </w:tc>
        <w:tc>
          <w:tcPr>
            <w:tcW w:w="13433" w:type="dxa"/>
            <w:gridSpan w:val="2"/>
            <w:vMerge/>
          </w:tcPr>
          <w:p w:rsidR="0008101D" w:rsidRPr="0008101D" w:rsidRDefault="0008101D" w:rsidP="003F5CB2">
            <w:pPr>
              <w:pStyle w:val="ab"/>
              <w:rPr>
                <w:sz w:val="22"/>
                <w:szCs w:val="22"/>
              </w:rPr>
            </w:pPr>
          </w:p>
        </w:tc>
        <w:tc>
          <w:tcPr>
            <w:tcW w:w="1688" w:type="dxa"/>
            <w:gridSpan w:val="2"/>
          </w:tcPr>
          <w:p w:rsidR="0008101D" w:rsidRPr="009505C9" w:rsidRDefault="0008101D" w:rsidP="003F5CB2">
            <w:pPr>
              <w:pStyle w:val="ab"/>
              <w:rPr>
                <w:sz w:val="22"/>
                <w:szCs w:val="22"/>
              </w:rPr>
            </w:pPr>
          </w:p>
        </w:tc>
        <w:tc>
          <w:tcPr>
            <w:tcW w:w="3259" w:type="dxa"/>
          </w:tcPr>
          <w:p w:rsidR="0008101D" w:rsidRPr="009505C9" w:rsidRDefault="0008101D" w:rsidP="003F5CB2">
            <w:pPr>
              <w:pStyle w:val="ab"/>
              <w:rPr>
                <w:sz w:val="22"/>
                <w:szCs w:val="22"/>
              </w:rPr>
            </w:pPr>
          </w:p>
        </w:tc>
      </w:tr>
      <w:tr w:rsidR="0008101D" w:rsidRPr="009505C9" w:rsidTr="004D291B">
        <w:trPr>
          <w:trHeight w:val="145"/>
        </w:trPr>
        <w:tc>
          <w:tcPr>
            <w:tcW w:w="1134" w:type="dxa"/>
            <w:gridSpan w:val="2"/>
          </w:tcPr>
          <w:p w:rsidR="0008101D" w:rsidRPr="009505C9" w:rsidRDefault="0008101D" w:rsidP="003339A9">
            <w:pPr>
              <w:pStyle w:val="ab"/>
              <w:rPr>
                <w:b/>
                <w:i/>
                <w:sz w:val="22"/>
                <w:szCs w:val="22"/>
              </w:rPr>
            </w:pPr>
            <w:r w:rsidRPr="009505C9">
              <w:rPr>
                <w:b/>
                <w:i/>
                <w:sz w:val="22"/>
                <w:szCs w:val="22"/>
              </w:rPr>
              <w:t>113-114</w:t>
            </w:r>
          </w:p>
        </w:tc>
        <w:tc>
          <w:tcPr>
            <w:tcW w:w="13433" w:type="dxa"/>
            <w:gridSpan w:val="2"/>
            <w:vMerge w:val="restart"/>
          </w:tcPr>
          <w:p w:rsidR="0008101D" w:rsidRPr="0008101D" w:rsidRDefault="0008101D" w:rsidP="0008101D">
            <w:pPr>
              <w:pStyle w:val="ab"/>
              <w:rPr>
                <w:b/>
                <w:i/>
                <w:sz w:val="22"/>
                <w:szCs w:val="22"/>
              </w:rPr>
            </w:pPr>
            <w:r w:rsidRPr="0008101D">
              <w:rPr>
                <w:b/>
                <w:i/>
                <w:sz w:val="22"/>
                <w:szCs w:val="22"/>
              </w:rPr>
              <w:t>Тема 7.4   Орнамент «Чудо-платье» (2 часа).</w:t>
            </w:r>
            <w:r w:rsidRPr="0008101D">
              <w:rPr>
                <w:sz w:val="22"/>
                <w:szCs w:val="22"/>
              </w:rPr>
              <w:t>Создание моделей предметов бытового окружения человека. Выбор и применение выразительных средств для реализации собственного  замысла в рисунке.</w:t>
            </w:r>
          </w:p>
        </w:tc>
        <w:tc>
          <w:tcPr>
            <w:tcW w:w="1688" w:type="dxa"/>
            <w:gridSpan w:val="2"/>
          </w:tcPr>
          <w:p w:rsidR="0008101D" w:rsidRPr="009505C9" w:rsidRDefault="0008101D" w:rsidP="003F5CB2">
            <w:pPr>
              <w:pStyle w:val="ab"/>
              <w:rPr>
                <w:b/>
                <w:i/>
                <w:sz w:val="22"/>
                <w:szCs w:val="22"/>
              </w:rPr>
            </w:pPr>
            <w:r w:rsidRPr="009505C9">
              <w:rPr>
                <w:b/>
                <w:i/>
                <w:sz w:val="22"/>
                <w:szCs w:val="22"/>
              </w:rPr>
              <w:t>2</w:t>
            </w:r>
          </w:p>
        </w:tc>
        <w:tc>
          <w:tcPr>
            <w:tcW w:w="3259" w:type="dxa"/>
          </w:tcPr>
          <w:p w:rsidR="0008101D" w:rsidRPr="009505C9" w:rsidRDefault="0008101D" w:rsidP="003F5CB2">
            <w:pPr>
              <w:pStyle w:val="ab"/>
              <w:rPr>
                <w:b/>
                <w:i/>
                <w:sz w:val="22"/>
                <w:szCs w:val="22"/>
              </w:rPr>
            </w:pPr>
          </w:p>
        </w:tc>
      </w:tr>
      <w:tr w:rsidR="0008101D" w:rsidRPr="009505C9" w:rsidTr="004D291B">
        <w:trPr>
          <w:trHeight w:val="145"/>
        </w:trPr>
        <w:tc>
          <w:tcPr>
            <w:tcW w:w="1134" w:type="dxa"/>
            <w:gridSpan w:val="2"/>
          </w:tcPr>
          <w:p w:rsidR="0008101D" w:rsidRPr="009505C9" w:rsidRDefault="0008101D" w:rsidP="003339A9">
            <w:pPr>
              <w:pStyle w:val="ab"/>
              <w:rPr>
                <w:b/>
                <w:i/>
                <w:sz w:val="22"/>
                <w:szCs w:val="22"/>
              </w:rPr>
            </w:pPr>
          </w:p>
        </w:tc>
        <w:tc>
          <w:tcPr>
            <w:tcW w:w="13433" w:type="dxa"/>
            <w:gridSpan w:val="2"/>
            <w:vMerge/>
          </w:tcPr>
          <w:p w:rsidR="0008101D" w:rsidRPr="0008101D" w:rsidRDefault="0008101D" w:rsidP="003F5CB2">
            <w:pPr>
              <w:pStyle w:val="ab"/>
              <w:rPr>
                <w:sz w:val="22"/>
                <w:szCs w:val="22"/>
              </w:rPr>
            </w:pPr>
          </w:p>
        </w:tc>
        <w:tc>
          <w:tcPr>
            <w:tcW w:w="1688" w:type="dxa"/>
            <w:gridSpan w:val="2"/>
          </w:tcPr>
          <w:p w:rsidR="0008101D" w:rsidRPr="009505C9" w:rsidRDefault="0008101D" w:rsidP="003F5CB2">
            <w:pPr>
              <w:pStyle w:val="ab"/>
              <w:rPr>
                <w:sz w:val="22"/>
                <w:szCs w:val="22"/>
              </w:rPr>
            </w:pPr>
          </w:p>
        </w:tc>
        <w:tc>
          <w:tcPr>
            <w:tcW w:w="3259" w:type="dxa"/>
          </w:tcPr>
          <w:p w:rsidR="0008101D" w:rsidRPr="009505C9" w:rsidRDefault="0008101D" w:rsidP="003F5CB2">
            <w:pPr>
              <w:pStyle w:val="ab"/>
              <w:rPr>
                <w:sz w:val="22"/>
                <w:szCs w:val="22"/>
              </w:rPr>
            </w:pPr>
          </w:p>
        </w:tc>
      </w:tr>
      <w:tr w:rsidR="0008101D" w:rsidRPr="009505C9" w:rsidTr="004D291B">
        <w:trPr>
          <w:trHeight w:val="145"/>
        </w:trPr>
        <w:tc>
          <w:tcPr>
            <w:tcW w:w="1134" w:type="dxa"/>
            <w:gridSpan w:val="2"/>
          </w:tcPr>
          <w:p w:rsidR="0008101D" w:rsidRPr="009505C9" w:rsidRDefault="0008101D" w:rsidP="003339A9">
            <w:pPr>
              <w:shd w:val="clear" w:color="auto" w:fill="FFFFFF"/>
              <w:spacing w:line="307" w:lineRule="exact"/>
              <w:rPr>
                <w:b/>
                <w:i/>
              </w:rPr>
            </w:pPr>
            <w:r w:rsidRPr="009505C9">
              <w:rPr>
                <w:b/>
                <w:i/>
              </w:rPr>
              <w:t>115-116</w:t>
            </w:r>
          </w:p>
        </w:tc>
        <w:tc>
          <w:tcPr>
            <w:tcW w:w="13433" w:type="dxa"/>
            <w:gridSpan w:val="2"/>
            <w:vMerge w:val="restart"/>
          </w:tcPr>
          <w:p w:rsidR="0008101D" w:rsidRPr="0008101D" w:rsidRDefault="0008101D" w:rsidP="0008101D">
            <w:pPr>
              <w:shd w:val="clear" w:color="auto" w:fill="FFFFFF"/>
              <w:spacing w:line="307" w:lineRule="exact"/>
              <w:rPr>
                <w:rFonts w:ascii="Times New Roman" w:hAnsi="Times New Roman" w:cs="Times New Roman"/>
                <w:b/>
                <w:i/>
              </w:rPr>
            </w:pPr>
            <w:r w:rsidRPr="0008101D">
              <w:rPr>
                <w:rFonts w:ascii="Times New Roman" w:hAnsi="Times New Roman" w:cs="Times New Roman"/>
                <w:b/>
                <w:i/>
              </w:rPr>
              <w:t xml:space="preserve">Тема 7.5  Узоры, которые создали люди. Дымковская игрушка. </w:t>
            </w:r>
            <w:r w:rsidRPr="0008101D">
              <w:rPr>
                <w:rFonts w:ascii="Times New Roman" w:hAnsi="Times New Roman" w:cs="Times New Roman"/>
              </w:rPr>
              <w:t xml:space="preserve">Ознакомление с произведениями современных художников в России. Рисование узоров и декоративных элементов по образцам. </w:t>
            </w:r>
          </w:p>
        </w:tc>
        <w:tc>
          <w:tcPr>
            <w:tcW w:w="1688" w:type="dxa"/>
            <w:gridSpan w:val="2"/>
          </w:tcPr>
          <w:p w:rsidR="0008101D" w:rsidRPr="009505C9" w:rsidRDefault="0008101D" w:rsidP="003F5CB2">
            <w:pPr>
              <w:shd w:val="clear" w:color="auto" w:fill="FFFFFF"/>
              <w:spacing w:line="307" w:lineRule="exact"/>
              <w:rPr>
                <w:b/>
                <w:i/>
              </w:rPr>
            </w:pPr>
            <w:r w:rsidRPr="009505C9">
              <w:rPr>
                <w:b/>
                <w:i/>
              </w:rPr>
              <w:t>4</w:t>
            </w:r>
          </w:p>
        </w:tc>
        <w:tc>
          <w:tcPr>
            <w:tcW w:w="3259" w:type="dxa"/>
          </w:tcPr>
          <w:p w:rsidR="0008101D" w:rsidRPr="009505C9" w:rsidRDefault="0008101D"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pStyle w:val="ab"/>
              <w:rPr>
                <w:b/>
                <w:i/>
                <w:sz w:val="22"/>
                <w:szCs w:val="22"/>
              </w:rPr>
            </w:pPr>
          </w:p>
        </w:tc>
        <w:tc>
          <w:tcPr>
            <w:tcW w:w="13433" w:type="dxa"/>
            <w:gridSpan w:val="2"/>
            <w:vMerge/>
          </w:tcPr>
          <w:p w:rsidR="0008101D" w:rsidRPr="0008101D" w:rsidRDefault="0008101D" w:rsidP="003F5CB2">
            <w:pPr>
              <w:pStyle w:val="ab"/>
              <w:rPr>
                <w:sz w:val="22"/>
                <w:szCs w:val="22"/>
              </w:rPr>
            </w:pPr>
          </w:p>
        </w:tc>
        <w:tc>
          <w:tcPr>
            <w:tcW w:w="1688" w:type="dxa"/>
            <w:gridSpan w:val="2"/>
          </w:tcPr>
          <w:p w:rsidR="0008101D" w:rsidRPr="009505C9" w:rsidRDefault="0008101D" w:rsidP="003F5CB2">
            <w:pPr>
              <w:pStyle w:val="ab"/>
              <w:rPr>
                <w:sz w:val="22"/>
                <w:szCs w:val="22"/>
              </w:rPr>
            </w:pPr>
          </w:p>
        </w:tc>
        <w:tc>
          <w:tcPr>
            <w:tcW w:w="3259" w:type="dxa"/>
          </w:tcPr>
          <w:p w:rsidR="0008101D" w:rsidRPr="009505C9" w:rsidRDefault="0008101D"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117-118</w:t>
            </w:r>
          </w:p>
        </w:tc>
        <w:tc>
          <w:tcPr>
            <w:tcW w:w="13433" w:type="dxa"/>
            <w:gridSpan w:val="2"/>
          </w:tcPr>
          <w:p w:rsidR="00EA6080" w:rsidRPr="0008101D" w:rsidRDefault="00EA6080" w:rsidP="003F5CB2">
            <w:pPr>
              <w:shd w:val="clear" w:color="auto" w:fill="FFFFFF"/>
              <w:spacing w:line="307" w:lineRule="exact"/>
              <w:rPr>
                <w:rFonts w:ascii="Times New Roman" w:hAnsi="Times New Roman" w:cs="Times New Roman"/>
                <w:b/>
                <w:i/>
              </w:rPr>
            </w:pPr>
            <w:r w:rsidRPr="0008101D">
              <w:rPr>
                <w:rFonts w:ascii="Times New Roman" w:hAnsi="Times New Roman" w:cs="Times New Roman"/>
                <w:b/>
                <w:i/>
              </w:rPr>
              <w:t>Тема 7.6   Рисование кистью элементов городецкого растительного узора.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08101D" w:rsidRDefault="00EA6080" w:rsidP="003F5CB2">
            <w:pPr>
              <w:pStyle w:val="ab"/>
              <w:rPr>
                <w:sz w:val="22"/>
                <w:szCs w:val="22"/>
              </w:rPr>
            </w:pPr>
            <w:r w:rsidRPr="0008101D">
              <w:rPr>
                <w:sz w:val="22"/>
                <w:szCs w:val="22"/>
              </w:rPr>
              <w:t xml:space="preserve">Освоение основ декоративно-прикладного искусства. Ознакомление с произведениями народных художественных промыслов в России. </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119-120</w:t>
            </w:r>
          </w:p>
        </w:tc>
        <w:tc>
          <w:tcPr>
            <w:tcW w:w="13433" w:type="dxa"/>
            <w:gridSpan w:val="2"/>
          </w:tcPr>
          <w:p w:rsidR="00EA6080" w:rsidRPr="0008101D" w:rsidRDefault="00EA6080" w:rsidP="003F5CB2">
            <w:pPr>
              <w:shd w:val="clear" w:color="auto" w:fill="FFFFFF"/>
              <w:spacing w:line="307" w:lineRule="exact"/>
              <w:rPr>
                <w:rFonts w:ascii="Times New Roman" w:hAnsi="Times New Roman" w:cs="Times New Roman"/>
                <w:b/>
                <w:i/>
              </w:rPr>
            </w:pPr>
            <w:r w:rsidRPr="0008101D">
              <w:rPr>
                <w:rFonts w:ascii="Times New Roman" w:hAnsi="Times New Roman" w:cs="Times New Roman"/>
                <w:b/>
                <w:i/>
              </w:rPr>
              <w:t xml:space="preserve">Тема 7.7       Составление эскиза узора из декоративных цветов, листьев для украшения тарелочки «Синее  чудо». </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08101D" w:rsidRDefault="00EA6080" w:rsidP="003F5CB2">
            <w:pPr>
              <w:pStyle w:val="ab"/>
              <w:rPr>
                <w:sz w:val="22"/>
                <w:szCs w:val="22"/>
              </w:rPr>
            </w:pPr>
            <w:r w:rsidRPr="0008101D">
              <w:rPr>
                <w:sz w:val="22"/>
                <w:szCs w:val="22"/>
              </w:rPr>
              <w:t xml:space="preserve">Ознакомление с произведениями современных художников в России. Рисование узоров и декоративных элементов по образцам. </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08101D" w:rsidRPr="009505C9" w:rsidTr="004D291B">
        <w:trPr>
          <w:trHeight w:val="145"/>
        </w:trPr>
        <w:tc>
          <w:tcPr>
            <w:tcW w:w="1134" w:type="dxa"/>
            <w:gridSpan w:val="2"/>
          </w:tcPr>
          <w:p w:rsidR="0008101D" w:rsidRPr="009505C9" w:rsidRDefault="0008101D" w:rsidP="003339A9">
            <w:pPr>
              <w:shd w:val="clear" w:color="auto" w:fill="FFFFFF"/>
              <w:spacing w:line="307" w:lineRule="exact"/>
              <w:rPr>
                <w:b/>
                <w:i/>
              </w:rPr>
            </w:pPr>
            <w:r w:rsidRPr="009505C9">
              <w:rPr>
                <w:b/>
                <w:i/>
              </w:rPr>
              <w:t>121-124</w:t>
            </w:r>
          </w:p>
        </w:tc>
        <w:tc>
          <w:tcPr>
            <w:tcW w:w="13433" w:type="dxa"/>
            <w:gridSpan w:val="2"/>
            <w:vMerge w:val="restart"/>
          </w:tcPr>
          <w:p w:rsidR="0008101D" w:rsidRPr="0008101D" w:rsidRDefault="0008101D" w:rsidP="0008101D">
            <w:pPr>
              <w:shd w:val="clear" w:color="auto" w:fill="FFFFFF"/>
              <w:spacing w:line="307" w:lineRule="exact"/>
              <w:rPr>
                <w:rFonts w:ascii="Times New Roman" w:hAnsi="Times New Roman" w:cs="Times New Roman"/>
                <w:b/>
                <w:i/>
              </w:rPr>
            </w:pPr>
            <w:r w:rsidRPr="0008101D">
              <w:rPr>
                <w:rFonts w:ascii="Times New Roman" w:hAnsi="Times New Roman" w:cs="Times New Roman"/>
                <w:b/>
                <w:i/>
              </w:rPr>
              <w:t xml:space="preserve">Тема 7.8  </w:t>
            </w:r>
            <w:proofErr w:type="spellStart"/>
            <w:r w:rsidRPr="0008101D">
              <w:rPr>
                <w:rFonts w:ascii="Times New Roman" w:hAnsi="Times New Roman" w:cs="Times New Roman"/>
                <w:b/>
                <w:i/>
              </w:rPr>
              <w:t>Жостовская</w:t>
            </w:r>
            <w:proofErr w:type="spellEnd"/>
            <w:r w:rsidRPr="0008101D">
              <w:rPr>
                <w:rFonts w:ascii="Times New Roman" w:hAnsi="Times New Roman" w:cs="Times New Roman"/>
                <w:b/>
                <w:i/>
              </w:rPr>
              <w:t xml:space="preserve"> роспись «Букеты цветов на подносе» (декоративная работа). </w:t>
            </w:r>
            <w:r w:rsidRPr="0008101D">
              <w:rPr>
                <w:rFonts w:ascii="Times New Roman" w:hAnsi="Times New Roman" w:cs="Times New Roman"/>
              </w:rPr>
              <w:t>Создание моделей предметов бытового окружения человека. Выбор и применение выразительных средств для реализации собственного замысла в рисунке. .</w:t>
            </w:r>
          </w:p>
        </w:tc>
        <w:tc>
          <w:tcPr>
            <w:tcW w:w="1688" w:type="dxa"/>
            <w:gridSpan w:val="2"/>
          </w:tcPr>
          <w:p w:rsidR="0008101D" w:rsidRPr="009505C9" w:rsidRDefault="0008101D" w:rsidP="003F5CB2">
            <w:pPr>
              <w:shd w:val="clear" w:color="auto" w:fill="FFFFFF"/>
              <w:spacing w:line="307" w:lineRule="exact"/>
              <w:rPr>
                <w:b/>
                <w:i/>
              </w:rPr>
            </w:pPr>
            <w:r w:rsidRPr="009505C9">
              <w:rPr>
                <w:b/>
                <w:i/>
              </w:rPr>
              <w:t>4</w:t>
            </w:r>
          </w:p>
        </w:tc>
        <w:tc>
          <w:tcPr>
            <w:tcW w:w="3259" w:type="dxa"/>
          </w:tcPr>
          <w:p w:rsidR="0008101D" w:rsidRPr="009505C9" w:rsidRDefault="0008101D"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pStyle w:val="ab"/>
              <w:rPr>
                <w:b/>
                <w:i/>
                <w:sz w:val="22"/>
                <w:szCs w:val="22"/>
              </w:rPr>
            </w:pPr>
          </w:p>
        </w:tc>
        <w:tc>
          <w:tcPr>
            <w:tcW w:w="13433" w:type="dxa"/>
            <w:gridSpan w:val="2"/>
            <w:vMerge/>
          </w:tcPr>
          <w:p w:rsidR="0008101D" w:rsidRPr="0008101D" w:rsidRDefault="0008101D" w:rsidP="003F5CB2">
            <w:pPr>
              <w:pStyle w:val="ab"/>
              <w:rPr>
                <w:sz w:val="22"/>
                <w:szCs w:val="22"/>
              </w:rPr>
            </w:pPr>
          </w:p>
        </w:tc>
        <w:tc>
          <w:tcPr>
            <w:tcW w:w="1688" w:type="dxa"/>
            <w:gridSpan w:val="2"/>
          </w:tcPr>
          <w:p w:rsidR="0008101D" w:rsidRPr="009505C9" w:rsidRDefault="0008101D" w:rsidP="003F5CB2">
            <w:pPr>
              <w:pStyle w:val="ab"/>
              <w:rPr>
                <w:sz w:val="22"/>
                <w:szCs w:val="22"/>
              </w:rPr>
            </w:pPr>
          </w:p>
        </w:tc>
        <w:tc>
          <w:tcPr>
            <w:tcW w:w="3259" w:type="dxa"/>
          </w:tcPr>
          <w:p w:rsidR="0008101D" w:rsidRPr="009505C9" w:rsidRDefault="0008101D"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125-126</w:t>
            </w:r>
          </w:p>
        </w:tc>
        <w:tc>
          <w:tcPr>
            <w:tcW w:w="13433" w:type="dxa"/>
            <w:gridSpan w:val="2"/>
          </w:tcPr>
          <w:p w:rsidR="00EA6080" w:rsidRPr="0008101D" w:rsidRDefault="00EA6080" w:rsidP="003F5CB2">
            <w:pPr>
              <w:shd w:val="clear" w:color="auto" w:fill="FFFFFF"/>
              <w:spacing w:line="307" w:lineRule="exact"/>
              <w:rPr>
                <w:rFonts w:ascii="Times New Roman" w:hAnsi="Times New Roman" w:cs="Times New Roman"/>
                <w:b/>
                <w:i/>
              </w:rPr>
            </w:pPr>
            <w:r w:rsidRPr="0008101D">
              <w:rPr>
                <w:rFonts w:ascii="Times New Roman" w:hAnsi="Times New Roman" w:cs="Times New Roman"/>
                <w:b/>
                <w:i/>
              </w:rPr>
              <w:t xml:space="preserve">Тема 7.9  Мастера села </w:t>
            </w:r>
            <w:proofErr w:type="spellStart"/>
            <w:r w:rsidRPr="0008101D">
              <w:rPr>
                <w:rFonts w:ascii="Times New Roman" w:hAnsi="Times New Roman" w:cs="Times New Roman"/>
                <w:b/>
                <w:i/>
              </w:rPr>
              <w:t>Полхов-Майдан</w:t>
            </w:r>
            <w:proofErr w:type="spellEnd"/>
            <w:r w:rsidRPr="0008101D">
              <w:rPr>
                <w:rFonts w:ascii="Times New Roman" w:hAnsi="Times New Roman" w:cs="Times New Roman"/>
                <w:b/>
                <w:i/>
              </w:rPr>
              <w:t>. Русская матрёшка «Праздничные краски русской матрёшки».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 xml:space="preserve">Представление о роли изобразительных искусств в организации материального  окружения человека в его повседневной жизни. Ознакомление с произведениями народных художественных промыслов России.  </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08101D" w:rsidRPr="009505C9" w:rsidTr="004D291B">
        <w:trPr>
          <w:trHeight w:val="145"/>
        </w:trPr>
        <w:tc>
          <w:tcPr>
            <w:tcW w:w="1134" w:type="dxa"/>
            <w:gridSpan w:val="2"/>
          </w:tcPr>
          <w:p w:rsidR="0008101D" w:rsidRPr="009505C9" w:rsidRDefault="0008101D" w:rsidP="003339A9">
            <w:pPr>
              <w:shd w:val="clear" w:color="auto" w:fill="FFFFFF"/>
              <w:spacing w:line="307" w:lineRule="exact"/>
              <w:rPr>
                <w:b/>
                <w:i/>
              </w:rPr>
            </w:pPr>
            <w:r w:rsidRPr="009505C9">
              <w:rPr>
                <w:b/>
                <w:i/>
              </w:rPr>
              <w:t>127-128</w:t>
            </w:r>
          </w:p>
        </w:tc>
        <w:tc>
          <w:tcPr>
            <w:tcW w:w="13433" w:type="dxa"/>
            <w:gridSpan w:val="2"/>
            <w:vMerge w:val="restart"/>
          </w:tcPr>
          <w:p w:rsidR="0008101D" w:rsidRPr="0008101D" w:rsidRDefault="0008101D" w:rsidP="0008101D">
            <w:pPr>
              <w:shd w:val="clear" w:color="auto" w:fill="FFFFFF"/>
              <w:spacing w:line="307" w:lineRule="exact"/>
              <w:rPr>
                <w:rFonts w:ascii="Times New Roman" w:hAnsi="Times New Roman" w:cs="Times New Roman"/>
                <w:b/>
                <w:i/>
              </w:rPr>
            </w:pPr>
            <w:r w:rsidRPr="0008101D">
              <w:rPr>
                <w:rFonts w:ascii="Times New Roman" w:hAnsi="Times New Roman" w:cs="Times New Roman"/>
                <w:b/>
                <w:i/>
              </w:rPr>
              <w:t xml:space="preserve">Тема 7.10  «Барыня» (лепка, дымковская игрушка) (2 часа). </w:t>
            </w:r>
            <w:r w:rsidRPr="0008101D">
              <w:rPr>
                <w:rFonts w:ascii="Times New Roman" w:hAnsi="Times New Roman" w:cs="Times New Roman"/>
              </w:rPr>
              <w:t xml:space="preserve">Передача настроения в творческой работе с помощью цвета, композиции, объёма, материала. Использование различных материалов: пластилин.  </w:t>
            </w:r>
          </w:p>
        </w:tc>
        <w:tc>
          <w:tcPr>
            <w:tcW w:w="1688" w:type="dxa"/>
            <w:gridSpan w:val="2"/>
          </w:tcPr>
          <w:p w:rsidR="0008101D" w:rsidRPr="009505C9" w:rsidRDefault="0008101D" w:rsidP="003F5CB2">
            <w:pPr>
              <w:shd w:val="clear" w:color="auto" w:fill="FFFFFF"/>
              <w:spacing w:line="307" w:lineRule="exact"/>
              <w:rPr>
                <w:b/>
                <w:i/>
              </w:rPr>
            </w:pPr>
            <w:r w:rsidRPr="009505C9">
              <w:rPr>
                <w:b/>
                <w:i/>
              </w:rPr>
              <w:t>2</w:t>
            </w:r>
          </w:p>
        </w:tc>
        <w:tc>
          <w:tcPr>
            <w:tcW w:w="3259" w:type="dxa"/>
          </w:tcPr>
          <w:p w:rsidR="0008101D" w:rsidRPr="009505C9" w:rsidRDefault="0008101D"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pStyle w:val="ab"/>
              <w:rPr>
                <w:b/>
                <w:i/>
                <w:sz w:val="22"/>
                <w:szCs w:val="22"/>
              </w:rPr>
            </w:pPr>
          </w:p>
        </w:tc>
        <w:tc>
          <w:tcPr>
            <w:tcW w:w="13433" w:type="dxa"/>
            <w:gridSpan w:val="2"/>
            <w:vMerge/>
          </w:tcPr>
          <w:p w:rsidR="0008101D" w:rsidRPr="0008101D" w:rsidRDefault="0008101D" w:rsidP="003F5CB2">
            <w:pPr>
              <w:pStyle w:val="ab"/>
              <w:rPr>
                <w:sz w:val="22"/>
                <w:szCs w:val="22"/>
              </w:rPr>
            </w:pPr>
          </w:p>
        </w:tc>
        <w:tc>
          <w:tcPr>
            <w:tcW w:w="1688" w:type="dxa"/>
            <w:gridSpan w:val="2"/>
          </w:tcPr>
          <w:p w:rsidR="0008101D" w:rsidRPr="009505C9" w:rsidRDefault="0008101D" w:rsidP="003F5CB2">
            <w:pPr>
              <w:pStyle w:val="ab"/>
              <w:rPr>
                <w:sz w:val="22"/>
                <w:szCs w:val="22"/>
              </w:rPr>
            </w:pPr>
          </w:p>
        </w:tc>
        <w:tc>
          <w:tcPr>
            <w:tcW w:w="3259" w:type="dxa"/>
          </w:tcPr>
          <w:p w:rsidR="0008101D" w:rsidRPr="009505C9" w:rsidRDefault="0008101D"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129-130</w:t>
            </w:r>
          </w:p>
        </w:tc>
        <w:tc>
          <w:tcPr>
            <w:tcW w:w="13433" w:type="dxa"/>
            <w:gridSpan w:val="2"/>
          </w:tcPr>
          <w:p w:rsidR="00EA6080" w:rsidRPr="0008101D" w:rsidRDefault="00EA6080" w:rsidP="003F5CB2">
            <w:pPr>
              <w:shd w:val="clear" w:color="auto" w:fill="FFFFFF"/>
              <w:spacing w:line="307" w:lineRule="exact"/>
              <w:rPr>
                <w:rFonts w:ascii="Times New Roman" w:hAnsi="Times New Roman" w:cs="Times New Roman"/>
                <w:b/>
                <w:i/>
              </w:rPr>
            </w:pPr>
            <w:r w:rsidRPr="0008101D">
              <w:rPr>
                <w:rFonts w:ascii="Times New Roman" w:hAnsi="Times New Roman" w:cs="Times New Roman"/>
                <w:b/>
                <w:i/>
              </w:rPr>
              <w:t xml:space="preserve">Тема 7.11   </w:t>
            </w:r>
            <w:proofErr w:type="spellStart"/>
            <w:r w:rsidRPr="0008101D">
              <w:rPr>
                <w:rFonts w:ascii="Times New Roman" w:hAnsi="Times New Roman" w:cs="Times New Roman"/>
                <w:b/>
                <w:i/>
              </w:rPr>
              <w:t>Филимоновские</w:t>
            </w:r>
            <w:proofErr w:type="spellEnd"/>
            <w:r w:rsidRPr="0008101D">
              <w:rPr>
                <w:rFonts w:ascii="Times New Roman" w:hAnsi="Times New Roman" w:cs="Times New Roman"/>
                <w:b/>
                <w:i/>
              </w:rPr>
              <w:t xml:space="preserve"> глиняные игрушки  (лепка игрушки несложной формы по народным мотивам)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08101D" w:rsidRDefault="00EA6080" w:rsidP="003F5CB2">
            <w:pPr>
              <w:pStyle w:val="ab"/>
              <w:rPr>
                <w:sz w:val="22"/>
                <w:szCs w:val="22"/>
              </w:rPr>
            </w:pPr>
            <w:r w:rsidRPr="0008101D">
              <w:rPr>
                <w:sz w:val="22"/>
                <w:szCs w:val="22"/>
              </w:rPr>
              <w:t xml:space="preserve">Передача настроения в творческой работе с помощью цвета, композиции, объёма, материала. Освоение основ декоративно-прикладного искусства.  </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131-134</w:t>
            </w:r>
          </w:p>
        </w:tc>
        <w:tc>
          <w:tcPr>
            <w:tcW w:w="13433" w:type="dxa"/>
            <w:gridSpan w:val="2"/>
          </w:tcPr>
          <w:p w:rsidR="00EA6080" w:rsidRPr="0008101D" w:rsidRDefault="00EA6080" w:rsidP="003F5CB2">
            <w:pPr>
              <w:shd w:val="clear" w:color="auto" w:fill="FFFFFF"/>
              <w:spacing w:line="307" w:lineRule="exact"/>
              <w:rPr>
                <w:rFonts w:ascii="Times New Roman" w:hAnsi="Times New Roman" w:cs="Times New Roman"/>
                <w:b/>
                <w:i/>
              </w:rPr>
            </w:pPr>
            <w:r w:rsidRPr="0008101D">
              <w:rPr>
                <w:rFonts w:ascii="Times New Roman" w:hAnsi="Times New Roman" w:cs="Times New Roman"/>
                <w:b/>
                <w:i/>
              </w:rPr>
              <w:t>Тема 7.12   Узор в полосе. Эскиз декоративной росписи сосуда. (4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4</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08101D" w:rsidRDefault="00EA6080" w:rsidP="003F5CB2">
            <w:pPr>
              <w:pStyle w:val="ab"/>
              <w:rPr>
                <w:sz w:val="22"/>
                <w:szCs w:val="22"/>
              </w:rPr>
            </w:pPr>
            <w:r w:rsidRPr="0008101D">
              <w:rPr>
                <w:sz w:val="22"/>
                <w:szCs w:val="22"/>
              </w:rPr>
              <w:t xml:space="preserve">Художественные промыслы: Гжель, </w:t>
            </w:r>
            <w:proofErr w:type="spellStart"/>
            <w:r w:rsidRPr="0008101D">
              <w:rPr>
                <w:sz w:val="22"/>
                <w:szCs w:val="22"/>
              </w:rPr>
              <w:t>Жостово</w:t>
            </w:r>
            <w:proofErr w:type="spellEnd"/>
            <w:r w:rsidRPr="0008101D">
              <w:rPr>
                <w:sz w:val="22"/>
                <w:szCs w:val="22"/>
              </w:rPr>
              <w:t xml:space="preserve">, Городец и др.  Элементы орнамента и его виды.  Контрастные цвета.  </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08101D" w:rsidRPr="009505C9" w:rsidTr="004D291B">
        <w:trPr>
          <w:trHeight w:val="145"/>
        </w:trPr>
        <w:tc>
          <w:tcPr>
            <w:tcW w:w="1134" w:type="dxa"/>
            <w:gridSpan w:val="2"/>
          </w:tcPr>
          <w:p w:rsidR="0008101D" w:rsidRPr="009505C9" w:rsidRDefault="0008101D" w:rsidP="00EB4DE6">
            <w:pPr>
              <w:shd w:val="clear" w:color="auto" w:fill="FFFFFF"/>
              <w:spacing w:line="307" w:lineRule="exact"/>
              <w:rPr>
                <w:b/>
                <w:i/>
              </w:rPr>
            </w:pPr>
            <w:r w:rsidRPr="009505C9">
              <w:rPr>
                <w:b/>
                <w:i/>
              </w:rPr>
              <w:t>135-138</w:t>
            </w:r>
          </w:p>
        </w:tc>
        <w:tc>
          <w:tcPr>
            <w:tcW w:w="13433" w:type="dxa"/>
            <w:gridSpan w:val="2"/>
            <w:vMerge w:val="restart"/>
          </w:tcPr>
          <w:p w:rsidR="0008101D" w:rsidRPr="0008101D" w:rsidRDefault="0008101D" w:rsidP="0008101D">
            <w:pPr>
              <w:shd w:val="clear" w:color="auto" w:fill="FFFFFF"/>
              <w:spacing w:line="307" w:lineRule="exact"/>
              <w:rPr>
                <w:rFonts w:ascii="Times New Roman" w:hAnsi="Times New Roman" w:cs="Times New Roman"/>
                <w:b/>
                <w:i/>
              </w:rPr>
            </w:pPr>
            <w:r w:rsidRPr="0008101D">
              <w:rPr>
                <w:rFonts w:ascii="Times New Roman" w:hAnsi="Times New Roman" w:cs="Times New Roman"/>
                <w:b/>
                <w:i/>
              </w:rPr>
              <w:t xml:space="preserve">Тема 7.13  Хохлома. Золотые узоры. (4 часа). </w:t>
            </w:r>
            <w:r w:rsidRPr="0008101D">
              <w:rPr>
                <w:rFonts w:ascii="Times New Roman" w:hAnsi="Times New Roman" w:cs="Times New Roman"/>
              </w:rPr>
              <w:t xml:space="preserve">Декоративно-прикладное искусство. Народные промыслы: сходство и отличие. Хохлома. Украшение и стилизация. Понятие об орнаменте и его элементах.  </w:t>
            </w:r>
          </w:p>
        </w:tc>
        <w:tc>
          <w:tcPr>
            <w:tcW w:w="1688" w:type="dxa"/>
            <w:gridSpan w:val="2"/>
          </w:tcPr>
          <w:p w:rsidR="0008101D" w:rsidRPr="009505C9" w:rsidRDefault="0008101D" w:rsidP="003F5CB2">
            <w:pPr>
              <w:shd w:val="clear" w:color="auto" w:fill="FFFFFF"/>
              <w:spacing w:line="307" w:lineRule="exact"/>
              <w:rPr>
                <w:b/>
                <w:i/>
              </w:rPr>
            </w:pPr>
            <w:r w:rsidRPr="009505C9">
              <w:rPr>
                <w:b/>
                <w:i/>
              </w:rPr>
              <w:t>4</w:t>
            </w:r>
          </w:p>
        </w:tc>
        <w:tc>
          <w:tcPr>
            <w:tcW w:w="3259" w:type="dxa"/>
          </w:tcPr>
          <w:p w:rsidR="0008101D" w:rsidRPr="009505C9" w:rsidRDefault="0008101D"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pStyle w:val="ab"/>
              <w:rPr>
                <w:b/>
                <w:i/>
                <w:sz w:val="22"/>
                <w:szCs w:val="22"/>
              </w:rPr>
            </w:pPr>
          </w:p>
        </w:tc>
        <w:tc>
          <w:tcPr>
            <w:tcW w:w="13433" w:type="dxa"/>
            <w:gridSpan w:val="2"/>
            <w:vMerge/>
          </w:tcPr>
          <w:p w:rsidR="0008101D" w:rsidRPr="0008101D" w:rsidRDefault="0008101D" w:rsidP="003F5CB2">
            <w:pPr>
              <w:pStyle w:val="ab"/>
              <w:rPr>
                <w:sz w:val="22"/>
                <w:szCs w:val="22"/>
              </w:rPr>
            </w:pPr>
          </w:p>
        </w:tc>
        <w:tc>
          <w:tcPr>
            <w:tcW w:w="1688" w:type="dxa"/>
            <w:gridSpan w:val="2"/>
          </w:tcPr>
          <w:p w:rsidR="0008101D" w:rsidRPr="009505C9" w:rsidRDefault="0008101D" w:rsidP="003F5CB2">
            <w:pPr>
              <w:pStyle w:val="ab"/>
              <w:rPr>
                <w:sz w:val="22"/>
                <w:szCs w:val="22"/>
              </w:rPr>
            </w:pPr>
          </w:p>
        </w:tc>
        <w:tc>
          <w:tcPr>
            <w:tcW w:w="3259" w:type="dxa"/>
          </w:tcPr>
          <w:p w:rsidR="0008101D" w:rsidRPr="009505C9" w:rsidRDefault="0008101D"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139-142</w:t>
            </w:r>
          </w:p>
        </w:tc>
        <w:tc>
          <w:tcPr>
            <w:tcW w:w="13433" w:type="dxa"/>
            <w:gridSpan w:val="2"/>
          </w:tcPr>
          <w:p w:rsidR="00EA6080" w:rsidRPr="0008101D" w:rsidRDefault="00EA6080" w:rsidP="003F5CB2">
            <w:pPr>
              <w:shd w:val="clear" w:color="auto" w:fill="FFFFFF"/>
              <w:spacing w:line="307" w:lineRule="exact"/>
              <w:rPr>
                <w:rFonts w:ascii="Times New Roman" w:hAnsi="Times New Roman" w:cs="Times New Roman"/>
                <w:b/>
                <w:i/>
              </w:rPr>
            </w:pPr>
            <w:r w:rsidRPr="0008101D">
              <w:rPr>
                <w:rFonts w:ascii="Times New Roman" w:hAnsi="Times New Roman" w:cs="Times New Roman"/>
                <w:b/>
                <w:i/>
              </w:rPr>
              <w:t>Тема 7.14  «Русская матрешка в осеннем уборе»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4</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 xml:space="preserve">Представление о роли изобразительных искусств в организации материального  окружения человека в его повседневной жизни. Ознакомление с произведениями народных художественных промыслов России.  </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jc w:val="center"/>
              <w:rPr>
                <w:b/>
                <w:i/>
                <w:sz w:val="22"/>
                <w:szCs w:val="22"/>
              </w:rPr>
            </w:pPr>
          </w:p>
          <w:p w:rsidR="00EA6080" w:rsidRPr="009505C9" w:rsidRDefault="00EA6080" w:rsidP="003F5CB2">
            <w:pPr>
              <w:pStyle w:val="ab"/>
              <w:jc w:val="center"/>
              <w:rPr>
                <w:b/>
                <w:i/>
                <w:sz w:val="22"/>
                <w:szCs w:val="22"/>
              </w:rPr>
            </w:pPr>
            <w:r w:rsidRPr="009505C9">
              <w:rPr>
                <w:b/>
                <w:i/>
                <w:sz w:val="22"/>
                <w:szCs w:val="22"/>
              </w:rPr>
              <w:lastRenderedPageBreak/>
              <w:t>Раздел 8    Жанры изобразительного искусства: пейзаж, портрет, натюрморт.</w:t>
            </w:r>
          </w:p>
        </w:tc>
        <w:tc>
          <w:tcPr>
            <w:tcW w:w="1688" w:type="dxa"/>
            <w:gridSpan w:val="2"/>
          </w:tcPr>
          <w:p w:rsidR="00EA6080" w:rsidRPr="009505C9" w:rsidRDefault="00EA6080" w:rsidP="003F5CB2">
            <w:pPr>
              <w:pStyle w:val="ab"/>
              <w:jc w:val="center"/>
              <w:rPr>
                <w:b/>
                <w:i/>
                <w:sz w:val="22"/>
                <w:szCs w:val="22"/>
              </w:rPr>
            </w:pPr>
          </w:p>
        </w:tc>
        <w:tc>
          <w:tcPr>
            <w:tcW w:w="3259" w:type="dxa"/>
          </w:tcPr>
          <w:p w:rsidR="00EA6080" w:rsidRPr="009505C9" w:rsidRDefault="00EA6080" w:rsidP="003F5CB2">
            <w:pPr>
              <w:pStyle w:val="ab"/>
              <w:jc w:val="center"/>
              <w:rPr>
                <w:b/>
                <w:i/>
                <w:sz w:val="22"/>
                <w:szCs w:val="22"/>
              </w:rPr>
            </w:pPr>
          </w:p>
        </w:tc>
      </w:tr>
      <w:tr w:rsidR="00EA6080" w:rsidRPr="009505C9" w:rsidTr="004D291B">
        <w:trPr>
          <w:trHeight w:val="145"/>
        </w:trPr>
        <w:tc>
          <w:tcPr>
            <w:tcW w:w="1134" w:type="dxa"/>
            <w:gridSpan w:val="2"/>
          </w:tcPr>
          <w:p w:rsidR="00EA6080" w:rsidRPr="009505C9" w:rsidRDefault="00EA6080" w:rsidP="00EB4DE6">
            <w:pPr>
              <w:shd w:val="clear" w:color="auto" w:fill="FFFFFF"/>
              <w:spacing w:line="307" w:lineRule="exact"/>
              <w:rPr>
                <w:b/>
                <w:i/>
              </w:rPr>
            </w:pPr>
            <w:r w:rsidRPr="009505C9">
              <w:rPr>
                <w:b/>
                <w:i/>
              </w:rPr>
              <w:lastRenderedPageBreak/>
              <w:t>143-144</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8.1  Беседа: «Выдающиеся русские художники – И. Репин, И. Шишкин».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 xml:space="preserve">Ознакомление с произведениями русского, советского и зарубежного изобразительного искусства; </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С видами и жанрами  искусства, с крупнейшими  художественными музеями и замечательными  художниками.</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145-148</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8.2 Родные просторы в произведениях русских художников и поэтов. (4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4</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 xml:space="preserve">Красота окружающего мира. Взаимосвязь  литературы и изобразительного искусства.  Произведения живописи русских художников. </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EB4DE6">
            <w:pPr>
              <w:shd w:val="clear" w:color="auto" w:fill="FFFFFF"/>
              <w:spacing w:line="307" w:lineRule="exact"/>
              <w:rPr>
                <w:b/>
                <w:i/>
              </w:rPr>
            </w:pPr>
            <w:r w:rsidRPr="009505C9">
              <w:rPr>
                <w:b/>
                <w:i/>
              </w:rPr>
              <w:t>149-152</w:t>
            </w:r>
          </w:p>
        </w:tc>
        <w:tc>
          <w:tcPr>
            <w:tcW w:w="13433" w:type="dxa"/>
            <w:gridSpan w:val="2"/>
          </w:tcPr>
          <w:p w:rsidR="00EA6080" w:rsidRPr="0008101D" w:rsidRDefault="00EA6080" w:rsidP="003F5CB2">
            <w:pPr>
              <w:shd w:val="clear" w:color="auto" w:fill="FFFFFF"/>
              <w:spacing w:line="307" w:lineRule="exact"/>
              <w:rPr>
                <w:rFonts w:ascii="Times New Roman" w:hAnsi="Times New Roman" w:cs="Times New Roman"/>
                <w:b/>
                <w:i/>
              </w:rPr>
            </w:pPr>
            <w:r w:rsidRPr="0008101D">
              <w:rPr>
                <w:rFonts w:ascii="Times New Roman" w:hAnsi="Times New Roman" w:cs="Times New Roman"/>
                <w:b/>
                <w:i/>
              </w:rPr>
              <w:t>Тема 8.3  «Городские и сельские стройки» (4 часа)</w:t>
            </w:r>
            <w:r w:rsidR="0008101D" w:rsidRPr="0008101D">
              <w:rPr>
                <w:rFonts w:ascii="Times New Roman" w:hAnsi="Times New Roman" w:cs="Times New Roman"/>
                <w:b/>
                <w:i/>
              </w:rPr>
              <w:t xml:space="preserve">. </w:t>
            </w:r>
            <w:r w:rsidR="0008101D" w:rsidRPr="0008101D">
              <w:rPr>
                <w:rFonts w:ascii="Times New Roman" w:hAnsi="Times New Roman" w:cs="Times New Roman"/>
              </w:rPr>
              <w:t>Формирование у детей навыков последовательной работы над тематическим рисунком.</w:t>
            </w:r>
          </w:p>
        </w:tc>
        <w:tc>
          <w:tcPr>
            <w:tcW w:w="1688" w:type="dxa"/>
            <w:gridSpan w:val="2"/>
          </w:tcPr>
          <w:p w:rsidR="00EA6080" w:rsidRPr="009505C9" w:rsidRDefault="00EA6080" w:rsidP="003F5CB2">
            <w:pPr>
              <w:shd w:val="clear" w:color="auto" w:fill="FFFFFF"/>
              <w:spacing w:line="307" w:lineRule="exact"/>
              <w:rPr>
                <w:b/>
                <w:i/>
              </w:rPr>
            </w:pPr>
            <w:r w:rsidRPr="009505C9">
              <w:rPr>
                <w:b/>
                <w:i/>
              </w:rPr>
              <w:t>4</w:t>
            </w:r>
          </w:p>
        </w:tc>
        <w:tc>
          <w:tcPr>
            <w:tcW w:w="3259" w:type="dxa"/>
          </w:tcPr>
          <w:p w:rsidR="00EA6080" w:rsidRPr="009505C9" w:rsidRDefault="00EA6080"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shd w:val="clear" w:color="auto" w:fill="FFFFFF"/>
              <w:spacing w:line="307" w:lineRule="exact"/>
              <w:rPr>
                <w:b/>
                <w:i/>
              </w:rPr>
            </w:pPr>
            <w:r w:rsidRPr="009505C9">
              <w:rPr>
                <w:b/>
                <w:i/>
              </w:rPr>
              <w:t>153-154</w:t>
            </w:r>
          </w:p>
        </w:tc>
        <w:tc>
          <w:tcPr>
            <w:tcW w:w="13433" w:type="dxa"/>
            <w:gridSpan w:val="2"/>
          </w:tcPr>
          <w:p w:rsidR="0008101D" w:rsidRPr="0008101D" w:rsidRDefault="0008101D" w:rsidP="0008101D">
            <w:pPr>
              <w:shd w:val="clear" w:color="auto" w:fill="FFFFFF"/>
              <w:spacing w:line="307" w:lineRule="exact"/>
              <w:rPr>
                <w:rFonts w:ascii="Times New Roman" w:hAnsi="Times New Roman" w:cs="Times New Roman"/>
                <w:b/>
                <w:i/>
              </w:rPr>
            </w:pPr>
            <w:r w:rsidRPr="0008101D">
              <w:rPr>
                <w:rFonts w:ascii="Times New Roman" w:hAnsi="Times New Roman" w:cs="Times New Roman"/>
                <w:b/>
                <w:i/>
              </w:rPr>
              <w:t>Тема 8.4   Фигуры человека. (2 часа)</w:t>
            </w:r>
            <w:r>
              <w:rPr>
                <w:rFonts w:ascii="Times New Roman" w:hAnsi="Times New Roman" w:cs="Times New Roman"/>
                <w:b/>
                <w:i/>
              </w:rPr>
              <w:t xml:space="preserve">. </w:t>
            </w:r>
            <w:r w:rsidRPr="009505C9">
              <w:t>Первичные навыки рисования с натуры человека.</w:t>
            </w:r>
          </w:p>
        </w:tc>
        <w:tc>
          <w:tcPr>
            <w:tcW w:w="1688" w:type="dxa"/>
            <w:gridSpan w:val="2"/>
          </w:tcPr>
          <w:p w:rsidR="0008101D" w:rsidRPr="009505C9" w:rsidRDefault="0008101D" w:rsidP="003F5CB2">
            <w:pPr>
              <w:shd w:val="clear" w:color="auto" w:fill="FFFFFF"/>
              <w:spacing w:line="307" w:lineRule="exact"/>
              <w:rPr>
                <w:b/>
                <w:i/>
              </w:rPr>
            </w:pPr>
            <w:r w:rsidRPr="009505C9">
              <w:rPr>
                <w:b/>
                <w:i/>
              </w:rPr>
              <w:t>2</w:t>
            </w:r>
          </w:p>
        </w:tc>
        <w:tc>
          <w:tcPr>
            <w:tcW w:w="3259" w:type="dxa"/>
          </w:tcPr>
          <w:p w:rsidR="0008101D" w:rsidRPr="009505C9" w:rsidRDefault="0008101D"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shd w:val="clear" w:color="auto" w:fill="FFFFFF"/>
              <w:spacing w:line="307" w:lineRule="exact"/>
              <w:rPr>
                <w:b/>
                <w:i/>
              </w:rPr>
            </w:pPr>
            <w:r w:rsidRPr="009505C9">
              <w:rPr>
                <w:b/>
                <w:i/>
              </w:rPr>
              <w:t>155-156</w:t>
            </w:r>
          </w:p>
        </w:tc>
        <w:tc>
          <w:tcPr>
            <w:tcW w:w="13433" w:type="dxa"/>
            <w:gridSpan w:val="2"/>
            <w:vMerge w:val="restart"/>
          </w:tcPr>
          <w:p w:rsidR="0008101D" w:rsidRPr="009505C9" w:rsidRDefault="0008101D" w:rsidP="0008101D">
            <w:pPr>
              <w:shd w:val="clear" w:color="auto" w:fill="FFFFFF"/>
              <w:spacing w:line="307" w:lineRule="exact"/>
              <w:rPr>
                <w:b/>
                <w:i/>
              </w:rPr>
            </w:pPr>
            <w:r w:rsidRPr="009505C9">
              <w:rPr>
                <w:b/>
                <w:i/>
              </w:rPr>
              <w:t>Тема 8.5   Лепка фигуры человека с атрибутами труда или спорта. (2 часа</w:t>
            </w:r>
            <w:r w:rsidRPr="0008101D">
              <w:rPr>
                <w:rFonts w:ascii="Times New Roman" w:hAnsi="Times New Roman" w:cs="Times New Roman"/>
                <w:b/>
                <w:i/>
              </w:rPr>
              <w:t xml:space="preserve">). </w:t>
            </w:r>
            <w:r w:rsidRPr="0008101D">
              <w:rPr>
                <w:rFonts w:ascii="Times New Roman" w:hAnsi="Times New Roman" w:cs="Times New Roman"/>
              </w:rPr>
              <w:t>Работа в художественно-конструктивной деятельности.</w:t>
            </w:r>
          </w:p>
        </w:tc>
        <w:tc>
          <w:tcPr>
            <w:tcW w:w="1688" w:type="dxa"/>
            <w:gridSpan w:val="2"/>
          </w:tcPr>
          <w:p w:rsidR="0008101D" w:rsidRPr="009505C9" w:rsidRDefault="0008101D" w:rsidP="003F5CB2">
            <w:pPr>
              <w:shd w:val="clear" w:color="auto" w:fill="FFFFFF"/>
              <w:spacing w:line="307" w:lineRule="exact"/>
              <w:rPr>
                <w:b/>
                <w:i/>
              </w:rPr>
            </w:pPr>
            <w:r w:rsidRPr="009505C9">
              <w:rPr>
                <w:b/>
                <w:i/>
              </w:rPr>
              <w:t>2</w:t>
            </w:r>
          </w:p>
        </w:tc>
        <w:tc>
          <w:tcPr>
            <w:tcW w:w="3259" w:type="dxa"/>
          </w:tcPr>
          <w:p w:rsidR="0008101D" w:rsidRPr="009505C9" w:rsidRDefault="0008101D" w:rsidP="003F5CB2">
            <w:pPr>
              <w:shd w:val="clear" w:color="auto" w:fill="FFFFFF"/>
              <w:spacing w:line="307" w:lineRule="exact"/>
              <w:rPr>
                <w:b/>
                <w:i/>
              </w:rPr>
            </w:pPr>
          </w:p>
        </w:tc>
      </w:tr>
      <w:tr w:rsidR="0008101D" w:rsidRPr="009505C9" w:rsidTr="004D291B">
        <w:trPr>
          <w:trHeight w:val="145"/>
        </w:trPr>
        <w:tc>
          <w:tcPr>
            <w:tcW w:w="1134" w:type="dxa"/>
            <w:gridSpan w:val="2"/>
          </w:tcPr>
          <w:p w:rsidR="0008101D" w:rsidRPr="009505C9" w:rsidRDefault="0008101D" w:rsidP="003339A9">
            <w:pPr>
              <w:pStyle w:val="ab"/>
              <w:rPr>
                <w:b/>
                <w:i/>
                <w:sz w:val="22"/>
                <w:szCs w:val="22"/>
              </w:rPr>
            </w:pPr>
          </w:p>
        </w:tc>
        <w:tc>
          <w:tcPr>
            <w:tcW w:w="13433" w:type="dxa"/>
            <w:gridSpan w:val="2"/>
            <w:vMerge/>
          </w:tcPr>
          <w:p w:rsidR="0008101D" w:rsidRPr="009505C9" w:rsidRDefault="0008101D" w:rsidP="003F5CB2">
            <w:pPr>
              <w:pStyle w:val="ab"/>
              <w:rPr>
                <w:sz w:val="22"/>
                <w:szCs w:val="22"/>
              </w:rPr>
            </w:pPr>
          </w:p>
        </w:tc>
        <w:tc>
          <w:tcPr>
            <w:tcW w:w="1688" w:type="dxa"/>
            <w:gridSpan w:val="2"/>
          </w:tcPr>
          <w:p w:rsidR="0008101D" w:rsidRPr="009505C9" w:rsidRDefault="0008101D" w:rsidP="003F5CB2">
            <w:pPr>
              <w:pStyle w:val="ab"/>
              <w:rPr>
                <w:sz w:val="22"/>
                <w:szCs w:val="22"/>
              </w:rPr>
            </w:pPr>
          </w:p>
        </w:tc>
        <w:tc>
          <w:tcPr>
            <w:tcW w:w="3259" w:type="dxa"/>
          </w:tcPr>
          <w:p w:rsidR="0008101D" w:rsidRPr="009505C9" w:rsidRDefault="0008101D"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r w:rsidRPr="009505C9">
              <w:rPr>
                <w:b/>
                <w:i/>
                <w:sz w:val="22"/>
                <w:szCs w:val="22"/>
              </w:rPr>
              <w:t>157-160</w:t>
            </w:r>
          </w:p>
        </w:tc>
        <w:tc>
          <w:tcPr>
            <w:tcW w:w="13433" w:type="dxa"/>
            <w:gridSpan w:val="2"/>
          </w:tcPr>
          <w:p w:rsidR="00EA6080" w:rsidRPr="009505C9" w:rsidRDefault="00EA6080" w:rsidP="003F5CB2">
            <w:pPr>
              <w:pStyle w:val="ab"/>
              <w:rPr>
                <w:b/>
                <w:i/>
                <w:sz w:val="22"/>
                <w:szCs w:val="22"/>
              </w:rPr>
            </w:pPr>
            <w:r w:rsidRPr="009505C9">
              <w:rPr>
                <w:b/>
                <w:i/>
                <w:sz w:val="22"/>
                <w:szCs w:val="22"/>
              </w:rPr>
              <w:t xml:space="preserve">Тема 8.6    Основы натюрморта. Рисование с натуры натюрморта: кувшин и яблоко. (4 часа)  </w:t>
            </w:r>
          </w:p>
        </w:tc>
        <w:tc>
          <w:tcPr>
            <w:tcW w:w="1688" w:type="dxa"/>
            <w:gridSpan w:val="2"/>
          </w:tcPr>
          <w:p w:rsidR="00EA6080" w:rsidRPr="009505C9" w:rsidRDefault="00EA6080" w:rsidP="003F5CB2">
            <w:pPr>
              <w:pStyle w:val="ab"/>
              <w:rPr>
                <w:b/>
                <w:i/>
                <w:sz w:val="22"/>
                <w:szCs w:val="22"/>
              </w:rPr>
            </w:pPr>
            <w:r w:rsidRPr="009505C9">
              <w:rPr>
                <w:b/>
                <w:i/>
                <w:sz w:val="22"/>
                <w:szCs w:val="22"/>
              </w:rPr>
              <w:t>4</w:t>
            </w:r>
          </w:p>
        </w:tc>
        <w:tc>
          <w:tcPr>
            <w:tcW w:w="3259" w:type="dxa"/>
          </w:tcPr>
          <w:p w:rsidR="00EA6080" w:rsidRPr="009505C9" w:rsidRDefault="00EA6080" w:rsidP="003F5CB2">
            <w:pPr>
              <w:pStyle w:val="ab"/>
              <w:rPr>
                <w:b/>
                <w:i/>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Передача настроения в творческой работе. Работа над развитием чувства композиции.</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r w:rsidRPr="009505C9">
              <w:rPr>
                <w:b/>
                <w:i/>
                <w:sz w:val="22"/>
                <w:szCs w:val="22"/>
              </w:rPr>
              <w:t>161-164</w:t>
            </w:r>
          </w:p>
        </w:tc>
        <w:tc>
          <w:tcPr>
            <w:tcW w:w="13433" w:type="dxa"/>
            <w:gridSpan w:val="2"/>
          </w:tcPr>
          <w:p w:rsidR="00EA6080" w:rsidRPr="009505C9" w:rsidRDefault="00EA6080" w:rsidP="003F5CB2">
            <w:pPr>
              <w:pStyle w:val="ab"/>
              <w:rPr>
                <w:b/>
                <w:i/>
                <w:sz w:val="22"/>
                <w:szCs w:val="22"/>
              </w:rPr>
            </w:pPr>
            <w:r w:rsidRPr="009505C9">
              <w:rPr>
                <w:b/>
                <w:i/>
                <w:sz w:val="22"/>
                <w:szCs w:val="22"/>
              </w:rPr>
              <w:t>Тема 8.7   Ознакомление с произведениями изобразительного искусства. Рисование фруктов и овощей.   (4 часа)</w:t>
            </w:r>
          </w:p>
        </w:tc>
        <w:tc>
          <w:tcPr>
            <w:tcW w:w="1688" w:type="dxa"/>
            <w:gridSpan w:val="2"/>
          </w:tcPr>
          <w:p w:rsidR="00EA6080" w:rsidRPr="009505C9" w:rsidRDefault="00EA6080" w:rsidP="003F5CB2">
            <w:pPr>
              <w:pStyle w:val="ab"/>
              <w:rPr>
                <w:b/>
                <w:i/>
                <w:sz w:val="22"/>
                <w:szCs w:val="22"/>
              </w:rPr>
            </w:pPr>
            <w:r w:rsidRPr="009505C9">
              <w:rPr>
                <w:b/>
                <w:i/>
                <w:sz w:val="22"/>
                <w:szCs w:val="22"/>
              </w:rPr>
              <w:t>4</w:t>
            </w:r>
          </w:p>
        </w:tc>
        <w:tc>
          <w:tcPr>
            <w:tcW w:w="3259" w:type="dxa"/>
          </w:tcPr>
          <w:p w:rsidR="00EA6080" w:rsidRPr="009505C9" w:rsidRDefault="00EA6080" w:rsidP="003F5CB2">
            <w:pPr>
              <w:pStyle w:val="ab"/>
              <w:rPr>
                <w:b/>
                <w:i/>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Натюрморт как жанр изобразительного искусства. Использование красок (смачивание, разведение, смешение). Изменение цвета в зависимости от освещения.</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EB4DE6">
            <w:pPr>
              <w:pStyle w:val="ab"/>
              <w:rPr>
                <w:b/>
                <w:i/>
                <w:sz w:val="22"/>
                <w:szCs w:val="22"/>
              </w:rPr>
            </w:pPr>
            <w:r w:rsidRPr="009505C9">
              <w:rPr>
                <w:b/>
                <w:i/>
                <w:sz w:val="22"/>
                <w:szCs w:val="22"/>
              </w:rPr>
              <w:t>165-168</w:t>
            </w:r>
          </w:p>
        </w:tc>
        <w:tc>
          <w:tcPr>
            <w:tcW w:w="13433" w:type="dxa"/>
            <w:gridSpan w:val="2"/>
          </w:tcPr>
          <w:p w:rsidR="00EA6080" w:rsidRPr="009505C9" w:rsidRDefault="00EA6080" w:rsidP="003F5CB2">
            <w:pPr>
              <w:pStyle w:val="ab"/>
              <w:rPr>
                <w:b/>
                <w:i/>
                <w:sz w:val="22"/>
                <w:szCs w:val="22"/>
              </w:rPr>
            </w:pPr>
            <w:r w:rsidRPr="009505C9">
              <w:rPr>
                <w:b/>
                <w:i/>
                <w:sz w:val="22"/>
                <w:szCs w:val="22"/>
              </w:rPr>
              <w:t>Тема 8.8  Натюрморт из геометрических тел.   (4 часа)</w:t>
            </w:r>
          </w:p>
        </w:tc>
        <w:tc>
          <w:tcPr>
            <w:tcW w:w="1688" w:type="dxa"/>
            <w:gridSpan w:val="2"/>
          </w:tcPr>
          <w:p w:rsidR="00EA6080" w:rsidRPr="009505C9" w:rsidRDefault="00EA6080" w:rsidP="003F5CB2">
            <w:pPr>
              <w:pStyle w:val="ab"/>
              <w:rPr>
                <w:b/>
                <w:i/>
                <w:sz w:val="22"/>
                <w:szCs w:val="22"/>
              </w:rPr>
            </w:pPr>
            <w:r w:rsidRPr="009505C9">
              <w:rPr>
                <w:b/>
                <w:i/>
                <w:sz w:val="22"/>
                <w:szCs w:val="22"/>
              </w:rPr>
              <w:t>4</w:t>
            </w:r>
          </w:p>
        </w:tc>
        <w:tc>
          <w:tcPr>
            <w:tcW w:w="3259" w:type="dxa"/>
          </w:tcPr>
          <w:p w:rsidR="00EA6080" w:rsidRPr="009505C9" w:rsidRDefault="00EA6080" w:rsidP="003F5CB2">
            <w:pPr>
              <w:pStyle w:val="ab"/>
              <w:rPr>
                <w:b/>
                <w:i/>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Натюрморт как жанр изобразительного искусства. Конструктивное строение предметов. Передача объема средствами светотени. Элементы линейной перспективы.</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jc w:val="center"/>
              <w:rPr>
                <w:sz w:val="22"/>
                <w:szCs w:val="22"/>
              </w:rPr>
            </w:pPr>
            <w:r w:rsidRPr="009505C9">
              <w:rPr>
                <w:b/>
                <w:i/>
                <w:sz w:val="22"/>
                <w:szCs w:val="22"/>
              </w:rPr>
              <w:t>Раздел 9   Тематическое рисование (14 часов)</w:t>
            </w:r>
          </w:p>
        </w:tc>
        <w:tc>
          <w:tcPr>
            <w:tcW w:w="1688" w:type="dxa"/>
            <w:gridSpan w:val="2"/>
          </w:tcPr>
          <w:p w:rsidR="00EA6080" w:rsidRPr="009505C9" w:rsidRDefault="00EA6080" w:rsidP="003F5CB2">
            <w:pPr>
              <w:pStyle w:val="ab"/>
              <w:jc w:val="center"/>
              <w:rPr>
                <w:b/>
                <w:i/>
                <w:sz w:val="22"/>
                <w:szCs w:val="22"/>
              </w:rPr>
            </w:pPr>
          </w:p>
        </w:tc>
        <w:tc>
          <w:tcPr>
            <w:tcW w:w="3259" w:type="dxa"/>
          </w:tcPr>
          <w:p w:rsidR="00EA6080" w:rsidRPr="009505C9" w:rsidRDefault="00EA6080" w:rsidP="003F5CB2">
            <w:pPr>
              <w:pStyle w:val="ab"/>
              <w:jc w:val="center"/>
              <w:rPr>
                <w:b/>
                <w:i/>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169-170</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9.1  Красота народного костюма.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Красота традиционной народной одежды Национальный костюм как символ народа, страны. Украшения в народном костюме.  Виды орнамента. Использование орнамента для украшения народной одежды..</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171-172</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9.2 Составление мозаичного панно «Спящая красавица»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Обучение умению простейшими средствами  передавать основные события сказки. Работа над выразительными средствами в рисунке. Передача настроения в творческой работе с помощью  цвета, композиции, объёма.</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EB4DE6">
            <w:pPr>
              <w:shd w:val="clear" w:color="auto" w:fill="FFFFFF"/>
              <w:spacing w:line="307" w:lineRule="exact"/>
              <w:rPr>
                <w:b/>
                <w:i/>
              </w:rPr>
            </w:pPr>
            <w:r w:rsidRPr="009505C9">
              <w:rPr>
                <w:b/>
                <w:i/>
              </w:rPr>
              <w:t>173-176</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9.3  Рисование на тему «Закат солнца» (4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4</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Элементарные основы живописи. Основы воздушной перспективы.  Совершенствование навыков рисования в цвете.</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EB4DE6">
            <w:pPr>
              <w:shd w:val="clear" w:color="auto" w:fill="FFFFFF"/>
              <w:spacing w:line="307" w:lineRule="exact"/>
              <w:rPr>
                <w:b/>
                <w:i/>
              </w:rPr>
            </w:pPr>
            <w:r w:rsidRPr="009505C9">
              <w:rPr>
                <w:b/>
                <w:i/>
              </w:rPr>
              <w:t>177-180</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9.4  Рисование на тему «Пейзаж с радугой» (4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4</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Особенности художественного творчества: художник и зритель. Освоение основ рисунка, декоративно-прикладного искусства.</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181-182</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9.5  «В сказочном подводном царстве»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Обучение умению простейшими средствами  передавать основные события сказки. Работа над выразительными средствами в рисунке. Передача настроения в творческой работе с помощью  цвета, композиции, объёма.</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jc w:val="center"/>
              <w:rPr>
                <w:sz w:val="22"/>
                <w:szCs w:val="22"/>
              </w:rPr>
            </w:pPr>
            <w:r w:rsidRPr="009505C9">
              <w:rPr>
                <w:b/>
                <w:i/>
                <w:sz w:val="22"/>
                <w:szCs w:val="22"/>
              </w:rPr>
              <w:t>Раздел 10   Оформительские, творческие и выставочные работы. (10 часов)</w:t>
            </w:r>
          </w:p>
        </w:tc>
        <w:tc>
          <w:tcPr>
            <w:tcW w:w="1688" w:type="dxa"/>
            <w:gridSpan w:val="2"/>
          </w:tcPr>
          <w:p w:rsidR="00EA6080" w:rsidRPr="009505C9" w:rsidRDefault="00EA6080" w:rsidP="003F5CB2">
            <w:pPr>
              <w:pStyle w:val="ab"/>
              <w:jc w:val="center"/>
              <w:rPr>
                <w:b/>
                <w:i/>
                <w:sz w:val="22"/>
                <w:szCs w:val="22"/>
              </w:rPr>
            </w:pPr>
          </w:p>
        </w:tc>
        <w:tc>
          <w:tcPr>
            <w:tcW w:w="3259" w:type="dxa"/>
          </w:tcPr>
          <w:p w:rsidR="00EA6080" w:rsidRPr="009505C9" w:rsidRDefault="00EA6080" w:rsidP="003F5CB2">
            <w:pPr>
              <w:pStyle w:val="ab"/>
              <w:jc w:val="center"/>
              <w:rPr>
                <w:b/>
                <w:i/>
                <w:sz w:val="22"/>
                <w:szCs w:val="22"/>
              </w:rPr>
            </w:pPr>
          </w:p>
        </w:tc>
      </w:tr>
      <w:tr w:rsidR="00EA6080" w:rsidRPr="009505C9" w:rsidTr="004D291B">
        <w:trPr>
          <w:trHeight w:val="145"/>
        </w:trPr>
        <w:tc>
          <w:tcPr>
            <w:tcW w:w="1134" w:type="dxa"/>
            <w:gridSpan w:val="2"/>
          </w:tcPr>
          <w:p w:rsidR="00EA6080" w:rsidRPr="009505C9" w:rsidRDefault="00EA6080" w:rsidP="003339A9">
            <w:pPr>
              <w:shd w:val="clear" w:color="auto" w:fill="FFFFFF"/>
              <w:spacing w:line="307" w:lineRule="exact"/>
              <w:rPr>
                <w:b/>
                <w:i/>
              </w:rPr>
            </w:pPr>
            <w:r w:rsidRPr="009505C9">
              <w:rPr>
                <w:b/>
                <w:i/>
              </w:rPr>
              <w:t>183-186</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10.1  Мы – юные дизайнеры. (4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4</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14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Дизайн как область искусства предметного мира. Критерии, ценности дизайнерских разработок.</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302"/>
        </w:trPr>
        <w:tc>
          <w:tcPr>
            <w:tcW w:w="1134" w:type="dxa"/>
            <w:gridSpan w:val="2"/>
          </w:tcPr>
          <w:p w:rsidR="00EA6080" w:rsidRPr="009505C9" w:rsidRDefault="00EA6080" w:rsidP="003339A9">
            <w:pPr>
              <w:shd w:val="clear" w:color="auto" w:fill="FFFFFF"/>
              <w:spacing w:line="307" w:lineRule="exact"/>
              <w:rPr>
                <w:b/>
                <w:i/>
              </w:rPr>
            </w:pPr>
            <w:r w:rsidRPr="009505C9">
              <w:rPr>
                <w:b/>
                <w:i/>
              </w:rPr>
              <w:t>187-188</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10.2  Искусство оформление книги.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636"/>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Книга как форма полиграфической продукции. Элементы оформления книги Стилевое единство изображения и текста. Художники - иллюстраторы.</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605"/>
        </w:trPr>
        <w:tc>
          <w:tcPr>
            <w:tcW w:w="1134" w:type="dxa"/>
            <w:gridSpan w:val="2"/>
          </w:tcPr>
          <w:p w:rsidR="00EA6080" w:rsidRPr="009505C9" w:rsidRDefault="00EA6080" w:rsidP="003339A9">
            <w:pPr>
              <w:shd w:val="clear" w:color="auto" w:fill="FFFFFF"/>
              <w:spacing w:line="307" w:lineRule="exact"/>
              <w:rPr>
                <w:b/>
                <w:i/>
              </w:rPr>
            </w:pPr>
            <w:r w:rsidRPr="009505C9">
              <w:rPr>
                <w:b/>
                <w:i/>
              </w:rPr>
              <w:t>189-190</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10.3  Знакомство с различными гарнитурами шрифтов. (2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EA6080" w:rsidRPr="009505C9" w:rsidTr="004D291B">
        <w:trPr>
          <w:trHeight w:val="555"/>
        </w:trPr>
        <w:tc>
          <w:tcPr>
            <w:tcW w:w="1134" w:type="dxa"/>
            <w:gridSpan w:val="2"/>
          </w:tcPr>
          <w:p w:rsidR="00EA6080" w:rsidRPr="009505C9" w:rsidRDefault="00EA6080" w:rsidP="003339A9">
            <w:pPr>
              <w:pStyle w:val="ab"/>
              <w:rPr>
                <w:b/>
                <w:i/>
                <w:sz w:val="22"/>
                <w:szCs w:val="22"/>
              </w:rPr>
            </w:pPr>
          </w:p>
        </w:tc>
        <w:tc>
          <w:tcPr>
            <w:tcW w:w="13433" w:type="dxa"/>
            <w:gridSpan w:val="2"/>
          </w:tcPr>
          <w:p w:rsidR="00EA6080" w:rsidRPr="009505C9" w:rsidRDefault="00EA6080" w:rsidP="003F5CB2">
            <w:pPr>
              <w:pStyle w:val="ab"/>
              <w:rPr>
                <w:sz w:val="22"/>
                <w:szCs w:val="22"/>
              </w:rPr>
            </w:pPr>
            <w:r w:rsidRPr="009505C9">
              <w:rPr>
                <w:sz w:val="22"/>
                <w:szCs w:val="22"/>
              </w:rPr>
              <w:t>Виды письма. Классификация шрифтов. Применение шрифтов. История русского шрифта.</w:t>
            </w:r>
          </w:p>
        </w:tc>
        <w:tc>
          <w:tcPr>
            <w:tcW w:w="1688" w:type="dxa"/>
            <w:gridSpan w:val="2"/>
          </w:tcPr>
          <w:p w:rsidR="00EA6080" w:rsidRPr="009505C9" w:rsidRDefault="00EA6080" w:rsidP="003F5CB2">
            <w:pPr>
              <w:pStyle w:val="ab"/>
              <w:rPr>
                <w:sz w:val="22"/>
                <w:szCs w:val="22"/>
              </w:rPr>
            </w:pPr>
          </w:p>
        </w:tc>
        <w:tc>
          <w:tcPr>
            <w:tcW w:w="3259" w:type="dxa"/>
          </w:tcPr>
          <w:p w:rsidR="00EA6080" w:rsidRPr="009505C9" w:rsidRDefault="00EA6080" w:rsidP="003F5CB2">
            <w:pPr>
              <w:pStyle w:val="ab"/>
              <w:rPr>
                <w:sz w:val="22"/>
                <w:szCs w:val="22"/>
              </w:rPr>
            </w:pPr>
          </w:p>
        </w:tc>
      </w:tr>
      <w:tr w:rsidR="00EA6080" w:rsidRPr="009505C9" w:rsidTr="004D291B">
        <w:trPr>
          <w:trHeight w:val="302"/>
        </w:trPr>
        <w:tc>
          <w:tcPr>
            <w:tcW w:w="1134" w:type="dxa"/>
            <w:gridSpan w:val="2"/>
          </w:tcPr>
          <w:p w:rsidR="00EA6080" w:rsidRPr="009505C9" w:rsidRDefault="00EA6080" w:rsidP="00EB4DE6">
            <w:pPr>
              <w:shd w:val="clear" w:color="auto" w:fill="FFFFFF"/>
              <w:spacing w:line="307" w:lineRule="exact"/>
              <w:rPr>
                <w:b/>
                <w:i/>
              </w:rPr>
            </w:pPr>
            <w:r w:rsidRPr="009505C9">
              <w:rPr>
                <w:b/>
                <w:i/>
              </w:rPr>
              <w:t>191-192</w:t>
            </w:r>
          </w:p>
        </w:tc>
        <w:tc>
          <w:tcPr>
            <w:tcW w:w="13433" w:type="dxa"/>
            <w:gridSpan w:val="2"/>
          </w:tcPr>
          <w:p w:rsidR="00EA6080" w:rsidRPr="009505C9" w:rsidRDefault="00EA6080" w:rsidP="003F5CB2">
            <w:pPr>
              <w:shd w:val="clear" w:color="auto" w:fill="FFFFFF"/>
              <w:spacing w:line="307" w:lineRule="exact"/>
              <w:rPr>
                <w:b/>
                <w:i/>
              </w:rPr>
            </w:pPr>
            <w:r w:rsidRPr="009505C9">
              <w:rPr>
                <w:b/>
                <w:i/>
              </w:rPr>
              <w:t>Тема  10.4  Итоговое занятие(2 часа)</w:t>
            </w:r>
          </w:p>
        </w:tc>
        <w:tc>
          <w:tcPr>
            <w:tcW w:w="1688" w:type="dxa"/>
            <w:gridSpan w:val="2"/>
          </w:tcPr>
          <w:p w:rsidR="00EA6080" w:rsidRPr="009505C9" w:rsidRDefault="00EA6080" w:rsidP="003F5CB2">
            <w:pPr>
              <w:shd w:val="clear" w:color="auto" w:fill="FFFFFF"/>
              <w:spacing w:line="307" w:lineRule="exact"/>
              <w:rPr>
                <w:b/>
                <w:i/>
              </w:rPr>
            </w:pPr>
            <w:r w:rsidRPr="009505C9">
              <w:rPr>
                <w:b/>
                <w:i/>
              </w:rPr>
              <w:t>2</w:t>
            </w:r>
          </w:p>
        </w:tc>
        <w:tc>
          <w:tcPr>
            <w:tcW w:w="3259" w:type="dxa"/>
          </w:tcPr>
          <w:p w:rsidR="00EA6080" w:rsidRPr="009505C9" w:rsidRDefault="00EA6080" w:rsidP="003F5CB2">
            <w:pPr>
              <w:shd w:val="clear" w:color="auto" w:fill="FFFFFF"/>
              <w:spacing w:line="307" w:lineRule="exact"/>
              <w:rPr>
                <w:b/>
                <w:i/>
              </w:rPr>
            </w:pPr>
          </w:p>
        </w:tc>
      </w:tr>
      <w:tr w:rsidR="007104FB" w:rsidRPr="009505C9" w:rsidTr="004D291B">
        <w:trPr>
          <w:gridBefore w:val="1"/>
          <w:gridAfter w:val="2"/>
          <w:wBefore w:w="708" w:type="dxa"/>
          <w:wAfter w:w="4239" w:type="dxa"/>
          <w:trHeight w:val="712"/>
        </w:trPr>
        <w:tc>
          <w:tcPr>
            <w:tcW w:w="14567" w:type="dxa"/>
            <w:gridSpan w:val="4"/>
          </w:tcPr>
          <w:p w:rsidR="00800FCF" w:rsidRPr="009505C9" w:rsidRDefault="00800FCF" w:rsidP="00800FCF">
            <w:pPr>
              <w:pStyle w:val="ab"/>
              <w:rPr>
                <w:b/>
                <w:sz w:val="22"/>
                <w:szCs w:val="22"/>
              </w:rPr>
            </w:pPr>
          </w:p>
          <w:p w:rsidR="007104FB" w:rsidRPr="009505C9" w:rsidRDefault="005A7E40" w:rsidP="00800FCF">
            <w:pPr>
              <w:pStyle w:val="ab"/>
              <w:rPr>
                <w:b/>
                <w:sz w:val="22"/>
                <w:szCs w:val="22"/>
              </w:rPr>
            </w:pPr>
            <w:r w:rsidRPr="009505C9">
              <w:rPr>
                <w:b/>
                <w:sz w:val="22"/>
                <w:szCs w:val="22"/>
              </w:rPr>
              <w:t xml:space="preserve">№193-206 </w:t>
            </w:r>
            <w:r w:rsidR="007104FB" w:rsidRPr="009505C9">
              <w:rPr>
                <w:b/>
                <w:sz w:val="22"/>
                <w:szCs w:val="22"/>
              </w:rPr>
              <w:t>Нетрадиционные способы рисования</w:t>
            </w:r>
            <w:r w:rsidR="004D291B" w:rsidRPr="009505C9">
              <w:rPr>
                <w:b/>
                <w:sz w:val="22"/>
                <w:szCs w:val="22"/>
              </w:rPr>
              <w:t xml:space="preserve">. </w:t>
            </w:r>
            <w:r w:rsidR="00125E30">
              <w:rPr>
                <w:b/>
                <w:sz w:val="22"/>
                <w:szCs w:val="22"/>
              </w:rPr>
              <w:t>Пальцевая живопись.</w:t>
            </w:r>
          </w:p>
          <w:p w:rsidR="004D291B" w:rsidRPr="009505C9" w:rsidRDefault="004D291B" w:rsidP="00303F92">
            <w:pPr>
              <w:pStyle w:val="ab"/>
              <w:rPr>
                <w:sz w:val="22"/>
                <w:szCs w:val="22"/>
              </w:rPr>
            </w:pPr>
          </w:p>
          <w:p w:rsidR="00B3277D" w:rsidRPr="009505C9" w:rsidRDefault="00303F92" w:rsidP="00B3277D">
            <w:pPr>
              <w:pStyle w:val="ab"/>
              <w:rPr>
                <w:i/>
                <w:sz w:val="22"/>
                <w:szCs w:val="22"/>
                <w:u w:val="single"/>
              </w:rPr>
            </w:pPr>
            <w:r w:rsidRPr="009505C9">
              <w:rPr>
                <w:b/>
                <w:sz w:val="22"/>
                <w:szCs w:val="22"/>
              </w:rPr>
              <w:t>№ 207-208</w:t>
            </w:r>
            <w:r w:rsidRPr="009505C9">
              <w:rPr>
                <w:sz w:val="22"/>
                <w:szCs w:val="22"/>
              </w:rPr>
              <w:t>«</w:t>
            </w:r>
            <w:proofErr w:type="spellStart"/>
            <w:r w:rsidRPr="009505C9">
              <w:rPr>
                <w:b/>
                <w:i/>
                <w:sz w:val="22"/>
                <w:szCs w:val="22"/>
              </w:rPr>
              <w:t>Кляксография</w:t>
            </w:r>
            <w:proofErr w:type="spellEnd"/>
            <w:r w:rsidRPr="009505C9">
              <w:rPr>
                <w:b/>
                <w:i/>
                <w:sz w:val="22"/>
                <w:szCs w:val="22"/>
              </w:rPr>
              <w:t>»</w:t>
            </w:r>
            <w:r w:rsidR="00125E30">
              <w:rPr>
                <w:sz w:val="22"/>
                <w:szCs w:val="22"/>
              </w:rPr>
              <w:t>. О</w:t>
            </w:r>
            <w:r w:rsidR="00B3277D" w:rsidRPr="009505C9">
              <w:rPr>
                <w:color w:val="333333"/>
                <w:sz w:val="22"/>
                <w:szCs w:val="22"/>
                <w:shd w:val="clear" w:color="auto" w:fill="FFFFFF"/>
              </w:rPr>
              <w:t>владение</w:t>
            </w:r>
            <w:r w:rsidR="00B3277D" w:rsidRPr="009505C9">
              <w:rPr>
                <w:rStyle w:val="apple-converted-space"/>
                <w:rFonts w:eastAsiaTheme="majorEastAsia"/>
                <w:color w:val="333333"/>
                <w:sz w:val="22"/>
                <w:szCs w:val="22"/>
                <w:shd w:val="clear" w:color="auto" w:fill="FFFFFF"/>
              </w:rPr>
              <w:t> </w:t>
            </w:r>
            <w:r w:rsidR="00B3277D" w:rsidRPr="009505C9">
              <w:rPr>
                <w:color w:val="333333"/>
                <w:sz w:val="22"/>
                <w:szCs w:val="22"/>
                <w:shd w:val="clear" w:color="auto" w:fill="FFFFFF"/>
              </w:rPr>
              <w:t>технологией</w:t>
            </w:r>
            <w:r w:rsidR="00B3277D" w:rsidRPr="009505C9">
              <w:rPr>
                <w:rStyle w:val="apple-converted-space"/>
                <w:rFonts w:eastAsiaTheme="majorEastAsia"/>
                <w:color w:val="333333"/>
                <w:sz w:val="22"/>
                <w:szCs w:val="22"/>
                <w:shd w:val="clear" w:color="auto" w:fill="FFFFFF"/>
              </w:rPr>
              <w:t> </w:t>
            </w:r>
            <w:proofErr w:type="spellStart"/>
            <w:r w:rsidR="00B3277D" w:rsidRPr="009505C9">
              <w:rPr>
                <w:b/>
                <w:bCs/>
                <w:color w:val="333333"/>
                <w:sz w:val="22"/>
                <w:szCs w:val="22"/>
                <w:shd w:val="clear" w:color="auto" w:fill="FFFFFF"/>
              </w:rPr>
              <w:t>кляксографии</w:t>
            </w:r>
            <w:proofErr w:type="spellEnd"/>
            <w:r w:rsidR="00B3277D" w:rsidRPr="009505C9">
              <w:rPr>
                <w:rStyle w:val="apple-converted-space"/>
                <w:rFonts w:eastAsiaTheme="majorEastAsia"/>
                <w:color w:val="333333"/>
                <w:sz w:val="22"/>
                <w:szCs w:val="22"/>
                <w:shd w:val="clear" w:color="auto" w:fill="FFFFFF"/>
              </w:rPr>
              <w:t> </w:t>
            </w:r>
            <w:r w:rsidR="00B3277D" w:rsidRPr="009505C9">
              <w:rPr>
                <w:color w:val="333333"/>
                <w:sz w:val="22"/>
                <w:szCs w:val="22"/>
                <w:shd w:val="clear" w:color="auto" w:fill="FFFFFF"/>
              </w:rPr>
              <w:t xml:space="preserve">и методом </w:t>
            </w:r>
            <w:proofErr w:type="spellStart"/>
            <w:r w:rsidR="00B3277D" w:rsidRPr="009505C9">
              <w:rPr>
                <w:color w:val="333333"/>
                <w:sz w:val="22"/>
                <w:szCs w:val="22"/>
                <w:shd w:val="clear" w:color="auto" w:fill="FFFFFF"/>
              </w:rPr>
              <w:t>примакивания</w:t>
            </w:r>
            <w:proofErr w:type="spellEnd"/>
            <w:r w:rsidR="00B3277D" w:rsidRPr="009505C9">
              <w:rPr>
                <w:color w:val="333333"/>
                <w:sz w:val="22"/>
                <w:szCs w:val="22"/>
                <w:shd w:val="clear" w:color="auto" w:fill="FFFFFF"/>
              </w:rPr>
              <w:t xml:space="preserve"> акварельными</w:t>
            </w:r>
            <w:r w:rsidR="00B3277D" w:rsidRPr="009505C9">
              <w:rPr>
                <w:rStyle w:val="apple-converted-space"/>
                <w:rFonts w:eastAsiaTheme="majorEastAsia"/>
                <w:color w:val="333333"/>
                <w:sz w:val="22"/>
                <w:szCs w:val="22"/>
                <w:shd w:val="clear" w:color="auto" w:fill="FFFFFF"/>
              </w:rPr>
              <w:t> </w:t>
            </w:r>
            <w:r w:rsidR="00B3277D" w:rsidRPr="009505C9">
              <w:rPr>
                <w:color w:val="333333"/>
                <w:sz w:val="22"/>
                <w:szCs w:val="22"/>
                <w:shd w:val="clear" w:color="auto" w:fill="FFFFFF"/>
              </w:rPr>
              <w:t>красками.</w:t>
            </w:r>
            <w:r w:rsidR="00B3277D" w:rsidRPr="009505C9">
              <w:rPr>
                <w:sz w:val="22"/>
                <w:szCs w:val="22"/>
              </w:rPr>
              <w:t xml:space="preserve"> «</w:t>
            </w:r>
            <w:proofErr w:type="spellStart"/>
            <w:r w:rsidR="00B3277D" w:rsidRPr="009505C9">
              <w:rPr>
                <w:sz w:val="22"/>
                <w:szCs w:val="22"/>
              </w:rPr>
              <w:t>кляксография</w:t>
            </w:r>
            <w:proofErr w:type="spellEnd"/>
            <w:r w:rsidR="00B3277D" w:rsidRPr="009505C9">
              <w:rPr>
                <w:sz w:val="22"/>
                <w:szCs w:val="22"/>
              </w:rPr>
              <w:t xml:space="preserve">», </w:t>
            </w:r>
            <w:r w:rsidR="00B3277D" w:rsidRPr="009505C9">
              <w:rPr>
                <w:color w:val="333333"/>
                <w:sz w:val="22"/>
                <w:szCs w:val="22"/>
                <w:shd w:val="clear" w:color="auto" w:fill="FFFFFF"/>
              </w:rPr>
              <w:t xml:space="preserve">освоению техники </w:t>
            </w:r>
            <w:proofErr w:type="spellStart"/>
            <w:r w:rsidR="00B3277D" w:rsidRPr="009505C9">
              <w:rPr>
                <w:color w:val="333333"/>
                <w:sz w:val="22"/>
                <w:szCs w:val="22"/>
                <w:shd w:val="clear" w:color="auto" w:fill="FFFFFF"/>
              </w:rPr>
              <w:t>работы|</w:t>
            </w:r>
            <w:proofErr w:type="spellEnd"/>
            <w:r w:rsidR="00B3277D" w:rsidRPr="009505C9">
              <w:rPr>
                <w:color w:val="333333"/>
                <w:sz w:val="22"/>
                <w:szCs w:val="22"/>
                <w:shd w:val="clear" w:color="auto" w:fill="FFFFFF"/>
              </w:rPr>
              <w:t>«от пятна» и «</w:t>
            </w:r>
            <w:proofErr w:type="spellStart"/>
            <w:r w:rsidR="00B3277D" w:rsidRPr="009505C9">
              <w:rPr>
                <w:color w:val="333333"/>
                <w:sz w:val="22"/>
                <w:szCs w:val="22"/>
                <w:shd w:val="clear" w:color="auto" w:fill="FFFFFF"/>
              </w:rPr>
              <w:t>по-сырому</w:t>
            </w:r>
            <w:proofErr w:type="spellEnd"/>
            <w:r w:rsidR="00B3277D" w:rsidRPr="009505C9">
              <w:rPr>
                <w:color w:val="333333"/>
                <w:sz w:val="22"/>
                <w:szCs w:val="22"/>
                <w:shd w:val="clear" w:color="auto" w:fill="FFFFFF"/>
              </w:rPr>
              <w:t>»;.</w:t>
            </w:r>
          </w:p>
          <w:p w:rsidR="00423EB3" w:rsidRPr="009505C9" w:rsidRDefault="00423EB3" w:rsidP="00303F92">
            <w:pPr>
              <w:pStyle w:val="ab"/>
              <w:rPr>
                <w:b/>
                <w:sz w:val="22"/>
                <w:szCs w:val="22"/>
              </w:rPr>
            </w:pPr>
          </w:p>
          <w:p w:rsidR="00125E30" w:rsidRDefault="00303F92" w:rsidP="00B3277D">
            <w:pPr>
              <w:pStyle w:val="ab"/>
              <w:rPr>
                <w:rStyle w:val="apple-converted-space"/>
                <w:rFonts w:eastAsiaTheme="majorEastAsia"/>
                <w:color w:val="333333"/>
                <w:sz w:val="22"/>
                <w:szCs w:val="22"/>
                <w:shd w:val="clear" w:color="auto" w:fill="FFFFFF"/>
              </w:rPr>
            </w:pPr>
            <w:r w:rsidRPr="009505C9">
              <w:rPr>
                <w:b/>
                <w:sz w:val="22"/>
                <w:szCs w:val="22"/>
              </w:rPr>
              <w:t>№209-210</w:t>
            </w:r>
            <w:r w:rsidR="00B3277D" w:rsidRPr="009505C9">
              <w:rPr>
                <w:b/>
                <w:i/>
                <w:sz w:val="22"/>
                <w:szCs w:val="22"/>
              </w:rPr>
              <w:t xml:space="preserve"> «Точечный рисунок»</w:t>
            </w:r>
            <w:r w:rsidR="00125E30">
              <w:rPr>
                <w:b/>
                <w:sz w:val="22"/>
                <w:szCs w:val="22"/>
              </w:rPr>
              <w:t>. О</w:t>
            </w:r>
            <w:r w:rsidR="00B3277D" w:rsidRPr="009505C9">
              <w:rPr>
                <w:color w:val="333333"/>
                <w:sz w:val="22"/>
                <w:szCs w:val="22"/>
                <w:shd w:val="clear" w:color="auto" w:fill="FFFFFF"/>
              </w:rPr>
              <w:t>владение</w:t>
            </w:r>
            <w:r w:rsidR="00B3277D" w:rsidRPr="009505C9">
              <w:rPr>
                <w:rStyle w:val="apple-converted-space"/>
                <w:rFonts w:eastAsiaTheme="majorEastAsia"/>
                <w:color w:val="333333"/>
                <w:sz w:val="22"/>
                <w:szCs w:val="22"/>
                <w:shd w:val="clear" w:color="auto" w:fill="FFFFFF"/>
              </w:rPr>
              <w:t> </w:t>
            </w:r>
            <w:r w:rsidR="00B3277D" w:rsidRPr="009505C9">
              <w:rPr>
                <w:color w:val="333333"/>
                <w:sz w:val="22"/>
                <w:szCs w:val="22"/>
                <w:shd w:val="clear" w:color="auto" w:fill="FFFFFF"/>
              </w:rPr>
              <w:t>технологией</w:t>
            </w:r>
            <w:r w:rsidR="00B3277D" w:rsidRPr="009505C9">
              <w:rPr>
                <w:rStyle w:val="apple-converted-space"/>
                <w:rFonts w:eastAsiaTheme="majorEastAsia"/>
                <w:color w:val="333333"/>
                <w:sz w:val="22"/>
                <w:szCs w:val="22"/>
                <w:shd w:val="clear" w:color="auto" w:fill="FFFFFF"/>
              </w:rPr>
              <w:t> « точечный рисунок»</w:t>
            </w:r>
            <w:r w:rsidR="00125E30">
              <w:rPr>
                <w:rStyle w:val="apple-converted-space"/>
                <w:rFonts w:eastAsiaTheme="majorEastAsia"/>
                <w:color w:val="333333"/>
                <w:sz w:val="22"/>
                <w:szCs w:val="22"/>
                <w:shd w:val="clear" w:color="auto" w:fill="FFFFFF"/>
              </w:rPr>
              <w:t>.</w:t>
            </w:r>
          </w:p>
          <w:p w:rsidR="00423EB3" w:rsidRPr="009505C9" w:rsidRDefault="00423EB3" w:rsidP="00303F92">
            <w:pPr>
              <w:pStyle w:val="ab"/>
              <w:rPr>
                <w:b/>
                <w:sz w:val="22"/>
                <w:szCs w:val="22"/>
              </w:rPr>
            </w:pPr>
          </w:p>
          <w:p w:rsidR="00303F92" w:rsidRPr="009505C9" w:rsidRDefault="00303F92" w:rsidP="00303F92">
            <w:pPr>
              <w:pStyle w:val="ab"/>
              <w:rPr>
                <w:b/>
                <w:sz w:val="22"/>
                <w:szCs w:val="22"/>
              </w:rPr>
            </w:pPr>
            <w:r w:rsidRPr="009505C9">
              <w:rPr>
                <w:b/>
                <w:sz w:val="22"/>
                <w:szCs w:val="22"/>
              </w:rPr>
              <w:t>№211-212</w:t>
            </w:r>
            <w:r w:rsidR="00423EB3" w:rsidRPr="009505C9">
              <w:rPr>
                <w:b/>
                <w:i/>
                <w:sz w:val="22"/>
                <w:szCs w:val="22"/>
              </w:rPr>
              <w:t>«</w:t>
            </w:r>
            <w:proofErr w:type="spellStart"/>
            <w:r w:rsidR="00423EB3" w:rsidRPr="009505C9">
              <w:rPr>
                <w:b/>
                <w:i/>
                <w:sz w:val="22"/>
                <w:szCs w:val="22"/>
              </w:rPr>
              <w:t>Граттаж</w:t>
            </w:r>
            <w:proofErr w:type="spellEnd"/>
            <w:r w:rsidR="00423EB3" w:rsidRPr="009505C9">
              <w:rPr>
                <w:b/>
                <w:i/>
                <w:sz w:val="22"/>
                <w:szCs w:val="22"/>
              </w:rPr>
              <w:t>»</w:t>
            </w:r>
          </w:p>
          <w:p w:rsidR="00423EB3" w:rsidRPr="009505C9" w:rsidRDefault="00423EB3" w:rsidP="00303F92">
            <w:pPr>
              <w:pStyle w:val="ab"/>
              <w:rPr>
                <w:b/>
                <w:sz w:val="22"/>
                <w:szCs w:val="22"/>
              </w:rPr>
            </w:pPr>
          </w:p>
          <w:p w:rsidR="00303F92" w:rsidRPr="009505C9" w:rsidRDefault="00303F92" w:rsidP="00303F92">
            <w:pPr>
              <w:pStyle w:val="ab"/>
              <w:rPr>
                <w:sz w:val="22"/>
                <w:szCs w:val="22"/>
              </w:rPr>
            </w:pPr>
            <w:r w:rsidRPr="009505C9">
              <w:rPr>
                <w:b/>
                <w:sz w:val="22"/>
                <w:szCs w:val="22"/>
              </w:rPr>
              <w:t>№213-216  Итоговое занятие. Подведение итогов. Организация выставок.</w:t>
            </w:r>
          </w:p>
        </w:tc>
      </w:tr>
      <w:tr w:rsidR="004D291B" w:rsidRPr="004D291B" w:rsidTr="006C5330">
        <w:trPr>
          <w:gridAfter w:val="4"/>
          <w:wAfter w:w="5089" w:type="dxa"/>
          <w:trHeight w:val="712"/>
        </w:trPr>
        <w:tc>
          <w:tcPr>
            <w:tcW w:w="14425" w:type="dxa"/>
            <w:gridSpan w:val="3"/>
          </w:tcPr>
          <w:p w:rsidR="004D291B" w:rsidRPr="004D291B" w:rsidRDefault="004D291B" w:rsidP="00800FCF">
            <w:pPr>
              <w:pStyle w:val="ab"/>
              <w:rPr>
                <w:b/>
                <w:sz w:val="24"/>
                <w:szCs w:val="24"/>
              </w:rPr>
            </w:pPr>
          </w:p>
        </w:tc>
      </w:tr>
    </w:tbl>
    <w:p w:rsidR="000601F3" w:rsidRDefault="000601F3" w:rsidP="00B771EC">
      <w:pPr>
        <w:spacing w:after="0" w:line="312" w:lineRule="atLeast"/>
        <w:jc w:val="center"/>
        <w:textAlignment w:val="baseline"/>
        <w:rPr>
          <w:rFonts w:ascii="Times New Roman" w:eastAsia="Times New Roman" w:hAnsi="Times New Roman" w:cs="Times New Roman"/>
          <w:b/>
          <w:bCs/>
          <w:sz w:val="24"/>
          <w:szCs w:val="24"/>
          <w:bdr w:val="none" w:sz="0" w:space="0" w:color="auto" w:frame="1"/>
          <w:lang w:eastAsia="ru-RU"/>
        </w:rPr>
      </w:pPr>
      <w:r w:rsidRPr="00423EB3">
        <w:rPr>
          <w:rFonts w:ascii="Times New Roman" w:eastAsia="Times New Roman" w:hAnsi="Times New Roman" w:cs="Times New Roman"/>
          <w:b/>
          <w:bCs/>
          <w:sz w:val="24"/>
          <w:szCs w:val="24"/>
          <w:bdr w:val="none" w:sz="0" w:space="0" w:color="auto" w:frame="1"/>
          <w:lang w:eastAsia="ru-RU"/>
        </w:rPr>
        <w:t>С</w:t>
      </w:r>
      <w:r>
        <w:rPr>
          <w:rFonts w:ascii="Times New Roman" w:eastAsia="Times New Roman" w:hAnsi="Times New Roman" w:cs="Times New Roman"/>
          <w:b/>
          <w:bCs/>
          <w:sz w:val="24"/>
          <w:szCs w:val="24"/>
          <w:bdr w:val="none" w:sz="0" w:space="0" w:color="auto" w:frame="1"/>
          <w:lang w:eastAsia="ru-RU"/>
        </w:rPr>
        <w:t>ОДЕРЖАНИЕ УЧЕБНОГО ПЛАНА ТРЕТЬЕГО</w:t>
      </w:r>
      <w:r w:rsidRPr="00423EB3">
        <w:rPr>
          <w:rFonts w:ascii="Times New Roman" w:eastAsia="Times New Roman" w:hAnsi="Times New Roman" w:cs="Times New Roman"/>
          <w:b/>
          <w:bCs/>
          <w:sz w:val="24"/>
          <w:szCs w:val="24"/>
          <w:bdr w:val="none" w:sz="0" w:space="0" w:color="auto" w:frame="1"/>
          <w:lang w:eastAsia="ru-RU"/>
        </w:rPr>
        <w:t xml:space="preserve"> ГОДА ОБУЧЕНИЯ</w:t>
      </w:r>
    </w:p>
    <w:p w:rsidR="00657B30" w:rsidRDefault="00657B30" w:rsidP="000601F3">
      <w:pPr>
        <w:spacing w:after="0" w:line="312" w:lineRule="atLeast"/>
        <w:ind w:left="708"/>
        <w:jc w:val="center"/>
        <w:textAlignment w:val="baseline"/>
        <w:rPr>
          <w:rFonts w:ascii="Times New Roman" w:eastAsia="Times New Roman" w:hAnsi="Times New Roman" w:cs="Times New Roman"/>
          <w:b/>
          <w:bCs/>
          <w:sz w:val="24"/>
          <w:szCs w:val="24"/>
          <w:bdr w:val="none" w:sz="0" w:space="0" w:color="auto" w:frame="1"/>
          <w:lang w:eastAsia="ru-RU"/>
        </w:rPr>
      </w:pPr>
    </w:p>
    <w:p w:rsidR="00657B30" w:rsidRPr="00657B30" w:rsidRDefault="00657B30" w:rsidP="00657B30">
      <w:pPr>
        <w:pStyle w:val="ab"/>
        <w:ind w:left="708"/>
        <w:rPr>
          <w:sz w:val="24"/>
          <w:szCs w:val="24"/>
        </w:rPr>
      </w:pPr>
      <w:r w:rsidRPr="00657B30">
        <w:rPr>
          <w:rStyle w:val="a4"/>
          <w:bCs w:val="0"/>
          <w:sz w:val="24"/>
          <w:szCs w:val="24"/>
        </w:rPr>
        <w:t>Уроки рисования. Искусство рисовать.</w:t>
      </w:r>
      <w:r w:rsidR="00B771EC">
        <w:rPr>
          <w:rStyle w:val="a4"/>
          <w:bCs w:val="0"/>
          <w:sz w:val="24"/>
          <w:szCs w:val="24"/>
        </w:rPr>
        <w:t xml:space="preserve">  (10 часов)</w:t>
      </w:r>
      <w:r w:rsidR="00125E30">
        <w:rPr>
          <w:rStyle w:val="a4"/>
          <w:bCs w:val="0"/>
          <w:sz w:val="24"/>
          <w:szCs w:val="24"/>
        </w:rPr>
        <w:t xml:space="preserve">. </w:t>
      </w:r>
      <w:r w:rsidRPr="00657B30">
        <w:rPr>
          <w:rStyle w:val="a4"/>
          <w:b w:val="0"/>
          <w:bCs w:val="0"/>
          <w:sz w:val="24"/>
          <w:szCs w:val="24"/>
        </w:rPr>
        <w:t xml:space="preserve">Инструктаж. Вводное занятие. </w:t>
      </w:r>
      <w:r w:rsidRPr="00657B30">
        <w:rPr>
          <w:sz w:val="24"/>
          <w:szCs w:val="24"/>
        </w:rPr>
        <w:t xml:space="preserve">Упражнения с </w:t>
      </w:r>
      <w:proofErr w:type="spellStart"/>
      <w:r w:rsidRPr="00657B30">
        <w:rPr>
          <w:sz w:val="24"/>
          <w:szCs w:val="24"/>
        </w:rPr>
        <w:t>карандашом</w:t>
      </w:r>
      <w:r w:rsidR="00125E30">
        <w:rPr>
          <w:sz w:val="24"/>
          <w:szCs w:val="24"/>
        </w:rPr>
        <w:t>.</w:t>
      </w:r>
      <w:r w:rsidRPr="00657B30">
        <w:rPr>
          <w:sz w:val="24"/>
          <w:szCs w:val="24"/>
        </w:rPr>
        <w:t>Основы</w:t>
      </w:r>
      <w:proofErr w:type="spellEnd"/>
      <w:r w:rsidRPr="00657B30">
        <w:rPr>
          <w:sz w:val="24"/>
          <w:szCs w:val="24"/>
        </w:rPr>
        <w:t xml:space="preserve"> рисования. </w:t>
      </w:r>
    </w:p>
    <w:p w:rsidR="00657B30" w:rsidRDefault="00657B30" w:rsidP="00657B30">
      <w:pPr>
        <w:pStyle w:val="ab"/>
        <w:ind w:left="708"/>
        <w:rPr>
          <w:sz w:val="24"/>
          <w:szCs w:val="24"/>
        </w:rPr>
      </w:pPr>
    </w:p>
    <w:p w:rsidR="00657B30" w:rsidRPr="000601F3" w:rsidRDefault="00657B30" w:rsidP="00657B30">
      <w:pPr>
        <w:pStyle w:val="ab"/>
        <w:ind w:left="708"/>
        <w:rPr>
          <w:sz w:val="22"/>
          <w:szCs w:val="22"/>
        </w:rPr>
      </w:pPr>
      <w:r w:rsidRPr="000601F3">
        <w:rPr>
          <w:rStyle w:val="a4"/>
          <w:bCs w:val="0"/>
          <w:sz w:val="22"/>
          <w:szCs w:val="22"/>
        </w:rPr>
        <w:t xml:space="preserve">Симметрия. </w:t>
      </w:r>
      <w:r w:rsidR="00B771EC">
        <w:rPr>
          <w:rStyle w:val="a4"/>
          <w:bCs w:val="0"/>
          <w:sz w:val="22"/>
          <w:szCs w:val="22"/>
        </w:rPr>
        <w:t>(30 часов)</w:t>
      </w:r>
      <w:r w:rsidR="00465CEF">
        <w:rPr>
          <w:rStyle w:val="a4"/>
          <w:bCs w:val="0"/>
          <w:sz w:val="22"/>
          <w:szCs w:val="22"/>
        </w:rPr>
        <w:t xml:space="preserve">. </w:t>
      </w:r>
      <w:r w:rsidRPr="000601F3">
        <w:rPr>
          <w:sz w:val="22"/>
          <w:szCs w:val="22"/>
        </w:rPr>
        <w:t>Поделка «Бабочка». Рисунок основы бабочки.Цвет. Холодные и тёплые цвета.  Выполнение эскиза бабочки.</w:t>
      </w:r>
    </w:p>
    <w:p w:rsidR="00657B30" w:rsidRPr="000601F3" w:rsidRDefault="00657B30" w:rsidP="00657B30">
      <w:pPr>
        <w:pStyle w:val="ab"/>
        <w:ind w:left="708"/>
        <w:rPr>
          <w:sz w:val="22"/>
          <w:szCs w:val="22"/>
        </w:rPr>
      </w:pPr>
      <w:r w:rsidRPr="000601F3">
        <w:rPr>
          <w:sz w:val="22"/>
          <w:szCs w:val="22"/>
        </w:rPr>
        <w:t>Цвет. Холодные и тёплые цвета. Разрисовка фрагментов бабочки.Оформление бабочки.Сборка бабочки.</w:t>
      </w:r>
    </w:p>
    <w:p w:rsidR="00657B30" w:rsidRDefault="00657B30" w:rsidP="00657B30">
      <w:pPr>
        <w:pStyle w:val="ab"/>
        <w:ind w:left="708"/>
        <w:rPr>
          <w:b/>
          <w:sz w:val="22"/>
          <w:szCs w:val="22"/>
        </w:rPr>
      </w:pPr>
    </w:p>
    <w:p w:rsidR="00657B30" w:rsidRPr="000601F3" w:rsidRDefault="00657B30" w:rsidP="00657B30">
      <w:pPr>
        <w:pStyle w:val="ab"/>
        <w:ind w:left="708"/>
        <w:rPr>
          <w:sz w:val="22"/>
          <w:szCs w:val="22"/>
        </w:rPr>
      </w:pPr>
      <w:r w:rsidRPr="000601F3">
        <w:rPr>
          <w:b/>
          <w:sz w:val="22"/>
          <w:szCs w:val="22"/>
        </w:rPr>
        <w:t>Рисование на наждачной бумаге</w:t>
      </w:r>
      <w:r w:rsidR="00B771EC">
        <w:rPr>
          <w:b/>
          <w:sz w:val="22"/>
          <w:szCs w:val="22"/>
        </w:rPr>
        <w:t xml:space="preserve"> (8 часов)</w:t>
      </w:r>
      <w:r w:rsidRPr="000601F3">
        <w:rPr>
          <w:sz w:val="22"/>
          <w:szCs w:val="22"/>
        </w:rPr>
        <w:t>Рисование на наждачной бумаге. Техника рисунка на наждачной бумаге.</w:t>
      </w:r>
    </w:p>
    <w:p w:rsidR="00657B30" w:rsidRDefault="00657B30" w:rsidP="00657B30">
      <w:pPr>
        <w:pStyle w:val="ab"/>
        <w:ind w:left="708"/>
        <w:rPr>
          <w:b/>
          <w:sz w:val="22"/>
          <w:szCs w:val="22"/>
        </w:rPr>
      </w:pPr>
    </w:p>
    <w:p w:rsidR="00657B30" w:rsidRPr="000601F3" w:rsidRDefault="00657B30" w:rsidP="00657B30">
      <w:pPr>
        <w:pStyle w:val="ab"/>
        <w:ind w:left="708"/>
        <w:rPr>
          <w:sz w:val="22"/>
          <w:szCs w:val="22"/>
        </w:rPr>
      </w:pPr>
      <w:r w:rsidRPr="000601F3">
        <w:rPr>
          <w:b/>
          <w:sz w:val="22"/>
          <w:szCs w:val="22"/>
        </w:rPr>
        <w:t>Рисуем натюрморт</w:t>
      </w:r>
      <w:r w:rsidR="008F4DB5">
        <w:rPr>
          <w:b/>
          <w:sz w:val="22"/>
          <w:szCs w:val="22"/>
        </w:rPr>
        <w:t>(24 часа)</w:t>
      </w:r>
      <w:r w:rsidRPr="000601F3">
        <w:rPr>
          <w:sz w:val="22"/>
          <w:szCs w:val="22"/>
        </w:rPr>
        <w:t>Рисуем натюрморт. Особенности постановки натюрморта.Сложный натюрморт. Карандаш, уголь.</w:t>
      </w:r>
    </w:p>
    <w:p w:rsidR="00657B30" w:rsidRPr="000601F3" w:rsidRDefault="00657B30" w:rsidP="00657B30">
      <w:pPr>
        <w:pStyle w:val="ab"/>
        <w:ind w:left="708"/>
        <w:rPr>
          <w:sz w:val="22"/>
          <w:szCs w:val="22"/>
        </w:rPr>
      </w:pPr>
      <w:r w:rsidRPr="000601F3">
        <w:rPr>
          <w:sz w:val="22"/>
          <w:szCs w:val="22"/>
        </w:rPr>
        <w:lastRenderedPageBreak/>
        <w:t xml:space="preserve">Сложный натюрморт. Карандаш сангина.Сложный натюрморт. Карандаш, пастель. Сложный натюрморт. Карандаш, уголь, сангина, пастель. </w:t>
      </w:r>
    </w:p>
    <w:p w:rsidR="00657B30" w:rsidRPr="000601F3" w:rsidRDefault="00657B30" w:rsidP="00657B30">
      <w:pPr>
        <w:pStyle w:val="ab"/>
        <w:ind w:left="708"/>
        <w:rPr>
          <w:b/>
          <w:sz w:val="22"/>
          <w:szCs w:val="22"/>
        </w:rPr>
      </w:pPr>
    </w:p>
    <w:p w:rsidR="00657B30" w:rsidRPr="000601F3" w:rsidRDefault="00657B30" w:rsidP="00657B30">
      <w:pPr>
        <w:pStyle w:val="ab"/>
        <w:ind w:left="708"/>
        <w:rPr>
          <w:b/>
          <w:sz w:val="22"/>
          <w:szCs w:val="22"/>
        </w:rPr>
      </w:pPr>
      <w:r w:rsidRPr="000601F3">
        <w:rPr>
          <w:b/>
          <w:sz w:val="22"/>
          <w:szCs w:val="22"/>
        </w:rPr>
        <w:t>Монотипия.</w:t>
      </w:r>
      <w:r w:rsidR="008F4DB5">
        <w:rPr>
          <w:b/>
          <w:sz w:val="22"/>
          <w:szCs w:val="22"/>
        </w:rPr>
        <w:t xml:space="preserve"> (16 часов)</w:t>
      </w:r>
      <w:r w:rsidRPr="000601F3">
        <w:rPr>
          <w:sz w:val="22"/>
          <w:szCs w:val="22"/>
        </w:rPr>
        <w:t>Монотипия пейзажная нетрадиционная техника рисования</w:t>
      </w:r>
      <w:r w:rsidR="00B771EC">
        <w:rPr>
          <w:sz w:val="22"/>
          <w:szCs w:val="22"/>
        </w:rPr>
        <w:t xml:space="preserve">. </w:t>
      </w:r>
      <w:r w:rsidRPr="000601F3">
        <w:rPr>
          <w:rStyle w:val="a4"/>
          <w:rFonts w:eastAsiaTheme="majorEastAsia"/>
          <w:b w:val="0"/>
          <w:color w:val="2B2B2B"/>
          <w:sz w:val="22"/>
          <w:szCs w:val="22"/>
          <w:bdr w:val="none" w:sz="0" w:space="0" w:color="auto" w:frame="1"/>
          <w:shd w:val="clear" w:color="auto" w:fill="FFFFFF"/>
        </w:rPr>
        <w:t>МОНОТИПИЯ ПРЕДМЕТНАЯ</w:t>
      </w:r>
      <w:r w:rsidR="00B771EC">
        <w:rPr>
          <w:rStyle w:val="a4"/>
          <w:rFonts w:eastAsiaTheme="majorEastAsia"/>
          <w:b w:val="0"/>
          <w:color w:val="2B2B2B"/>
          <w:sz w:val="22"/>
          <w:szCs w:val="22"/>
          <w:bdr w:val="none" w:sz="0" w:space="0" w:color="auto" w:frame="1"/>
          <w:shd w:val="clear" w:color="auto" w:fill="FFFFFF"/>
        </w:rPr>
        <w:t xml:space="preserve">. </w:t>
      </w:r>
      <w:r w:rsidRPr="000601F3">
        <w:rPr>
          <w:rStyle w:val="a4"/>
          <w:rFonts w:eastAsiaTheme="majorEastAsia"/>
          <w:b w:val="0"/>
          <w:color w:val="2B2B2B"/>
          <w:sz w:val="22"/>
          <w:szCs w:val="22"/>
          <w:bdr w:val="none" w:sz="0" w:space="0" w:color="auto" w:frame="1"/>
          <w:shd w:val="clear" w:color="auto" w:fill="FFFFFF"/>
        </w:rPr>
        <w:t>Рисование дерева.</w:t>
      </w:r>
    </w:p>
    <w:p w:rsidR="00657B30" w:rsidRPr="000601F3" w:rsidRDefault="00657B30" w:rsidP="00657B30">
      <w:pPr>
        <w:pStyle w:val="ab"/>
        <w:ind w:left="708"/>
        <w:rPr>
          <w:sz w:val="22"/>
          <w:szCs w:val="22"/>
        </w:rPr>
      </w:pPr>
      <w:r w:rsidRPr="000601F3">
        <w:rPr>
          <w:rStyle w:val="a4"/>
          <w:rFonts w:eastAsiaTheme="majorEastAsia"/>
          <w:b w:val="0"/>
          <w:color w:val="2B2B2B"/>
          <w:sz w:val="22"/>
          <w:szCs w:val="22"/>
          <w:bdr w:val="none" w:sz="0" w:space="0" w:color="auto" w:frame="1"/>
          <w:shd w:val="clear" w:color="auto" w:fill="FFFFFF"/>
        </w:rPr>
        <w:t>МОНОТИПИЯ ПЕЙЗАЖНАЯ</w:t>
      </w:r>
      <w:r w:rsidRPr="000601F3">
        <w:rPr>
          <w:sz w:val="22"/>
          <w:szCs w:val="22"/>
        </w:rPr>
        <w:t>Монотипия пейзажная по мокрому.Монотипия пейзажная с мыльной пеной. «Золотая осень».</w:t>
      </w:r>
    </w:p>
    <w:p w:rsidR="008F4DB5" w:rsidRPr="000601F3" w:rsidRDefault="00657B30" w:rsidP="009505C9">
      <w:pPr>
        <w:pStyle w:val="ab"/>
        <w:ind w:left="708"/>
        <w:rPr>
          <w:sz w:val="22"/>
          <w:szCs w:val="22"/>
        </w:rPr>
      </w:pPr>
      <w:r w:rsidRPr="000601F3">
        <w:rPr>
          <w:sz w:val="22"/>
          <w:szCs w:val="22"/>
        </w:rPr>
        <w:t>Монотипия от пятна. Осенний пейзаж.Акварель «Висячие сады». Творческая работа. Кофейная монотипия.</w:t>
      </w:r>
    </w:p>
    <w:p w:rsidR="009505C9" w:rsidRDefault="009505C9" w:rsidP="00B72DD9">
      <w:pPr>
        <w:pStyle w:val="ab"/>
        <w:ind w:left="708"/>
        <w:rPr>
          <w:b/>
          <w:sz w:val="22"/>
          <w:szCs w:val="22"/>
        </w:rPr>
      </w:pPr>
    </w:p>
    <w:p w:rsidR="008F4DB5" w:rsidRPr="00465CEF" w:rsidRDefault="008F4DB5" w:rsidP="00465CEF">
      <w:pPr>
        <w:pStyle w:val="ab"/>
        <w:ind w:left="708"/>
        <w:rPr>
          <w:sz w:val="22"/>
          <w:szCs w:val="22"/>
        </w:rPr>
      </w:pPr>
      <w:r>
        <w:rPr>
          <w:b/>
          <w:sz w:val="22"/>
          <w:szCs w:val="22"/>
        </w:rPr>
        <w:t xml:space="preserve"> Интерьер ( живопись) (22 часа)</w:t>
      </w:r>
      <w:r w:rsidR="00657B30" w:rsidRPr="00465CEF">
        <w:rPr>
          <w:sz w:val="22"/>
          <w:szCs w:val="22"/>
        </w:rPr>
        <w:t xml:space="preserve">Как нарисовать интерьер. </w:t>
      </w:r>
      <w:r w:rsidR="00657B30" w:rsidRPr="00465CEF">
        <w:rPr>
          <w:bCs/>
          <w:spacing w:val="-15"/>
          <w:sz w:val="22"/>
          <w:szCs w:val="22"/>
        </w:rPr>
        <w:t>Рисуем комнату (построение фронтальной перспективы)</w:t>
      </w:r>
      <w:r w:rsidR="00125E30" w:rsidRPr="00465CEF">
        <w:rPr>
          <w:bCs/>
          <w:spacing w:val="-15"/>
          <w:sz w:val="22"/>
          <w:szCs w:val="22"/>
        </w:rPr>
        <w:t xml:space="preserve">. </w:t>
      </w:r>
      <w:r w:rsidR="00657B30" w:rsidRPr="00465CEF">
        <w:rPr>
          <w:sz w:val="22"/>
          <w:szCs w:val="22"/>
        </w:rPr>
        <w:t xml:space="preserve">Интерьер жилой комнаты.Интерьер (рисунок). </w:t>
      </w:r>
      <w:r w:rsidR="00657B30" w:rsidRPr="00465CEF">
        <w:rPr>
          <w:bCs/>
          <w:spacing w:val="-15"/>
          <w:sz w:val="22"/>
          <w:szCs w:val="22"/>
        </w:rPr>
        <w:t>Рисуем комнату (построение фронтальной перспективы)</w:t>
      </w:r>
      <w:r w:rsidR="00125E30" w:rsidRPr="00465CEF">
        <w:rPr>
          <w:bCs/>
          <w:spacing w:val="-15"/>
          <w:sz w:val="22"/>
          <w:szCs w:val="22"/>
        </w:rPr>
        <w:t xml:space="preserve"> .</w:t>
      </w:r>
      <w:r w:rsidR="00657B30" w:rsidRPr="00465CEF">
        <w:rPr>
          <w:sz w:val="22"/>
          <w:szCs w:val="22"/>
          <w:shd w:val="clear" w:color="auto" w:fill="FFFFFF"/>
        </w:rPr>
        <w:t>Последовательность рисования углового интерьера с показом плана-схемы ситуации: точка зрения, линия горизонта</w:t>
      </w:r>
      <w:r w:rsidR="00125E30" w:rsidRPr="00465CEF">
        <w:rPr>
          <w:sz w:val="22"/>
          <w:szCs w:val="22"/>
          <w:shd w:val="clear" w:color="auto" w:fill="FFFFFF"/>
        </w:rPr>
        <w:t xml:space="preserve">. </w:t>
      </w:r>
      <w:r w:rsidR="00B72DD9" w:rsidRPr="00465CEF">
        <w:rPr>
          <w:sz w:val="22"/>
          <w:szCs w:val="22"/>
        </w:rPr>
        <w:t>Интерьер (рисунок, живопись)</w:t>
      </w:r>
    </w:p>
    <w:p w:rsidR="00B771EC" w:rsidRPr="00465CEF" w:rsidRDefault="00B771EC" w:rsidP="00657B30">
      <w:pPr>
        <w:pStyle w:val="ab"/>
        <w:ind w:left="708"/>
        <w:rPr>
          <w:sz w:val="22"/>
          <w:szCs w:val="22"/>
        </w:rPr>
      </w:pPr>
    </w:p>
    <w:p w:rsidR="00657B30" w:rsidRPr="000601F3" w:rsidRDefault="008F4DB5" w:rsidP="00657B30">
      <w:pPr>
        <w:pStyle w:val="ab"/>
        <w:ind w:left="708"/>
        <w:rPr>
          <w:sz w:val="22"/>
          <w:szCs w:val="22"/>
        </w:rPr>
      </w:pPr>
      <w:r w:rsidRPr="00125E30">
        <w:rPr>
          <w:b/>
          <w:sz w:val="22"/>
          <w:szCs w:val="22"/>
        </w:rPr>
        <w:t xml:space="preserve"> Экстерьер (18 часов)</w:t>
      </w:r>
      <w:r w:rsidR="00657B30" w:rsidRPr="00125E30">
        <w:rPr>
          <w:sz w:val="22"/>
          <w:szCs w:val="22"/>
        </w:rPr>
        <w:t xml:space="preserve">Экстерьер </w:t>
      </w:r>
      <w:r w:rsidR="00657B30" w:rsidRPr="000601F3">
        <w:rPr>
          <w:sz w:val="22"/>
          <w:szCs w:val="22"/>
        </w:rPr>
        <w:t>(пейзаж). Рисуем улицу с домами</w:t>
      </w:r>
      <w:r w:rsidR="00B72DD9">
        <w:rPr>
          <w:sz w:val="22"/>
          <w:szCs w:val="22"/>
        </w:rPr>
        <w:t xml:space="preserve">. </w:t>
      </w:r>
      <w:r w:rsidR="00657B30" w:rsidRPr="000601F3">
        <w:rPr>
          <w:sz w:val="22"/>
          <w:szCs w:val="22"/>
        </w:rPr>
        <w:t xml:space="preserve">Экстерьер (пейзаж). </w:t>
      </w:r>
      <w:r w:rsidR="00657B30" w:rsidRPr="000601F3">
        <w:rPr>
          <w:rStyle w:val="apple-converted-space"/>
          <w:rFonts w:ascii="Tahoma" w:eastAsiaTheme="majorEastAsia" w:hAnsi="Tahoma" w:cs="Tahoma"/>
          <w:color w:val="585858"/>
          <w:sz w:val="22"/>
          <w:szCs w:val="22"/>
          <w:shd w:val="clear" w:color="auto" w:fill="FFFFFF"/>
        </w:rPr>
        <w:t> </w:t>
      </w:r>
      <w:r w:rsidR="00657B30" w:rsidRPr="000601F3">
        <w:rPr>
          <w:sz w:val="22"/>
          <w:szCs w:val="22"/>
          <w:shd w:val="clear" w:color="auto" w:fill="FFFFFF"/>
        </w:rPr>
        <w:t>Особенности рисования экстерьера и архитектурных сооружений</w:t>
      </w:r>
      <w:r w:rsidR="00125E30">
        <w:rPr>
          <w:sz w:val="22"/>
          <w:szCs w:val="22"/>
          <w:shd w:val="clear" w:color="auto" w:fill="FFFFFF"/>
        </w:rPr>
        <w:t xml:space="preserve">. </w:t>
      </w:r>
      <w:r w:rsidR="00657B30" w:rsidRPr="000601F3">
        <w:rPr>
          <w:sz w:val="22"/>
          <w:szCs w:val="22"/>
        </w:rPr>
        <w:t>Экстерьер общественного здания.Экстерьер жилого здания.</w:t>
      </w:r>
    </w:p>
    <w:p w:rsidR="008F4DB5" w:rsidRDefault="008F4DB5" w:rsidP="00657B30">
      <w:pPr>
        <w:pStyle w:val="ab"/>
        <w:ind w:left="708"/>
        <w:rPr>
          <w:b/>
          <w:sz w:val="22"/>
          <w:szCs w:val="22"/>
        </w:rPr>
      </w:pPr>
    </w:p>
    <w:p w:rsidR="00657B30" w:rsidRPr="000601F3" w:rsidRDefault="00657B30" w:rsidP="00657B30">
      <w:pPr>
        <w:pStyle w:val="ab"/>
        <w:ind w:left="708"/>
        <w:rPr>
          <w:sz w:val="22"/>
          <w:szCs w:val="22"/>
        </w:rPr>
      </w:pPr>
      <w:r w:rsidRPr="000601F3">
        <w:rPr>
          <w:b/>
          <w:sz w:val="22"/>
          <w:szCs w:val="22"/>
        </w:rPr>
        <w:t>Портрет человека</w:t>
      </w:r>
      <w:r w:rsidR="008F4DB5">
        <w:rPr>
          <w:b/>
          <w:sz w:val="22"/>
          <w:szCs w:val="22"/>
        </w:rPr>
        <w:t xml:space="preserve"> (40 часов)</w:t>
      </w:r>
      <w:r w:rsidRPr="000601F3">
        <w:rPr>
          <w:sz w:val="22"/>
          <w:szCs w:val="22"/>
        </w:rPr>
        <w:t xml:space="preserve">Детали головы (рисунок). Прописные истины портрета. Портрет человека в фас.Рисунок живой головы. </w:t>
      </w:r>
      <w:r w:rsidRPr="000601F3">
        <w:rPr>
          <w:rStyle w:val="a4"/>
          <w:rFonts w:eastAsiaTheme="majorEastAsia"/>
          <w:b w:val="0"/>
          <w:sz w:val="22"/>
          <w:szCs w:val="22"/>
          <w:bdr w:val="none" w:sz="0" w:space="0" w:color="auto" w:frame="1"/>
          <w:shd w:val="clear" w:color="auto" w:fill="FFFFFF"/>
        </w:rPr>
        <w:t>Отдельные фрагменты человеческой головы</w:t>
      </w:r>
      <w:r w:rsidRPr="000601F3">
        <w:rPr>
          <w:rStyle w:val="a4"/>
          <w:rFonts w:eastAsiaTheme="majorEastAsia"/>
          <w:sz w:val="22"/>
          <w:szCs w:val="22"/>
          <w:bdr w:val="none" w:sz="0" w:space="0" w:color="auto" w:frame="1"/>
          <w:shd w:val="clear" w:color="auto" w:fill="FFFFFF"/>
        </w:rPr>
        <w:t>.</w:t>
      </w:r>
      <w:r w:rsidRPr="000601F3">
        <w:rPr>
          <w:rStyle w:val="apple-converted-space"/>
          <w:bCs/>
          <w:sz w:val="22"/>
          <w:szCs w:val="22"/>
          <w:bdr w:val="none" w:sz="0" w:space="0" w:color="auto" w:frame="1"/>
          <w:shd w:val="clear" w:color="auto" w:fill="FFFFFF"/>
        </w:rPr>
        <w:t> </w:t>
      </w:r>
      <w:hyperlink r:id="rId8" w:history="1">
        <w:r w:rsidRPr="000601F3">
          <w:rPr>
            <w:rStyle w:val="a3"/>
            <w:rFonts w:eastAsiaTheme="majorEastAsia"/>
            <w:bCs/>
            <w:color w:val="auto"/>
            <w:sz w:val="22"/>
            <w:szCs w:val="22"/>
            <w:bdr w:val="none" w:sz="0" w:space="0" w:color="auto" w:frame="1"/>
            <w:shd w:val="clear" w:color="auto" w:fill="FFFFFF"/>
          </w:rPr>
          <w:t>Глаза</w:t>
        </w:r>
      </w:hyperlink>
      <w:r w:rsidRPr="000601F3">
        <w:rPr>
          <w:rStyle w:val="a4"/>
          <w:rFonts w:eastAsiaTheme="majorEastAsia"/>
          <w:sz w:val="22"/>
          <w:szCs w:val="22"/>
          <w:bdr w:val="none" w:sz="0" w:space="0" w:color="auto" w:frame="1"/>
          <w:shd w:val="clear" w:color="auto" w:fill="FFFFFF"/>
        </w:rPr>
        <w:t>,</w:t>
      </w:r>
      <w:r w:rsidRPr="000601F3">
        <w:rPr>
          <w:rStyle w:val="apple-converted-space"/>
          <w:bCs/>
          <w:sz w:val="22"/>
          <w:szCs w:val="22"/>
          <w:bdr w:val="none" w:sz="0" w:space="0" w:color="auto" w:frame="1"/>
          <w:shd w:val="clear" w:color="auto" w:fill="FFFFFF"/>
        </w:rPr>
        <w:t> </w:t>
      </w:r>
      <w:hyperlink r:id="rId9" w:history="1">
        <w:r w:rsidRPr="000601F3">
          <w:rPr>
            <w:rStyle w:val="a3"/>
            <w:rFonts w:eastAsiaTheme="majorEastAsia"/>
            <w:bCs/>
            <w:color w:val="auto"/>
            <w:sz w:val="22"/>
            <w:szCs w:val="22"/>
            <w:bdr w:val="none" w:sz="0" w:space="0" w:color="auto" w:frame="1"/>
            <w:shd w:val="clear" w:color="auto" w:fill="FFFFFF"/>
          </w:rPr>
          <w:t>нос, рот</w:t>
        </w:r>
      </w:hyperlink>
      <w:r w:rsidRPr="000601F3">
        <w:rPr>
          <w:rStyle w:val="a4"/>
          <w:rFonts w:eastAsiaTheme="majorEastAsia"/>
          <w:sz w:val="22"/>
          <w:szCs w:val="22"/>
          <w:bdr w:val="none" w:sz="0" w:space="0" w:color="auto" w:frame="1"/>
          <w:shd w:val="clear" w:color="auto" w:fill="FFFFFF"/>
        </w:rPr>
        <w:t xml:space="preserve">, </w:t>
      </w:r>
      <w:r w:rsidRPr="000601F3">
        <w:rPr>
          <w:rStyle w:val="a4"/>
          <w:rFonts w:eastAsiaTheme="majorEastAsia"/>
          <w:b w:val="0"/>
          <w:sz w:val="22"/>
          <w:szCs w:val="22"/>
          <w:bdr w:val="none" w:sz="0" w:space="0" w:color="auto" w:frame="1"/>
          <w:shd w:val="clear" w:color="auto" w:fill="FFFFFF"/>
        </w:rPr>
        <w:t>ухо.</w:t>
      </w:r>
      <w:r w:rsidRPr="000601F3">
        <w:rPr>
          <w:sz w:val="22"/>
          <w:szCs w:val="22"/>
        </w:rPr>
        <w:t xml:space="preserve">Рисунок живой головы. </w:t>
      </w:r>
      <w:r w:rsidRPr="000601F3">
        <w:rPr>
          <w:rStyle w:val="a4"/>
          <w:rFonts w:eastAsiaTheme="majorEastAsia"/>
          <w:b w:val="0"/>
          <w:sz w:val="22"/>
          <w:szCs w:val="22"/>
          <w:bdr w:val="none" w:sz="0" w:space="0" w:color="auto" w:frame="1"/>
          <w:shd w:val="clear" w:color="auto" w:fill="FFFFFF"/>
        </w:rPr>
        <w:t>Отдельные фрагменты человеческой головы</w:t>
      </w:r>
      <w:r w:rsidRPr="000601F3">
        <w:rPr>
          <w:rStyle w:val="a4"/>
          <w:rFonts w:eastAsiaTheme="majorEastAsia"/>
          <w:sz w:val="22"/>
          <w:szCs w:val="22"/>
          <w:bdr w:val="none" w:sz="0" w:space="0" w:color="auto" w:frame="1"/>
          <w:shd w:val="clear" w:color="auto" w:fill="FFFFFF"/>
        </w:rPr>
        <w:t>.</w:t>
      </w:r>
      <w:r w:rsidRPr="000601F3">
        <w:rPr>
          <w:sz w:val="22"/>
          <w:szCs w:val="22"/>
        </w:rPr>
        <w:t>Портрет друга.Автопортрет.</w:t>
      </w:r>
    </w:p>
    <w:p w:rsidR="008F4DB5" w:rsidRDefault="008F4DB5" w:rsidP="00657B30">
      <w:pPr>
        <w:pStyle w:val="ab"/>
        <w:ind w:left="708"/>
        <w:rPr>
          <w:b/>
          <w:sz w:val="22"/>
          <w:szCs w:val="22"/>
        </w:rPr>
      </w:pPr>
    </w:p>
    <w:p w:rsidR="00125E30" w:rsidRDefault="008F4DB5" w:rsidP="00657B30">
      <w:pPr>
        <w:pStyle w:val="ab"/>
        <w:ind w:left="708"/>
        <w:rPr>
          <w:rStyle w:val="a4"/>
          <w:b w:val="0"/>
          <w:color w:val="000000"/>
          <w:sz w:val="22"/>
          <w:szCs w:val="22"/>
          <w:bdr w:val="none" w:sz="0" w:space="0" w:color="auto" w:frame="1"/>
          <w:shd w:val="clear" w:color="auto" w:fill="FFFFFF"/>
        </w:rPr>
      </w:pPr>
      <w:r>
        <w:rPr>
          <w:b/>
          <w:sz w:val="22"/>
          <w:szCs w:val="22"/>
        </w:rPr>
        <w:t xml:space="preserve">     Рисунок фигуры человека (12 часов)</w:t>
      </w:r>
      <w:r w:rsidR="00657B30" w:rsidRPr="000601F3">
        <w:rPr>
          <w:sz w:val="22"/>
          <w:szCs w:val="22"/>
        </w:rPr>
        <w:t xml:space="preserve">Рисунок фигуры человека. </w:t>
      </w:r>
      <w:r w:rsidR="00657B30" w:rsidRPr="000601F3">
        <w:rPr>
          <w:rStyle w:val="a4"/>
          <w:b w:val="0"/>
          <w:color w:val="000000"/>
          <w:sz w:val="22"/>
          <w:szCs w:val="22"/>
          <w:bdr w:val="none" w:sz="0" w:space="0" w:color="auto" w:frame="1"/>
          <w:shd w:val="clear" w:color="auto" w:fill="FFFFFF"/>
        </w:rPr>
        <w:t>Фигура человека в рост с натуры.</w:t>
      </w:r>
    </w:p>
    <w:p w:rsidR="00657B30" w:rsidRPr="000601F3" w:rsidRDefault="00657B30" w:rsidP="00657B30">
      <w:pPr>
        <w:pStyle w:val="ab"/>
        <w:ind w:left="708"/>
        <w:rPr>
          <w:sz w:val="22"/>
          <w:szCs w:val="22"/>
        </w:rPr>
      </w:pPr>
      <w:r w:rsidRPr="000601F3">
        <w:rPr>
          <w:rStyle w:val="a4"/>
          <w:b w:val="0"/>
          <w:color w:val="000000"/>
          <w:sz w:val="22"/>
          <w:szCs w:val="22"/>
          <w:bdr w:val="none" w:sz="0" w:space="0" w:color="auto" w:frame="1"/>
          <w:shd w:val="clear" w:color="auto" w:fill="FFFFFF"/>
        </w:rPr>
        <w:t>Городские зарисовки</w:t>
      </w:r>
      <w:r w:rsidRPr="000601F3">
        <w:rPr>
          <w:rStyle w:val="a4"/>
          <w:color w:val="000000"/>
          <w:sz w:val="22"/>
          <w:szCs w:val="22"/>
          <w:bdr w:val="none" w:sz="0" w:space="0" w:color="auto" w:frame="1"/>
          <w:shd w:val="clear" w:color="auto" w:fill="FFFFFF"/>
        </w:rPr>
        <w:t>.</w:t>
      </w:r>
      <w:r w:rsidRPr="000601F3">
        <w:rPr>
          <w:rStyle w:val="apple-converted-space"/>
          <w:color w:val="000000"/>
          <w:sz w:val="22"/>
          <w:szCs w:val="22"/>
          <w:shd w:val="clear" w:color="auto" w:fill="FFFFFF"/>
        </w:rPr>
        <w:t> </w:t>
      </w:r>
      <w:r w:rsidRPr="000601F3">
        <w:rPr>
          <w:sz w:val="22"/>
          <w:szCs w:val="22"/>
          <w:shd w:val="clear" w:color="auto" w:fill="FFFFFF"/>
        </w:rPr>
        <w:t>Построение перспективы городских улиц, изображение архитектуры, движущихся людей в городской среде.</w:t>
      </w:r>
    </w:p>
    <w:p w:rsidR="00657B30" w:rsidRPr="000601F3" w:rsidRDefault="00657B30" w:rsidP="00657B30">
      <w:pPr>
        <w:pStyle w:val="ab"/>
        <w:ind w:left="708"/>
        <w:rPr>
          <w:sz w:val="22"/>
          <w:szCs w:val="22"/>
        </w:rPr>
      </w:pPr>
    </w:p>
    <w:p w:rsidR="00657B30" w:rsidRPr="000601F3" w:rsidRDefault="00657B30" w:rsidP="00657B30">
      <w:pPr>
        <w:pStyle w:val="ab"/>
        <w:ind w:left="708"/>
        <w:rPr>
          <w:sz w:val="22"/>
          <w:szCs w:val="22"/>
        </w:rPr>
      </w:pPr>
      <w:r w:rsidRPr="000601F3">
        <w:rPr>
          <w:b/>
          <w:sz w:val="22"/>
          <w:szCs w:val="22"/>
        </w:rPr>
        <w:t>Изготовле</w:t>
      </w:r>
      <w:r w:rsidR="008F4DB5">
        <w:rPr>
          <w:b/>
          <w:sz w:val="22"/>
          <w:szCs w:val="22"/>
        </w:rPr>
        <w:t>ние декоративной рамки-паспарту (8 часов)</w:t>
      </w:r>
      <w:r w:rsidRPr="000601F3">
        <w:rPr>
          <w:sz w:val="22"/>
          <w:szCs w:val="22"/>
        </w:rPr>
        <w:t>Изготовление декоративной рамки-паспарту.Основы флористики. Изготовление декоративной рамки</w:t>
      </w:r>
      <w:r w:rsidR="00125E30">
        <w:rPr>
          <w:sz w:val="22"/>
          <w:szCs w:val="22"/>
        </w:rPr>
        <w:t xml:space="preserve">. </w:t>
      </w:r>
      <w:r w:rsidRPr="000601F3">
        <w:rPr>
          <w:sz w:val="22"/>
          <w:szCs w:val="22"/>
        </w:rPr>
        <w:t>Практическая работа: Изготовление декоративной рамки</w:t>
      </w:r>
      <w:r w:rsidR="00125E30">
        <w:rPr>
          <w:sz w:val="22"/>
          <w:szCs w:val="22"/>
        </w:rPr>
        <w:t>.</w:t>
      </w:r>
    </w:p>
    <w:p w:rsidR="008F4DB5" w:rsidRDefault="008F4DB5" w:rsidP="00657B30">
      <w:pPr>
        <w:pStyle w:val="ab"/>
        <w:ind w:left="708"/>
        <w:rPr>
          <w:b/>
          <w:sz w:val="22"/>
          <w:szCs w:val="22"/>
        </w:rPr>
      </w:pPr>
    </w:p>
    <w:p w:rsidR="00657B30" w:rsidRPr="000601F3" w:rsidRDefault="008F4DB5" w:rsidP="00657B30">
      <w:pPr>
        <w:pStyle w:val="ab"/>
        <w:ind w:left="708"/>
        <w:rPr>
          <w:b/>
          <w:sz w:val="22"/>
          <w:szCs w:val="22"/>
        </w:rPr>
      </w:pPr>
      <w:r>
        <w:rPr>
          <w:b/>
          <w:sz w:val="22"/>
          <w:szCs w:val="22"/>
        </w:rPr>
        <w:t xml:space="preserve">      Рисуем пейзаж (24 часа)</w:t>
      </w:r>
      <w:r w:rsidR="00657B30" w:rsidRPr="000601F3">
        <w:rPr>
          <w:sz w:val="22"/>
          <w:szCs w:val="22"/>
        </w:rPr>
        <w:t>Вечерний город. Отражение в воде. Очарован лес стоит.</w:t>
      </w:r>
      <w:r w:rsidR="00657B30" w:rsidRPr="000601F3">
        <w:rPr>
          <w:sz w:val="22"/>
          <w:szCs w:val="22"/>
          <w:shd w:val="clear" w:color="auto" w:fill="F4F4F4"/>
        </w:rPr>
        <w:t>Тайна подводного царства»</w:t>
      </w:r>
      <w:r w:rsidR="00B771EC">
        <w:rPr>
          <w:sz w:val="22"/>
          <w:szCs w:val="22"/>
          <w:shd w:val="clear" w:color="auto" w:fill="F4F4F4"/>
        </w:rPr>
        <w:t xml:space="preserve">. </w:t>
      </w:r>
      <w:r w:rsidR="00657B30" w:rsidRPr="000601F3">
        <w:rPr>
          <w:sz w:val="22"/>
          <w:szCs w:val="22"/>
        </w:rPr>
        <w:t>Моя первая картина  «Висячие сады»Картина гуашью. Свободная тема. Творческая работа.Оформление работ.</w:t>
      </w:r>
    </w:p>
    <w:p w:rsidR="008F4DB5" w:rsidRDefault="008F4DB5" w:rsidP="00657B30">
      <w:pPr>
        <w:pStyle w:val="ab"/>
        <w:ind w:left="708"/>
        <w:rPr>
          <w:b/>
          <w:sz w:val="22"/>
          <w:szCs w:val="22"/>
        </w:rPr>
      </w:pPr>
    </w:p>
    <w:p w:rsidR="00B771EC" w:rsidRPr="00B771EC" w:rsidRDefault="00657B30" w:rsidP="00B771EC">
      <w:pPr>
        <w:pStyle w:val="ab"/>
        <w:ind w:left="708"/>
        <w:rPr>
          <w:sz w:val="22"/>
          <w:szCs w:val="22"/>
        </w:rPr>
      </w:pPr>
      <w:r w:rsidRPr="000601F3">
        <w:rPr>
          <w:b/>
          <w:sz w:val="22"/>
          <w:szCs w:val="22"/>
        </w:rPr>
        <w:t>Выставка работ</w:t>
      </w:r>
      <w:r w:rsidR="008F4DB5">
        <w:rPr>
          <w:b/>
          <w:sz w:val="22"/>
          <w:szCs w:val="22"/>
        </w:rPr>
        <w:t xml:space="preserve"> (4 часа)</w:t>
      </w:r>
      <w:r w:rsidR="00125E30">
        <w:rPr>
          <w:b/>
          <w:sz w:val="22"/>
          <w:szCs w:val="22"/>
        </w:rPr>
        <w:t xml:space="preserve">. </w:t>
      </w:r>
      <w:r w:rsidRPr="000601F3">
        <w:rPr>
          <w:sz w:val="22"/>
          <w:szCs w:val="22"/>
        </w:rPr>
        <w:t>Организация выставки работ.</w:t>
      </w:r>
      <w:r w:rsidRPr="00B72DD9">
        <w:rPr>
          <w:sz w:val="22"/>
          <w:szCs w:val="22"/>
        </w:rPr>
        <w:t xml:space="preserve">Оформление интерьера Дома </w:t>
      </w:r>
      <w:r w:rsidR="008F4DB5" w:rsidRPr="00B72DD9">
        <w:rPr>
          <w:sz w:val="22"/>
          <w:szCs w:val="22"/>
        </w:rPr>
        <w:t xml:space="preserve">детского </w:t>
      </w:r>
      <w:r w:rsidRPr="00B72DD9">
        <w:rPr>
          <w:sz w:val="22"/>
          <w:szCs w:val="22"/>
        </w:rPr>
        <w:t>творчества.</w:t>
      </w:r>
      <w:r w:rsidR="00B771EC">
        <w:rPr>
          <w:sz w:val="22"/>
          <w:szCs w:val="22"/>
        </w:rPr>
        <w:t>Итоговое занятие</w:t>
      </w:r>
    </w:p>
    <w:p w:rsidR="00B771EC" w:rsidRDefault="00B771EC" w:rsidP="00965218">
      <w:pPr>
        <w:spacing w:after="0" w:line="312" w:lineRule="atLeast"/>
        <w:ind w:left="708"/>
        <w:jc w:val="center"/>
        <w:textAlignment w:val="baseline"/>
        <w:rPr>
          <w:rFonts w:ascii="Times New Roman" w:hAnsi="Times New Roman" w:cs="Times New Roman"/>
          <w:b/>
        </w:rPr>
      </w:pPr>
    </w:p>
    <w:p w:rsidR="00CA768A" w:rsidRPr="00EE6FA1" w:rsidRDefault="00CA768A" w:rsidP="00CA768A">
      <w:pPr>
        <w:jc w:val="center"/>
        <w:rPr>
          <w:rFonts w:ascii="Times New Roman" w:eastAsia="Times New Roman" w:hAnsi="Times New Roman" w:cs="Times New Roman"/>
          <w:b/>
          <w:sz w:val="24"/>
          <w:szCs w:val="24"/>
          <w:lang w:eastAsia="ru-RU"/>
        </w:rPr>
      </w:pPr>
      <w:r w:rsidRPr="00EE6FA1">
        <w:rPr>
          <w:rFonts w:ascii="Times New Roman" w:eastAsia="Times New Roman" w:hAnsi="Times New Roman" w:cs="Times New Roman"/>
          <w:b/>
          <w:sz w:val="24"/>
          <w:szCs w:val="24"/>
          <w:lang w:eastAsia="ru-RU"/>
        </w:rPr>
        <w:t>КАЛЕНДАРНЫЙ УЧЕБНЫЙ ГРАФИК на первый год обучения</w:t>
      </w:r>
    </w:p>
    <w:tbl>
      <w:tblPr>
        <w:tblStyle w:val="ad"/>
        <w:tblW w:w="0" w:type="auto"/>
        <w:tblLayout w:type="fixed"/>
        <w:tblLook w:val="04A0"/>
      </w:tblPr>
      <w:tblGrid>
        <w:gridCol w:w="1101"/>
        <w:gridCol w:w="699"/>
        <w:gridCol w:w="860"/>
        <w:gridCol w:w="992"/>
        <w:gridCol w:w="851"/>
        <w:gridCol w:w="850"/>
        <w:gridCol w:w="7229"/>
        <w:gridCol w:w="993"/>
        <w:gridCol w:w="1667"/>
      </w:tblGrid>
      <w:tr w:rsidR="00CA768A" w:rsidTr="00465CEF">
        <w:tc>
          <w:tcPr>
            <w:tcW w:w="1101" w:type="dxa"/>
          </w:tcPr>
          <w:p w:rsidR="00CA768A" w:rsidRDefault="00CA768A" w:rsidP="001F0263">
            <w:pPr>
              <w:jc w:val="center"/>
              <w:rPr>
                <w:rFonts w:ascii="Times New Roman" w:hAnsi="Times New Roman" w:cs="Times New Roman"/>
                <w:b/>
                <w:sz w:val="24"/>
                <w:szCs w:val="24"/>
              </w:rPr>
            </w:pPr>
            <w:r>
              <w:rPr>
                <w:rFonts w:ascii="Times New Roman" w:hAnsi="Times New Roman" w:cs="Times New Roman"/>
                <w:b/>
                <w:sz w:val="24"/>
                <w:szCs w:val="24"/>
              </w:rPr>
              <w:t>№ урока</w:t>
            </w:r>
          </w:p>
        </w:tc>
        <w:tc>
          <w:tcPr>
            <w:tcW w:w="699" w:type="dxa"/>
          </w:tcPr>
          <w:p w:rsidR="00CA768A" w:rsidRDefault="00CA768A" w:rsidP="001F0263">
            <w:pPr>
              <w:rPr>
                <w:rFonts w:ascii="Times New Roman" w:hAnsi="Times New Roman" w:cs="Times New Roman"/>
                <w:b/>
                <w:sz w:val="24"/>
                <w:szCs w:val="24"/>
              </w:rPr>
            </w:pPr>
            <w:r>
              <w:rPr>
                <w:rFonts w:ascii="Times New Roman" w:hAnsi="Times New Roman" w:cs="Times New Roman"/>
                <w:b/>
                <w:sz w:val="24"/>
                <w:szCs w:val="24"/>
              </w:rPr>
              <w:t xml:space="preserve">месяц </w:t>
            </w:r>
          </w:p>
        </w:tc>
        <w:tc>
          <w:tcPr>
            <w:tcW w:w="860" w:type="dxa"/>
          </w:tcPr>
          <w:p w:rsidR="00CA768A" w:rsidRDefault="00CA768A" w:rsidP="001F0263">
            <w:pPr>
              <w:jc w:val="center"/>
              <w:rPr>
                <w:rFonts w:ascii="Times New Roman" w:hAnsi="Times New Roman" w:cs="Times New Roman"/>
                <w:b/>
                <w:sz w:val="24"/>
                <w:szCs w:val="24"/>
              </w:rPr>
            </w:pPr>
            <w:r>
              <w:rPr>
                <w:rFonts w:ascii="Times New Roman" w:hAnsi="Times New Roman" w:cs="Times New Roman"/>
                <w:b/>
                <w:sz w:val="24"/>
                <w:szCs w:val="24"/>
              </w:rPr>
              <w:t>число</w:t>
            </w:r>
          </w:p>
        </w:tc>
        <w:tc>
          <w:tcPr>
            <w:tcW w:w="992" w:type="dxa"/>
          </w:tcPr>
          <w:p w:rsidR="00CA768A" w:rsidRDefault="00CA768A" w:rsidP="001F0263">
            <w:pPr>
              <w:jc w:val="center"/>
              <w:rPr>
                <w:rFonts w:ascii="Times New Roman" w:hAnsi="Times New Roman" w:cs="Times New Roman"/>
                <w:b/>
                <w:sz w:val="24"/>
                <w:szCs w:val="24"/>
              </w:rPr>
            </w:pPr>
            <w:r>
              <w:rPr>
                <w:rFonts w:ascii="Times New Roman" w:hAnsi="Times New Roman" w:cs="Times New Roman"/>
                <w:b/>
                <w:sz w:val="24"/>
                <w:szCs w:val="24"/>
              </w:rPr>
              <w:t>Время проведения</w:t>
            </w:r>
          </w:p>
        </w:tc>
        <w:tc>
          <w:tcPr>
            <w:tcW w:w="851" w:type="dxa"/>
          </w:tcPr>
          <w:p w:rsidR="00CA768A" w:rsidRPr="00125E30" w:rsidRDefault="00CA768A" w:rsidP="001F0263">
            <w:pPr>
              <w:jc w:val="center"/>
              <w:rPr>
                <w:rFonts w:ascii="Times New Roman" w:hAnsi="Times New Roman" w:cs="Times New Roman"/>
                <w:b/>
                <w:sz w:val="24"/>
                <w:szCs w:val="24"/>
              </w:rPr>
            </w:pPr>
            <w:r w:rsidRPr="00125E30">
              <w:rPr>
                <w:rFonts w:ascii="Times New Roman" w:hAnsi="Times New Roman" w:cs="Times New Roman"/>
                <w:b/>
                <w:sz w:val="24"/>
                <w:szCs w:val="24"/>
              </w:rPr>
              <w:t xml:space="preserve">Форма занятия </w:t>
            </w:r>
          </w:p>
        </w:tc>
        <w:tc>
          <w:tcPr>
            <w:tcW w:w="850" w:type="dxa"/>
          </w:tcPr>
          <w:p w:rsidR="00CA768A" w:rsidRDefault="00CA768A" w:rsidP="001F0263">
            <w:pPr>
              <w:jc w:val="center"/>
              <w:rPr>
                <w:rFonts w:ascii="Times New Roman" w:hAnsi="Times New Roman" w:cs="Times New Roman"/>
                <w:b/>
                <w:sz w:val="24"/>
                <w:szCs w:val="24"/>
              </w:rPr>
            </w:pPr>
            <w:r>
              <w:rPr>
                <w:rFonts w:ascii="Times New Roman" w:hAnsi="Times New Roman" w:cs="Times New Roman"/>
                <w:b/>
                <w:sz w:val="24"/>
                <w:szCs w:val="24"/>
              </w:rPr>
              <w:t>Кол-во часов</w:t>
            </w:r>
          </w:p>
        </w:tc>
        <w:tc>
          <w:tcPr>
            <w:tcW w:w="7229" w:type="dxa"/>
          </w:tcPr>
          <w:p w:rsidR="00CA768A" w:rsidRDefault="00CA768A" w:rsidP="001F0263">
            <w:pPr>
              <w:jc w:val="center"/>
              <w:rPr>
                <w:rFonts w:ascii="Times New Roman" w:hAnsi="Times New Roman" w:cs="Times New Roman"/>
                <w:b/>
                <w:sz w:val="24"/>
                <w:szCs w:val="24"/>
              </w:rPr>
            </w:pPr>
            <w:r>
              <w:rPr>
                <w:rFonts w:ascii="Times New Roman" w:hAnsi="Times New Roman" w:cs="Times New Roman"/>
                <w:b/>
                <w:sz w:val="24"/>
                <w:szCs w:val="24"/>
              </w:rPr>
              <w:t>Тема занятия</w:t>
            </w:r>
          </w:p>
        </w:tc>
        <w:tc>
          <w:tcPr>
            <w:tcW w:w="993" w:type="dxa"/>
          </w:tcPr>
          <w:p w:rsidR="00CA768A" w:rsidRDefault="00CA768A" w:rsidP="001F0263">
            <w:pPr>
              <w:jc w:val="center"/>
              <w:rPr>
                <w:rFonts w:ascii="Times New Roman" w:hAnsi="Times New Roman" w:cs="Times New Roman"/>
                <w:b/>
                <w:sz w:val="24"/>
                <w:szCs w:val="24"/>
              </w:rPr>
            </w:pPr>
            <w:r>
              <w:rPr>
                <w:rFonts w:ascii="Times New Roman" w:hAnsi="Times New Roman" w:cs="Times New Roman"/>
                <w:b/>
                <w:sz w:val="24"/>
                <w:szCs w:val="24"/>
              </w:rPr>
              <w:t>Место проведения</w:t>
            </w:r>
          </w:p>
        </w:tc>
        <w:tc>
          <w:tcPr>
            <w:tcW w:w="1667" w:type="dxa"/>
          </w:tcPr>
          <w:p w:rsidR="00CA768A" w:rsidRPr="0022775A" w:rsidRDefault="00CA768A" w:rsidP="001F0263">
            <w:pPr>
              <w:jc w:val="center"/>
              <w:rPr>
                <w:rFonts w:ascii="Times New Roman" w:hAnsi="Times New Roman" w:cs="Times New Roman"/>
                <w:b/>
              </w:rPr>
            </w:pPr>
            <w:r w:rsidRPr="0022775A">
              <w:rPr>
                <w:rFonts w:ascii="Times New Roman" w:hAnsi="Times New Roman" w:cs="Times New Roman"/>
                <w:b/>
              </w:rPr>
              <w:t>Форма контроля</w:t>
            </w:r>
          </w:p>
        </w:tc>
      </w:tr>
      <w:tr w:rsidR="00CA768A" w:rsidTr="00465CEF">
        <w:tc>
          <w:tcPr>
            <w:tcW w:w="1101" w:type="dxa"/>
          </w:tcPr>
          <w:p w:rsidR="00CA768A" w:rsidRDefault="00CA768A" w:rsidP="001F0263">
            <w:pPr>
              <w:jc w:val="center"/>
              <w:rPr>
                <w:rFonts w:ascii="Times New Roman" w:hAnsi="Times New Roman" w:cs="Times New Roman"/>
                <w:b/>
                <w:sz w:val="24"/>
                <w:szCs w:val="24"/>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b/>
                <w:sz w:val="20"/>
                <w:szCs w:val="20"/>
              </w:rPr>
            </w:pPr>
          </w:p>
        </w:tc>
        <w:tc>
          <w:tcPr>
            <w:tcW w:w="850" w:type="dxa"/>
          </w:tcPr>
          <w:p w:rsidR="00CA768A" w:rsidRPr="00B34E24" w:rsidRDefault="00CA768A" w:rsidP="001F0263">
            <w:pPr>
              <w:rPr>
                <w:rFonts w:ascii="Times New Roman" w:hAnsi="Times New Roman" w:cs="Times New Roman"/>
                <w:b/>
                <w:sz w:val="24"/>
                <w:szCs w:val="24"/>
              </w:rPr>
            </w:pPr>
            <w:r>
              <w:rPr>
                <w:rFonts w:ascii="Times New Roman" w:hAnsi="Times New Roman" w:cs="Times New Roman"/>
                <w:b/>
                <w:sz w:val="24"/>
                <w:szCs w:val="24"/>
              </w:rPr>
              <w:t>10</w:t>
            </w:r>
          </w:p>
        </w:tc>
        <w:tc>
          <w:tcPr>
            <w:tcW w:w="7229" w:type="dxa"/>
          </w:tcPr>
          <w:p w:rsidR="00CA768A" w:rsidRPr="00B34E24" w:rsidRDefault="00CA768A" w:rsidP="001F0263">
            <w:pPr>
              <w:rPr>
                <w:rFonts w:ascii="Times New Roman" w:hAnsi="Times New Roman" w:cs="Times New Roman"/>
                <w:b/>
                <w:i/>
                <w:sz w:val="24"/>
                <w:szCs w:val="24"/>
              </w:rPr>
            </w:pPr>
            <w:r>
              <w:rPr>
                <w:rFonts w:ascii="Times New Roman" w:hAnsi="Times New Roman" w:cs="Times New Roman"/>
                <w:b/>
                <w:i/>
                <w:sz w:val="24"/>
                <w:szCs w:val="24"/>
              </w:rPr>
              <w:t>Работа с цветом.</w:t>
            </w:r>
          </w:p>
        </w:tc>
        <w:tc>
          <w:tcPr>
            <w:tcW w:w="993" w:type="dxa"/>
          </w:tcPr>
          <w:p w:rsidR="00CA768A" w:rsidRDefault="00CA768A" w:rsidP="001F0263">
            <w:pPr>
              <w:jc w:val="center"/>
              <w:rPr>
                <w:rFonts w:ascii="Times New Roman" w:hAnsi="Times New Roman" w:cs="Times New Roman"/>
                <w:b/>
                <w:sz w:val="24"/>
                <w:szCs w:val="24"/>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r w:rsidRPr="001D3CC9">
              <w:rPr>
                <w:rFonts w:ascii="Times New Roman" w:hAnsi="Times New Roman" w:cs="Times New Roman"/>
                <w:sz w:val="24"/>
                <w:szCs w:val="24"/>
              </w:rPr>
              <w:t>1-2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Pr="0034668F" w:rsidRDefault="00CA768A" w:rsidP="001F0263">
            <w:pPr>
              <w:rPr>
                <w:rFonts w:ascii="Times New Roman" w:hAnsi="Times New Roman" w:cs="Times New Roman"/>
                <w:sz w:val="24"/>
                <w:szCs w:val="24"/>
              </w:rPr>
            </w:pPr>
            <w:r w:rsidRPr="0034668F">
              <w:rPr>
                <w:rFonts w:ascii="Times New Roman" w:hAnsi="Times New Roman" w:cs="Times New Roman"/>
                <w:sz w:val="24"/>
                <w:szCs w:val="24"/>
              </w:rPr>
              <w:t>2</w:t>
            </w:r>
          </w:p>
        </w:tc>
        <w:tc>
          <w:tcPr>
            <w:tcW w:w="7229" w:type="dxa"/>
          </w:tcPr>
          <w:p w:rsidR="00CA768A" w:rsidRPr="0034668F" w:rsidRDefault="00CA768A" w:rsidP="001F0263">
            <w:pPr>
              <w:rPr>
                <w:rFonts w:ascii="Times New Roman" w:hAnsi="Times New Roman" w:cs="Times New Roman"/>
                <w:i/>
                <w:sz w:val="24"/>
                <w:szCs w:val="24"/>
              </w:rPr>
            </w:pPr>
            <w:r>
              <w:rPr>
                <w:rFonts w:ascii="Times New Roman" w:eastAsia="Times New Roman" w:hAnsi="Times New Roman" w:cs="Times New Roman"/>
                <w:lang w:eastAsia="ru-RU"/>
              </w:rPr>
              <w:t xml:space="preserve">Вводное занятие. </w:t>
            </w:r>
            <w:r w:rsidRPr="00A65C03">
              <w:rPr>
                <w:rFonts w:ascii="Times New Roman" w:eastAsia="Times New Roman" w:hAnsi="Times New Roman" w:cs="Times New Roman"/>
                <w:lang w:eastAsia="ru-RU"/>
              </w:rPr>
              <w:t xml:space="preserve">Путешествие по стране </w:t>
            </w:r>
            <w:proofErr w:type="spellStart"/>
            <w:r w:rsidRPr="00A65C03">
              <w:rPr>
                <w:rFonts w:ascii="Times New Roman" w:eastAsia="Times New Roman" w:hAnsi="Times New Roman" w:cs="Times New Roman"/>
                <w:lang w:eastAsia="ru-RU"/>
              </w:rPr>
              <w:t>Рисовандии.Непрозрачные</w:t>
            </w:r>
            <w:proofErr w:type="spellEnd"/>
            <w:r w:rsidRPr="00A65C03">
              <w:rPr>
                <w:rFonts w:ascii="Times New Roman" w:eastAsia="Times New Roman" w:hAnsi="Times New Roman" w:cs="Times New Roman"/>
                <w:lang w:eastAsia="ru-RU"/>
              </w:rPr>
              <w:t xml:space="preserve"> гуашевые и прозрачные </w:t>
            </w:r>
            <w:proofErr w:type="spellStart"/>
            <w:r w:rsidRPr="00A65C03">
              <w:rPr>
                <w:rFonts w:ascii="Times New Roman" w:eastAsia="Times New Roman" w:hAnsi="Times New Roman" w:cs="Times New Roman"/>
                <w:lang w:eastAsia="ru-RU"/>
              </w:rPr>
              <w:t>акварельные.Сказка</w:t>
            </w:r>
            <w:proofErr w:type="spellEnd"/>
            <w:r w:rsidRPr="00A65C03">
              <w:rPr>
                <w:rFonts w:ascii="Times New Roman" w:eastAsia="Times New Roman" w:hAnsi="Times New Roman" w:cs="Times New Roman"/>
                <w:lang w:eastAsia="ru-RU"/>
              </w:rPr>
              <w:t xml:space="preserve"> про краски «Кто главнее?».Основные хроматические цвета (три волшебных краски).Раскрашивание подвижной игрушки – самоделки.</w:t>
            </w:r>
          </w:p>
        </w:tc>
        <w:tc>
          <w:tcPr>
            <w:tcW w:w="993" w:type="dxa"/>
          </w:tcPr>
          <w:p w:rsidR="00CA768A" w:rsidRPr="00F81A37" w:rsidRDefault="00CA768A" w:rsidP="001F0263">
            <w:pPr>
              <w:jc w:val="center"/>
              <w:rPr>
                <w:rFonts w:ascii="Times New Roman" w:hAnsi="Times New Roman" w:cs="Times New Roman"/>
                <w:b/>
                <w:sz w:val="18"/>
                <w:szCs w:val="18"/>
              </w:rPr>
            </w:pPr>
            <w:r w:rsidRPr="00F81A37">
              <w:rPr>
                <w:rFonts w:ascii="Times New Roman" w:hAnsi="Times New Roman" w:cs="Times New Roman"/>
                <w:color w:val="000000"/>
                <w:sz w:val="18"/>
                <w:szCs w:val="18"/>
                <w:shd w:val="clear" w:color="auto" w:fill="FFFFFF"/>
              </w:rPr>
              <w:t>118 ИЗО-студия</w:t>
            </w: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3-4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Pr="0034668F" w:rsidRDefault="00CA768A" w:rsidP="001F0263">
            <w:pPr>
              <w:rPr>
                <w:rFonts w:ascii="Times New Roman" w:hAnsi="Times New Roman" w:cs="Times New Roman"/>
                <w:sz w:val="24"/>
                <w:szCs w:val="24"/>
              </w:rPr>
            </w:pPr>
            <w:r>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Составные цвета. Смешивание основных красок для получения составных (техника лессировки, пуантилизма, «а-ля прима»).</w:t>
            </w:r>
          </w:p>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Способ рисования «по мокрому фону».В царстве </w:t>
            </w:r>
            <w:proofErr w:type="spellStart"/>
            <w:r w:rsidRPr="00A65C03">
              <w:rPr>
                <w:rFonts w:ascii="Times New Roman" w:eastAsia="Times New Roman" w:hAnsi="Times New Roman" w:cs="Times New Roman"/>
                <w:lang w:eastAsia="ru-RU"/>
              </w:rPr>
              <w:t>Солнца.Теплая</w:t>
            </w:r>
            <w:proofErr w:type="spellEnd"/>
            <w:r w:rsidRPr="00A65C03">
              <w:rPr>
                <w:rFonts w:ascii="Times New Roman" w:eastAsia="Times New Roman" w:hAnsi="Times New Roman" w:cs="Times New Roman"/>
                <w:lang w:eastAsia="ru-RU"/>
              </w:rPr>
              <w:t xml:space="preserve"> цветовая </w:t>
            </w:r>
            <w:proofErr w:type="spellStart"/>
            <w:r w:rsidRPr="00A65C03">
              <w:rPr>
                <w:rFonts w:ascii="Times New Roman" w:eastAsia="Times New Roman" w:hAnsi="Times New Roman" w:cs="Times New Roman"/>
                <w:lang w:eastAsia="ru-RU"/>
              </w:rPr>
              <w:lastRenderedPageBreak/>
              <w:t>гамма.Закреплять</w:t>
            </w:r>
            <w:proofErr w:type="spellEnd"/>
            <w:r w:rsidRPr="00A65C03">
              <w:rPr>
                <w:rFonts w:ascii="Times New Roman" w:eastAsia="Times New Roman" w:hAnsi="Times New Roman" w:cs="Times New Roman"/>
                <w:lang w:eastAsia="ru-RU"/>
              </w:rPr>
              <w:t xml:space="preserve"> знание детьми разных оттенков.</w:t>
            </w:r>
          </w:p>
          <w:p w:rsidR="00CA768A" w:rsidRPr="0034668F" w:rsidRDefault="00CA768A" w:rsidP="001F0263">
            <w:pPr>
              <w:rPr>
                <w:rFonts w:ascii="Times New Roman" w:hAnsi="Times New Roman" w:cs="Times New Roman"/>
                <w:i/>
                <w:sz w:val="24"/>
                <w:szCs w:val="24"/>
              </w:rPr>
            </w:pPr>
            <w:r w:rsidRPr="00A65C03">
              <w:rPr>
                <w:rFonts w:ascii="Times New Roman" w:eastAsia="Times New Roman" w:hAnsi="Times New Roman" w:cs="Times New Roman"/>
                <w:lang w:eastAsia="ru-RU"/>
              </w:rPr>
              <w:t>Художественное конструирование здания из геометрических элементов с соответствующей дорисовкой, украшениями.</w:t>
            </w:r>
          </w:p>
        </w:tc>
        <w:tc>
          <w:tcPr>
            <w:tcW w:w="993" w:type="dxa"/>
          </w:tcPr>
          <w:p w:rsidR="00CA768A" w:rsidRDefault="00CA768A" w:rsidP="001F0263">
            <w:r w:rsidRPr="009842BB">
              <w:rPr>
                <w:rFonts w:ascii="Times New Roman" w:hAnsi="Times New Roman" w:cs="Times New Roman"/>
                <w:color w:val="000000"/>
                <w:sz w:val="20"/>
                <w:szCs w:val="20"/>
                <w:shd w:val="clear" w:color="auto" w:fill="FFFFFF"/>
              </w:rPr>
              <w:lastRenderedPageBreak/>
              <w:t>118 ИЗО-студия</w:t>
            </w:r>
          </w:p>
        </w:tc>
        <w:tc>
          <w:tcPr>
            <w:tcW w:w="1667" w:type="dxa"/>
          </w:tcPr>
          <w:p w:rsidR="00CA768A" w:rsidRPr="0022775A" w:rsidRDefault="00CA768A" w:rsidP="001F0263">
            <w:pPr>
              <w:rPr>
                <w:rFonts w:ascii="Times New Roman" w:hAnsi="Times New Roman" w:cs="Times New Roman"/>
              </w:rPr>
            </w:pPr>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5-6</w:t>
            </w:r>
          </w:p>
          <w:p w:rsidR="00CA768A" w:rsidRDefault="00CA768A" w:rsidP="001F0263">
            <w:pPr>
              <w:rPr>
                <w:rFonts w:ascii="Times New Roman" w:eastAsia="Times New Roman" w:hAnsi="Times New Roman" w:cs="Times New Roman"/>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Pr="0034668F" w:rsidRDefault="00CA768A" w:rsidP="001F0263">
            <w:pPr>
              <w:rPr>
                <w:rFonts w:ascii="Times New Roman" w:hAnsi="Times New Roman" w:cs="Times New Roman"/>
                <w:sz w:val="24"/>
                <w:szCs w:val="24"/>
              </w:rPr>
            </w:pPr>
            <w:r>
              <w:rPr>
                <w:rFonts w:ascii="Times New Roman" w:hAnsi="Times New Roman" w:cs="Times New Roman"/>
                <w:sz w:val="24"/>
                <w:szCs w:val="24"/>
              </w:rPr>
              <w:t>2</w:t>
            </w:r>
          </w:p>
        </w:tc>
        <w:tc>
          <w:tcPr>
            <w:tcW w:w="7229" w:type="dxa"/>
          </w:tcPr>
          <w:p w:rsidR="00CA768A" w:rsidRPr="0034668F" w:rsidRDefault="00CA768A" w:rsidP="001F0263">
            <w:pPr>
              <w:rPr>
                <w:rFonts w:ascii="Times New Roman" w:hAnsi="Times New Roman" w:cs="Times New Roman"/>
                <w:i/>
                <w:sz w:val="24"/>
                <w:szCs w:val="24"/>
              </w:rPr>
            </w:pPr>
            <w:r w:rsidRPr="00A65C03">
              <w:rPr>
                <w:rFonts w:ascii="Times New Roman" w:eastAsia="Times New Roman" w:hAnsi="Times New Roman" w:cs="Times New Roman"/>
                <w:lang w:eastAsia="ru-RU"/>
              </w:rPr>
              <w:t>В царстве Солнца.Теплая цветовая гамма.Закреплять знание детьми разных оттенков.Художественное конструирование здания из геометрических элементов с соответствующей дорисовкой, украшениями.В царстве Льда.Холодная цветовая гамма.Острые и плавные формы предметов.Раскрашивание силуэтов дворцов для Феи Льдинки, украшение.</w:t>
            </w:r>
          </w:p>
        </w:tc>
        <w:tc>
          <w:tcPr>
            <w:tcW w:w="993" w:type="dxa"/>
          </w:tcPr>
          <w:p w:rsidR="00CA768A" w:rsidRDefault="00CA768A" w:rsidP="001F0263">
            <w:r w:rsidRPr="009842BB">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7-8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roofErr w:type="spellStart"/>
            <w:r w:rsidRPr="00125E30">
              <w:rPr>
                <w:rFonts w:ascii="Times New Roman" w:hAnsi="Times New Roman" w:cs="Times New Roman"/>
                <w:sz w:val="20"/>
                <w:szCs w:val="20"/>
              </w:rPr>
              <w:t>самост</w:t>
            </w:r>
            <w:proofErr w:type="spellEnd"/>
            <w:r w:rsidRPr="00125E30">
              <w:rPr>
                <w:rFonts w:ascii="Times New Roman" w:hAnsi="Times New Roman" w:cs="Times New Roman"/>
                <w:sz w:val="20"/>
                <w:szCs w:val="20"/>
              </w:rPr>
              <w:t xml:space="preserve"> раб</w:t>
            </w:r>
          </w:p>
        </w:tc>
        <w:tc>
          <w:tcPr>
            <w:tcW w:w="850" w:type="dxa"/>
          </w:tcPr>
          <w:p w:rsidR="00CA768A" w:rsidRPr="0034668F" w:rsidRDefault="00CA768A" w:rsidP="001F0263">
            <w:pPr>
              <w:rPr>
                <w:rFonts w:ascii="Times New Roman" w:hAnsi="Times New Roman" w:cs="Times New Roman"/>
                <w:sz w:val="24"/>
                <w:szCs w:val="24"/>
              </w:rPr>
            </w:pPr>
            <w:r>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 царстве Льда.Холодная цветовая гамма.Острые и плавные формы предметов.Раскрашивание силуэтов дворцов для Феи Льдинки, украшение.Сказка о красках, веселых и грустных.Последовательность цветового спектра, знание основных и составных цветов.</w:t>
            </w:r>
          </w:p>
          <w:p w:rsidR="00CA768A" w:rsidRPr="0034668F" w:rsidRDefault="00CA768A" w:rsidP="001F0263">
            <w:pPr>
              <w:rPr>
                <w:rFonts w:ascii="Times New Roman" w:hAnsi="Times New Roman" w:cs="Times New Roman"/>
                <w:i/>
                <w:sz w:val="24"/>
                <w:szCs w:val="24"/>
              </w:rPr>
            </w:pPr>
          </w:p>
        </w:tc>
        <w:tc>
          <w:tcPr>
            <w:tcW w:w="993" w:type="dxa"/>
          </w:tcPr>
          <w:p w:rsidR="00CA768A" w:rsidRDefault="00CA768A" w:rsidP="001F0263">
            <w:r w:rsidRPr="009842BB">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9-10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Pr="0034668F" w:rsidRDefault="00CA768A" w:rsidP="001F0263">
            <w:pPr>
              <w:rPr>
                <w:rFonts w:ascii="Times New Roman" w:hAnsi="Times New Roman" w:cs="Times New Roman"/>
                <w:sz w:val="24"/>
                <w:szCs w:val="24"/>
              </w:rPr>
            </w:pPr>
            <w:r>
              <w:rPr>
                <w:rFonts w:ascii="Times New Roman" w:hAnsi="Times New Roman" w:cs="Times New Roman"/>
                <w:sz w:val="24"/>
                <w:szCs w:val="24"/>
              </w:rPr>
              <w:t>2</w:t>
            </w:r>
          </w:p>
        </w:tc>
        <w:tc>
          <w:tcPr>
            <w:tcW w:w="7229" w:type="dxa"/>
          </w:tcPr>
          <w:p w:rsidR="00CA768A" w:rsidRPr="00125E30" w:rsidRDefault="00CA768A" w:rsidP="00125E30">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Сказка о красках, веселых и грустных.Последовательность цветового спектра, знание основных и составных </w:t>
            </w:r>
            <w:proofErr w:type="spellStart"/>
            <w:r w:rsidRPr="00A65C03">
              <w:rPr>
                <w:rFonts w:ascii="Times New Roman" w:eastAsia="Times New Roman" w:hAnsi="Times New Roman" w:cs="Times New Roman"/>
                <w:lang w:eastAsia="ru-RU"/>
              </w:rPr>
              <w:t>цветов.Проектная</w:t>
            </w:r>
            <w:proofErr w:type="spellEnd"/>
            <w:r w:rsidRPr="00A65C03">
              <w:rPr>
                <w:rFonts w:ascii="Times New Roman" w:eastAsia="Times New Roman" w:hAnsi="Times New Roman" w:cs="Times New Roman"/>
                <w:lang w:eastAsia="ru-RU"/>
              </w:rPr>
              <w:t xml:space="preserve"> работа.«Осенние листья».Сказка о фломастерах и цветных карандашах. Яркие, звонкие и нежные </w:t>
            </w:r>
            <w:r w:rsidR="00125E30">
              <w:rPr>
                <w:rFonts w:ascii="Times New Roman" w:eastAsia="Times New Roman" w:hAnsi="Times New Roman" w:cs="Times New Roman"/>
                <w:lang w:eastAsia="ru-RU"/>
              </w:rPr>
              <w:t>краски. Смешивание двух техник.</w:t>
            </w:r>
          </w:p>
        </w:tc>
        <w:tc>
          <w:tcPr>
            <w:tcW w:w="993" w:type="dxa"/>
          </w:tcPr>
          <w:p w:rsidR="00CA768A" w:rsidRDefault="00CA768A" w:rsidP="001F0263">
            <w:r w:rsidRPr="009842BB">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sidRPr="00140B0A">
              <w:rPr>
                <w:rFonts w:ascii="Times New Roman" w:hAnsi="Times New Roman" w:cs="Times New Roman"/>
                <w:b/>
                <w:sz w:val="24"/>
                <w:szCs w:val="24"/>
              </w:rPr>
              <w:t>10</w:t>
            </w:r>
          </w:p>
        </w:tc>
        <w:tc>
          <w:tcPr>
            <w:tcW w:w="7229" w:type="dxa"/>
          </w:tcPr>
          <w:p w:rsidR="00CA768A" w:rsidRPr="0034668F" w:rsidRDefault="00CA768A" w:rsidP="001F0263">
            <w:pPr>
              <w:rPr>
                <w:rFonts w:ascii="Times New Roman" w:hAnsi="Times New Roman" w:cs="Times New Roman"/>
                <w:i/>
                <w:sz w:val="24"/>
                <w:szCs w:val="24"/>
              </w:rPr>
            </w:pPr>
            <w:r w:rsidRPr="004A7CCF">
              <w:rPr>
                <w:rFonts w:ascii="Times New Roman" w:eastAsia="Times New Roman" w:hAnsi="Times New Roman" w:cs="Times New Roman"/>
                <w:b/>
                <w:lang w:eastAsia="ru-RU"/>
              </w:rPr>
              <w:t>Работа над линией.Многообразие линий</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r>
              <w:rPr>
                <w:rFonts w:ascii="Times New Roman" w:hAnsi="Times New Roman" w:cs="Times New Roman"/>
                <w:sz w:val="24"/>
                <w:szCs w:val="24"/>
              </w:rPr>
              <w:t>11-12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3C521F">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 гости к кисточкам.Приемы работы с кистью (всей кистью, концом).Виды линий, их характер и движение на бумаге и в музыке.Сказка о простом карандаше и резинке.Способы передачи тона с помощью штриховки.Рисование гнезда «сеточкой», шерсти котика – короткими штрихами. Графика.</w:t>
            </w:r>
          </w:p>
        </w:tc>
        <w:tc>
          <w:tcPr>
            <w:tcW w:w="993" w:type="dxa"/>
          </w:tcPr>
          <w:p w:rsidR="00CA768A" w:rsidRDefault="00CA768A" w:rsidP="001F0263">
            <w:r w:rsidRPr="00AD3724">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r>
              <w:rPr>
                <w:rFonts w:ascii="Times New Roman" w:hAnsi="Times New Roman" w:cs="Times New Roman"/>
                <w:sz w:val="24"/>
                <w:szCs w:val="24"/>
              </w:rPr>
              <w:t>13-14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3C521F">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Волшебная страна Игрушек.</w:t>
            </w:r>
            <w:r>
              <w:rPr>
                <w:rFonts w:ascii="Times New Roman" w:eastAsia="Times New Roman" w:hAnsi="Times New Roman" w:cs="Times New Roman"/>
                <w:lang w:eastAsia="ru-RU"/>
              </w:rPr>
              <w:t xml:space="preserve"> Рисунок </w:t>
            </w:r>
            <w:r w:rsidRPr="00A65C03">
              <w:rPr>
                <w:rFonts w:ascii="Times New Roman" w:eastAsia="Times New Roman" w:hAnsi="Times New Roman" w:cs="Times New Roman"/>
                <w:lang w:eastAsia="ru-RU"/>
              </w:rPr>
              <w:t xml:space="preserve"> игрушки.Игрушечные пе</w:t>
            </w:r>
            <w:r>
              <w:rPr>
                <w:rFonts w:ascii="Times New Roman" w:eastAsia="Times New Roman" w:hAnsi="Times New Roman" w:cs="Times New Roman"/>
                <w:lang w:eastAsia="ru-RU"/>
              </w:rPr>
              <w:t xml:space="preserve">тушки </w:t>
            </w:r>
            <w:r w:rsidRPr="00A65C03">
              <w:rPr>
                <w:rFonts w:ascii="Times New Roman" w:eastAsia="Times New Roman" w:hAnsi="Times New Roman" w:cs="Times New Roman"/>
                <w:lang w:eastAsia="ru-RU"/>
              </w:rPr>
              <w:t>Разнообразие форм предметов, возможности линий.Закрепить знание контрастных цветов.Роспись  петушков.</w:t>
            </w:r>
          </w:p>
        </w:tc>
        <w:tc>
          <w:tcPr>
            <w:tcW w:w="993" w:type="dxa"/>
          </w:tcPr>
          <w:p w:rsidR="00CA768A" w:rsidRDefault="00CA768A" w:rsidP="001F0263">
            <w:r w:rsidRPr="00AD3724">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r>
              <w:rPr>
                <w:rFonts w:ascii="Times New Roman" w:hAnsi="Times New Roman" w:cs="Times New Roman"/>
                <w:sz w:val="24"/>
                <w:szCs w:val="24"/>
              </w:rPr>
              <w:t>15-16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3C521F">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Игрушечные пе</w:t>
            </w:r>
            <w:r>
              <w:rPr>
                <w:rFonts w:ascii="Times New Roman" w:eastAsia="Times New Roman" w:hAnsi="Times New Roman" w:cs="Times New Roman"/>
                <w:lang w:eastAsia="ru-RU"/>
              </w:rPr>
              <w:t xml:space="preserve">тушки.  </w:t>
            </w:r>
            <w:r w:rsidRPr="00A65C03">
              <w:rPr>
                <w:rFonts w:ascii="Times New Roman" w:eastAsia="Times New Roman" w:hAnsi="Times New Roman" w:cs="Times New Roman"/>
                <w:lang w:eastAsia="ru-RU"/>
              </w:rPr>
              <w:t>Разнообразие форм предметов, возможности линий.Закрепить знание контрастных цветов.Роспись  петушков.</w:t>
            </w:r>
          </w:p>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 гости к кисточкам.Приемы работы с кистью (всей кистью, концом).Виды линий, их характер и движение на бумаге и в музыке.</w:t>
            </w:r>
          </w:p>
        </w:tc>
        <w:tc>
          <w:tcPr>
            <w:tcW w:w="993" w:type="dxa"/>
          </w:tcPr>
          <w:p w:rsidR="00CA768A" w:rsidRDefault="00CA768A" w:rsidP="001F0263">
            <w:r w:rsidRPr="00AD3724">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r>
              <w:rPr>
                <w:rFonts w:ascii="Times New Roman" w:hAnsi="Times New Roman" w:cs="Times New Roman"/>
                <w:sz w:val="24"/>
                <w:szCs w:val="24"/>
              </w:rPr>
              <w:t>17-18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3C521F">
              <w:rPr>
                <w:rFonts w:ascii="Times New Roman" w:hAnsi="Times New Roman" w:cs="Times New Roman"/>
                <w:sz w:val="24"/>
                <w:szCs w:val="24"/>
              </w:rPr>
              <w:t>2</w:t>
            </w:r>
          </w:p>
        </w:tc>
        <w:tc>
          <w:tcPr>
            <w:tcW w:w="7229" w:type="dxa"/>
          </w:tcPr>
          <w:p w:rsidR="00CA768A"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Принципы построения орнамента .Ритм линий. Развитие ассоциативного мышления.1)    Рисование бордюров.</w:t>
            </w:r>
          </w:p>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2)    Роспись посудных форм.</w:t>
            </w:r>
          </w:p>
        </w:tc>
        <w:tc>
          <w:tcPr>
            <w:tcW w:w="993" w:type="dxa"/>
          </w:tcPr>
          <w:p w:rsidR="00CA768A" w:rsidRDefault="00CA768A" w:rsidP="001F0263">
            <w:r w:rsidRPr="00AD3724">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r>
              <w:rPr>
                <w:rFonts w:ascii="Times New Roman" w:hAnsi="Times New Roman" w:cs="Times New Roman"/>
                <w:sz w:val="24"/>
                <w:szCs w:val="24"/>
              </w:rPr>
              <w:t>19-20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roofErr w:type="spellStart"/>
            <w:r w:rsidRPr="00125E30">
              <w:rPr>
                <w:rFonts w:ascii="Times New Roman" w:hAnsi="Times New Roman" w:cs="Times New Roman"/>
                <w:sz w:val="20"/>
                <w:szCs w:val="20"/>
              </w:rPr>
              <w:t>самост</w:t>
            </w:r>
            <w:proofErr w:type="spellEnd"/>
            <w:r w:rsidRPr="00125E30">
              <w:rPr>
                <w:rFonts w:ascii="Times New Roman" w:hAnsi="Times New Roman" w:cs="Times New Roman"/>
                <w:sz w:val="20"/>
                <w:szCs w:val="20"/>
              </w:rPr>
              <w:t xml:space="preserve"> раб</w:t>
            </w:r>
          </w:p>
        </w:tc>
        <w:tc>
          <w:tcPr>
            <w:tcW w:w="850" w:type="dxa"/>
          </w:tcPr>
          <w:p w:rsidR="00CA768A" w:rsidRDefault="00CA768A" w:rsidP="001F0263">
            <w:r w:rsidRPr="003C521F">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Сказка о том, как поспорили кисти и перья.Показать возможности линий, приемы работы с кистью и палочкой.</w:t>
            </w:r>
          </w:p>
          <w:p w:rsidR="00CA768A" w:rsidRPr="00A65C03" w:rsidRDefault="00CA768A" w:rsidP="001F0263">
            <w:pPr>
              <w:ind w:firstLine="318"/>
              <w:rPr>
                <w:rFonts w:ascii="Times New Roman" w:eastAsia="Times New Roman" w:hAnsi="Times New Roman" w:cs="Times New Roman"/>
                <w:lang w:eastAsia="ru-RU"/>
              </w:rPr>
            </w:pPr>
            <w:proofErr w:type="spellStart"/>
            <w:r w:rsidRPr="00A65C03">
              <w:rPr>
                <w:rFonts w:ascii="Times New Roman" w:eastAsia="Times New Roman" w:hAnsi="Times New Roman" w:cs="Times New Roman"/>
                <w:lang w:eastAsia="ru-RU"/>
              </w:rPr>
              <w:t>Кляксография</w:t>
            </w:r>
            <w:proofErr w:type="spellEnd"/>
            <w:r w:rsidRPr="00A65C03">
              <w:rPr>
                <w:rFonts w:ascii="Times New Roman" w:eastAsia="Times New Roman" w:hAnsi="Times New Roman" w:cs="Times New Roman"/>
                <w:lang w:eastAsia="ru-RU"/>
              </w:rPr>
              <w:t>. Дорисовка пятна кистью (птичка, ежик).</w:t>
            </w:r>
          </w:p>
        </w:tc>
        <w:tc>
          <w:tcPr>
            <w:tcW w:w="993" w:type="dxa"/>
          </w:tcPr>
          <w:p w:rsidR="00CA768A" w:rsidRDefault="00CA768A" w:rsidP="001F0263">
            <w:r w:rsidRPr="00AD3724">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8</w:t>
            </w:r>
          </w:p>
        </w:tc>
        <w:tc>
          <w:tcPr>
            <w:tcW w:w="7229" w:type="dxa"/>
          </w:tcPr>
          <w:p w:rsidR="00CA768A" w:rsidRPr="004A7CCF" w:rsidRDefault="00CA768A" w:rsidP="001F0263">
            <w:pPr>
              <w:ind w:firstLine="318"/>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В царстве Флоры</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Pr="001D3CC9" w:rsidRDefault="00CA768A" w:rsidP="001F0263">
            <w:pPr>
              <w:jc w:val="center"/>
              <w:rPr>
                <w:rFonts w:ascii="Times New Roman" w:hAnsi="Times New Roman" w:cs="Times New Roman"/>
                <w:sz w:val="24"/>
                <w:szCs w:val="24"/>
              </w:rPr>
            </w:pPr>
            <w:r>
              <w:rPr>
                <w:rFonts w:ascii="Times New Roman" w:hAnsi="Times New Roman" w:cs="Times New Roman"/>
                <w:sz w:val="24"/>
                <w:szCs w:val="24"/>
              </w:rPr>
              <w:t>21-22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AE533B">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 царстве Флоры. Сосна и дуб.</w:t>
            </w:r>
          </w:p>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Образы сосен – великанов и дубов-богатырей (на картинах, в стихах, в музыке).</w:t>
            </w:r>
          </w:p>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lastRenderedPageBreak/>
              <w:t>Показать характер линий, ритм пятен (крона - техника тычка, прием работы с мятой бумагой).</w:t>
            </w:r>
          </w:p>
        </w:tc>
        <w:tc>
          <w:tcPr>
            <w:tcW w:w="993" w:type="dxa"/>
          </w:tcPr>
          <w:p w:rsidR="00CA768A" w:rsidRDefault="00CA768A" w:rsidP="001F0263">
            <w:r w:rsidRPr="00742655">
              <w:rPr>
                <w:rFonts w:ascii="Times New Roman" w:hAnsi="Times New Roman" w:cs="Times New Roman"/>
                <w:color w:val="000000"/>
                <w:sz w:val="20"/>
                <w:szCs w:val="20"/>
                <w:shd w:val="clear" w:color="auto" w:fill="FFFFFF"/>
              </w:rPr>
              <w:lastRenderedPageBreak/>
              <w:t>118 ИЗО-студия</w:t>
            </w: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23-24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AE533B">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 царстве Флоры. Береза.Разные образы – стройная красавица и озорная девочка. Передача разных по характеру линий, их направление.Рисование большой и маленькой березы.</w:t>
            </w:r>
          </w:p>
        </w:tc>
        <w:tc>
          <w:tcPr>
            <w:tcW w:w="993" w:type="dxa"/>
          </w:tcPr>
          <w:p w:rsidR="00CA768A" w:rsidRDefault="00CA768A" w:rsidP="001F0263">
            <w:r w:rsidRPr="00742655">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rPr>
          <w:trHeight w:val="514"/>
        </w:trPr>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25-26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AE533B">
              <w:rPr>
                <w:rFonts w:ascii="Times New Roman" w:hAnsi="Times New Roman" w:cs="Times New Roman"/>
                <w:sz w:val="24"/>
                <w:szCs w:val="24"/>
              </w:rPr>
              <w:t>2</w:t>
            </w:r>
          </w:p>
        </w:tc>
        <w:tc>
          <w:tcPr>
            <w:tcW w:w="7229" w:type="dxa"/>
          </w:tcPr>
          <w:p w:rsidR="00CA768A" w:rsidRPr="00A65C03" w:rsidRDefault="00CA768A" w:rsidP="00465CEF">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 царстве Флоры. Рябинка.Передача через характер линий образа хрупкой девочки.Ритм</w:t>
            </w:r>
            <w:r w:rsidR="00465CEF">
              <w:rPr>
                <w:rFonts w:ascii="Times New Roman" w:eastAsia="Times New Roman" w:hAnsi="Times New Roman" w:cs="Times New Roman"/>
                <w:lang w:eastAsia="ru-RU"/>
              </w:rPr>
              <w:t xml:space="preserve"> пятен (ягоды – техника тычка).</w:t>
            </w:r>
          </w:p>
        </w:tc>
        <w:tc>
          <w:tcPr>
            <w:tcW w:w="993" w:type="dxa"/>
          </w:tcPr>
          <w:p w:rsidR="00CA768A" w:rsidRDefault="00465CEF"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27-28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AE533B">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В царстве Флоры. Ель.Показать характер, ритм, движение и направление линий. Отработка технических приемов рисования (концом, плашмя, </w:t>
            </w:r>
            <w:proofErr w:type="spellStart"/>
            <w:r w:rsidRPr="00A65C03">
              <w:rPr>
                <w:rFonts w:ascii="Times New Roman" w:eastAsia="Times New Roman" w:hAnsi="Times New Roman" w:cs="Times New Roman"/>
                <w:lang w:eastAsia="ru-RU"/>
              </w:rPr>
              <w:t>примакиванием</w:t>
            </w:r>
            <w:proofErr w:type="spellEnd"/>
            <w:r w:rsidRPr="00A65C03">
              <w:rPr>
                <w:rFonts w:ascii="Times New Roman" w:eastAsia="Times New Roman" w:hAnsi="Times New Roman" w:cs="Times New Roman"/>
                <w:lang w:eastAsia="ru-RU"/>
              </w:rPr>
              <w:t>).</w:t>
            </w:r>
            <w:r>
              <w:rPr>
                <w:rFonts w:ascii="Times New Roman" w:eastAsia="Times New Roman" w:hAnsi="Times New Roman" w:cs="Times New Roman"/>
                <w:lang w:eastAsia="ru-RU"/>
              </w:rPr>
              <w:t xml:space="preserve"> Рисование</w:t>
            </w:r>
            <w:r w:rsidRPr="00A65C03">
              <w:rPr>
                <w:rFonts w:ascii="Times New Roman" w:eastAsia="Times New Roman" w:hAnsi="Times New Roman" w:cs="Times New Roman"/>
                <w:lang w:eastAsia="ru-RU"/>
              </w:rPr>
              <w:t xml:space="preserve"> большой и маленькой ели.</w:t>
            </w:r>
          </w:p>
        </w:tc>
        <w:tc>
          <w:tcPr>
            <w:tcW w:w="993" w:type="dxa"/>
          </w:tcPr>
          <w:p w:rsidR="00CA768A" w:rsidRDefault="00CA768A" w:rsidP="001F0263">
            <w:r w:rsidRPr="00742655">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sidRPr="00140B0A">
              <w:rPr>
                <w:rFonts w:ascii="Times New Roman" w:hAnsi="Times New Roman" w:cs="Times New Roman"/>
                <w:b/>
                <w:sz w:val="24"/>
                <w:szCs w:val="24"/>
              </w:rPr>
              <w:t>14</w:t>
            </w:r>
          </w:p>
        </w:tc>
        <w:tc>
          <w:tcPr>
            <w:tcW w:w="7229" w:type="dxa"/>
          </w:tcPr>
          <w:p w:rsidR="00CA768A" w:rsidRPr="004A7CCF" w:rsidRDefault="00CA768A" w:rsidP="001F0263">
            <w:pPr>
              <w:rPr>
                <w:rFonts w:ascii="Times New Roman" w:eastAsia="Times New Roman" w:hAnsi="Times New Roman" w:cs="Times New Roman"/>
                <w:b/>
                <w:lang w:eastAsia="ru-RU"/>
              </w:rPr>
            </w:pPr>
            <w:r w:rsidRPr="004A7CCF">
              <w:rPr>
                <w:rFonts w:ascii="Times New Roman" w:eastAsia="Times New Roman" w:hAnsi="Times New Roman" w:cs="Times New Roman"/>
                <w:b/>
                <w:lang w:eastAsia="ru-RU"/>
              </w:rPr>
              <w:t xml:space="preserve"> Работа над формой.</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b/>
                <w:sz w:val="20"/>
                <w:szCs w:val="20"/>
              </w:rPr>
            </w:pPr>
          </w:p>
        </w:tc>
        <w:tc>
          <w:tcPr>
            <w:tcW w:w="850" w:type="dxa"/>
          </w:tcPr>
          <w:p w:rsidR="00CA768A" w:rsidRPr="00140B0A" w:rsidRDefault="00CA768A" w:rsidP="001F0263">
            <w:pPr>
              <w:rPr>
                <w:rFonts w:ascii="Times New Roman" w:hAnsi="Times New Roman" w:cs="Times New Roman"/>
                <w:b/>
                <w:sz w:val="24"/>
                <w:szCs w:val="24"/>
              </w:rPr>
            </w:pPr>
          </w:p>
        </w:tc>
        <w:tc>
          <w:tcPr>
            <w:tcW w:w="7229" w:type="dxa"/>
          </w:tcPr>
          <w:p w:rsidR="00CA768A" w:rsidRPr="004A7CCF" w:rsidRDefault="00CA768A" w:rsidP="001F0263">
            <w:pPr>
              <w:jc w:val="center"/>
              <w:rPr>
                <w:rFonts w:ascii="Times New Roman" w:eastAsia="Times New Roman" w:hAnsi="Times New Roman" w:cs="Times New Roman"/>
                <w:b/>
                <w:lang w:eastAsia="ru-RU"/>
              </w:rPr>
            </w:pPr>
            <w:r w:rsidRPr="004A7CCF">
              <w:rPr>
                <w:rFonts w:ascii="Times New Roman" w:eastAsia="Times New Roman" w:hAnsi="Times New Roman" w:cs="Times New Roman"/>
                <w:b/>
                <w:lang w:eastAsia="ru-RU"/>
              </w:rPr>
              <w:t>Рисуем птиц.</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29-30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8D1E29">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Рисование птиц. Петух.Знакомст</w:t>
            </w:r>
            <w:r>
              <w:rPr>
                <w:rFonts w:ascii="Times New Roman" w:eastAsia="Times New Roman" w:hAnsi="Times New Roman" w:cs="Times New Roman"/>
                <w:lang w:eastAsia="ru-RU"/>
              </w:rPr>
              <w:t>во с поэтапным рисованием птиц.</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31-32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8D1E29">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Рисование птиц. Большеглазая сова.Использование линий разной конфигурации.Создать видимость оперения – щетинкой.</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33-34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8D1E29">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Рисование птиц.  Попугай.Разнообразие видов попугаев, использование ярких, веселых красок.</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35-36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8D1E29">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Рисование птиц. Лебедь.Грациозность в изгибе линий.Новый способ рисования – мелом (легкость, воздушность).</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4A7CCF" w:rsidRDefault="00CA768A" w:rsidP="001F0263">
            <w:pP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p>
        </w:tc>
        <w:tc>
          <w:tcPr>
            <w:tcW w:w="7229" w:type="dxa"/>
          </w:tcPr>
          <w:p w:rsidR="00CA768A" w:rsidRPr="004A7CCF" w:rsidRDefault="00CA768A" w:rsidP="001F0263">
            <w:pPr>
              <w:ind w:left="38"/>
              <w:rPr>
                <w:rFonts w:ascii="Times New Roman" w:eastAsia="Times New Roman" w:hAnsi="Times New Roman" w:cs="Times New Roman"/>
                <w:b/>
                <w:lang w:eastAsia="ru-RU"/>
              </w:rPr>
            </w:pPr>
            <w:r w:rsidRPr="004A7CCF">
              <w:rPr>
                <w:rFonts w:ascii="Times New Roman" w:eastAsia="Times New Roman" w:hAnsi="Times New Roman" w:cs="Times New Roman"/>
                <w:b/>
                <w:lang w:eastAsia="ru-RU"/>
              </w:rPr>
              <w:t>                                        Рисование насекомых.</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37-38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393C2C">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«Право –лево». Симметрия. Декоративное рисование</w:t>
            </w:r>
            <w:r>
              <w:rPr>
                <w:rFonts w:ascii="Times New Roman" w:eastAsia="Times New Roman" w:hAnsi="Times New Roman" w:cs="Times New Roman"/>
                <w:lang w:eastAsia="ru-RU"/>
              </w:rPr>
              <w:t xml:space="preserve">. </w:t>
            </w:r>
            <w:r w:rsidRPr="00A65C03">
              <w:rPr>
                <w:rFonts w:ascii="Times New Roman" w:eastAsia="Times New Roman" w:hAnsi="Times New Roman" w:cs="Times New Roman"/>
                <w:lang w:eastAsia="ru-RU"/>
              </w:rPr>
              <w:t>Бабочка расправляет крылья.Разнообразие форм и видов бабочек. Ритм пятен.</w:t>
            </w:r>
          </w:p>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Закрепить знание основных и составных цветов.</w:t>
            </w:r>
          </w:p>
        </w:tc>
        <w:tc>
          <w:tcPr>
            <w:tcW w:w="993" w:type="dxa"/>
          </w:tcPr>
          <w:p w:rsidR="00CA768A" w:rsidRDefault="00CA768A" w:rsidP="001F0263">
            <w:r w:rsidRPr="00EC5425">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39-40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393C2C">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Божья коровка.Разнообразие форм и видов божьих коровок. Ритм пятен. Закрепить знание основных и составных цветов.</w:t>
            </w:r>
          </w:p>
        </w:tc>
        <w:tc>
          <w:tcPr>
            <w:tcW w:w="993" w:type="dxa"/>
          </w:tcPr>
          <w:p w:rsidR="00CA768A" w:rsidRDefault="00CA768A" w:rsidP="001F0263">
            <w:r w:rsidRPr="00EC5425">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41-42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393C2C">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Стрекоза.Разнообразие форм и видов стрекоз. Закрепить знание основных и составных цветов.</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4A7CCF" w:rsidRDefault="00CA768A" w:rsidP="001F0263">
            <w:pP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4</w:t>
            </w:r>
          </w:p>
        </w:tc>
        <w:tc>
          <w:tcPr>
            <w:tcW w:w="7229" w:type="dxa"/>
          </w:tcPr>
          <w:p w:rsidR="00CA768A" w:rsidRPr="004A7CCF" w:rsidRDefault="00CA768A" w:rsidP="001F0263">
            <w:pPr>
              <w:ind w:left="38"/>
              <w:rPr>
                <w:rFonts w:ascii="Times New Roman" w:eastAsia="Times New Roman" w:hAnsi="Times New Roman" w:cs="Times New Roman"/>
                <w:b/>
                <w:lang w:eastAsia="ru-RU"/>
              </w:rPr>
            </w:pPr>
            <w:r w:rsidRPr="004A7CCF">
              <w:rPr>
                <w:rFonts w:ascii="Times New Roman" w:eastAsia="Times New Roman" w:hAnsi="Times New Roman" w:cs="Times New Roman"/>
                <w:b/>
                <w:lang w:eastAsia="ru-RU"/>
              </w:rPr>
              <w:t>                                  Обитатели моря</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43-44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532B10">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Обитатели моря. Виды рыб. Работа над линией и формой.Технические приемы рисования (чешуйки – концом тонкой кисти, хвост и плавники – щетинкой, плашмя).</w:t>
            </w:r>
          </w:p>
        </w:tc>
        <w:tc>
          <w:tcPr>
            <w:tcW w:w="993" w:type="dxa"/>
          </w:tcPr>
          <w:p w:rsidR="00CA768A" w:rsidRDefault="00CA768A" w:rsidP="001F0263">
            <w:r w:rsidRPr="009F3F47">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45-46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532B10">
              <w:rPr>
                <w:rFonts w:ascii="Times New Roman" w:hAnsi="Times New Roman" w:cs="Times New Roman"/>
                <w:sz w:val="24"/>
                <w:szCs w:val="24"/>
              </w:rPr>
              <w:t>2</w:t>
            </w:r>
          </w:p>
        </w:tc>
        <w:tc>
          <w:tcPr>
            <w:tcW w:w="7229" w:type="dxa"/>
          </w:tcPr>
          <w:p w:rsidR="00CA768A" w:rsidRPr="00A65C03" w:rsidRDefault="00CA768A" w:rsidP="00465CEF">
            <w:pPr>
              <w:ind w:firstLine="318"/>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Обитатели моря. </w:t>
            </w:r>
            <w:proofErr w:type="spellStart"/>
            <w:r w:rsidRPr="00A65C03">
              <w:rPr>
                <w:rFonts w:ascii="Times New Roman" w:eastAsia="Times New Roman" w:hAnsi="Times New Roman" w:cs="Times New Roman"/>
                <w:lang w:eastAsia="ru-RU"/>
              </w:rPr>
              <w:t>Осьминог.Технические</w:t>
            </w:r>
            <w:proofErr w:type="spellEnd"/>
            <w:r w:rsidRPr="00A65C03">
              <w:rPr>
                <w:rFonts w:ascii="Times New Roman" w:eastAsia="Times New Roman" w:hAnsi="Times New Roman" w:cs="Times New Roman"/>
                <w:lang w:eastAsia="ru-RU"/>
              </w:rPr>
              <w:t xml:space="preserve"> приемы </w:t>
            </w:r>
            <w:proofErr w:type="spellStart"/>
            <w:r w:rsidRPr="00A65C03">
              <w:rPr>
                <w:rFonts w:ascii="Times New Roman" w:eastAsia="Times New Roman" w:hAnsi="Times New Roman" w:cs="Times New Roman"/>
                <w:lang w:eastAsia="ru-RU"/>
              </w:rPr>
              <w:t>исования</w:t>
            </w:r>
            <w:r>
              <w:rPr>
                <w:rFonts w:ascii="Times New Roman" w:eastAsia="Times New Roman" w:hAnsi="Times New Roman" w:cs="Times New Roman"/>
                <w:lang w:eastAsia="ru-RU"/>
              </w:rPr>
              <w:t>.</w:t>
            </w:r>
            <w:r w:rsidRPr="00A65C03">
              <w:rPr>
                <w:rFonts w:ascii="Times New Roman" w:eastAsia="Times New Roman" w:hAnsi="Times New Roman" w:cs="Times New Roman"/>
                <w:lang w:eastAsia="ru-RU"/>
              </w:rPr>
              <w:t>Обитатели</w:t>
            </w:r>
            <w:proofErr w:type="spellEnd"/>
            <w:r w:rsidRPr="00A65C03">
              <w:rPr>
                <w:rFonts w:ascii="Times New Roman" w:eastAsia="Times New Roman" w:hAnsi="Times New Roman" w:cs="Times New Roman"/>
                <w:lang w:eastAsia="ru-RU"/>
              </w:rPr>
              <w:t xml:space="preserve"> моря. Дельфин, кит.Технические приемы рисования</w:t>
            </w:r>
          </w:p>
        </w:tc>
        <w:tc>
          <w:tcPr>
            <w:tcW w:w="993" w:type="dxa"/>
          </w:tcPr>
          <w:p w:rsidR="00CA768A" w:rsidRDefault="00465CEF"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r w:rsidRPr="0022775A">
              <w:rPr>
                <w:rFonts w:ascii="Times New Roman" w:hAnsi="Times New Roman" w:cs="Times New Roman"/>
              </w:rPr>
              <w:t>текущий</w:t>
            </w:r>
          </w:p>
        </w:tc>
      </w:tr>
      <w:tr w:rsidR="00CA768A" w:rsidTr="00465CEF">
        <w:tc>
          <w:tcPr>
            <w:tcW w:w="1101" w:type="dxa"/>
          </w:tcPr>
          <w:p w:rsidR="00CA768A" w:rsidRPr="00AB4DC2" w:rsidRDefault="00CA768A" w:rsidP="001F0263">
            <w:pPr>
              <w:jc w:val="cente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8</w:t>
            </w:r>
          </w:p>
        </w:tc>
        <w:tc>
          <w:tcPr>
            <w:tcW w:w="7229" w:type="dxa"/>
            <w:vAlign w:val="center"/>
          </w:tcPr>
          <w:p w:rsidR="00CA768A" w:rsidRPr="00AB4DC2" w:rsidRDefault="00CA768A" w:rsidP="001F0263">
            <w:pPr>
              <w:jc w:val="center"/>
              <w:rPr>
                <w:rFonts w:ascii="Times New Roman" w:eastAsia="Times New Roman" w:hAnsi="Times New Roman" w:cs="Times New Roman"/>
                <w:b/>
                <w:lang w:eastAsia="ru-RU"/>
              </w:rPr>
            </w:pPr>
            <w:r w:rsidRPr="00AB4DC2">
              <w:rPr>
                <w:rFonts w:ascii="Times New Roman" w:eastAsia="Times New Roman" w:hAnsi="Times New Roman" w:cs="Times New Roman"/>
                <w:b/>
                <w:lang w:eastAsia="ru-RU"/>
              </w:rPr>
              <w:t>Знакомство с видами искусства.</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47-48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9A6FBD">
              <w:rPr>
                <w:rFonts w:ascii="Times New Roman" w:hAnsi="Times New Roman" w:cs="Times New Roman"/>
                <w:sz w:val="24"/>
                <w:szCs w:val="24"/>
              </w:rPr>
              <w:t>2</w:t>
            </w:r>
          </w:p>
        </w:tc>
        <w:tc>
          <w:tcPr>
            <w:tcW w:w="7229" w:type="dxa"/>
          </w:tcPr>
          <w:p w:rsidR="00CA768A" w:rsidRPr="00A65C03" w:rsidRDefault="00CA768A" w:rsidP="00FB23FB">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Знакомство с живописью. Техники живописи. Способы работы в этих техниках. </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49-50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9A6FBD">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Знакомство с графикой, ее отличие от живописи. Средства выразительности (линии разной толщины, штрихи разного характера).</w:t>
            </w:r>
          </w:p>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Углубить знания о книжной графике и художниках-иллюстраторах.</w:t>
            </w:r>
          </w:p>
        </w:tc>
        <w:tc>
          <w:tcPr>
            <w:tcW w:w="993" w:type="dxa"/>
          </w:tcPr>
          <w:p w:rsidR="00CA768A" w:rsidRDefault="00CA768A" w:rsidP="001F0263">
            <w:r w:rsidRPr="00FA2042">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51-52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9A6FBD">
              <w:rPr>
                <w:rFonts w:ascii="Times New Roman" w:hAnsi="Times New Roman" w:cs="Times New Roman"/>
                <w:sz w:val="24"/>
                <w:szCs w:val="24"/>
              </w:rPr>
              <w:t>2</w:t>
            </w:r>
          </w:p>
        </w:tc>
        <w:tc>
          <w:tcPr>
            <w:tcW w:w="7229" w:type="dxa"/>
          </w:tcPr>
          <w:p w:rsidR="00CA768A" w:rsidRPr="00A65C03" w:rsidRDefault="00CA768A" w:rsidP="000423F7">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Дом, в котором ты хотел бы жить.Составление "проекта" придуманного здания.Знакомство с архитектурой, зданиями разного назначения. </w:t>
            </w:r>
          </w:p>
        </w:tc>
        <w:tc>
          <w:tcPr>
            <w:tcW w:w="993" w:type="dxa"/>
          </w:tcPr>
          <w:p w:rsidR="00CA768A" w:rsidRDefault="00465CEF"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53-54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9A6FBD">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Разноцветная посуда (импровизация). Знакомство с декоративно-прикладным искусством, его значением в жизни людей, бытом, традициями, обычаями.</w:t>
            </w:r>
          </w:p>
        </w:tc>
        <w:tc>
          <w:tcPr>
            <w:tcW w:w="993" w:type="dxa"/>
          </w:tcPr>
          <w:p w:rsidR="00CA768A" w:rsidRDefault="00CA768A" w:rsidP="001F0263">
            <w:r w:rsidRPr="00FA2042">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AB4DC2" w:rsidRDefault="00CA768A" w:rsidP="001F0263">
            <w:pP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6</w:t>
            </w:r>
          </w:p>
        </w:tc>
        <w:tc>
          <w:tcPr>
            <w:tcW w:w="7229" w:type="dxa"/>
          </w:tcPr>
          <w:p w:rsidR="00CA768A" w:rsidRPr="00AB4DC2" w:rsidRDefault="00CA768A" w:rsidP="001F0263">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 </w:t>
            </w:r>
            <w:r w:rsidRPr="00AB4DC2">
              <w:rPr>
                <w:rFonts w:ascii="Times New Roman" w:eastAsia="Times New Roman" w:hAnsi="Times New Roman" w:cs="Times New Roman"/>
                <w:b/>
                <w:lang w:eastAsia="ru-RU"/>
              </w:rPr>
              <w:t>Натюрморт.</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55-56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085716">
              <w:rPr>
                <w:rFonts w:ascii="Times New Roman" w:hAnsi="Times New Roman" w:cs="Times New Roman"/>
                <w:sz w:val="24"/>
                <w:szCs w:val="24"/>
              </w:rPr>
              <w:t>2</w:t>
            </w:r>
          </w:p>
        </w:tc>
        <w:tc>
          <w:tcPr>
            <w:tcW w:w="7229" w:type="dxa"/>
          </w:tcPr>
          <w:p w:rsidR="00FB23FB" w:rsidRPr="00A65C03" w:rsidRDefault="00CA768A" w:rsidP="00465CEF">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Путешествие в страну предметов. Составление несложных композиций, подбор предметов по форме</w:t>
            </w:r>
            <w:r w:rsidR="00125E30">
              <w:rPr>
                <w:rFonts w:ascii="Times New Roman" w:eastAsia="Times New Roman" w:hAnsi="Times New Roman" w:cs="Times New Roman"/>
                <w:lang w:eastAsia="ru-RU"/>
              </w:rPr>
              <w:t xml:space="preserve">, замыслу, под цвет </w:t>
            </w:r>
            <w:proofErr w:type="spellStart"/>
            <w:r w:rsidR="00125E30">
              <w:rPr>
                <w:rFonts w:ascii="Times New Roman" w:eastAsia="Times New Roman" w:hAnsi="Times New Roman" w:cs="Times New Roman"/>
                <w:lang w:eastAsia="ru-RU"/>
              </w:rPr>
              <w:t>драпировки.</w:t>
            </w:r>
            <w:r w:rsidRPr="00A65C03">
              <w:rPr>
                <w:rFonts w:ascii="Times New Roman" w:eastAsia="Times New Roman" w:hAnsi="Times New Roman" w:cs="Times New Roman"/>
                <w:lang w:eastAsia="ru-RU"/>
              </w:rPr>
              <w:t>Фитодизайн</w:t>
            </w:r>
            <w:proofErr w:type="spellEnd"/>
            <w:r w:rsidRPr="00A65C03">
              <w:rPr>
                <w:rFonts w:ascii="Times New Roman" w:eastAsia="Times New Roman" w:hAnsi="Times New Roman" w:cs="Times New Roman"/>
                <w:lang w:eastAsia="ru-RU"/>
              </w:rPr>
              <w:t xml:space="preserve"> в технике аппликации. Определение разных видов крупы на ощупь. </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57-58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085716">
              <w:rPr>
                <w:rFonts w:ascii="Times New Roman" w:hAnsi="Times New Roman" w:cs="Times New Roman"/>
                <w:sz w:val="24"/>
                <w:szCs w:val="24"/>
              </w:rPr>
              <w:t>2</w:t>
            </w:r>
          </w:p>
        </w:tc>
        <w:tc>
          <w:tcPr>
            <w:tcW w:w="7229" w:type="dxa"/>
          </w:tcPr>
          <w:p w:rsidR="00CA768A" w:rsidRPr="00A65C03" w:rsidRDefault="00CA768A" w:rsidP="00125E30">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Порадуем глазки (ваза с цветами). Рисование с натуры.</w:t>
            </w:r>
            <w:r>
              <w:rPr>
                <w:rFonts w:ascii="Times New Roman" w:eastAsia="Times New Roman" w:hAnsi="Times New Roman" w:cs="Times New Roman"/>
                <w:lang w:eastAsia="ru-RU"/>
              </w:rPr>
              <w:t xml:space="preserve"> Ваза с цветами. </w:t>
            </w:r>
            <w:r w:rsidRPr="00A65C03">
              <w:rPr>
                <w:rFonts w:ascii="Times New Roman" w:eastAsia="Times New Roman" w:hAnsi="Times New Roman" w:cs="Times New Roman"/>
                <w:lang w:eastAsia="ru-RU"/>
              </w:rPr>
              <w:t>Плоские и объемные предметы. Форма предмета. Высота, ширина, глубина предмета.Свет и тень. Блик. Принцип тепло-холодных отношений. Характер света.Различие и сходство в композиции, в сочетании цветов, в манере письма художников </w:t>
            </w:r>
            <w:r w:rsidRPr="00A65C03">
              <w:rPr>
                <w:rFonts w:ascii="Times New Roman" w:eastAsia="Times New Roman" w:hAnsi="Times New Roman" w:cs="Times New Roman"/>
                <w:i/>
                <w:iCs/>
                <w:lang w:eastAsia="ru-RU"/>
              </w:rPr>
              <w:t>.</w:t>
            </w:r>
            <w:r w:rsidRPr="00A65C03">
              <w:rPr>
                <w:rFonts w:ascii="Times New Roman" w:eastAsia="Times New Roman" w:hAnsi="Times New Roman" w:cs="Times New Roman"/>
                <w:lang w:eastAsia="ru-RU"/>
              </w:rPr>
              <w:t> </w:t>
            </w:r>
          </w:p>
        </w:tc>
        <w:tc>
          <w:tcPr>
            <w:tcW w:w="993" w:type="dxa"/>
          </w:tcPr>
          <w:p w:rsidR="00CA768A" w:rsidRDefault="00CA768A" w:rsidP="001F0263">
            <w:r w:rsidRPr="00FD159F">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59-60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roofErr w:type="spellStart"/>
            <w:r w:rsidRPr="00125E30">
              <w:rPr>
                <w:rFonts w:ascii="Times New Roman" w:hAnsi="Times New Roman" w:cs="Times New Roman"/>
                <w:sz w:val="20"/>
                <w:szCs w:val="20"/>
              </w:rPr>
              <w:t>самост</w:t>
            </w:r>
            <w:proofErr w:type="spellEnd"/>
            <w:r w:rsidRPr="00125E30">
              <w:rPr>
                <w:rFonts w:ascii="Times New Roman" w:hAnsi="Times New Roman" w:cs="Times New Roman"/>
                <w:sz w:val="20"/>
                <w:szCs w:val="20"/>
              </w:rPr>
              <w:t xml:space="preserve"> раб</w:t>
            </w:r>
          </w:p>
        </w:tc>
        <w:tc>
          <w:tcPr>
            <w:tcW w:w="850" w:type="dxa"/>
          </w:tcPr>
          <w:p w:rsidR="00CA768A" w:rsidRDefault="00CA768A" w:rsidP="001F0263">
            <w:r w:rsidRPr="00085716">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Кухонная утварь (характер предметов).Цвет и тон.</w:t>
            </w:r>
            <w:r>
              <w:rPr>
                <w:rFonts w:ascii="Times New Roman" w:eastAsia="Times New Roman" w:hAnsi="Times New Roman" w:cs="Times New Roman"/>
                <w:lang w:eastAsia="ru-RU"/>
              </w:rPr>
              <w:t xml:space="preserve"> Эксперименты с цветом и тоном.</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AB4DC2" w:rsidRDefault="00CA768A" w:rsidP="001F0263">
            <w:pP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14</w:t>
            </w:r>
          </w:p>
        </w:tc>
        <w:tc>
          <w:tcPr>
            <w:tcW w:w="7229" w:type="dxa"/>
          </w:tcPr>
          <w:p w:rsidR="00CA768A" w:rsidRPr="00AB4DC2" w:rsidRDefault="00465CEF" w:rsidP="00465CEF">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 </w:t>
            </w:r>
            <w:r w:rsidR="00CA768A" w:rsidRPr="00AB4DC2">
              <w:rPr>
                <w:rFonts w:ascii="Times New Roman" w:eastAsia="Times New Roman" w:hAnsi="Times New Roman" w:cs="Times New Roman"/>
                <w:b/>
                <w:lang w:eastAsia="ru-RU"/>
              </w:rPr>
              <w:t>Пейзаж.</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61-62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62674B">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Путешествие в страну пейзажа.Основные законы в рисовании пейзажа. Просмотр репродукций картин художников.</w:t>
            </w:r>
          </w:p>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Сельский пейзаж (составление).</w:t>
            </w:r>
          </w:p>
        </w:tc>
        <w:tc>
          <w:tcPr>
            <w:tcW w:w="993" w:type="dxa"/>
          </w:tcPr>
          <w:p w:rsidR="00CA768A" w:rsidRDefault="00CA768A" w:rsidP="001F0263">
            <w:r w:rsidRPr="00514A78">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63-64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62674B">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Ожившие картинки (лирический пейзаж). Составление композиций в технике </w:t>
            </w:r>
            <w:proofErr w:type="spellStart"/>
            <w:r w:rsidRPr="00A65C03">
              <w:rPr>
                <w:rFonts w:ascii="Times New Roman" w:eastAsia="Times New Roman" w:hAnsi="Times New Roman" w:cs="Times New Roman"/>
                <w:lang w:eastAsia="ru-RU"/>
              </w:rPr>
              <w:t>аппликации.Фитодизайн</w:t>
            </w:r>
            <w:proofErr w:type="spellEnd"/>
            <w:r w:rsidRPr="00A65C03">
              <w:rPr>
                <w:rFonts w:ascii="Times New Roman" w:eastAsia="Times New Roman" w:hAnsi="Times New Roman" w:cs="Times New Roman"/>
                <w:lang w:eastAsia="ru-RU"/>
              </w:rPr>
              <w:t>.</w:t>
            </w:r>
          </w:p>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Прием "вхождения" в картину. Слушание шума ветра, шелеста опавшей листвы под ногами. Имитация раскачивания веток деревьев от ветра.</w:t>
            </w:r>
          </w:p>
        </w:tc>
        <w:tc>
          <w:tcPr>
            <w:tcW w:w="993" w:type="dxa"/>
          </w:tcPr>
          <w:p w:rsidR="00CA768A" w:rsidRDefault="00CA768A" w:rsidP="001F0263">
            <w:r w:rsidRPr="00514A78">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65-66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62674B">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Космический пейзаж.Отработка техники рисования: работа над формой, размером, цветом и линией.</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67-68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62674B">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Фантастический пейзаж. Разные виды неба. Отмывка двумя оттенками. Облака в небе.Закрепить знания о классификации цвета:</w:t>
            </w:r>
          </w:p>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теплые и холодные, легкие и тяжелые.</w:t>
            </w:r>
          </w:p>
        </w:tc>
        <w:tc>
          <w:tcPr>
            <w:tcW w:w="993" w:type="dxa"/>
          </w:tcPr>
          <w:p w:rsidR="00CA768A" w:rsidRDefault="00CA768A" w:rsidP="001F0263">
            <w:r w:rsidRPr="00514A78">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промежуточ</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69-70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62674B">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Фантастический пейзаж. Разные виды неба. Отмывка двумя оттенками. Облака в небе.Закрепить знания о классификации цвета:</w:t>
            </w:r>
          </w:p>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теплые и холодные, легкие и тяжелые.</w:t>
            </w:r>
          </w:p>
        </w:tc>
        <w:tc>
          <w:tcPr>
            <w:tcW w:w="993" w:type="dxa"/>
          </w:tcPr>
          <w:p w:rsidR="00CA768A" w:rsidRDefault="00CA768A" w:rsidP="001F0263">
            <w:r w:rsidRPr="00514A78">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71-72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самост</w:t>
            </w:r>
            <w:proofErr w:type="spellEnd"/>
            <w:r w:rsidRPr="00125E30">
              <w:rPr>
                <w:rFonts w:ascii="Times New Roman" w:hAnsi="Times New Roman" w:cs="Times New Roman"/>
                <w:sz w:val="20"/>
                <w:szCs w:val="20"/>
              </w:rPr>
              <w:t xml:space="preserve"> раб</w:t>
            </w:r>
          </w:p>
        </w:tc>
        <w:tc>
          <w:tcPr>
            <w:tcW w:w="850" w:type="dxa"/>
          </w:tcPr>
          <w:p w:rsidR="00CA768A" w:rsidRDefault="00CA768A" w:rsidP="001F0263">
            <w:r w:rsidRPr="0062674B">
              <w:rPr>
                <w:rFonts w:ascii="Times New Roman" w:hAnsi="Times New Roman" w:cs="Times New Roman"/>
                <w:sz w:val="24"/>
                <w:szCs w:val="24"/>
              </w:rPr>
              <w:t>2</w:t>
            </w:r>
          </w:p>
        </w:tc>
        <w:tc>
          <w:tcPr>
            <w:tcW w:w="7229" w:type="dxa"/>
          </w:tcPr>
          <w:p w:rsidR="00CA768A" w:rsidRPr="00A65C03" w:rsidRDefault="00CA768A" w:rsidP="00465CEF">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Индустриальный </w:t>
            </w:r>
            <w:proofErr w:type="spellStart"/>
            <w:r w:rsidRPr="00A65C03">
              <w:rPr>
                <w:rFonts w:ascii="Times New Roman" w:eastAsia="Times New Roman" w:hAnsi="Times New Roman" w:cs="Times New Roman"/>
                <w:lang w:eastAsia="ru-RU"/>
              </w:rPr>
              <w:t>пейзаж.</w:t>
            </w:r>
            <w:r>
              <w:rPr>
                <w:rFonts w:ascii="Times New Roman" w:eastAsia="Times New Roman" w:hAnsi="Times New Roman" w:cs="Times New Roman"/>
                <w:lang w:eastAsia="ru-RU"/>
              </w:rPr>
              <w:t>Б</w:t>
            </w:r>
            <w:r w:rsidRPr="00A65C03">
              <w:rPr>
                <w:rFonts w:ascii="Times New Roman" w:eastAsia="Times New Roman" w:hAnsi="Times New Roman" w:cs="Times New Roman"/>
                <w:lang w:eastAsia="ru-RU"/>
              </w:rPr>
              <w:t>умагопластика</w:t>
            </w:r>
            <w:proofErr w:type="spellEnd"/>
            <w:r w:rsidRPr="00A65C03">
              <w:rPr>
                <w:rFonts w:ascii="Times New Roman" w:eastAsia="Times New Roman" w:hAnsi="Times New Roman" w:cs="Times New Roman"/>
                <w:lang w:eastAsia="ru-RU"/>
              </w:rPr>
              <w:t>, основы моделирования. Передача формы и строения транспорта.Проектная работа . Улицы моего поселка.</w:t>
            </w:r>
          </w:p>
        </w:tc>
        <w:tc>
          <w:tcPr>
            <w:tcW w:w="993" w:type="dxa"/>
          </w:tcPr>
          <w:p w:rsidR="00CA768A" w:rsidRDefault="00CA768A" w:rsidP="001F0263">
            <w:r w:rsidRPr="00514A78">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73-74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62674B">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Забавные маски (портрет сказочного героя).Создание образа, передача внешнего вида, характерных признаков.</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AB4DC2" w:rsidRDefault="00CA768A" w:rsidP="001F0263">
            <w:pP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2</w:t>
            </w:r>
          </w:p>
        </w:tc>
        <w:tc>
          <w:tcPr>
            <w:tcW w:w="7229" w:type="dxa"/>
          </w:tcPr>
          <w:p w:rsidR="00CA768A" w:rsidRPr="00AB4DC2" w:rsidRDefault="00CA768A" w:rsidP="001F0263">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 </w:t>
            </w:r>
            <w:r w:rsidRPr="00AB4DC2">
              <w:rPr>
                <w:rFonts w:ascii="Times New Roman" w:eastAsia="Times New Roman" w:hAnsi="Times New Roman" w:cs="Times New Roman"/>
                <w:b/>
                <w:lang w:eastAsia="ru-RU"/>
              </w:rPr>
              <w:t>Сказочно- былинный.</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75-76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Pr="0034668F" w:rsidRDefault="00CA768A" w:rsidP="001F0263">
            <w:pPr>
              <w:rPr>
                <w:rFonts w:ascii="Times New Roman" w:hAnsi="Times New Roman" w:cs="Times New Roman"/>
                <w:sz w:val="24"/>
                <w:szCs w:val="24"/>
              </w:rPr>
            </w:pPr>
            <w:r>
              <w:rPr>
                <w:rFonts w:ascii="Times New Roman" w:hAnsi="Times New Roman" w:cs="Times New Roman"/>
                <w:sz w:val="24"/>
                <w:szCs w:val="24"/>
              </w:rPr>
              <w:t>2</w:t>
            </w:r>
          </w:p>
        </w:tc>
        <w:tc>
          <w:tcPr>
            <w:tcW w:w="7229" w:type="dxa"/>
          </w:tcPr>
          <w:p w:rsidR="00CA768A" w:rsidRDefault="00423DF5"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Русский народный костюм.</w:t>
            </w:r>
            <w:r w:rsidR="00CA768A" w:rsidRPr="00A65C03">
              <w:rPr>
                <w:rFonts w:ascii="Times New Roman" w:eastAsia="Times New Roman" w:hAnsi="Times New Roman" w:cs="Times New Roman"/>
                <w:lang w:eastAsia="ru-RU"/>
              </w:rPr>
              <w:t xml:space="preserve"> Создание композиции из симметричного узора в технике декоративной аппликации.Знакомство с русской национальной культурой, фольклором, традициями и обычаями.Мир </w:t>
            </w:r>
            <w:r w:rsidR="00CA768A" w:rsidRPr="00A65C03">
              <w:rPr>
                <w:rFonts w:ascii="Times New Roman" w:eastAsia="Times New Roman" w:hAnsi="Times New Roman" w:cs="Times New Roman"/>
                <w:lang w:eastAsia="ru-RU"/>
              </w:rPr>
              <w:lastRenderedPageBreak/>
              <w:t>народных образов.</w:t>
            </w:r>
          </w:p>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Рыцарь, служанка. Социальные функции и семиотический смысл одежды.</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r w:rsidRPr="00423EB3">
              <w:rPr>
                <w:rFonts w:ascii="Times New Roman" w:hAnsi="Times New Roman" w:cs="Times New Roman"/>
                <w:color w:val="000000"/>
                <w:sz w:val="20"/>
                <w:szCs w:val="20"/>
                <w:shd w:val="clear" w:color="auto" w:fill="FFFFFF"/>
              </w:rPr>
              <w:lastRenderedPageBreak/>
              <w:t>118 ИЗО-студия</w:t>
            </w:r>
          </w:p>
        </w:tc>
        <w:tc>
          <w:tcPr>
            <w:tcW w:w="1667" w:type="dxa"/>
          </w:tcPr>
          <w:p w:rsidR="00CA768A" w:rsidRPr="0022775A" w:rsidRDefault="00CA768A" w:rsidP="001F0263">
            <w:pPr>
              <w:rPr>
                <w:rFonts w:ascii="Times New Roman" w:hAnsi="Times New Roman" w:cs="Times New Roman"/>
              </w:rPr>
            </w:pPr>
            <w:r w:rsidRPr="0022775A">
              <w:rPr>
                <w:rFonts w:ascii="Times New Roman" w:hAnsi="Times New Roman" w:cs="Times New Roman"/>
              </w:rPr>
              <w:t>текущий</w:t>
            </w:r>
          </w:p>
        </w:tc>
      </w:tr>
      <w:tr w:rsidR="00CA768A" w:rsidTr="00465CEF">
        <w:tc>
          <w:tcPr>
            <w:tcW w:w="1101" w:type="dxa"/>
          </w:tcPr>
          <w:p w:rsidR="00CA768A" w:rsidRPr="00AB4DC2" w:rsidRDefault="00CA768A" w:rsidP="001F0263">
            <w:pPr>
              <w:jc w:val="cente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4</w:t>
            </w:r>
          </w:p>
        </w:tc>
        <w:tc>
          <w:tcPr>
            <w:tcW w:w="7229" w:type="dxa"/>
          </w:tcPr>
          <w:p w:rsidR="00CA768A" w:rsidRPr="00AB4DC2" w:rsidRDefault="00CA768A" w:rsidP="001F0263">
            <w:pPr>
              <w:ind w:firstLine="318"/>
              <w:jc w:val="center"/>
              <w:rPr>
                <w:rFonts w:ascii="Times New Roman" w:eastAsia="Times New Roman" w:hAnsi="Times New Roman" w:cs="Times New Roman"/>
                <w:b/>
                <w:lang w:eastAsia="ru-RU"/>
              </w:rPr>
            </w:pPr>
            <w:r w:rsidRPr="00AB4DC2">
              <w:rPr>
                <w:rFonts w:ascii="Times New Roman" w:eastAsia="Times New Roman" w:hAnsi="Times New Roman" w:cs="Times New Roman"/>
                <w:b/>
                <w:lang w:eastAsia="ru-RU"/>
              </w:rPr>
              <w:t>Анималистический.</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77-78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C542A3">
              <w:rPr>
                <w:rFonts w:ascii="Times New Roman" w:hAnsi="Times New Roman" w:cs="Times New Roman"/>
                <w:sz w:val="24"/>
                <w:szCs w:val="24"/>
              </w:rPr>
              <w:t>2</w:t>
            </w:r>
          </w:p>
        </w:tc>
        <w:tc>
          <w:tcPr>
            <w:tcW w:w="7229" w:type="dxa"/>
          </w:tcPr>
          <w:p w:rsidR="00CA768A" w:rsidRPr="00A65C03" w:rsidRDefault="00CA768A" w:rsidP="00465CEF">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Путешествие в зоопарк.. Отработка технических приемов рисования (выделение основы строения).В гостях у дятла.Пропорции тела, цвет оперения, форма клюва, хвоста.Приемы рисования карандашом.</w:t>
            </w:r>
          </w:p>
        </w:tc>
        <w:tc>
          <w:tcPr>
            <w:tcW w:w="993" w:type="dxa"/>
          </w:tcPr>
          <w:p w:rsidR="00CA768A" w:rsidRDefault="00CA768A" w:rsidP="001F0263">
            <w:r w:rsidRPr="003C51B2">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rPr>
          <w:trHeight w:val="733"/>
        </w:trPr>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79-80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C542A3">
              <w:rPr>
                <w:rFonts w:ascii="Times New Roman" w:hAnsi="Times New Roman" w:cs="Times New Roman"/>
                <w:sz w:val="24"/>
                <w:szCs w:val="24"/>
              </w:rPr>
              <w:t>2</w:t>
            </w:r>
          </w:p>
        </w:tc>
        <w:tc>
          <w:tcPr>
            <w:tcW w:w="7229" w:type="dxa"/>
          </w:tcPr>
          <w:p w:rsidR="00CA768A"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Птица в полете (сорока, ворона).Передача изменений в форме крыльев и хвоста у летящей птицы.Что за служба у собак.</w:t>
            </w:r>
          </w:p>
          <w:p w:rsidR="00CA768A" w:rsidRPr="00A65C03" w:rsidRDefault="00B76D7F"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С</w:t>
            </w:r>
            <w:r w:rsidR="00CA768A" w:rsidRPr="00A65C03">
              <w:rPr>
                <w:rFonts w:ascii="Times New Roman" w:eastAsia="Times New Roman" w:hAnsi="Times New Roman" w:cs="Times New Roman"/>
                <w:lang w:eastAsia="ru-RU"/>
              </w:rPr>
              <w:t>обак</w:t>
            </w:r>
            <w:r>
              <w:rPr>
                <w:rFonts w:ascii="Times New Roman" w:eastAsia="Times New Roman" w:hAnsi="Times New Roman" w:cs="Times New Roman"/>
                <w:lang w:eastAsia="ru-RU"/>
              </w:rPr>
              <w:t>а</w:t>
            </w:r>
            <w:r w:rsidR="00CA768A" w:rsidRPr="00A65C03">
              <w:rPr>
                <w:rFonts w:ascii="Times New Roman" w:eastAsia="Times New Roman" w:hAnsi="Times New Roman" w:cs="Times New Roman"/>
                <w:lang w:eastAsia="ru-RU"/>
              </w:rPr>
              <w:t>. Пропорц</w:t>
            </w:r>
            <w:r w:rsidR="00125E30">
              <w:rPr>
                <w:rFonts w:ascii="Times New Roman" w:eastAsia="Times New Roman" w:hAnsi="Times New Roman" w:cs="Times New Roman"/>
                <w:lang w:eastAsia="ru-RU"/>
              </w:rPr>
              <w:t>ии тела. Тематическое рисование</w:t>
            </w:r>
          </w:p>
        </w:tc>
        <w:tc>
          <w:tcPr>
            <w:tcW w:w="993" w:type="dxa"/>
          </w:tcPr>
          <w:p w:rsidR="00CA768A" w:rsidRDefault="00CA768A" w:rsidP="001F0263">
            <w:r w:rsidRPr="003C51B2">
              <w:rPr>
                <w:rFonts w:ascii="Times New Roman" w:hAnsi="Times New Roman" w:cs="Times New Roman"/>
                <w:color w:val="000000"/>
                <w:sz w:val="20"/>
                <w:szCs w:val="20"/>
                <w:shd w:val="clear" w:color="auto" w:fill="FFFFFF"/>
              </w:rPr>
              <w:t>118 ИЗО-студия</w:t>
            </w:r>
          </w:p>
        </w:tc>
        <w:tc>
          <w:tcPr>
            <w:tcW w:w="1667" w:type="dxa"/>
          </w:tcPr>
          <w:p w:rsidR="00CA768A" w:rsidRPr="0022775A" w:rsidRDefault="00CA768A" w:rsidP="001F0263">
            <w:pPr>
              <w:rPr>
                <w:rFonts w:ascii="Times New Roman" w:hAnsi="Times New Roman" w:cs="Times New Roman"/>
              </w:rPr>
            </w:pPr>
            <w:r w:rsidRPr="0022775A">
              <w:rPr>
                <w:rFonts w:ascii="Times New Roman" w:hAnsi="Times New Roman" w:cs="Times New Roman"/>
              </w:rPr>
              <w:t>текущий</w:t>
            </w:r>
          </w:p>
        </w:tc>
      </w:tr>
      <w:tr w:rsidR="00CA768A" w:rsidTr="00465CEF">
        <w:tc>
          <w:tcPr>
            <w:tcW w:w="1101" w:type="dxa"/>
          </w:tcPr>
          <w:p w:rsidR="00CA768A" w:rsidRPr="00AB4DC2" w:rsidRDefault="00CA768A" w:rsidP="001F0263">
            <w:pP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10</w:t>
            </w:r>
          </w:p>
        </w:tc>
        <w:tc>
          <w:tcPr>
            <w:tcW w:w="7229" w:type="dxa"/>
          </w:tcPr>
          <w:p w:rsidR="00CA768A" w:rsidRPr="00AB4DC2" w:rsidRDefault="00CA768A" w:rsidP="001F0263">
            <w:pPr>
              <w:jc w:val="center"/>
              <w:rPr>
                <w:rFonts w:ascii="Times New Roman" w:eastAsia="Times New Roman" w:hAnsi="Times New Roman" w:cs="Times New Roman"/>
                <w:b/>
                <w:lang w:eastAsia="ru-RU"/>
              </w:rPr>
            </w:pPr>
            <w:r w:rsidRPr="00AB4DC2">
              <w:rPr>
                <w:rFonts w:ascii="Times New Roman" w:eastAsia="Times New Roman" w:hAnsi="Times New Roman" w:cs="Times New Roman"/>
                <w:b/>
                <w:lang w:eastAsia="ru-RU"/>
              </w:rPr>
              <w:t xml:space="preserve"> Истоки родного искусства.</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81-82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8D5F40">
              <w:rPr>
                <w:rFonts w:ascii="Times New Roman" w:hAnsi="Times New Roman" w:cs="Times New Roman"/>
                <w:sz w:val="24"/>
                <w:szCs w:val="24"/>
              </w:rPr>
              <w:t>2</w:t>
            </w:r>
          </w:p>
        </w:tc>
        <w:tc>
          <w:tcPr>
            <w:tcW w:w="7229" w:type="dxa"/>
          </w:tcPr>
          <w:p w:rsidR="00CA768A" w:rsidRPr="00A65C03" w:rsidRDefault="00CA768A" w:rsidP="0022775A">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Пейзаж родной земли. «Величие кавказских гор». Обр</w:t>
            </w:r>
            <w:r w:rsidR="009556C1">
              <w:rPr>
                <w:rFonts w:ascii="Times New Roman" w:eastAsia="Times New Roman" w:hAnsi="Times New Roman" w:cs="Times New Roman"/>
                <w:lang w:eastAsia="ru-RU"/>
              </w:rPr>
              <w:t>аз среднерусского пейзажа.    </w:t>
            </w:r>
            <w:r w:rsidRPr="00A65C03">
              <w:rPr>
                <w:rFonts w:ascii="Times New Roman" w:eastAsia="Times New Roman" w:hAnsi="Times New Roman" w:cs="Times New Roman"/>
                <w:lang w:eastAsia="ru-RU"/>
              </w:rPr>
              <w:t>   Пейзаж родной земли. «Степные просторы.»</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83-84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8D5F40">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Пейзаж родной земли. Красоты Черного моря»</w:t>
            </w:r>
            <w:r>
              <w:rPr>
                <w:rFonts w:ascii="Times New Roman" w:eastAsia="Times New Roman" w:hAnsi="Times New Roman" w:cs="Times New Roman"/>
                <w:lang w:eastAsia="ru-RU"/>
              </w:rPr>
              <w:t xml:space="preserve">.  </w:t>
            </w:r>
            <w:r w:rsidRPr="00A65C03">
              <w:rPr>
                <w:rFonts w:ascii="Times New Roman" w:eastAsia="Times New Roman" w:hAnsi="Times New Roman" w:cs="Times New Roman"/>
                <w:lang w:eastAsia="ru-RU"/>
              </w:rPr>
              <w:t>«Пейзаж родной земли». Тематическое рисование.</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85-86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8D5F40">
              <w:rPr>
                <w:rFonts w:ascii="Times New Roman" w:hAnsi="Times New Roman" w:cs="Times New Roman"/>
                <w:sz w:val="24"/>
                <w:szCs w:val="24"/>
              </w:rPr>
              <w:t>2</w:t>
            </w:r>
          </w:p>
        </w:tc>
        <w:tc>
          <w:tcPr>
            <w:tcW w:w="7229" w:type="dxa"/>
          </w:tcPr>
          <w:p w:rsidR="00CA768A" w:rsidRPr="00A65C03" w:rsidRDefault="00CA768A" w:rsidP="00F70DBF">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«Деревня – деревянный мир». Гармония жилья с природой. </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87-88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8D5F40">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«Образ красоты человека». Добрый молодец и русская </w:t>
            </w:r>
            <w:r w:rsidR="00F70DBF">
              <w:rPr>
                <w:rFonts w:ascii="Times New Roman" w:eastAsia="Times New Roman" w:hAnsi="Times New Roman" w:cs="Times New Roman"/>
                <w:lang w:eastAsia="ru-RU"/>
              </w:rPr>
              <w:t xml:space="preserve">красавица. </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промежуточ</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89-90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самост</w:t>
            </w:r>
            <w:proofErr w:type="spellEnd"/>
            <w:r w:rsidRPr="00125E30">
              <w:rPr>
                <w:rFonts w:ascii="Times New Roman" w:hAnsi="Times New Roman" w:cs="Times New Roman"/>
                <w:sz w:val="20"/>
                <w:szCs w:val="20"/>
              </w:rPr>
              <w:t xml:space="preserve"> раб</w:t>
            </w:r>
          </w:p>
        </w:tc>
        <w:tc>
          <w:tcPr>
            <w:tcW w:w="850" w:type="dxa"/>
          </w:tcPr>
          <w:p w:rsidR="00CA768A" w:rsidRDefault="00CA768A" w:rsidP="001F0263">
            <w:r w:rsidRPr="008D5F40">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Проектная работа. Создание общего панно «Крестьянская жизнь».</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r w:rsidRPr="0022775A">
              <w:rPr>
                <w:rFonts w:ascii="Times New Roman" w:hAnsi="Times New Roman" w:cs="Times New Roman"/>
              </w:rPr>
              <w:t>итоговый</w:t>
            </w:r>
          </w:p>
        </w:tc>
      </w:tr>
      <w:tr w:rsidR="00CA768A" w:rsidTr="00465CEF">
        <w:tc>
          <w:tcPr>
            <w:tcW w:w="1101" w:type="dxa"/>
          </w:tcPr>
          <w:p w:rsidR="00CA768A" w:rsidRPr="00AB4DC2" w:rsidRDefault="00CA768A" w:rsidP="001F0263">
            <w:pPr>
              <w:rPr>
                <w:rFonts w:ascii="Times New Roman" w:eastAsia="Times New Roman" w:hAnsi="Times New Roman" w:cs="Times New Roman"/>
                <w:b/>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8</w:t>
            </w:r>
          </w:p>
        </w:tc>
        <w:tc>
          <w:tcPr>
            <w:tcW w:w="7229" w:type="dxa"/>
          </w:tcPr>
          <w:p w:rsidR="00CA768A" w:rsidRPr="00AB4DC2" w:rsidRDefault="00CA768A" w:rsidP="001F0263">
            <w:pPr>
              <w:jc w:val="center"/>
              <w:rPr>
                <w:rFonts w:ascii="Times New Roman" w:eastAsia="Times New Roman" w:hAnsi="Times New Roman" w:cs="Times New Roman"/>
                <w:b/>
                <w:lang w:eastAsia="ru-RU"/>
              </w:rPr>
            </w:pPr>
            <w:r w:rsidRPr="00AB4DC2">
              <w:rPr>
                <w:rFonts w:ascii="Times New Roman" w:eastAsia="Times New Roman" w:hAnsi="Times New Roman" w:cs="Times New Roman"/>
                <w:b/>
                <w:lang w:eastAsia="ru-RU"/>
              </w:rPr>
              <w:t>«Древние города ».</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91-92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5D42D3">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«Древнерусский город – крепость».«Древний город и его жители». Макет .</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93-94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5D42D3">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Изготовление апплика</w:t>
            </w:r>
            <w:r w:rsidR="00A13AE2">
              <w:rPr>
                <w:rFonts w:ascii="Times New Roman" w:eastAsia="Times New Roman" w:hAnsi="Times New Roman" w:cs="Times New Roman"/>
                <w:lang w:eastAsia="ru-RU"/>
              </w:rPr>
              <w:t xml:space="preserve">ции из спичек </w:t>
            </w:r>
            <w:r w:rsidRPr="00A65C03">
              <w:rPr>
                <w:rFonts w:ascii="Times New Roman" w:eastAsia="Times New Roman" w:hAnsi="Times New Roman" w:cs="Times New Roman"/>
                <w:lang w:eastAsia="ru-RU"/>
              </w:rPr>
              <w:t>«Города русско</w:t>
            </w:r>
            <w:r w:rsidR="00A13AE2">
              <w:rPr>
                <w:rFonts w:ascii="Times New Roman" w:eastAsia="Times New Roman" w:hAnsi="Times New Roman" w:cs="Times New Roman"/>
                <w:lang w:eastAsia="ru-RU"/>
              </w:rPr>
              <w:t xml:space="preserve">й земли». </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95-96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5D42D3">
              <w:rPr>
                <w:rFonts w:ascii="Times New Roman" w:hAnsi="Times New Roman" w:cs="Times New Roman"/>
                <w:sz w:val="24"/>
                <w:szCs w:val="24"/>
              </w:rPr>
              <w:t>2</w:t>
            </w:r>
          </w:p>
        </w:tc>
        <w:tc>
          <w:tcPr>
            <w:tcW w:w="7229" w:type="dxa"/>
          </w:tcPr>
          <w:p w:rsidR="00CA768A" w:rsidRPr="00A65C03" w:rsidRDefault="00CA768A" w:rsidP="00A13AE2">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Русское декоративно – приклад</w:t>
            </w:r>
            <w:r w:rsidR="00A13AE2">
              <w:rPr>
                <w:rFonts w:ascii="Times New Roman" w:eastAsia="Times New Roman" w:hAnsi="Times New Roman" w:cs="Times New Roman"/>
                <w:lang w:eastAsia="ru-RU"/>
              </w:rPr>
              <w:t>ное искусство.  Солёное тесто. </w:t>
            </w:r>
            <w:r w:rsidRPr="00A65C03">
              <w:rPr>
                <w:rFonts w:ascii="Times New Roman" w:eastAsia="Times New Roman" w:hAnsi="Times New Roman" w:cs="Times New Roman"/>
                <w:lang w:eastAsia="ru-RU"/>
              </w:rPr>
              <w:t>Роспись изделия.</w:t>
            </w:r>
          </w:p>
        </w:tc>
        <w:tc>
          <w:tcPr>
            <w:tcW w:w="993" w:type="dxa"/>
          </w:tcPr>
          <w:p w:rsidR="00CA768A" w:rsidRDefault="00125E30"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AB4DC2" w:rsidRDefault="00CA768A" w:rsidP="001F0263">
            <w:pPr>
              <w:rPr>
                <w:rFonts w:ascii="Times New Roman" w:eastAsia="Times New Roman" w:hAnsi="Times New Roman" w:cs="Times New Roman"/>
                <w:b/>
                <w:lang w:eastAsia="ru-RU"/>
              </w:rPr>
            </w:pPr>
            <w:r>
              <w:rPr>
                <w:rFonts w:ascii="Times New Roman" w:eastAsia="Times New Roman" w:hAnsi="Times New Roman" w:cs="Times New Roman"/>
                <w:lang w:eastAsia="ru-RU"/>
              </w:rPr>
              <w:t>97-98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5D42D3">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Натюрморт. Кувшин, тарелка, ложка.</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140B0A" w:rsidRDefault="00CA768A" w:rsidP="001F0263">
            <w:pPr>
              <w:rPr>
                <w:rFonts w:ascii="Times New Roman" w:hAnsi="Times New Roman" w:cs="Times New Roman"/>
                <w:b/>
                <w:sz w:val="24"/>
                <w:szCs w:val="24"/>
              </w:rPr>
            </w:pPr>
            <w:r>
              <w:rPr>
                <w:rFonts w:ascii="Times New Roman" w:hAnsi="Times New Roman" w:cs="Times New Roman"/>
                <w:b/>
                <w:sz w:val="24"/>
                <w:szCs w:val="24"/>
              </w:rPr>
              <w:t>8</w:t>
            </w:r>
          </w:p>
        </w:tc>
        <w:tc>
          <w:tcPr>
            <w:tcW w:w="7229" w:type="dxa"/>
          </w:tcPr>
          <w:p w:rsidR="00CA768A" w:rsidRPr="00AB4DC2" w:rsidRDefault="00CA768A" w:rsidP="001F0263">
            <w:pPr>
              <w:jc w:val="center"/>
              <w:rPr>
                <w:rFonts w:ascii="Times New Roman" w:eastAsia="Times New Roman" w:hAnsi="Times New Roman" w:cs="Times New Roman"/>
                <w:b/>
                <w:lang w:eastAsia="ru-RU"/>
              </w:rPr>
            </w:pPr>
            <w:r w:rsidRPr="00AB4DC2">
              <w:rPr>
                <w:rFonts w:ascii="Times New Roman" w:eastAsia="Times New Roman" w:hAnsi="Times New Roman" w:cs="Times New Roman"/>
                <w:b/>
                <w:lang w:eastAsia="ru-RU"/>
              </w:rPr>
              <w:t>. «Образы художественной культуры».</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99-100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196373">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Образ  Японии.   Природа.  Японка в кимоно. </w:t>
            </w:r>
          </w:p>
        </w:tc>
        <w:tc>
          <w:tcPr>
            <w:tcW w:w="993" w:type="dxa"/>
          </w:tcPr>
          <w:p w:rsidR="00CA768A" w:rsidRDefault="00CA768A" w:rsidP="001F0263">
            <w:r w:rsidRPr="00C34DA3">
              <w:rPr>
                <w:rFonts w:ascii="Times New Roman" w:hAnsi="Times New Roman" w:cs="Times New Roman"/>
                <w:color w:val="000000"/>
                <w:sz w:val="20"/>
                <w:szCs w:val="20"/>
                <w:shd w:val="clear" w:color="auto" w:fill="FFFFFF"/>
              </w:rPr>
              <w:t xml:space="preserve">118 </w:t>
            </w:r>
            <w:proofErr w:type="spellStart"/>
            <w:r w:rsidRPr="00C34DA3">
              <w:rPr>
                <w:rFonts w:ascii="Times New Roman" w:hAnsi="Times New Roman" w:cs="Times New Roman"/>
                <w:color w:val="000000"/>
                <w:sz w:val="20"/>
                <w:szCs w:val="20"/>
                <w:shd w:val="clear" w:color="auto" w:fill="FFFFFF"/>
              </w:rPr>
              <w:t>ИЗО-</w:t>
            </w:r>
            <w:r w:rsidR="0022775A">
              <w:rPr>
                <w:rFonts w:ascii="Times New Roman" w:hAnsi="Times New Roman" w:cs="Times New Roman"/>
                <w:color w:val="000000"/>
                <w:sz w:val="20"/>
                <w:szCs w:val="20"/>
                <w:shd w:val="clear" w:color="auto" w:fill="FFFFFF"/>
              </w:rPr>
              <w:t>ст</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101-102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196373">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Искусство Индии. Коллективное панно «Из жизни Индии и джунглей».</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103-104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196373">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Образ Греции. Пейзаж и архитектура, скульптура и прикладное искусство. Коллективное панно «Олимпийские игры в Древней Греции</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4442B2" w:rsidRDefault="00CA768A" w:rsidP="001F0263">
            <w:pPr>
              <w:rPr>
                <w:rFonts w:ascii="Times New Roman" w:eastAsia="Times New Roman" w:hAnsi="Times New Roman" w:cs="Times New Roman"/>
                <w:b/>
                <w:lang w:eastAsia="ru-RU"/>
              </w:rPr>
            </w:pPr>
            <w:r>
              <w:rPr>
                <w:rFonts w:ascii="Times New Roman" w:eastAsia="Times New Roman" w:hAnsi="Times New Roman" w:cs="Times New Roman"/>
                <w:lang w:eastAsia="ru-RU"/>
              </w:rPr>
              <w:t>105-106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самост</w:t>
            </w:r>
            <w:proofErr w:type="spellEnd"/>
            <w:r w:rsidRPr="00125E30">
              <w:rPr>
                <w:rFonts w:ascii="Times New Roman" w:hAnsi="Times New Roman" w:cs="Times New Roman"/>
                <w:sz w:val="20"/>
                <w:szCs w:val="20"/>
              </w:rPr>
              <w:t xml:space="preserve"> раб</w:t>
            </w:r>
          </w:p>
        </w:tc>
        <w:tc>
          <w:tcPr>
            <w:tcW w:w="850" w:type="dxa"/>
          </w:tcPr>
          <w:p w:rsidR="00CA768A" w:rsidRDefault="00CA768A" w:rsidP="001F0263">
            <w:r w:rsidRPr="00196373">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Проектная работа «Боги Олимпа»</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итоговый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982A6E" w:rsidRDefault="00CA768A" w:rsidP="001F0263">
            <w:pPr>
              <w:rPr>
                <w:rFonts w:ascii="Times New Roman" w:hAnsi="Times New Roman" w:cs="Times New Roman"/>
                <w:b/>
                <w:sz w:val="24"/>
                <w:szCs w:val="24"/>
              </w:rPr>
            </w:pPr>
          </w:p>
        </w:tc>
        <w:tc>
          <w:tcPr>
            <w:tcW w:w="7229" w:type="dxa"/>
          </w:tcPr>
          <w:p w:rsidR="00CA768A" w:rsidRPr="004442B2" w:rsidRDefault="00465CEF" w:rsidP="00465CEF">
            <w:pPr>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 </w:t>
            </w:r>
            <w:r w:rsidR="00CA768A" w:rsidRPr="004442B2">
              <w:rPr>
                <w:rFonts w:ascii="Times New Roman" w:eastAsia="Times New Roman" w:hAnsi="Times New Roman" w:cs="Times New Roman"/>
                <w:b/>
                <w:lang w:eastAsia="ru-RU"/>
              </w:rPr>
              <w:t>Портрет.</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Pr="00AB4DC2" w:rsidRDefault="00CA768A" w:rsidP="001F0263">
            <w:pPr>
              <w:jc w:val="center"/>
              <w:rPr>
                <w:rFonts w:ascii="Times New Roman" w:eastAsia="Times New Roman" w:hAnsi="Times New Roman" w:cs="Times New Roman"/>
                <w:b/>
                <w:lang w:eastAsia="ru-RU"/>
              </w:rPr>
            </w:pPr>
            <w:r>
              <w:rPr>
                <w:rFonts w:ascii="Times New Roman" w:eastAsia="Times New Roman" w:hAnsi="Times New Roman" w:cs="Times New Roman"/>
                <w:lang w:eastAsia="ru-RU"/>
              </w:rPr>
              <w:t>107-108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r w:rsidRPr="00125E30">
              <w:rPr>
                <w:rFonts w:ascii="Times New Roman" w:hAnsi="Times New Roman" w:cs="Times New Roman"/>
                <w:sz w:val="20"/>
                <w:szCs w:val="20"/>
              </w:rPr>
              <w:t xml:space="preserve">Беседа </w:t>
            </w: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xml:space="preserve">. </w:t>
            </w:r>
            <w:r w:rsidRPr="00125E30">
              <w:rPr>
                <w:rFonts w:ascii="Times New Roman" w:hAnsi="Times New Roman" w:cs="Times New Roman"/>
                <w:sz w:val="20"/>
                <w:szCs w:val="20"/>
              </w:rPr>
              <w:lastRenderedPageBreak/>
              <w:t>раб</w:t>
            </w:r>
          </w:p>
        </w:tc>
        <w:tc>
          <w:tcPr>
            <w:tcW w:w="850" w:type="dxa"/>
          </w:tcPr>
          <w:p w:rsidR="00CA768A" w:rsidRPr="0034668F" w:rsidRDefault="00CA768A" w:rsidP="001F0263">
            <w:pPr>
              <w:rPr>
                <w:rFonts w:ascii="Times New Roman" w:hAnsi="Times New Roman" w:cs="Times New Roman"/>
                <w:sz w:val="24"/>
                <w:szCs w:val="24"/>
              </w:rPr>
            </w:pPr>
            <w:r>
              <w:rPr>
                <w:rFonts w:ascii="Times New Roman" w:hAnsi="Times New Roman" w:cs="Times New Roman"/>
                <w:sz w:val="24"/>
                <w:szCs w:val="24"/>
              </w:rPr>
              <w:lastRenderedPageBreak/>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 xml:space="preserve">В стране портретов.Строение головы и частей лица (канон лица). Мимика лица. Составление схем настроения, зарисовка.Характер, настроение </w:t>
            </w:r>
            <w:r w:rsidRPr="00A65C03">
              <w:rPr>
                <w:rFonts w:ascii="Times New Roman" w:eastAsia="Times New Roman" w:hAnsi="Times New Roman" w:cs="Times New Roman"/>
                <w:lang w:eastAsia="ru-RU"/>
              </w:rPr>
              <w:lastRenderedPageBreak/>
              <w:t>человека в репродукциях портретного жанра художников.Автопортрет.Ориентировка в местонахождении разных частей лица по цвету и форме. Изучение разных деталей своего лица перед зеркалом. Использовать разный нажим карандаша, штрихи разного характера.Игра – упражнение "Лица друзей".</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r w:rsidRPr="00423EB3">
              <w:rPr>
                <w:rFonts w:ascii="Times New Roman" w:hAnsi="Times New Roman" w:cs="Times New Roman"/>
                <w:color w:val="000000"/>
                <w:sz w:val="20"/>
                <w:szCs w:val="20"/>
                <w:shd w:val="clear" w:color="auto" w:fill="FFFFFF"/>
              </w:rPr>
              <w:lastRenderedPageBreak/>
              <w:t>118 ИЗО-</w:t>
            </w:r>
            <w:r w:rsidRPr="00423EB3">
              <w:rPr>
                <w:rFonts w:ascii="Times New Roman" w:hAnsi="Times New Roman" w:cs="Times New Roman"/>
                <w:color w:val="000000"/>
                <w:sz w:val="20"/>
                <w:szCs w:val="20"/>
                <w:shd w:val="clear" w:color="auto" w:fill="FFFFFF"/>
              </w:rPr>
              <w:lastRenderedPageBreak/>
              <w:t>студия</w:t>
            </w:r>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lastRenderedPageBreak/>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982A6E" w:rsidRDefault="00CA768A" w:rsidP="001F0263">
            <w:pPr>
              <w:rPr>
                <w:rFonts w:ascii="Times New Roman" w:hAnsi="Times New Roman" w:cs="Times New Roman"/>
                <w:b/>
                <w:sz w:val="24"/>
                <w:szCs w:val="24"/>
              </w:rPr>
            </w:pPr>
            <w:r>
              <w:rPr>
                <w:rFonts w:ascii="Times New Roman" w:hAnsi="Times New Roman" w:cs="Times New Roman"/>
                <w:b/>
                <w:sz w:val="24"/>
                <w:szCs w:val="24"/>
              </w:rPr>
              <w:t>6</w:t>
            </w:r>
          </w:p>
        </w:tc>
        <w:tc>
          <w:tcPr>
            <w:tcW w:w="7229" w:type="dxa"/>
          </w:tcPr>
          <w:p w:rsidR="00CA768A" w:rsidRPr="00AB4DC2" w:rsidRDefault="00CA768A" w:rsidP="001F0263">
            <w:pPr>
              <w:jc w:val="center"/>
              <w:rPr>
                <w:rFonts w:ascii="Times New Roman" w:eastAsia="Times New Roman" w:hAnsi="Times New Roman" w:cs="Times New Roman"/>
                <w:b/>
                <w:lang w:eastAsia="ru-RU"/>
              </w:rPr>
            </w:pPr>
            <w:r w:rsidRPr="00AB4DC2">
              <w:rPr>
                <w:rFonts w:ascii="Times New Roman" w:eastAsia="Times New Roman" w:hAnsi="Times New Roman" w:cs="Times New Roman"/>
                <w:b/>
                <w:lang w:eastAsia="ru-RU"/>
              </w:rPr>
              <w:t>«Представление народов о духовной красоте человека»</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109-110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046860">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Все народы воспевают материнство. Изображение матери и дитя, их единства, ласки. Живопись «Моя мама».</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111-112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046860">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«Все народы воспевают мудрость старости». Изображение любимого пожилого человека.</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w:t>
            </w:r>
            <w:proofErr w:type="spellEnd"/>
          </w:p>
        </w:tc>
        <w:tc>
          <w:tcPr>
            <w:tcW w:w="1667" w:type="dxa"/>
          </w:tcPr>
          <w:p w:rsidR="00CA768A" w:rsidRPr="0022775A" w:rsidRDefault="00CA768A" w:rsidP="001F0263">
            <w:pPr>
              <w:rPr>
                <w:rFonts w:ascii="Times New Roman" w:hAnsi="Times New Roman" w:cs="Times New Roman"/>
              </w:rPr>
            </w:pPr>
            <w:r w:rsidRPr="0022775A">
              <w:rPr>
                <w:rFonts w:ascii="Times New Roman" w:hAnsi="Times New Roman" w:cs="Times New Roman"/>
              </w:rPr>
              <w:t>текущий</w:t>
            </w:r>
          </w:p>
        </w:tc>
      </w:tr>
      <w:tr w:rsidR="00CA768A" w:rsidTr="00465CEF">
        <w:tc>
          <w:tcPr>
            <w:tcW w:w="1101" w:type="dxa"/>
          </w:tcPr>
          <w:p w:rsidR="00CA768A" w:rsidRPr="00C213A4" w:rsidRDefault="00CA768A" w:rsidP="001F0263">
            <w:pPr>
              <w:rPr>
                <w:rFonts w:ascii="Times New Roman" w:eastAsia="Times New Roman" w:hAnsi="Times New Roman" w:cs="Times New Roman"/>
                <w:b/>
                <w:lang w:eastAsia="ru-RU"/>
              </w:rPr>
            </w:pPr>
            <w:r>
              <w:rPr>
                <w:rFonts w:ascii="Times New Roman" w:eastAsia="Times New Roman" w:hAnsi="Times New Roman" w:cs="Times New Roman"/>
                <w:lang w:eastAsia="ru-RU"/>
              </w:rPr>
              <w:t>113-114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046860">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«Сопереживание». Рисунок с драматическим сюжетом. Больно</w:t>
            </w:r>
            <w:r w:rsidR="0022775A">
              <w:rPr>
                <w:rFonts w:ascii="Times New Roman" w:eastAsia="Times New Roman" w:hAnsi="Times New Roman" w:cs="Times New Roman"/>
                <w:lang w:eastAsia="ru-RU"/>
              </w:rPr>
              <w:t>е животное или погибшее дерево.</w:t>
            </w:r>
            <w:r w:rsidRPr="00A65C03">
              <w:rPr>
                <w:rFonts w:ascii="Times New Roman" w:eastAsia="Times New Roman" w:hAnsi="Times New Roman" w:cs="Times New Roman"/>
                <w:lang w:eastAsia="ru-RU"/>
              </w:rPr>
              <w:t xml:space="preserve"> Сюжетная композиция.</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промежуточ</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p>
        </w:tc>
        <w:tc>
          <w:tcPr>
            <w:tcW w:w="850" w:type="dxa"/>
          </w:tcPr>
          <w:p w:rsidR="00CA768A" w:rsidRPr="00982A6E" w:rsidRDefault="00CA768A" w:rsidP="001F0263">
            <w:pPr>
              <w:rPr>
                <w:rFonts w:ascii="Times New Roman" w:hAnsi="Times New Roman" w:cs="Times New Roman"/>
                <w:b/>
                <w:sz w:val="24"/>
                <w:szCs w:val="24"/>
              </w:rPr>
            </w:pPr>
            <w:r>
              <w:rPr>
                <w:rFonts w:ascii="Times New Roman" w:hAnsi="Times New Roman" w:cs="Times New Roman"/>
                <w:b/>
                <w:sz w:val="24"/>
                <w:szCs w:val="24"/>
              </w:rPr>
              <w:t>6</w:t>
            </w:r>
          </w:p>
        </w:tc>
        <w:tc>
          <w:tcPr>
            <w:tcW w:w="7229" w:type="dxa"/>
          </w:tcPr>
          <w:p w:rsidR="00CA768A" w:rsidRPr="00C213A4" w:rsidRDefault="00CA768A" w:rsidP="001F0263">
            <w:pPr>
              <w:jc w:val="center"/>
              <w:rPr>
                <w:rFonts w:ascii="Times New Roman" w:eastAsia="Times New Roman" w:hAnsi="Times New Roman" w:cs="Times New Roman"/>
                <w:b/>
                <w:lang w:eastAsia="ru-RU"/>
              </w:rPr>
            </w:pPr>
            <w:r w:rsidRPr="00C213A4">
              <w:rPr>
                <w:rFonts w:ascii="Times New Roman" w:eastAsia="Times New Roman" w:hAnsi="Times New Roman" w:cs="Times New Roman"/>
                <w:b/>
                <w:lang w:eastAsia="ru-RU"/>
              </w:rPr>
              <w:t xml:space="preserve"> «Достижения человечества».</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115-116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F94A87">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Тематический рисунок «Покорение космоса»</w:t>
            </w:r>
          </w:p>
        </w:tc>
        <w:tc>
          <w:tcPr>
            <w:tcW w:w="993" w:type="dxa"/>
          </w:tcPr>
          <w:p w:rsidR="00CA768A" w:rsidRDefault="00CA768A" w:rsidP="001F0263">
            <w:r w:rsidRPr="001E54E4">
              <w:rPr>
                <w:rFonts w:ascii="Times New Roman" w:hAnsi="Times New Roman" w:cs="Times New Roman"/>
                <w:color w:val="000000"/>
                <w:sz w:val="20"/>
                <w:szCs w:val="20"/>
                <w:shd w:val="clear" w:color="auto" w:fill="FFFFFF"/>
              </w:rPr>
              <w:t xml:space="preserve">118 </w:t>
            </w:r>
            <w:proofErr w:type="spellStart"/>
            <w:r w:rsidRPr="001E54E4">
              <w:rPr>
                <w:rFonts w:ascii="Times New Roman" w:hAnsi="Times New Roman" w:cs="Times New Roman"/>
                <w:color w:val="000000"/>
                <w:sz w:val="20"/>
                <w:szCs w:val="20"/>
                <w:shd w:val="clear" w:color="auto" w:fill="FFFFFF"/>
              </w:rPr>
              <w:t>ИЗО-</w:t>
            </w:r>
            <w:r w:rsidR="0022775A">
              <w:rPr>
                <w:rFonts w:ascii="Times New Roman" w:hAnsi="Times New Roman" w:cs="Times New Roman"/>
                <w:color w:val="000000"/>
                <w:sz w:val="20"/>
                <w:szCs w:val="20"/>
                <w:shd w:val="clear" w:color="auto" w:fill="FFFFFF"/>
              </w:rPr>
              <w:t>ст</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117-118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F94A87">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Тематический рисунок  «Олимпийские победы»</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Pr="00F679DF" w:rsidRDefault="00CA768A" w:rsidP="001F0263">
            <w:pPr>
              <w:rPr>
                <w:rFonts w:ascii="Times New Roman" w:eastAsia="Times New Roman" w:hAnsi="Times New Roman" w:cs="Times New Roman"/>
                <w:b/>
                <w:lang w:eastAsia="ru-RU"/>
              </w:rPr>
            </w:pPr>
            <w:r>
              <w:rPr>
                <w:rFonts w:ascii="Times New Roman" w:eastAsia="Times New Roman" w:hAnsi="Times New Roman" w:cs="Times New Roman"/>
                <w:lang w:eastAsia="ru-RU"/>
              </w:rPr>
              <w:t>119-120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F94A87">
              <w:rPr>
                <w:rFonts w:ascii="Times New Roman" w:hAnsi="Times New Roman" w:cs="Times New Roman"/>
                <w:sz w:val="24"/>
                <w:szCs w:val="24"/>
              </w:rPr>
              <w:t>2</w:t>
            </w:r>
          </w:p>
        </w:tc>
        <w:tc>
          <w:tcPr>
            <w:tcW w:w="7229" w:type="dxa"/>
          </w:tcPr>
          <w:p w:rsidR="00CA768A" w:rsidRPr="00A65C03" w:rsidRDefault="00CA768A" w:rsidP="001F0263">
            <w:pPr>
              <w:rPr>
                <w:rFonts w:ascii="Times New Roman" w:eastAsia="Times New Roman" w:hAnsi="Times New Roman" w:cs="Times New Roman"/>
                <w:lang w:eastAsia="ru-RU"/>
              </w:rPr>
            </w:pPr>
            <w:r w:rsidRPr="00A65C03">
              <w:rPr>
                <w:rFonts w:ascii="Times New Roman" w:eastAsia="Times New Roman" w:hAnsi="Times New Roman" w:cs="Times New Roman"/>
                <w:lang w:eastAsia="ru-RU"/>
              </w:rPr>
              <w:t>Тематический рисунок  «Олимпийские победы»</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b/>
                <w:sz w:val="20"/>
                <w:szCs w:val="20"/>
              </w:rPr>
            </w:pPr>
          </w:p>
        </w:tc>
        <w:tc>
          <w:tcPr>
            <w:tcW w:w="850" w:type="dxa"/>
          </w:tcPr>
          <w:p w:rsidR="00CA768A" w:rsidRPr="00982A6E" w:rsidRDefault="00CA768A" w:rsidP="001F0263">
            <w:pPr>
              <w:rPr>
                <w:rFonts w:ascii="Times New Roman" w:hAnsi="Times New Roman" w:cs="Times New Roman"/>
                <w:b/>
                <w:sz w:val="24"/>
                <w:szCs w:val="24"/>
              </w:rPr>
            </w:pPr>
            <w:r w:rsidRPr="00982A6E">
              <w:rPr>
                <w:rFonts w:ascii="Times New Roman" w:hAnsi="Times New Roman" w:cs="Times New Roman"/>
                <w:b/>
                <w:sz w:val="24"/>
                <w:szCs w:val="24"/>
              </w:rPr>
              <w:t>24</w:t>
            </w:r>
          </w:p>
        </w:tc>
        <w:tc>
          <w:tcPr>
            <w:tcW w:w="7229" w:type="dxa"/>
          </w:tcPr>
          <w:p w:rsidR="00CA768A" w:rsidRPr="00F679DF" w:rsidRDefault="00CA768A" w:rsidP="001F0263">
            <w:pPr>
              <w:ind w:firstLine="318"/>
              <w:rPr>
                <w:rFonts w:ascii="Times New Roman" w:eastAsia="Times New Roman" w:hAnsi="Times New Roman" w:cs="Times New Roman"/>
                <w:b/>
                <w:lang w:eastAsia="ru-RU"/>
              </w:rPr>
            </w:pPr>
            <w:r w:rsidRPr="00F679DF">
              <w:rPr>
                <w:rFonts w:ascii="Times New Roman" w:eastAsia="Times New Roman" w:hAnsi="Times New Roman" w:cs="Times New Roman"/>
                <w:b/>
                <w:i/>
                <w:iCs/>
                <w:color w:val="000000"/>
                <w:lang w:eastAsia="ru-RU"/>
              </w:rPr>
              <w:t>Пейзажная</w:t>
            </w:r>
            <w:r w:rsidRPr="00F679DF">
              <w:rPr>
                <w:rFonts w:ascii="Georgia" w:eastAsia="Times New Roman" w:hAnsi="Georgia" w:cs="Times New Roman"/>
                <w:b/>
                <w:i/>
                <w:iCs/>
                <w:color w:val="000000"/>
                <w:lang w:eastAsia="ru-RU"/>
              </w:rPr>
              <w:t xml:space="preserve"> живопись</w:t>
            </w:r>
          </w:p>
        </w:tc>
        <w:tc>
          <w:tcPr>
            <w:tcW w:w="993" w:type="dxa"/>
          </w:tcPr>
          <w:p w:rsidR="00CA768A" w:rsidRPr="00F81A37" w:rsidRDefault="00CA768A" w:rsidP="001F0263">
            <w:pPr>
              <w:jc w:val="center"/>
              <w:rPr>
                <w:rFonts w:ascii="Times New Roman" w:hAnsi="Times New Roman" w:cs="Times New Roman"/>
                <w:color w:val="000000"/>
                <w:sz w:val="18"/>
                <w:szCs w:val="18"/>
                <w:shd w:val="clear" w:color="auto" w:fill="FFFFFF"/>
              </w:rPr>
            </w:pPr>
          </w:p>
        </w:tc>
        <w:tc>
          <w:tcPr>
            <w:tcW w:w="1667" w:type="dxa"/>
          </w:tcPr>
          <w:p w:rsidR="00CA768A" w:rsidRPr="0022775A" w:rsidRDefault="00CA768A" w:rsidP="001F0263">
            <w:pPr>
              <w:rPr>
                <w:rFonts w:ascii="Times New Roman" w:hAnsi="Times New Roman" w:cs="Times New Roman"/>
              </w:rPr>
            </w:pP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121-122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jc w:val="center"/>
              <w:rPr>
                <w:rFonts w:ascii="Times New Roman" w:hAnsi="Times New Roman" w:cs="Times New Roman"/>
                <w:sz w:val="20"/>
                <w:szCs w:val="20"/>
              </w:rPr>
            </w:pPr>
            <w:r w:rsidRPr="00125E30">
              <w:rPr>
                <w:rFonts w:ascii="Times New Roman" w:hAnsi="Times New Roman" w:cs="Times New Roman"/>
                <w:sz w:val="20"/>
                <w:szCs w:val="20"/>
              </w:rPr>
              <w:t>беседа</w:t>
            </w:r>
          </w:p>
        </w:tc>
        <w:tc>
          <w:tcPr>
            <w:tcW w:w="850" w:type="dxa"/>
          </w:tcPr>
          <w:p w:rsidR="00CA768A" w:rsidRDefault="00CA768A" w:rsidP="001F0263">
            <w:r w:rsidRPr="00DA7B91">
              <w:rPr>
                <w:rFonts w:ascii="Times New Roman" w:hAnsi="Times New Roman" w:cs="Times New Roman"/>
                <w:sz w:val="24"/>
                <w:szCs w:val="24"/>
              </w:rPr>
              <w:t>2</w:t>
            </w:r>
          </w:p>
        </w:tc>
        <w:tc>
          <w:tcPr>
            <w:tcW w:w="7229" w:type="dxa"/>
          </w:tcPr>
          <w:p w:rsidR="00CA768A" w:rsidRPr="00F679DF" w:rsidRDefault="00CA768A" w:rsidP="001F0263">
            <w:pPr>
              <w:spacing w:before="168"/>
              <w:rPr>
                <w:rFonts w:ascii="Times New Roman" w:eastAsia="Times New Roman" w:hAnsi="Times New Roman" w:cs="Times New Roman"/>
                <w:lang w:eastAsia="ru-RU"/>
              </w:rPr>
            </w:pPr>
            <w:r w:rsidRPr="00F679DF">
              <w:rPr>
                <w:rFonts w:ascii="Times New Roman" w:eastAsia="Times New Roman" w:hAnsi="Times New Roman" w:cs="Times New Roman"/>
                <w:lang w:eastAsia="ru-RU"/>
              </w:rPr>
              <w:t>Пейзаж как жанр    изобразительного искусства.Технология живописи акварельными красками и гуашью.</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Предварител</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123-124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DA7B91">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F679DF">
              <w:rPr>
                <w:rFonts w:ascii="Times New Roman" w:eastAsia="Times New Roman" w:hAnsi="Times New Roman" w:cs="Times New Roman"/>
                <w:lang w:eastAsia="ru-RU"/>
              </w:rPr>
              <w:t>Технология живописи акварельными красками и гуашью.</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125-126</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DA7B91">
              <w:rPr>
                <w:rFonts w:ascii="Times New Roman" w:hAnsi="Times New Roman" w:cs="Times New Roman"/>
                <w:sz w:val="24"/>
                <w:szCs w:val="24"/>
              </w:rPr>
              <w:t>2</w:t>
            </w:r>
          </w:p>
        </w:tc>
        <w:tc>
          <w:tcPr>
            <w:tcW w:w="7229" w:type="dxa"/>
          </w:tcPr>
          <w:p w:rsidR="00CA768A" w:rsidRDefault="00CA768A" w:rsidP="001F0263">
            <w:r w:rsidRPr="00F679DF">
              <w:rPr>
                <w:rFonts w:ascii="Times New Roman" w:eastAsia="Times New Roman" w:hAnsi="Times New Roman" w:cs="Times New Roman"/>
                <w:lang w:eastAsia="ru-RU"/>
              </w:rPr>
              <w:t>Технология ж</w:t>
            </w:r>
            <w:r>
              <w:rPr>
                <w:rFonts w:ascii="Times New Roman" w:eastAsia="Times New Roman" w:hAnsi="Times New Roman" w:cs="Times New Roman"/>
                <w:lang w:eastAsia="ru-RU"/>
              </w:rPr>
              <w:t xml:space="preserve">ивописи </w:t>
            </w:r>
            <w:r w:rsidRPr="00F679DF">
              <w:rPr>
                <w:rFonts w:ascii="Times New Roman" w:eastAsia="Times New Roman" w:hAnsi="Times New Roman" w:cs="Times New Roman"/>
                <w:lang w:eastAsia="ru-RU"/>
              </w:rPr>
              <w:t>гуашью.</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127-128</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DA7B91">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F679DF">
              <w:rPr>
                <w:rFonts w:ascii="Times New Roman" w:eastAsia="Times New Roman" w:hAnsi="Times New Roman" w:cs="Times New Roman"/>
                <w:lang w:eastAsia="ru-RU"/>
              </w:rPr>
              <w:t>Технология живописи</w:t>
            </w:r>
            <w:r>
              <w:rPr>
                <w:rFonts w:ascii="Times New Roman" w:eastAsia="Times New Roman" w:hAnsi="Times New Roman" w:cs="Times New Roman"/>
                <w:lang w:eastAsia="ru-RU"/>
              </w:rPr>
              <w:t xml:space="preserve"> акварельными красками.</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129-130</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CA768A" w:rsidRDefault="00CA768A" w:rsidP="001F0263">
            <w:r w:rsidRPr="00DA7B91">
              <w:rPr>
                <w:rFonts w:ascii="Times New Roman" w:hAnsi="Times New Roman" w:cs="Times New Roman"/>
                <w:sz w:val="24"/>
                <w:szCs w:val="24"/>
              </w:rPr>
              <w:t>2</w:t>
            </w:r>
          </w:p>
        </w:tc>
        <w:tc>
          <w:tcPr>
            <w:tcW w:w="7229" w:type="dxa"/>
          </w:tcPr>
          <w:p w:rsidR="00CA768A" w:rsidRPr="00A65C03" w:rsidRDefault="00CA768A" w:rsidP="001F0263">
            <w:pPr>
              <w:ind w:firstLine="318"/>
              <w:rPr>
                <w:rFonts w:ascii="Times New Roman" w:eastAsia="Times New Roman" w:hAnsi="Times New Roman" w:cs="Times New Roman"/>
                <w:lang w:eastAsia="ru-RU"/>
              </w:rPr>
            </w:pPr>
            <w:r w:rsidRPr="00F679DF">
              <w:rPr>
                <w:rFonts w:ascii="Times New Roman" w:eastAsia="Times New Roman" w:hAnsi="Times New Roman" w:cs="Times New Roman"/>
                <w:lang w:eastAsia="ru-RU"/>
              </w:rPr>
              <w:t>Технология ж</w:t>
            </w:r>
            <w:r>
              <w:rPr>
                <w:rFonts w:ascii="Times New Roman" w:eastAsia="Times New Roman" w:hAnsi="Times New Roman" w:cs="Times New Roman"/>
                <w:lang w:eastAsia="ru-RU"/>
              </w:rPr>
              <w:t>ивописи акварельными красками.</w:t>
            </w:r>
          </w:p>
        </w:tc>
        <w:tc>
          <w:tcPr>
            <w:tcW w:w="993" w:type="dxa"/>
          </w:tcPr>
          <w:p w:rsidR="00CA768A" w:rsidRDefault="0022775A"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ИЗО-сту</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131-132</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самост</w:t>
            </w:r>
            <w:proofErr w:type="spellEnd"/>
            <w:r w:rsidRPr="00125E30">
              <w:rPr>
                <w:rFonts w:ascii="Times New Roman" w:hAnsi="Times New Roman" w:cs="Times New Roman"/>
                <w:sz w:val="20"/>
                <w:szCs w:val="20"/>
              </w:rPr>
              <w:t xml:space="preserve"> раб</w:t>
            </w:r>
          </w:p>
        </w:tc>
        <w:tc>
          <w:tcPr>
            <w:tcW w:w="850" w:type="dxa"/>
          </w:tcPr>
          <w:p w:rsidR="00CA768A" w:rsidRDefault="00CA768A" w:rsidP="001F0263">
            <w:r w:rsidRPr="00DA7B91">
              <w:rPr>
                <w:rFonts w:ascii="Times New Roman" w:hAnsi="Times New Roman" w:cs="Times New Roman"/>
                <w:sz w:val="24"/>
                <w:szCs w:val="24"/>
              </w:rPr>
              <w:t>2</w:t>
            </w:r>
          </w:p>
        </w:tc>
        <w:tc>
          <w:tcPr>
            <w:tcW w:w="7229" w:type="dxa"/>
          </w:tcPr>
          <w:p w:rsidR="00CA768A" w:rsidRDefault="00780400" w:rsidP="001F0263">
            <w:r>
              <w:rPr>
                <w:rFonts w:ascii="Times New Roman" w:eastAsia="Times New Roman" w:hAnsi="Times New Roman" w:cs="Times New Roman"/>
                <w:lang w:eastAsia="ru-RU"/>
              </w:rPr>
              <w:t xml:space="preserve">Пейзаж. </w:t>
            </w:r>
            <w:r w:rsidR="00CA768A" w:rsidRPr="00F679DF">
              <w:rPr>
                <w:rFonts w:ascii="Times New Roman" w:eastAsia="Times New Roman" w:hAnsi="Times New Roman" w:cs="Times New Roman"/>
                <w:lang w:eastAsia="ru-RU"/>
              </w:rPr>
              <w:t>Разработка эскиза в тоне и цвете.</w:t>
            </w:r>
          </w:p>
        </w:tc>
        <w:tc>
          <w:tcPr>
            <w:tcW w:w="993" w:type="dxa"/>
          </w:tcPr>
          <w:p w:rsidR="00CA768A" w:rsidRDefault="00CA768A" w:rsidP="001F0263">
            <w:r w:rsidRPr="00A072CE">
              <w:rPr>
                <w:rFonts w:ascii="Times New Roman" w:hAnsi="Times New Roman" w:cs="Times New Roman"/>
                <w:color w:val="000000"/>
                <w:sz w:val="20"/>
                <w:szCs w:val="20"/>
                <w:shd w:val="clear" w:color="auto" w:fill="FFFFFF"/>
              </w:rPr>
              <w:t xml:space="preserve">118 </w:t>
            </w:r>
            <w:proofErr w:type="spellStart"/>
            <w:r w:rsidRPr="00A072CE">
              <w:rPr>
                <w:rFonts w:ascii="Times New Roman" w:hAnsi="Times New Roman" w:cs="Times New Roman"/>
                <w:color w:val="000000"/>
                <w:sz w:val="20"/>
                <w:szCs w:val="20"/>
                <w:shd w:val="clear" w:color="auto" w:fill="FFFFFF"/>
              </w:rPr>
              <w:t>ИЗО</w:t>
            </w:r>
            <w:r w:rsidR="0022775A">
              <w:rPr>
                <w:rFonts w:ascii="Times New Roman" w:hAnsi="Times New Roman" w:cs="Times New Roman"/>
                <w:color w:val="000000"/>
                <w:sz w:val="20"/>
                <w:szCs w:val="20"/>
                <w:shd w:val="clear" w:color="auto" w:fill="FFFFFF"/>
              </w:rPr>
              <w:t>-сту</w:t>
            </w:r>
            <w:proofErr w:type="spellEnd"/>
          </w:p>
        </w:tc>
        <w:tc>
          <w:tcPr>
            <w:tcW w:w="1667" w:type="dxa"/>
          </w:tcPr>
          <w:p w:rsidR="00CA768A" w:rsidRPr="0022775A" w:rsidRDefault="00CA768A" w:rsidP="001F0263">
            <w:pPr>
              <w:rPr>
                <w:rFonts w:ascii="Times New Roman" w:hAnsi="Times New Roman" w:cs="Times New Roman"/>
              </w:rPr>
            </w:pPr>
            <w:proofErr w:type="spellStart"/>
            <w:r w:rsidRPr="0022775A">
              <w:rPr>
                <w:rFonts w:ascii="Times New Roman" w:hAnsi="Times New Roman" w:cs="Times New Roman"/>
              </w:rPr>
              <w:t>промежуточ</w:t>
            </w:r>
            <w:proofErr w:type="spellEnd"/>
          </w:p>
        </w:tc>
      </w:tr>
      <w:tr w:rsidR="00CA768A" w:rsidTr="00465CEF">
        <w:tc>
          <w:tcPr>
            <w:tcW w:w="1101" w:type="dxa"/>
          </w:tcPr>
          <w:p w:rsidR="00CA768A" w:rsidRDefault="00CA768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133-134</w:t>
            </w:r>
          </w:p>
        </w:tc>
        <w:tc>
          <w:tcPr>
            <w:tcW w:w="699" w:type="dxa"/>
          </w:tcPr>
          <w:p w:rsidR="00CA768A" w:rsidRDefault="00CA768A" w:rsidP="001F0263">
            <w:pPr>
              <w:jc w:val="center"/>
              <w:rPr>
                <w:rFonts w:ascii="Times New Roman" w:hAnsi="Times New Roman" w:cs="Times New Roman"/>
                <w:b/>
                <w:sz w:val="24"/>
                <w:szCs w:val="24"/>
              </w:rPr>
            </w:pPr>
          </w:p>
        </w:tc>
        <w:tc>
          <w:tcPr>
            <w:tcW w:w="860" w:type="dxa"/>
          </w:tcPr>
          <w:p w:rsidR="00CA768A" w:rsidRDefault="00CA768A" w:rsidP="001F0263">
            <w:pPr>
              <w:jc w:val="center"/>
              <w:rPr>
                <w:rFonts w:ascii="Times New Roman" w:hAnsi="Times New Roman" w:cs="Times New Roman"/>
                <w:b/>
                <w:sz w:val="24"/>
                <w:szCs w:val="24"/>
              </w:rPr>
            </w:pPr>
          </w:p>
        </w:tc>
        <w:tc>
          <w:tcPr>
            <w:tcW w:w="992" w:type="dxa"/>
          </w:tcPr>
          <w:p w:rsidR="00CA768A" w:rsidRDefault="00CA768A" w:rsidP="001F0263">
            <w:pPr>
              <w:jc w:val="center"/>
              <w:rPr>
                <w:rFonts w:ascii="Times New Roman" w:hAnsi="Times New Roman" w:cs="Times New Roman"/>
                <w:b/>
                <w:sz w:val="24"/>
                <w:szCs w:val="24"/>
              </w:rPr>
            </w:pPr>
          </w:p>
        </w:tc>
        <w:tc>
          <w:tcPr>
            <w:tcW w:w="851" w:type="dxa"/>
          </w:tcPr>
          <w:p w:rsidR="00CA768A" w:rsidRPr="00125E30" w:rsidRDefault="00CA768A" w:rsidP="001F0263">
            <w:pPr>
              <w:rPr>
                <w:sz w:val="20"/>
                <w:szCs w:val="20"/>
              </w:rPr>
            </w:pPr>
            <w:proofErr w:type="spellStart"/>
            <w:r w:rsidRPr="00125E30">
              <w:rPr>
                <w:rFonts w:ascii="Times New Roman" w:hAnsi="Times New Roman" w:cs="Times New Roman"/>
                <w:sz w:val="20"/>
                <w:szCs w:val="20"/>
              </w:rPr>
              <w:t>самост</w:t>
            </w:r>
            <w:proofErr w:type="spellEnd"/>
            <w:r w:rsidRPr="00125E30">
              <w:rPr>
                <w:rFonts w:ascii="Times New Roman" w:hAnsi="Times New Roman" w:cs="Times New Roman"/>
                <w:sz w:val="20"/>
                <w:szCs w:val="20"/>
              </w:rPr>
              <w:t xml:space="preserve"> раб</w:t>
            </w:r>
          </w:p>
        </w:tc>
        <w:tc>
          <w:tcPr>
            <w:tcW w:w="850" w:type="dxa"/>
          </w:tcPr>
          <w:p w:rsidR="00CA768A" w:rsidRDefault="00CA768A" w:rsidP="001F0263">
            <w:r w:rsidRPr="00DA7B91">
              <w:rPr>
                <w:rFonts w:ascii="Times New Roman" w:hAnsi="Times New Roman" w:cs="Times New Roman"/>
                <w:sz w:val="24"/>
                <w:szCs w:val="24"/>
              </w:rPr>
              <w:t>2</w:t>
            </w:r>
          </w:p>
        </w:tc>
        <w:tc>
          <w:tcPr>
            <w:tcW w:w="7229" w:type="dxa"/>
          </w:tcPr>
          <w:p w:rsidR="00CA768A" w:rsidRDefault="00CA768A" w:rsidP="001F0263">
            <w:r w:rsidRPr="00F679DF">
              <w:rPr>
                <w:rFonts w:ascii="Times New Roman" w:eastAsia="Times New Roman" w:hAnsi="Times New Roman" w:cs="Times New Roman"/>
                <w:lang w:eastAsia="ru-RU"/>
              </w:rPr>
              <w:t>Разработка эскиза в тоне и цвете.</w:t>
            </w:r>
          </w:p>
        </w:tc>
        <w:tc>
          <w:tcPr>
            <w:tcW w:w="993" w:type="dxa"/>
          </w:tcPr>
          <w:p w:rsidR="00CA768A" w:rsidRDefault="00465CEF" w:rsidP="001F0263">
            <w:r>
              <w:rPr>
                <w:rFonts w:ascii="Times New Roman" w:hAnsi="Times New Roman" w:cs="Times New Roman"/>
                <w:color w:val="000000"/>
                <w:sz w:val="20"/>
                <w:szCs w:val="20"/>
                <w:shd w:val="clear" w:color="auto" w:fill="FFFFFF"/>
              </w:rPr>
              <w:t xml:space="preserve">118 </w:t>
            </w:r>
            <w:proofErr w:type="spellStart"/>
            <w:r>
              <w:rPr>
                <w:rFonts w:ascii="Times New Roman" w:hAnsi="Times New Roman" w:cs="Times New Roman"/>
                <w:color w:val="000000"/>
                <w:sz w:val="20"/>
                <w:szCs w:val="20"/>
                <w:shd w:val="clear" w:color="auto" w:fill="FFFFFF"/>
              </w:rPr>
              <w:t>ИЗО-ст</w:t>
            </w:r>
            <w:proofErr w:type="spellEnd"/>
          </w:p>
        </w:tc>
        <w:tc>
          <w:tcPr>
            <w:tcW w:w="1667" w:type="dxa"/>
          </w:tcPr>
          <w:p w:rsidR="00CA768A" w:rsidRPr="0022775A" w:rsidRDefault="00CA768A" w:rsidP="001F0263">
            <w:r w:rsidRPr="0022775A">
              <w:rPr>
                <w:rFonts w:ascii="Times New Roman" w:hAnsi="Times New Roman" w:cs="Times New Roman"/>
              </w:rPr>
              <w:t>текущий</w:t>
            </w:r>
          </w:p>
        </w:tc>
      </w:tr>
      <w:tr w:rsidR="0022775A" w:rsidTr="00465CEF">
        <w:tc>
          <w:tcPr>
            <w:tcW w:w="1101" w:type="dxa"/>
          </w:tcPr>
          <w:p w:rsidR="0022775A" w:rsidRDefault="0022775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135-136</w:t>
            </w:r>
          </w:p>
        </w:tc>
        <w:tc>
          <w:tcPr>
            <w:tcW w:w="699" w:type="dxa"/>
          </w:tcPr>
          <w:p w:rsidR="0022775A" w:rsidRDefault="0022775A" w:rsidP="001F0263">
            <w:pPr>
              <w:jc w:val="center"/>
              <w:rPr>
                <w:rFonts w:ascii="Times New Roman" w:hAnsi="Times New Roman" w:cs="Times New Roman"/>
                <w:b/>
                <w:sz w:val="24"/>
                <w:szCs w:val="24"/>
              </w:rPr>
            </w:pPr>
          </w:p>
        </w:tc>
        <w:tc>
          <w:tcPr>
            <w:tcW w:w="860" w:type="dxa"/>
          </w:tcPr>
          <w:p w:rsidR="0022775A" w:rsidRDefault="0022775A" w:rsidP="001F0263">
            <w:pPr>
              <w:jc w:val="center"/>
              <w:rPr>
                <w:rFonts w:ascii="Times New Roman" w:hAnsi="Times New Roman" w:cs="Times New Roman"/>
                <w:b/>
                <w:sz w:val="24"/>
                <w:szCs w:val="24"/>
              </w:rPr>
            </w:pPr>
          </w:p>
        </w:tc>
        <w:tc>
          <w:tcPr>
            <w:tcW w:w="992" w:type="dxa"/>
          </w:tcPr>
          <w:p w:rsidR="0022775A" w:rsidRDefault="0022775A" w:rsidP="001F0263">
            <w:pPr>
              <w:jc w:val="center"/>
              <w:rPr>
                <w:rFonts w:ascii="Times New Roman" w:hAnsi="Times New Roman" w:cs="Times New Roman"/>
                <w:b/>
                <w:sz w:val="24"/>
                <w:szCs w:val="24"/>
              </w:rPr>
            </w:pPr>
          </w:p>
        </w:tc>
        <w:tc>
          <w:tcPr>
            <w:tcW w:w="851" w:type="dxa"/>
          </w:tcPr>
          <w:p w:rsidR="0022775A" w:rsidRPr="00125E30" w:rsidRDefault="0022775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22775A" w:rsidRDefault="0022775A" w:rsidP="001F0263">
            <w:r w:rsidRPr="00DA7B91">
              <w:rPr>
                <w:rFonts w:ascii="Times New Roman" w:hAnsi="Times New Roman" w:cs="Times New Roman"/>
                <w:sz w:val="24"/>
                <w:szCs w:val="24"/>
              </w:rPr>
              <w:t>2</w:t>
            </w:r>
          </w:p>
        </w:tc>
        <w:tc>
          <w:tcPr>
            <w:tcW w:w="7229" w:type="dxa"/>
          </w:tcPr>
          <w:p w:rsidR="0022775A" w:rsidRPr="000E38C7" w:rsidRDefault="0022775A" w:rsidP="00E71E31">
            <w:pPr>
              <w:spacing w:before="168"/>
              <w:rPr>
                <w:rFonts w:ascii="Times New Roman" w:eastAsia="Times New Roman" w:hAnsi="Times New Roman" w:cs="Times New Roman"/>
                <w:lang w:eastAsia="ru-RU"/>
              </w:rPr>
            </w:pPr>
            <w:r w:rsidRPr="00F679DF">
              <w:rPr>
                <w:rFonts w:ascii="Times New Roman" w:eastAsia="Times New Roman" w:hAnsi="Times New Roman" w:cs="Times New Roman"/>
                <w:lang w:eastAsia="ru-RU"/>
              </w:rPr>
              <w:t>Выполнение композиции</w:t>
            </w:r>
            <w:r>
              <w:rPr>
                <w:rFonts w:ascii="Times New Roman" w:eastAsia="Times New Roman" w:hAnsi="Times New Roman" w:cs="Times New Roman"/>
                <w:lang w:eastAsia="ru-RU"/>
              </w:rPr>
              <w:t>(техника по выбору обучающихся</w:t>
            </w:r>
            <w:r w:rsidRPr="00F679DF">
              <w:rPr>
                <w:rFonts w:ascii="Times New Roman" w:eastAsia="Times New Roman" w:hAnsi="Times New Roman" w:cs="Times New Roman"/>
                <w:lang w:eastAsia="ru-RU"/>
              </w:rPr>
              <w:t>).</w:t>
            </w:r>
          </w:p>
        </w:tc>
        <w:tc>
          <w:tcPr>
            <w:tcW w:w="993" w:type="dxa"/>
          </w:tcPr>
          <w:p w:rsidR="0022775A" w:rsidRDefault="0022775A">
            <w:r w:rsidRPr="00B71459">
              <w:rPr>
                <w:rFonts w:ascii="Times New Roman" w:hAnsi="Times New Roman" w:cs="Times New Roman"/>
                <w:color w:val="000000"/>
                <w:sz w:val="20"/>
                <w:szCs w:val="20"/>
                <w:shd w:val="clear" w:color="auto" w:fill="FFFFFF"/>
              </w:rPr>
              <w:t xml:space="preserve">118 </w:t>
            </w:r>
            <w:proofErr w:type="spellStart"/>
            <w:r w:rsidRPr="00B71459">
              <w:rPr>
                <w:rFonts w:ascii="Times New Roman" w:hAnsi="Times New Roman" w:cs="Times New Roman"/>
                <w:color w:val="000000"/>
                <w:sz w:val="20"/>
                <w:szCs w:val="20"/>
                <w:shd w:val="clear" w:color="auto" w:fill="FFFFFF"/>
              </w:rPr>
              <w:t>ИЗО-сту</w:t>
            </w:r>
            <w:proofErr w:type="spellEnd"/>
          </w:p>
        </w:tc>
        <w:tc>
          <w:tcPr>
            <w:tcW w:w="1667" w:type="dxa"/>
          </w:tcPr>
          <w:p w:rsidR="0022775A" w:rsidRPr="0022775A" w:rsidRDefault="0022775A" w:rsidP="001F0263">
            <w:r w:rsidRPr="0022775A">
              <w:rPr>
                <w:rFonts w:ascii="Times New Roman" w:hAnsi="Times New Roman" w:cs="Times New Roman"/>
              </w:rPr>
              <w:t>текущий</w:t>
            </w:r>
          </w:p>
        </w:tc>
      </w:tr>
      <w:tr w:rsidR="0022775A" w:rsidTr="00465CEF">
        <w:tc>
          <w:tcPr>
            <w:tcW w:w="1101" w:type="dxa"/>
          </w:tcPr>
          <w:p w:rsidR="0022775A" w:rsidRDefault="0022775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137-138</w:t>
            </w:r>
          </w:p>
        </w:tc>
        <w:tc>
          <w:tcPr>
            <w:tcW w:w="699" w:type="dxa"/>
          </w:tcPr>
          <w:p w:rsidR="0022775A" w:rsidRDefault="0022775A" w:rsidP="001F0263">
            <w:pPr>
              <w:jc w:val="center"/>
              <w:rPr>
                <w:rFonts w:ascii="Times New Roman" w:hAnsi="Times New Roman" w:cs="Times New Roman"/>
                <w:b/>
                <w:sz w:val="24"/>
                <w:szCs w:val="24"/>
              </w:rPr>
            </w:pPr>
          </w:p>
        </w:tc>
        <w:tc>
          <w:tcPr>
            <w:tcW w:w="860" w:type="dxa"/>
          </w:tcPr>
          <w:p w:rsidR="0022775A" w:rsidRDefault="0022775A" w:rsidP="001F0263">
            <w:pPr>
              <w:jc w:val="center"/>
              <w:rPr>
                <w:rFonts w:ascii="Times New Roman" w:hAnsi="Times New Roman" w:cs="Times New Roman"/>
                <w:b/>
                <w:sz w:val="24"/>
                <w:szCs w:val="24"/>
              </w:rPr>
            </w:pPr>
          </w:p>
        </w:tc>
        <w:tc>
          <w:tcPr>
            <w:tcW w:w="992" w:type="dxa"/>
          </w:tcPr>
          <w:p w:rsidR="0022775A" w:rsidRDefault="0022775A" w:rsidP="001F0263">
            <w:pPr>
              <w:jc w:val="center"/>
              <w:rPr>
                <w:rFonts w:ascii="Times New Roman" w:hAnsi="Times New Roman" w:cs="Times New Roman"/>
                <w:b/>
                <w:sz w:val="24"/>
                <w:szCs w:val="24"/>
              </w:rPr>
            </w:pPr>
          </w:p>
        </w:tc>
        <w:tc>
          <w:tcPr>
            <w:tcW w:w="851" w:type="dxa"/>
          </w:tcPr>
          <w:p w:rsidR="0022775A" w:rsidRPr="00125E30" w:rsidRDefault="0022775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22775A" w:rsidRDefault="0022775A" w:rsidP="001F0263">
            <w:r w:rsidRPr="00DA7B91">
              <w:rPr>
                <w:rFonts w:ascii="Times New Roman" w:hAnsi="Times New Roman" w:cs="Times New Roman"/>
                <w:sz w:val="24"/>
                <w:szCs w:val="24"/>
              </w:rPr>
              <w:t>2</w:t>
            </w:r>
          </w:p>
        </w:tc>
        <w:tc>
          <w:tcPr>
            <w:tcW w:w="7229" w:type="dxa"/>
          </w:tcPr>
          <w:p w:rsidR="0022775A" w:rsidRPr="000E38C7" w:rsidRDefault="0022775A" w:rsidP="001F0263">
            <w:pPr>
              <w:ind w:firstLine="318"/>
              <w:rPr>
                <w:rFonts w:ascii="Times New Roman" w:eastAsia="Times New Roman" w:hAnsi="Times New Roman" w:cs="Times New Roman"/>
                <w:lang w:eastAsia="ru-RU"/>
              </w:rPr>
            </w:pPr>
            <w:r w:rsidRPr="000E38C7">
              <w:rPr>
                <w:rFonts w:ascii="Times New Roman" w:hAnsi="Times New Roman" w:cs="Times New Roman"/>
                <w:shd w:val="clear" w:color="auto" w:fill="FFFFFF"/>
              </w:rPr>
              <w:t>“Монотипия пейзажная” – нетрадиционная техника рисования.</w:t>
            </w:r>
          </w:p>
        </w:tc>
        <w:tc>
          <w:tcPr>
            <w:tcW w:w="993" w:type="dxa"/>
          </w:tcPr>
          <w:p w:rsidR="0022775A" w:rsidRDefault="0022775A">
            <w:r w:rsidRPr="00B71459">
              <w:rPr>
                <w:rFonts w:ascii="Times New Roman" w:hAnsi="Times New Roman" w:cs="Times New Roman"/>
                <w:color w:val="000000"/>
                <w:sz w:val="20"/>
                <w:szCs w:val="20"/>
                <w:shd w:val="clear" w:color="auto" w:fill="FFFFFF"/>
              </w:rPr>
              <w:t xml:space="preserve">118 </w:t>
            </w:r>
            <w:proofErr w:type="spellStart"/>
            <w:r w:rsidRPr="00B71459">
              <w:rPr>
                <w:rFonts w:ascii="Times New Roman" w:hAnsi="Times New Roman" w:cs="Times New Roman"/>
                <w:color w:val="000000"/>
                <w:sz w:val="20"/>
                <w:szCs w:val="20"/>
                <w:shd w:val="clear" w:color="auto" w:fill="FFFFFF"/>
              </w:rPr>
              <w:t>ИЗО-сту</w:t>
            </w:r>
            <w:proofErr w:type="spellEnd"/>
          </w:p>
        </w:tc>
        <w:tc>
          <w:tcPr>
            <w:tcW w:w="1667" w:type="dxa"/>
          </w:tcPr>
          <w:p w:rsidR="0022775A" w:rsidRPr="0022775A" w:rsidRDefault="0022775A" w:rsidP="001F0263">
            <w:r w:rsidRPr="0022775A">
              <w:rPr>
                <w:rFonts w:ascii="Times New Roman" w:hAnsi="Times New Roman" w:cs="Times New Roman"/>
              </w:rPr>
              <w:t>текущий</w:t>
            </w:r>
          </w:p>
        </w:tc>
      </w:tr>
      <w:tr w:rsidR="0022775A" w:rsidTr="00465CEF">
        <w:tc>
          <w:tcPr>
            <w:tcW w:w="1101" w:type="dxa"/>
          </w:tcPr>
          <w:p w:rsidR="0022775A" w:rsidRDefault="0022775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139-140</w:t>
            </w:r>
          </w:p>
        </w:tc>
        <w:tc>
          <w:tcPr>
            <w:tcW w:w="699" w:type="dxa"/>
          </w:tcPr>
          <w:p w:rsidR="0022775A" w:rsidRDefault="0022775A" w:rsidP="001F0263">
            <w:pPr>
              <w:jc w:val="center"/>
              <w:rPr>
                <w:rFonts w:ascii="Times New Roman" w:hAnsi="Times New Roman" w:cs="Times New Roman"/>
                <w:b/>
                <w:sz w:val="24"/>
                <w:szCs w:val="24"/>
              </w:rPr>
            </w:pPr>
          </w:p>
        </w:tc>
        <w:tc>
          <w:tcPr>
            <w:tcW w:w="860" w:type="dxa"/>
          </w:tcPr>
          <w:p w:rsidR="0022775A" w:rsidRDefault="0022775A" w:rsidP="001F0263">
            <w:pPr>
              <w:jc w:val="center"/>
              <w:rPr>
                <w:rFonts w:ascii="Times New Roman" w:hAnsi="Times New Roman" w:cs="Times New Roman"/>
                <w:b/>
                <w:sz w:val="24"/>
                <w:szCs w:val="24"/>
              </w:rPr>
            </w:pPr>
          </w:p>
        </w:tc>
        <w:tc>
          <w:tcPr>
            <w:tcW w:w="992" w:type="dxa"/>
          </w:tcPr>
          <w:p w:rsidR="0022775A" w:rsidRDefault="0022775A" w:rsidP="001F0263">
            <w:pPr>
              <w:jc w:val="center"/>
              <w:rPr>
                <w:rFonts w:ascii="Times New Roman" w:hAnsi="Times New Roman" w:cs="Times New Roman"/>
                <w:b/>
                <w:sz w:val="24"/>
                <w:szCs w:val="24"/>
              </w:rPr>
            </w:pPr>
          </w:p>
        </w:tc>
        <w:tc>
          <w:tcPr>
            <w:tcW w:w="851" w:type="dxa"/>
          </w:tcPr>
          <w:p w:rsidR="0022775A" w:rsidRPr="00125E30" w:rsidRDefault="0022775A" w:rsidP="001F0263">
            <w:pPr>
              <w:rPr>
                <w:sz w:val="20"/>
                <w:szCs w:val="20"/>
              </w:rPr>
            </w:pPr>
            <w:proofErr w:type="spellStart"/>
            <w:r w:rsidRPr="00125E30">
              <w:rPr>
                <w:rFonts w:ascii="Times New Roman" w:hAnsi="Times New Roman" w:cs="Times New Roman"/>
                <w:sz w:val="20"/>
                <w:szCs w:val="20"/>
              </w:rPr>
              <w:t>практ</w:t>
            </w:r>
            <w:proofErr w:type="spellEnd"/>
            <w:r w:rsidRPr="00125E30">
              <w:rPr>
                <w:rFonts w:ascii="Times New Roman" w:hAnsi="Times New Roman" w:cs="Times New Roman"/>
                <w:sz w:val="20"/>
                <w:szCs w:val="20"/>
              </w:rPr>
              <w:t>. раб</w:t>
            </w:r>
          </w:p>
        </w:tc>
        <w:tc>
          <w:tcPr>
            <w:tcW w:w="850" w:type="dxa"/>
          </w:tcPr>
          <w:p w:rsidR="0022775A" w:rsidRDefault="0022775A" w:rsidP="001F0263">
            <w:r w:rsidRPr="00DA7B91">
              <w:rPr>
                <w:rFonts w:ascii="Times New Roman" w:hAnsi="Times New Roman" w:cs="Times New Roman"/>
                <w:sz w:val="24"/>
                <w:szCs w:val="24"/>
              </w:rPr>
              <w:t>2</w:t>
            </w:r>
          </w:p>
        </w:tc>
        <w:tc>
          <w:tcPr>
            <w:tcW w:w="7229" w:type="dxa"/>
          </w:tcPr>
          <w:p w:rsidR="0022775A" w:rsidRPr="000E38C7" w:rsidRDefault="0022775A" w:rsidP="001F0263">
            <w:pPr>
              <w:ind w:firstLine="318"/>
              <w:rPr>
                <w:rFonts w:ascii="Times New Roman" w:eastAsia="Times New Roman" w:hAnsi="Times New Roman" w:cs="Times New Roman"/>
                <w:lang w:eastAsia="ru-RU"/>
              </w:rPr>
            </w:pPr>
            <w:r w:rsidRPr="000E38C7">
              <w:rPr>
                <w:rFonts w:ascii="Times New Roman" w:hAnsi="Times New Roman" w:cs="Times New Roman"/>
                <w:shd w:val="clear" w:color="auto" w:fill="FFFFFF"/>
              </w:rPr>
              <w:t>“Монотипия пейзажная” – нетрадиционная техника рисования.</w:t>
            </w:r>
          </w:p>
        </w:tc>
        <w:tc>
          <w:tcPr>
            <w:tcW w:w="993" w:type="dxa"/>
          </w:tcPr>
          <w:p w:rsidR="0022775A" w:rsidRDefault="0022775A">
            <w:r w:rsidRPr="00B71459">
              <w:rPr>
                <w:rFonts w:ascii="Times New Roman" w:hAnsi="Times New Roman" w:cs="Times New Roman"/>
                <w:color w:val="000000"/>
                <w:sz w:val="20"/>
                <w:szCs w:val="20"/>
                <w:shd w:val="clear" w:color="auto" w:fill="FFFFFF"/>
              </w:rPr>
              <w:t xml:space="preserve">118 </w:t>
            </w:r>
            <w:proofErr w:type="spellStart"/>
            <w:r w:rsidRPr="00B71459">
              <w:rPr>
                <w:rFonts w:ascii="Times New Roman" w:hAnsi="Times New Roman" w:cs="Times New Roman"/>
                <w:color w:val="000000"/>
                <w:sz w:val="20"/>
                <w:szCs w:val="20"/>
                <w:shd w:val="clear" w:color="auto" w:fill="FFFFFF"/>
              </w:rPr>
              <w:t>ИЗО-сту</w:t>
            </w:r>
            <w:proofErr w:type="spellEnd"/>
          </w:p>
        </w:tc>
        <w:tc>
          <w:tcPr>
            <w:tcW w:w="1667" w:type="dxa"/>
          </w:tcPr>
          <w:p w:rsidR="0022775A" w:rsidRPr="0022775A" w:rsidRDefault="0022775A" w:rsidP="001F0263">
            <w:r w:rsidRPr="0022775A">
              <w:rPr>
                <w:rFonts w:ascii="Times New Roman" w:hAnsi="Times New Roman" w:cs="Times New Roman"/>
              </w:rPr>
              <w:t>текущий</w:t>
            </w:r>
          </w:p>
        </w:tc>
      </w:tr>
      <w:tr w:rsidR="0022775A" w:rsidTr="00465CEF">
        <w:tc>
          <w:tcPr>
            <w:tcW w:w="1101" w:type="dxa"/>
          </w:tcPr>
          <w:p w:rsidR="0022775A" w:rsidRDefault="0022775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t>141-142</w:t>
            </w:r>
          </w:p>
        </w:tc>
        <w:tc>
          <w:tcPr>
            <w:tcW w:w="699" w:type="dxa"/>
          </w:tcPr>
          <w:p w:rsidR="0022775A" w:rsidRDefault="0022775A" w:rsidP="001F0263">
            <w:pPr>
              <w:jc w:val="center"/>
              <w:rPr>
                <w:rFonts w:ascii="Times New Roman" w:hAnsi="Times New Roman" w:cs="Times New Roman"/>
                <w:b/>
                <w:sz w:val="24"/>
                <w:szCs w:val="24"/>
              </w:rPr>
            </w:pPr>
          </w:p>
        </w:tc>
        <w:tc>
          <w:tcPr>
            <w:tcW w:w="860" w:type="dxa"/>
          </w:tcPr>
          <w:p w:rsidR="0022775A" w:rsidRDefault="0022775A" w:rsidP="001F0263">
            <w:pPr>
              <w:jc w:val="center"/>
              <w:rPr>
                <w:rFonts w:ascii="Times New Roman" w:hAnsi="Times New Roman" w:cs="Times New Roman"/>
                <w:b/>
                <w:sz w:val="24"/>
                <w:szCs w:val="24"/>
              </w:rPr>
            </w:pPr>
          </w:p>
        </w:tc>
        <w:tc>
          <w:tcPr>
            <w:tcW w:w="992" w:type="dxa"/>
          </w:tcPr>
          <w:p w:rsidR="0022775A" w:rsidRDefault="0022775A" w:rsidP="001F0263">
            <w:pPr>
              <w:jc w:val="center"/>
              <w:rPr>
                <w:rFonts w:ascii="Times New Roman" w:hAnsi="Times New Roman" w:cs="Times New Roman"/>
                <w:b/>
                <w:sz w:val="24"/>
                <w:szCs w:val="24"/>
              </w:rPr>
            </w:pPr>
          </w:p>
        </w:tc>
        <w:tc>
          <w:tcPr>
            <w:tcW w:w="851" w:type="dxa"/>
          </w:tcPr>
          <w:p w:rsidR="0022775A" w:rsidRPr="00125E30" w:rsidRDefault="00465CEF" w:rsidP="001F0263">
            <w:pPr>
              <w:jc w:val="center"/>
              <w:rPr>
                <w:rFonts w:ascii="Times New Roman" w:hAnsi="Times New Roman" w:cs="Times New Roman"/>
                <w:sz w:val="20"/>
                <w:szCs w:val="20"/>
              </w:rPr>
            </w:pPr>
            <w:proofErr w:type="spellStart"/>
            <w:r>
              <w:rPr>
                <w:rFonts w:ascii="Times New Roman" w:hAnsi="Times New Roman" w:cs="Times New Roman"/>
                <w:sz w:val="20"/>
                <w:szCs w:val="20"/>
              </w:rPr>
              <w:t>Орг-</w:t>
            </w:r>
            <w:r w:rsidR="0022775A" w:rsidRPr="00125E30">
              <w:rPr>
                <w:rFonts w:ascii="Times New Roman" w:hAnsi="Times New Roman" w:cs="Times New Roman"/>
                <w:sz w:val="20"/>
                <w:szCs w:val="20"/>
              </w:rPr>
              <w:t>выстав</w:t>
            </w:r>
            <w:proofErr w:type="spellEnd"/>
          </w:p>
        </w:tc>
        <w:tc>
          <w:tcPr>
            <w:tcW w:w="850" w:type="dxa"/>
          </w:tcPr>
          <w:p w:rsidR="0022775A" w:rsidRDefault="0022775A" w:rsidP="001F0263">
            <w:r w:rsidRPr="00DA7B91">
              <w:rPr>
                <w:rFonts w:ascii="Times New Roman" w:hAnsi="Times New Roman" w:cs="Times New Roman"/>
                <w:sz w:val="24"/>
                <w:szCs w:val="24"/>
              </w:rPr>
              <w:t>2</w:t>
            </w:r>
          </w:p>
        </w:tc>
        <w:tc>
          <w:tcPr>
            <w:tcW w:w="7229" w:type="dxa"/>
          </w:tcPr>
          <w:p w:rsidR="0022775A" w:rsidRPr="000E38C7" w:rsidRDefault="0022775A" w:rsidP="001F0263">
            <w:pPr>
              <w:ind w:firstLine="318"/>
              <w:rPr>
                <w:rFonts w:ascii="Times New Roman" w:eastAsia="Times New Roman" w:hAnsi="Times New Roman" w:cs="Times New Roman"/>
                <w:lang w:eastAsia="ru-RU"/>
              </w:rPr>
            </w:pPr>
            <w:r w:rsidRPr="000E38C7">
              <w:rPr>
                <w:rFonts w:ascii="Times New Roman" w:hAnsi="Times New Roman" w:cs="Times New Roman"/>
                <w:shd w:val="clear" w:color="auto" w:fill="FFFFFF"/>
              </w:rPr>
              <w:t>Морской пейзаж.</w:t>
            </w:r>
          </w:p>
        </w:tc>
        <w:tc>
          <w:tcPr>
            <w:tcW w:w="993" w:type="dxa"/>
          </w:tcPr>
          <w:p w:rsidR="0022775A" w:rsidRDefault="0022775A">
            <w:r w:rsidRPr="00B71459">
              <w:rPr>
                <w:rFonts w:ascii="Times New Roman" w:hAnsi="Times New Roman" w:cs="Times New Roman"/>
                <w:color w:val="000000"/>
                <w:sz w:val="20"/>
                <w:szCs w:val="20"/>
                <w:shd w:val="clear" w:color="auto" w:fill="FFFFFF"/>
              </w:rPr>
              <w:t xml:space="preserve">118 </w:t>
            </w:r>
            <w:proofErr w:type="spellStart"/>
            <w:r w:rsidRPr="00B71459">
              <w:rPr>
                <w:rFonts w:ascii="Times New Roman" w:hAnsi="Times New Roman" w:cs="Times New Roman"/>
                <w:color w:val="000000"/>
                <w:sz w:val="20"/>
                <w:szCs w:val="20"/>
                <w:shd w:val="clear" w:color="auto" w:fill="FFFFFF"/>
              </w:rPr>
              <w:t>ИЗО-сту</w:t>
            </w:r>
            <w:proofErr w:type="spellEnd"/>
          </w:p>
        </w:tc>
        <w:tc>
          <w:tcPr>
            <w:tcW w:w="1667" w:type="dxa"/>
          </w:tcPr>
          <w:p w:rsidR="0022775A" w:rsidRPr="0022775A" w:rsidRDefault="0022775A" w:rsidP="001F0263">
            <w:r w:rsidRPr="0022775A">
              <w:rPr>
                <w:rFonts w:ascii="Times New Roman" w:hAnsi="Times New Roman" w:cs="Times New Roman"/>
              </w:rPr>
              <w:t>текущий</w:t>
            </w:r>
          </w:p>
        </w:tc>
      </w:tr>
      <w:tr w:rsidR="0022775A" w:rsidTr="00465CEF">
        <w:tc>
          <w:tcPr>
            <w:tcW w:w="1101" w:type="dxa"/>
          </w:tcPr>
          <w:p w:rsidR="0022775A" w:rsidRDefault="0022775A" w:rsidP="001F0263">
            <w:pP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143-144</w:t>
            </w:r>
          </w:p>
        </w:tc>
        <w:tc>
          <w:tcPr>
            <w:tcW w:w="699" w:type="dxa"/>
          </w:tcPr>
          <w:p w:rsidR="0022775A" w:rsidRDefault="0022775A" w:rsidP="001F0263">
            <w:pPr>
              <w:jc w:val="center"/>
              <w:rPr>
                <w:rFonts w:ascii="Times New Roman" w:hAnsi="Times New Roman" w:cs="Times New Roman"/>
                <w:b/>
                <w:sz w:val="24"/>
                <w:szCs w:val="24"/>
              </w:rPr>
            </w:pPr>
          </w:p>
        </w:tc>
        <w:tc>
          <w:tcPr>
            <w:tcW w:w="860" w:type="dxa"/>
          </w:tcPr>
          <w:p w:rsidR="0022775A" w:rsidRDefault="0022775A" w:rsidP="001F0263">
            <w:pPr>
              <w:jc w:val="center"/>
              <w:rPr>
                <w:rFonts w:ascii="Times New Roman" w:hAnsi="Times New Roman" w:cs="Times New Roman"/>
                <w:b/>
                <w:sz w:val="24"/>
                <w:szCs w:val="24"/>
              </w:rPr>
            </w:pPr>
          </w:p>
        </w:tc>
        <w:tc>
          <w:tcPr>
            <w:tcW w:w="992" w:type="dxa"/>
          </w:tcPr>
          <w:p w:rsidR="0022775A" w:rsidRDefault="0022775A" w:rsidP="001F0263">
            <w:pPr>
              <w:jc w:val="center"/>
              <w:rPr>
                <w:rFonts w:ascii="Times New Roman" w:hAnsi="Times New Roman" w:cs="Times New Roman"/>
                <w:b/>
                <w:sz w:val="24"/>
                <w:szCs w:val="24"/>
              </w:rPr>
            </w:pPr>
          </w:p>
        </w:tc>
        <w:tc>
          <w:tcPr>
            <w:tcW w:w="851" w:type="dxa"/>
          </w:tcPr>
          <w:p w:rsidR="0022775A" w:rsidRPr="00125E30" w:rsidRDefault="00465CEF" w:rsidP="001F0263">
            <w:pPr>
              <w:jc w:val="center"/>
              <w:rPr>
                <w:rFonts w:ascii="Times New Roman" w:hAnsi="Times New Roman" w:cs="Times New Roman"/>
                <w:sz w:val="20"/>
                <w:szCs w:val="20"/>
              </w:rPr>
            </w:pPr>
            <w:r>
              <w:rPr>
                <w:rFonts w:ascii="Times New Roman" w:hAnsi="Times New Roman" w:cs="Times New Roman"/>
                <w:sz w:val="20"/>
                <w:szCs w:val="20"/>
              </w:rPr>
              <w:t xml:space="preserve">Защита </w:t>
            </w:r>
            <w:proofErr w:type="spellStart"/>
            <w:r>
              <w:rPr>
                <w:rFonts w:ascii="Times New Roman" w:hAnsi="Times New Roman" w:cs="Times New Roman"/>
                <w:sz w:val="20"/>
                <w:szCs w:val="20"/>
              </w:rPr>
              <w:t>тв</w:t>
            </w:r>
            <w:proofErr w:type="spellEnd"/>
            <w:r>
              <w:rPr>
                <w:rFonts w:ascii="Times New Roman" w:hAnsi="Times New Roman" w:cs="Times New Roman"/>
                <w:sz w:val="20"/>
                <w:szCs w:val="20"/>
              </w:rPr>
              <w:t>. раб</w:t>
            </w:r>
          </w:p>
        </w:tc>
        <w:tc>
          <w:tcPr>
            <w:tcW w:w="850" w:type="dxa"/>
          </w:tcPr>
          <w:p w:rsidR="0022775A" w:rsidRDefault="0022775A" w:rsidP="001F0263">
            <w:r w:rsidRPr="00DA7B91">
              <w:rPr>
                <w:rFonts w:ascii="Times New Roman" w:hAnsi="Times New Roman" w:cs="Times New Roman"/>
                <w:sz w:val="24"/>
                <w:szCs w:val="24"/>
              </w:rPr>
              <w:t>2</w:t>
            </w:r>
          </w:p>
        </w:tc>
        <w:tc>
          <w:tcPr>
            <w:tcW w:w="7229" w:type="dxa"/>
          </w:tcPr>
          <w:p w:rsidR="0022775A" w:rsidRPr="000E38C7" w:rsidRDefault="0022775A" w:rsidP="001F0263">
            <w:pPr>
              <w:ind w:firstLine="318"/>
              <w:rPr>
                <w:rFonts w:ascii="Times New Roman" w:eastAsia="Times New Roman" w:hAnsi="Times New Roman" w:cs="Times New Roman"/>
                <w:lang w:eastAsia="ru-RU"/>
              </w:rPr>
            </w:pPr>
            <w:r w:rsidRPr="000E38C7">
              <w:rPr>
                <w:rFonts w:ascii="Times New Roman" w:hAnsi="Times New Roman" w:cs="Times New Roman"/>
                <w:shd w:val="clear" w:color="auto" w:fill="FFFFFF"/>
              </w:rPr>
              <w:t>Творческий отчёт. Выставка ра</w:t>
            </w:r>
            <w:r>
              <w:rPr>
                <w:rFonts w:ascii="Times New Roman" w:hAnsi="Times New Roman" w:cs="Times New Roman"/>
                <w:shd w:val="clear" w:color="auto" w:fill="FFFFFF"/>
              </w:rPr>
              <w:t>бот. Подведение итогов работы за год.</w:t>
            </w:r>
          </w:p>
        </w:tc>
        <w:tc>
          <w:tcPr>
            <w:tcW w:w="993" w:type="dxa"/>
          </w:tcPr>
          <w:p w:rsidR="0022775A" w:rsidRDefault="0022775A">
            <w:r w:rsidRPr="00B71459">
              <w:rPr>
                <w:rFonts w:ascii="Times New Roman" w:hAnsi="Times New Roman" w:cs="Times New Roman"/>
                <w:color w:val="000000"/>
                <w:sz w:val="20"/>
                <w:szCs w:val="20"/>
                <w:shd w:val="clear" w:color="auto" w:fill="FFFFFF"/>
              </w:rPr>
              <w:t xml:space="preserve">118 </w:t>
            </w:r>
            <w:proofErr w:type="spellStart"/>
            <w:r w:rsidRPr="00B71459">
              <w:rPr>
                <w:rFonts w:ascii="Times New Roman" w:hAnsi="Times New Roman" w:cs="Times New Roman"/>
                <w:color w:val="000000"/>
                <w:sz w:val="20"/>
                <w:szCs w:val="20"/>
                <w:shd w:val="clear" w:color="auto" w:fill="FFFFFF"/>
              </w:rPr>
              <w:t>ИЗО-сту</w:t>
            </w:r>
            <w:proofErr w:type="spellEnd"/>
          </w:p>
        </w:tc>
        <w:tc>
          <w:tcPr>
            <w:tcW w:w="1667" w:type="dxa"/>
          </w:tcPr>
          <w:p w:rsidR="0022775A" w:rsidRPr="0022775A" w:rsidRDefault="0022775A" w:rsidP="001F0263">
            <w:pPr>
              <w:rPr>
                <w:rFonts w:ascii="Times New Roman" w:hAnsi="Times New Roman" w:cs="Times New Roman"/>
              </w:rPr>
            </w:pPr>
            <w:r w:rsidRPr="0022775A">
              <w:rPr>
                <w:rFonts w:ascii="Times New Roman" w:hAnsi="Times New Roman" w:cs="Times New Roman"/>
              </w:rPr>
              <w:t>итоговый</w:t>
            </w:r>
          </w:p>
        </w:tc>
      </w:tr>
    </w:tbl>
    <w:p w:rsidR="00CA768A" w:rsidRDefault="00CA768A" w:rsidP="00CA768A">
      <w:pPr>
        <w:pStyle w:val="21"/>
        <w:spacing w:line="360" w:lineRule="auto"/>
        <w:rPr>
          <w:b/>
          <w:sz w:val="22"/>
          <w:szCs w:val="22"/>
        </w:rPr>
      </w:pPr>
    </w:p>
    <w:p w:rsidR="00465CEF" w:rsidRDefault="00465CEF" w:rsidP="00CA768A">
      <w:pPr>
        <w:pStyle w:val="21"/>
        <w:spacing w:line="360" w:lineRule="auto"/>
        <w:rPr>
          <w:b/>
          <w:sz w:val="22"/>
          <w:szCs w:val="22"/>
        </w:rPr>
      </w:pPr>
    </w:p>
    <w:p w:rsidR="00CA768A" w:rsidRPr="009505C9" w:rsidRDefault="00CA768A" w:rsidP="00CA768A">
      <w:pPr>
        <w:jc w:val="center"/>
        <w:rPr>
          <w:rFonts w:ascii="Times New Roman" w:eastAsia="Times New Roman" w:hAnsi="Times New Roman" w:cs="Times New Roman"/>
          <w:b/>
          <w:lang w:eastAsia="ru-RU"/>
        </w:rPr>
      </w:pPr>
      <w:r w:rsidRPr="009505C9">
        <w:rPr>
          <w:rFonts w:ascii="Times New Roman" w:eastAsia="Times New Roman" w:hAnsi="Times New Roman" w:cs="Times New Roman"/>
          <w:b/>
          <w:lang w:eastAsia="ru-RU"/>
        </w:rPr>
        <w:t>КАЛЕНДАРНЫЙ УЧЕБНЫЙ ГРАФИК на второй год обучения</w:t>
      </w:r>
    </w:p>
    <w:tbl>
      <w:tblPr>
        <w:tblStyle w:val="ad"/>
        <w:tblW w:w="0" w:type="auto"/>
        <w:tblLayout w:type="fixed"/>
        <w:tblLook w:val="04A0"/>
      </w:tblPr>
      <w:tblGrid>
        <w:gridCol w:w="688"/>
        <w:gridCol w:w="413"/>
        <w:gridCol w:w="699"/>
        <w:gridCol w:w="860"/>
        <w:gridCol w:w="992"/>
        <w:gridCol w:w="1134"/>
        <w:gridCol w:w="709"/>
        <w:gridCol w:w="6946"/>
        <w:gridCol w:w="1134"/>
        <w:gridCol w:w="1667"/>
      </w:tblGrid>
      <w:tr w:rsidR="00CA768A" w:rsidRPr="009505C9" w:rsidTr="001F0263">
        <w:tc>
          <w:tcPr>
            <w:tcW w:w="1101" w:type="dxa"/>
            <w:gridSpan w:val="2"/>
            <w:tcBorders>
              <w:bottom w:val="single" w:sz="18" w:space="0" w:color="auto"/>
            </w:tcBorders>
          </w:tcPr>
          <w:p w:rsidR="00CA768A" w:rsidRPr="009505C9" w:rsidRDefault="00CA768A" w:rsidP="001F0263">
            <w:pPr>
              <w:jc w:val="center"/>
              <w:rPr>
                <w:rFonts w:ascii="Times New Roman" w:hAnsi="Times New Roman" w:cs="Times New Roman"/>
                <w:b/>
              </w:rPr>
            </w:pPr>
            <w:r w:rsidRPr="009505C9">
              <w:rPr>
                <w:rFonts w:ascii="Times New Roman" w:hAnsi="Times New Roman" w:cs="Times New Roman"/>
                <w:b/>
              </w:rPr>
              <w:t>№ урока</w:t>
            </w:r>
          </w:p>
        </w:tc>
        <w:tc>
          <w:tcPr>
            <w:tcW w:w="699" w:type="dxa"/>
            <w:tcBorders>
              <w:bottom w:val="single" w:sz="18" w:space="0" w:color="auto"/>
            </w:tcBorders>
          </w:tcPr>
          <w:p w:rsidR="00CA768A" w:rsidRPr="009505C9" w:rsidRDefault="00CA768A" w:rsidP="001F0263">
            <w:pPr>
              <w:rPr>
                <w:rFonts w:ascii="Times New Roman" w:hAnsi="Times New Roman" w:cs="Times New Roman"/>
                <w:b/>
              </w:rPr>
            </w:pPr>
            <w:r w:rsidRPr="009505C9">
              <w:rPr>
                <w:rFonts w:ascii="Times New Roman" w:hAnsi="Times New Roman" w:cs="Times New Roman"/>
                <w:b/>
              </w:rPr>
              <w:t xml:space="preserve">месяц </w:t>
            </w:r>
          </w:p>
        </w:tc>
        <w:tc>
          <w:tcPr>
            <w:tcW w:w="860" w:type="dxa"/>
            <w:tcBorders>
              <w:bottom w:val="single" w:sz="18" w:space="0" w:color="auto"/>
            </w:tcBorders>
          </w:tcPr>
          <w:p w:rsidR="00CA768A" w:rsidRPr="009505C9" w:rsidRDefault="00CA768A" w:rsidP="001F0263">
            <w:pPr>
              <w:jc w:val="center"/>
              <w:rPr>
                <w:rFonts w:ascii="Times New Roman" w:hAnsi="Times New Roman" w:cs="Times New Roman"/>
                <w:b/>
              </w:rPr>
            </w:pPr>
            <w:r w:rsidRPr="009505C9">
              <w:rPr>
                <w:rFonts w:ascii="Times New Roman" w:hAnsi="Times New Roman" w:cs="Times New Roman"/>
                <w:b/>
              </w:rPr>
              <w:t>число</w:t>
            </w:r>
          </w:p>
        </w:tc>
        <w:tc>
          <w:tcPr>
            <w:tcW w:w="992" w:type="dxa"/>
            <w:tcBorders>
              <w:bottom w:val="single" w:sz="18" w:space="0" w:color="auto"/>
            </w:tcBorders>
          </w:tcPr>
          <w:p w:rsidR="00CA768A" w:rsidRPr="009505C9" w:rsidRDefault="00CA768A" w:rsidP="001F0263">
            <w:pPr>
              <w:jc w:val="center"/>
              <w:rPr>
                <w:rFonts w:ascii="Times New Roman" w:hAnsi="Times New Roman" w:cs="Times New Roman"/>
                <w:b/>
              </w:rPr>
            </w:pPr>
            <w:r w:rsidRPr="009505C9">
              <w:rPr>
                <w:rFonts w:ascii="Times New Roman" w:hAnsi="Times New Roman" w:cs="Times New Roman"/>
                <w:b/>
              </w:rPr>
              <w:t>Время проведения</w:t>
            </w:r>
          </w:p>
        </w:tc>
        <w:tc>
          <w:tcPr>
            <w:tcW w:w="1134" w:type="dxa"/>
            <w:tcBorders>
              <w:bottom w:val="single" w:sz="18" w:space="0" w:color="auto"/>
            </w:tcBorders>
          </w:tcPr>
          <w:p w:rsidR="00CA768A" w:rsidRPr="009505C9" w:rsidRDefault="00CA768A" w:rsidP="001F0263">
            <w:pPr>
              <w:jc w:val="center"/>
              <w:rPr>
                <w:rFonts w:ascii="Times New Roman" w:hAnsi="Times New Roman" w:cs="Times New Roman"/>
                <w:b/>
              </w:rPr>
            </w:pPr>
            <w:r w:rsidRPr="009505C9">
              <w:rPr>
                <w:rFonts w:ascii="Times New Roman" w:hAnsi="Times New Roman" w:cs="Times New Roman"/>
                <w:b/>
              </w:rPr>
              <w:t xml:space="preserve">Форма занятия </w:t>
            </w:r>
          </w:p>
        </w:tc>
        <w:tc>
          <w:tcPr>
            <w:tcW w:w="709" w:type="dxa"/>
            <w:tcBorders>
              <w:bottom w:val="single" w:sz="18" w:space="0" w:color="auto"/>
            </w:tcBorders>
          </w:tcPr>
          <w:p w:rsidR="00CA768A" w:rsidRPr="009505C9" w:rsidRDefault="00465CEF" w:rsidP="001F0263">
            <w:pPr>
              <w:jc w:val="center"/>
              <w:rPr>
                <w:rFonts w:ascii="Times New Roman" w:hAnsi="Times New Roman" w:cs="Times New Roman"/>
                <w:b/>
              </w:rPr>
            </w:pPr>
            <w:r>
              <w:rPr>
                <w:rFonts w:ascii="Times New Roman" w:hAnsi="Times New Roman" w:cs="Times New Roman"/>
                <w:b/>
              </w:rPr>
              <w:t>Кол-во час</w:t>
            </w:r>
          </w:p>
        </w:tc>
        <w:tc>
          <w:tcPr>
            <w:tcW w:w="6946" w:type="dxa"/>
            <w:tcBorders>
              <w:bottom w:val="single" w:sz="18" w:space="0" w:color="auto"/>
            </w:tcBorders>
          </w:tcPr>
          <w:p w:rsidR="00CA768A" w:rsidRPr="0022775A" w:rsidRDefault="00CA768A" w:rsidP="001F0263">
            <w:pPr>
              <w:jc w:val="center"/>
              <w:rPr>
                <w:rFonts w:ascii="Times New Roman" w:hAnsi="Times New Roman" w:cs="Times New Roman"/>
                <w:b/>
              </w:rPr>
            </w:pPr>
            <w:r w:rsidRPr="0022775A">
              <w:rPr>
                <w:rFonts w:ascii="Times New Roman" w:hAnsi="Times New Roman" w:cs="Times New Roman"/>
                <w:b/>
              </w:rPr>
              <w:t>Тема занятия</w:t>
            </w:r>
          </w:p>
        </w:tc>
        <w:tc>
          <w:tcPr>
            <w:tcW w:w="1134" w:type="dxa"/>
            <w:tcBorders>
              <w:bottom w:val="single" w:sz="18" w:space="0" w:color="auto"/>
            </w:tcBorders>
          </w:tcPr>
          <w:p w:rsidR="00CA768A" w:rsidRPr="009505C9" w:rsidRDefault="00CA768A" w:rsidP="001F0263">
            <w:pPr>
              <w:jc w:val="center"/>
              <w:rPr>
                <w:rFonts w:ascii="Times New Roman" w:hAnsi="Times New Roman" w:cs="Times New Roman"/>
                <w:b/>
              </w:rPr>
            </w:pPr>
            <w:r w:rsidRPr="009505C9">
              <w:rPr>
                <w:rFonts w:ascii="Times New Roman" w:hAnsi="Times New Roman" w:cs="Times New Roman"/>
                <w:b/>
              </w:rPr>
              <w:t>Место проведения</w:t>
            </w:r>
          </w:p>
        </w:tc>
        <w:tc>
          <w:tcPr>
            <w:tcW w:w="1667" w:type="dxa"/>
            <w:tcBorders>
              <w:bottom w:val="single" w:sz="18" w:space="0" w:color="auto"/>
            </w:tcBorders>
          </w:tcPr>
          <w:p w:rsidR="00CA768A" w:rsidRPr="009505C9" w:rsidRDefault="00CA768A" w:rsidP="001F0263">
            <w:pPr>
              <w:jc w:val="center"/>
              <w:rPr>
                <w:rFonts w:ascii="Times New Roman" w:hAnsi="Times New Roman" w:cs="Times New Roman"/>
                <w:b/>
              </w:rPr>
            </w:pPr>
            <w:r w:rsidRPr="009505C9">
              <w:rPr>
                <w:rFonts w:ascii="Times New Roman" w:hAnsi="Times New Roman" w:cs="Times New Roman"/>
                <w:b/>
              </w:rPr>
              <w:t>Форма контроля</w:t>
            </w:r>
          </w:p>
        </w:tc>
      </w:tr>
      <w:tr w:rsidR="00CA768A" w:rsidRPr="009505C9" w:rsidTr="001F0263">
        <w:tc>
          <w:tcPr>
            <w:tcW w:w="1101" w:type="dxa"/>
            <w:gridSpan w:val="2"/>
            <w:tcBorders>
              <w:top w:val="single" w:sz="18"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1-2</w:t>
            </w:r>
          </w:p>
        </w:tc>
        <w:tc>
          <w:tcPr>
            <w:tcW w:w="699"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709" w:type="dxa"/>
            <w:tcBorders>
              <w:top w:val="single" w:sz="18" w:space="0" w:color="auto"/>
            </w:tcBorders>
          </w:tcPr>
          <w:p w:rsidR="00CA768A" w:rsidRPr="009505C9" w:rsidRDefault="00CA768A" w:rsidP="001F0263">
            <w:pPr>
              <w:rPr>
                <w:rFonts w:ascii="Times New Roman" w:hAnsi="Times New Roman" w:cs="Times New Roman"/>
                <w:b/>
              </w:rPr>
            </w:pPr>
            <w:r w:rsidRPr="009505C9">
              <w:rPr>
                <w:rFonts w:ascii="Times New Roman" w:hAnsi="Times New Roman" w:cs="Times New Roman"/>
                <w:b/>
              </w:rPr>
              <w:t>2</w:t>
            </w:r>
          </w:p>
        </w:tc>
        <w:tc>
          <w:tcPr>
            <w:tcW w:w="6946" w:type="dxa"/>
            <w:tcBorders>
              <w:top w:val="single" w:sz="18"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 Тема 1.1 Вводный инструктаж по ОТ. Введение в образовательную программу.</w:t>
            </w:r>
          </w:p>
        </w:tc>
        <w:tc>
          <w:tcPr>
            <w:tcW w:w="1134"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1667" w:type="dxa"/>
            <w:tcBorders>
              <w:top w:val="single" w:sz="18" w:space="0" w:color="auto"/>
            </w:tcBorders>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лекция</w:t>
            </w:r>
          </w:p>
        </w:tc>
        <w:tc>
          <w:tcPr>
            <w:tcW w:w="709" w:type="dxa"/>
          </w:tcPr>
          <w:p w:rsidR="00CA768A" w:rsidRPr="009505C9" w:rsidRDefault="00CA768A" w:rsidP="001F0263">
            <w:pPr>
              <w:rPr>
                <w:rFonts w:ascii="Times New Roman" w:hAnsi="Times New Roman" w:cs="Times New Roman"/>
              </w:rPr>
            </w:pPr>
          </w:p>
        </w:tc>
        <w:tc>
          <w:tcPr>
            <w:tcW w:w="6946" w:type="dxa"/>
          </w:tcPr>
          <w:p w:rsidR="00CA768A" w:rsidRPr="0022775A" w:rsidRDefault="00CA768A" w:rsidP="001F0263">
            <w:pPr>
              <w:pStyle w:val="ac"/>
              <w:shd w:val="clear" w:color="auto" w:fill="FFFFFF"/>
              <w:spacing w:line="307" w:lineRule="exact"/>
              <w:ind w:left="0"/>
              <w:rPr>
                <w:sz w:val="22"/>
                <w:szCs w:val="22"/>
              </w:rPr>
            </w:pPr>
            <w:r w:rsidRPr="0022775A">
              <w:rPr>
                <w:i/>
                <w:sz w:val="22"/>
                <w:szCs w:val="22"/>
              </w:rPr>
              <w:t>Теория.</w:t>
            </w:r>
            <w:r w:rsidR="0081698E" w:rsidRPr="0022775A">
              <w:rPr>
                <w:sz w:val="22"/>
                <w:szCs w:val="22"/>
              </w:rPr>
              <w:t xml:space="preserve"> Ознакомление с работой объединения</w:t>
            </w:r>
            <w:r w:rsidRPr="0022775A">
              <w:rPr>
                <w:sz w:val="22"/>
                <w:szCs w:val="22"/>
              </w:rPr>
              <w:t xml:space="preserve"> «ИЗО</w:t>
            </w:r>
            <w:r w:rsidR="0081698E" w:rsidRPr="0022775A">
              <w:rPr>
                <w:sz w:val="22"/>
                <w:szCs w:val="22"/>
              </w:rPr>
              <w:t>. Весёлая акварель</w:t>
            </w:r>
            <w:r w:rsidRPr="0022775A">
              <w:rPr>
                <w:sz w:val="22"/>
                <w:szCs w:val="22"/>
              </w:rPr>
              <w:t xml:space="preserve">», содержание и </w:t>
            </w:r>
            <w:r w:rsidRPr="0022775A">
              <w:rPr>
                <w:spacing w:val="-5"/>
                <w:sz w:val="22"/>
                <w:szCs w:val="22"/>
              </w:rPr>
              <w:t xml:space="preserve">порядок работы. Знакомство с детьми. Проведение вводного инструктажа по </w:t>
            </w:r>
            <w:r w:rsidRPr="0022775A">
              <w:rPr>
                <w:spacing w:val="-10"/>
                <w:sz w:val="22"/>
                <w:szCs w:val="22"/>
              </w:rPr>
              <w:t>О.Т.</w:t>
            </w:r>
          </w:p>
        </w:tc>
        <w:tc>
          <w:tcPr>
            <w:tcW w:w="1134" w:type="dxa"/>
          </w:tcPr>
          <w:p w:rsidR="00CA768A" w:rsidRPr="009505C9" w:rsidRDefault="00CA768A" w:rsidP="001F0263">
            <w:pPr>
              <w:jc w:val="center"/>
              <w:rPr>
                <w:rFonts w:ascii="Times New Roman" w:hAnsi="Times New Roman" w:cs="Times New Roman"/>
                <w:b/>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Предварител</w:t>
            </w:r>
            <w:proofErr w:type="spellEnd"/>
          </w:p>
        </w:tc>
      </w:tr>
      <w:tr w:rsidR="00CA768A" w:rsidRPr="009505C9" w:rsidTr="0022775A">
        <w:trPr>
          <w:trHeight w:val="476"/>
        </w:trPr>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22775A" w:rsidP="001F0263">
            <w:pPr>
              <w:jc w:val="center"/>
              <w:rPr>
                <w:rFonts w:ascii="Times New Roman" w:hAnsi="Times New Roman" w:cs="Times New Roman"/>
              </w:rPr>
            </w:pPr>
            <w:r>
              <w:rPr>
                <w:rFonts w:ascii="Times New Roman" w:hAnsi="Times New Roman" w:cs="Times New Roman"/>
              </w:rPr>
              <w:t>Рассказ с элем бесе</w:t>
            </w:r>
          </w:p>
        </w:tc>
        <w:tc>
          <w:tcPr>
            <w:tcW w:w="709" w:type="dxa"/>
            <w:tcBorders>
              <w:bottom w:val="single" w:sz="4" w:space="0" w:color="auto"/>
            </w:tcBorders>
          </w:tcPr>
          <w:p w:rsidR="00CA768A" w:rsidRPr="009505C9" w:rsidRDefault="00CA768A" w:rsidP="001F0263">
            <w:pPr>
              <w:rPr>
                <w:rFonts w:ascii="Times New Roman" w:hAnsi="Times New Roman" w:cs="Times New Roman"/>
              </w:rPr>
            </w:pPr>
          </w:p>
        </w:tc>
        <w:tc>
          <w:tcPr>
            <w:tcW w:w="6946" w:type="dxa"/>
            <w:tcBorders>
              <w:bottom w:val="single" w:sz="4" w:space="0" w:color="auto"/>
            </w:tcBorders>
          </w:tcPr>
          <w:p w:rsidR="00CA768A" w:rsidRPr="0022775A" w:rsidRDefault="00CA768A" w:rsidP="001F0263">
            <w:pPr>
              <w:pStyle w:val="ac"/>
              <w:shd w:val="clear" w:color="auto" w:fill="FFFFFF"/>
              <w:spacing w:line="307" w:lineRule="exact"/>
              <w:ind w:left="0"/>
              <w:rPr>
                <w:sz w:val="22"/>
                <w:szCs w:val="22"/>
              </w:rPr>
            </w:pPr>
            <w:r w:rsidRPr="0022775A">
              <w:rPr>
                <w:i/>
                <w:sz w:val="22"/>
                <w:szCs w:val="22"/>
              </w:rPr>
              <w:t xml:space="preserve">Методическое      </w:t>
            </w:r>
            <w:r w:rsidRPr="0022775A">
              <w:rPr>
                <w:i/>
                <w:spacing w:val="46"/>
                <w:sz w:val="22"/>
                <w:szCs w:val="22"/>
              </w:rPr>
              <w:t>обеспечение</w:t>
            </w:r>
            <w:r w:rsidRPr="0022775A">
              <w:rPr>
                <w:spacing w:val="46"/>
                <w:sz w:val="22"/>
                <w:szCs w:val="22"/>
              </w:rPr>
              <w:t>.</w:t>
            </w:r>
            <w:r w:rsidRPr="0022775A">
              <w:rPr>
                <w:sz w:val="22"/>
                <w:szCs w:val="22"/>
              </w:rPr>
              <w:t xml:space="preserve">   Инструкции по О.Т.</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465CEF">
        <w:trPr>
          <w:trHeight w:val="447"/>
        </w:trPr>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3-4</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2</w:t>
            </w:r>
          </w:p>
        </w:tc>
        <w:tc>
          <w:tcPr>
            <w:tcW w:w="6946" w:type="dxa"/>
            <w:tcBorders>
              <w:top w:val="single" w:sz="4" w:space="0" w:color="auto"/>
            </w:tcBorders>
          </w:tcPr>
          <w:p w:rsidR="00CA768A" w:rsidRPr="0022775A" w:rsidRDefault="00EA25E9" w:rsidP="001F0263">
            <w:pPr>
              <w:shd w:val="clear" w:color="auto" w:fill="FFFFFF"/>
              <w:spacing w:before="317"/>
              <w:rPr>
                <w:rFonts w:ascii="Times New Roman" w:hAnsi="Times New Roman" w:cs="Times New Roman"/>
                <w:b/>
                <w:i/>
              </w:rPr>
            </w:pPr>
            <w:r>
              <w:rPr>
                <w:rFonts w:ascii="Times New Roman" w:hAnsi="Times New Roman" w:cs="Times New Roman"/>
                <w:b/>
                <w:i/>
              </w:rPr>
              <w:t>Т</w:t>
            </w:r>
            <w:r w:rsidR="00CA768A" w:rsidRPr="0022775A">
              <w:rPr>
                <w:rFonts w:ascii="Times New Roman" w:hAnsi="Times New Roman" w:cs="Times New Roman"/>
                <w:b/>
                <w:i/>
              </w:rPr>
              <w:t xml:space="preserve">ема 1.2 Первичный инструктаж на рабочем месте. Источники наших знаний об изобразительном искусстве.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rPr>
                <w:rFonts w:ascii="Times New Roman" w:hAnsi="Times New Roman" w:cs="Times New Roman"/>
              </w:rPr>
            </w:pPr>
          </w:p>
        </w:tc>
        <w:tc>
          <w:tcPr>
            <w:tcW w:w="709" w:type="dxa"/>
          </w:tcPr>
          <w:p w:rsidR="00CA768A" w:rsidRPr="009505C9" w:rsidRDefault="00CA768A" w:rsidP="001F0263">
            <w:pPr>
              <w:rPr>
                <w:rFonts w:ascii="Times New Roman" w:hAnsi="Times New Roman" w:cs="Times New Roman"/>
              </w:rPr>
            </w:pPr>
          </w:p>
        </w:tc>
        <w:tc>
          <w:tcPr>
            <w:tcW w:w="6946" w:type="dxa"/>
          </w:tcPr>
          <w:p w:rsidR="00CA768A" w:rsidRPr="0022775A" w:rsidRDefault="00CA768A" w:rsidP="0081698E">
            <w:pPr>
              <w:shd w:val="clear" w:color="auto" w:fill="FFFFFF"/>
              <w:spacing w:line="312" w:lineRule="exact"/>
              <w:rPr>
                <w:rFonts w:ascii="Times New Roman" w:hAnsi="Times New Roman" w:cs="Times New Roman"/>
              </w:rPr>
            </w:pPr>
            <w:r w:rsidRPr="0022775A">
              <w:rPr>
                <w:rFonts w:ascii="Times New Roman" w:hAnsi="Times New Roman" w:cs="Times New Roman"/>
                <w:i/>
              </w:rPr>
              <w:t>Теория.</w:t>
            </w:r>
            <w:r w:rsidRPr="0022775A">
              <w:rPr>
                <w:rFonts w:ascii="Times New Roman" w:hAnsi="Times New Roman" w:cs="Times New Roman"/>
              </w:rPr>
              <w:t xml:space="preserve">   Проведение первичного инструктажа ПДД. Инструмен</w:t>
            </w:r>
            <w:r w:rsidR="0081698E" w:rsidRPr="0022775A">
              <w:rPr>
                <w:rFonts w:ascii="Times New Roman" w:hAnsi="Times New Roman" w:cs="Times New Roman"/>
              </w:rPr>
              <w:t>ты, необходимые для работы в объединении</w:t>
            </w:r>
            <w:r w:rsidRPr="0022775A">
              <w:rPr>
                <w:rFonts w:ascii="Times New Roman" w:hAnsi="Times New Roman" w:cs="Times New Roman"/>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
        </w:tc>
      </w:tr>
      <w:tr w:rsidR="00CA768A" w:rsidRPr="009505C9" w:rsidTr="0022775A">
        <w:trPr>
          <w:trHeight w:val="608"/>
        </w:trPr>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rPr>
                <w:rFonts w:ascii="Times New Roman" w:hAnsi="Times New Roman" w:cs="Times New Roman"/>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rPr>
            </w:pPr>
            <w:proofErr w:type="spellStart"/>
            <w:r w:rsidRPr="0022775A">
              <w:rPr>
                <w:rFonts w:ascii="Times New Roman" w:hAnsi="Times New Roman" w:cs="Times New Roman"/>
                <w:i/>
                <w:spacing w:val="52"/>
              </w:rPr>
              <w:t>Методическое</w:t>
            </w:r>
            <w:r w:rsidRPr="0022775A">
              <w:rPr>
                <w:rFonts w:ascii="Times New Roman" w:hAnsi="Times New Roman" w:cs="Times New Roman"/>
                <w:i/>
                <w:spacing w:val="46"/>
              </w:rPr>
              <w:t>обеспечение.</w:t>
            </w:r>
            <w:r w:rsidRPr="0022775A">
              <w:rPr>
                <w:rFonts w:ascii="Times New Roman" w:hAnsi="Times New Roman" w:cs="Times New Roman"/>
                <w:spacing w:val="-1"/>
              </w:rPr>
              <w:t>Инструкции</w:t>
            </w:r>
            <w:proofErr w:type="spellEnd"/>
            <w:r w:rsidRPr="0022775A">
              <w:rPr>
                <w:rFonts w:ascii="Times New Roman" w:hAnsi="Times New Roman" w:cs="Times New Roman"/>
                <w:spacing w:val="-1"/>
              </w:rPr>
              <w:t xml:space="preserve"> по О.Т. , альбом, ластик, карандаш</w:t>
            </w:r>
            <w:r w:rsidRPr="0022775A">
              <w:rPr>
                <w:rFonts w:ascii="Times New Roman" w:hAnsi="Times New Roman" w:cs="Times New Roman"/>
                <w:spacing w:val="-4"/>
              </w:rPr>
              <w:t>.</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rPr>
          <w:trHeight w:val="16"/>
        </w:trPr>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5-6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2</w:t>
            </w:r>
          </w:p>
        </w:tc>
        <w:tc>
          <w:tcPr>
            <w:tcW w:w="6946" w:type="dxa"/>
            <w:tcBorders>
              <w:top w:val="single" w:sz="4" w:space="0" w:color="auto"/>
            </w:tcBorders>
          </w:tcPr>
          <w:p w:rsidR="00CA768A" w:rsidRPr="0022775A" w:rsidRDefault="00CA768A" w:rsidP="001F0263">
            <w:pPr>
              <w:pStyle w:val="ab"/>
              <w:jc w:val="center"/>
              <w:rPr>
                <w:b/>
                <w:i/>
                <w:sz w:val="22"/>
                <w:szCs w:val="22"/>
              </w:rPr>
            </w:pPr>
            <w:r w:rsidRPr="0022775A">
              <w:rPr>
                <w:b/>
                <w:i/>
                <w:sz w:val="22"/>
                <w:szCs w:val="22"/>
              </w:rPr>
              <w:t>Раздел 2. Основы рисунка. Изобразите</w:t>
            </w:r>
            <w:r w:rsidR="0081698E" w:rsidRPr="0022775A">
              <w:rPr>
                <w:b/>
                <w:i/>
                <w:sz w:val="22"/>
                <w:szCs w:val="22"/>
              </w:rPr>
              <w:t>льные средства рисунка.(18 ч</w:t>
            </w:r>
            <w:r w:rsidRPr="0022775A">
              <w:rPr>
                <w:b/>
                <w:i/>
                <w:sz w:val="22"/>
                <w:szCs w:val="22"/>
              </w:rPr>
              <w:t>)</w:t>
            </w:r>
          </w:p>
          <w:p w:rsidR="00CA768A" w:rsidRPr="0022775A" w:rsidRDefault="00CA768A" w:rsidP="0081698E">
            <w:pPr>
              <w:pStyle w:val="ab"/>
              <w:jc w:val="center"/>
              <w:rPr>
                <w:b/>
                <w:i/>
                <w:sz w:val="22"/>
                <w:szCs w:val="22"/>
              </w:rPr>
            </w:pPr>
            <w:r w:rsidRPr="0022775A">
              <w:rPr>
                <w:b/>
                <w:i/>
                <w:sz w:val="22"/>
                <w:szCs w:val="22"/>
              </w:rPr>
              <w:t>Тема 2.1 Первичный инструктаж по ПДД. Зна</w:t>
            </w:r>
            <w:r w:rsidR="0081698E" w:rsidRPr="0022775A">
              <w:rPr>
                <w:b/>
                <w:i/>
                <w:sz w:val="22"/>
                <w:szCs w:val="22"/>
              </w:rPr>
              <w:t xml:space="preserve">комство с материалами для </w:t>
            </w:r>
            <w:r w:rsidRPr="0022775A">
              <w:rPr>
                <w:b/>
                <w:i/>
                <w:sz w:val="22"/>
                <w:szCs w:val="22"/>
              </w:rPr>
              <w:t xml:space="preserve">изобразительного искусства.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rPr>
                <w:rFonts w:ascii="Times New Roman" w:hAnsi="Times New Roman" w:cs="Times New Roman"/>
              </w:rPr>
            </w:pPr>
          </w:p>
        </w:tc>
        <w:tc>
          <w:tcPr>
            <w:tcW w:w="6946" w:type="dxa"/>
            <w:vMerge w:val="restart"/>
          </w:tcPr>
          <w:p w:rsidR="00EA25E9" w:rsidRPr="0022775A" w:rsidRDefault="00EA25E9" w:rsidP="001F0263">
            <w:pPr>
              <w:pStyle w:val="ab"/>
              <w:rPr>
                <w:i/>
                <w:sz w:val="22"/>
                <w:szCs w:val="22"/>
                <w:u w:val="single"/>
              </w:rPr>
            </w:pPr>
            <w:r w:rsidRPr="0022775A">
              <w:rPr>
                <w:i/>
                <w:sz w:val="22"/>
                <w:szCs w:val="22"/>
                <w:u w:val="single"/>
              </w:rPr>
              <w:t>Обучающий компонент</w:t>
            </w:r>
          </w:p>
          <w:p w:rsidR="00EA25E9" w:rsidRPr="0022775A" w:rsidRDefault="00EA25E9" w:rsidP="001F0263">
            <w:pPr>
              <w:pStyle w:val="ab"/>
              <w:rPr>
                <w:sz w:val="22"/>
                <w:szCs w:val="22"/>
              </w:rPr>
            </w:pPr>
            <w:r w:rsidRPr="0022775A">
              <w:rPr>
                <w:sz w:val="22"/>
                <w:szCs w:val="22"/>
              </w:rPr>
              <w:t xml:space="preserve">Всё о графике: правила, законы, приёмы, графические техники, материалы, инструменты, необходимые для работы. </w:t>
            </w:r>
          </w:p>
          <w:p w:rsidR="00EA25E9" w:rsidRPr="0022775A" w:rsidRDefault="00EA25E9" w:rsidP="001F0263">
            <w:pPr>
              <w:pStyle w:val="ab"/>
              <w:rPr>
                <w:sz w:val="22"/>
                <w:szCs w:val="22"/>
              </w:rPr>
            </w:pPr>
            <w:r w:rsidRPr="0022775A">
              <w:rPr>
                <w:sz w:val="22"/>
                <w:szCs w:val="22"/>
              </w:rPr>
              <w:t>Ведущие элементы изобразительной грамоты – линия, штрих, тон в рисунке.</w:t>
            </w:r>
          </w:p>
          <w:p w:rsidR="00EA25E9" w:rsidRPr="0022775A" w:rsidRDefault="00EA25E9" w:rsidP="001F0263">
            <w:pPr>
              <w:pStyle w:val="ab"/>
              <w:rPr>
                <w:i/>
                <w:sz w:val="22"/>
                <w:szCs w:val="22"/>
              </w:rPr>
            </w:pPr>
            <w:r w:rsidRPr="0022775A">
              <w:rPr>
                <w:i/>
                <w:sz w:val="22"/>
                <w:szCs w:val="22"/>
                <w:u w:val="single"/>
              </w:rPr>
              <w:t>Воспитывающий компонент</w:t>
            </w:r>
            <w:r w:rsidRPr="0022775A">
              <w:rPr>
                <w:i/>
                <w:sz w:val="22"/>
                <w:szCs w:val="22"/>
              </w:rPr>
              <w:t>.</w:t>
            </w:r>
            <w:r w:rsidRPr="0022775A">
              <w:rPr>
                <w:sz w:val="22"/>
                <w:szCs w:val="22"/>
              </w:rPr>
              <w:t xml:space="preserve"> Углубленный интерес к окружающему миру вещей и явлений и умение познавать его.</w:t>
            </w:r>
          </w:p>
          <w:p w:rsidR="00EA25E9" w:rsidRPr="0022775A" w:rsidRDefault="00EA25E9" w:rsidP="001F0263">
            <w:pPr>
              <w:pStyle w:val="ab"/>
              <w:rPr>
                <w:sz w:val="22"/>
                <w:szCs w:val="22"/>
                <w:u w:val="single"/>
              </w:rPr>
            </w:pPr>
            <w:r w:rsidRPr="0022775A">
              <w:rPr>
                <w:i/>
                <w:sz w:val="22"/>
                <w:szCs w:val="22"/>
                <w:u w:val="single"/>
              </w:rPr>
              <w:t>Практическая часть.</w:t>
            </w:r>
          </w:p>
          <w:p w:rsidR="00EA25E9" w:rsidRPr="0022775A" w:rsidRDefault="00EA25E9" w:rsidP="001F0263">
            <w:pPr>
              <w:pStyle w:val="ab"/>
              <w:rPr>
                <w:sz w:val="22"/>
                <w:szCs w:val="22"/>
              </w:rPr>
            </w:pPr>
            <w:r w:rsidRPr="0022775A">
              <w:rPr>
                <w:sz w:val="22"/>
                <w:szCs w:val="22"/>
              </w:rPr>
              <w:t>- пользование рисовальными материалами;</w:t>
            </w:r>
          </w:p>
          <w:p w:rsidR="00EA25E9" w:rsidRPr="0022775A" w:rsidRDefault="00EA25E9" w:rsidP="001F0263">
            <w:pPr>
              <w:pStyle w:val="ab"/>
              <w:rPr>
                <w:sz w:val="22"/>
                <w:szCs w:val="22"/>
              </w:rPr>
            </w:pPr>
            <w:r w:rsidRPr="0022775A">
              <w:rPr>
                <w:sz w:val="22"/>
                <w:szCs w:val="22"/>
              </w:rPr>
              <w:t>- правильно и точно видеть и передавать строение, пропорции предметов и их форму;</w:t>
            </w:r>
          </w:p>
          <w:p w:rsidR="00EA25E9" w:rsidRPr="0022775A" w:rsidRDefault="00EA25E9" w:rsidP="001F0263">
            <w:pPr>
              <w:pStyle w:val="ab"/>
              <w:rPr>
                <w:i/>
                <w:sz w:val="22"/>
                <w:szCs w:val="22"/>
                <w:u w:val="single"/>
              </w:rPr>
            </w:pPr>
            <w:r w:rsidRPr="0022775A">
              <w:rPr>
                <w:sz w:val="22"/>
                <w:szCs w:val="22"/>
              </w:rPr>
              <w:t xml:space="preserve">- передавать объем средствами светотени с учетом тональных </w:t>
            </w:r>
            <w:r w:rsidRPr="0022775A">
              <w:rPr>
                <w:sz w:val="22"/>
                <w:szCs w:val="22"/>
              </w:rPr>
              <w:lastRenderedPageBreak/>
              <w:t>отношений; - выполнять зарисовки и наброски.</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r w:rsidRPr="009505C9">
              <w:rPr>
                <w:rFonts w:ascii="Times New Roman" w:hAnsi="Times New Roman" w:cs="Times New Roman"/>
              </w:rPr>
              <w:t>Беседа</w:t>
            </w:r>
          </w:p>
          <w:p w:rsidR="00EA25E9" w:rsidRPr="009505C9" w:rsidRDefault="00EA25E9" w:rsidP="001F0263">
            <w:pPr>
              <w:jc w:val="center"/>
              <w:rPr>
                <w:rFonts w:ascii="Times New Roman" w:hAnsi="Times New Roman" w:cs="Times New Roman"/>
              </w:rPr>
            </w:pPr>
            <w:proofErr w:type="spellStart"/>
            <w:r w:rsidRPr="009505C9">
              <w:rPr>
                <w:rFonts w:ascii="Times New Roman" w:hAnsi="Times New Roman" w:cs="Times New Roman"/>
              </w:rPr>
              <w:t>Самост</w:t>
            </w:r>
            <w:proofErr w:type="spellEnd"/>
            <w:r w:rsidRPr="009505C9">
              <w:rPr>
                <w:rFonts w:ascii="Times New Roman" w:hAnsi="Times New Roman" w:cs="Times New Roman"/>
              </w:rPr>
              <w:t xml:space="preserve"> работа</w:t>
            </w:r>
          </w:p>
        </w:tc>
        <w:tc>
          <w:tcPr>
            <w:tcW w:w="709" w:type="dxa"/>
          </w:tcPr>
          <w:p w:rsidR="00EA25E9" w:rsidRPr="009505C9" w:rsidRDefault="00EA25E9" w:rsidP="001F0263">
            <w:pPr>
              <w:rPr>
                <w:rFonts w:ascii="Times New Roman" w:hAnsi="Times New Roman" w:cs="Times New Roman"/>
              </w:rPr>
            </w:pPr>
          </w:p>
        </w:tc>
        <w:tc>
          <w:tcPr>
            <w:tcW w:w="6946" w:type="dxa"/>
            <w:vMerge/>
          </w:tcPr>
          <w:p w:rsidR="00EA25E9" w:rsidRPr="0022775A" w:rsidRDefault="00EA25E9" w:rsidP="001F0263">
            <w:pPr>
              <w:pStyle w:val="ab"/>
              <w:rPr>
                <w:sz w:val="22"/>
                <w:szCs w:val="22"/>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rPr>
                <w:rFonts w:ascii="Times New Roman" w:hAnsi="Times New Roman" w:cs="Times New Roman"/>
              </w:rPr>
            </w:pPr>
          </w:p>
        </w:tc>
        <w:tc>
          <w:tcPr>
            <w:tcW w:w="6946" w:type="dxa"/>
            <w:vMerge/>
          </w:tcPr>
          <w:p w:rsidR="00EA25E9" w:rsidRPr="0022775A" w:rsidRDefault="00EA25E9" w:rsidP="001F0263">
            <w:pPr>
              <w:pStyle w:val="ab"/>
              <w:rPr>
                <w:sz w:val="22"/>
                <w:szCs w:val="22"/>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rPr>
                <w:rFonts w:ascii="Times New Roman" w:hAnsi="Times New Roman" w:cs="Times New Roman"/>
              </w:rPr>
            </w:pPr>
          </w:p>
        </w:tc>
        <w:tc>
          <w:tcPr>
            <w:tcW w:w="6946" w:type="dxa"/>
            <w:vMerge/>
          </w:tcPr>
          <w:p w:rsidR="00EA25E9" w:rsidRPr="0022775A" w:rsidRDefault="00EA25E9" w:rsidP="001F0263">
            <w:pPr>
              <w:pStyle w:val="ab"/>
              <w:rPr>
                <w:i/>
                <w:sz w:val="22"/>
                <w:szCs w:val="22"/>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rPr>
                <w:rFonts w:ascii="Times New Roman" w:hAnsi="Times New Roman" w:cs="Times New Roman"/>
              </w:rPr>
            </w:pPr>
          </w:p>
        </w:tc>
        <w:tc>
          <w:tcPr>
            <w:tcW w:w="6946" w:type="dxa"/>
            <w:vMerge/>
          </w:tcPr>
          <w:p w:rsidR="00EA25E9" w:rsidRPr="0022775A" w:rsidRDefault="00EA25E9" w:rsidP="001F0263">
            <w:pPr>
              <w:pStyle w:val="ab"/>
              <w:rPr>
                <w:sz w:val="22"/>
                <w:szCs w:val="22"/>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rPr>
                <w:rFonts w:ascii="Times New Roman" w:hAnsi="Times New Roman" w:cs="Times New Roman"/>
              </w:rPr>
            </w:pPr>
          </w:p>
        </w:tc>
        <w:tc>
          <w:tcPr>
            <w:tcW w:w="6946" w:type="dxa"/>
            <w:vMerge/>
          </w:tcPr>
          <w:p w:rsidR="00EA25E9" w:rsidRPr="0022775A" w:rsidRDefault="00EA25E9" w:rsidP="001F0263">
            <w:pPr>
              <w:pStyle w:val="ab"/>
              <w:rPr>
                <w:sz w:val="22"/>
                <w:szCs w:val="22"/>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rPr>
                <w:rFonts w:ascii="Times New Roman" w:hAnsi="Times New Roman" w:cs="Times New Roman"/>
              </w:rPr>
            </w:pPr>
          </w:p>
        </w:tc>
        <w:tc>
          <w:tcPr>
            <w:tcW w:w="6946" w:type="dxa"/>
            <w:vMerge/>
          </w:tcPr>
          <w:p w:rsidR="00EA25E9" w:rsidRPr="0022775A" w:rsidRDefault="00EA25E9" w:rsidP="001F0263">
            <w:pPr>
              <w:pStyle w:val="ab"/>
              <w:rPr>
                <w:sz w:val="22"/>
                <w:szCs w:val="22"/>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rPr>
                <w:rFonts w:ascii="Times New Roman" w:hAnsi="Times New Roman" w:cs="Times New Roman"/>
              </w:rPr>
            </w:pPr>
          </w:p>
        </w:tc>
        <w:tc>
          <w:tcPr>
            <w:tcW w:w="6946" w:type="dxa"/>
            <w:vMerge/>
            <w:tcBorders>
              <w:bottom w:val="single" w:sz="4" w:space="0" w:color="auto"/>
            </w:tcBorders>
          </w:tcPr>
          <w:p w:rsidR="00EA25E9" w:rsidRPr="0022775A" w:rsidRDefault="00EA25E9" w:rsidP="001F0263">
            <w:pPr>
              <w:pStyle w:val="ab"/>
              <w:rPr>
                <w:sz w:val="22"/>
                <w:szCs w:val="22"/>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7-8</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pStyle w:val="ab"/>
              <w:rPr>
                <w:sz w:val="22"/>
                <w:szCs w:val="22"/>
              </w:rPr>
            </w:pPr>
            <w:r w:rsidRPr="009505C9">
              <w:rPr>
                <w:sz w:val="22"/>
                <w:szCs w:val="22"/>
              </w:rPr>
              <w:t>2</w:t>
            </w:r>
          </w:p>
        </w:tc>
        <w:tc>
          <w:tcPr>
            <w:tcW w:w="6946" w:type="dxa"/>
            <w:tcBorders>
              <w:top w:val="single" w:sz="4" w:space="0" w:color="auto"/>
              <w:bottom w:val="single" w:sz="4" w:space="0" w:color="auto"/>
            </w:tcBorders>
          </w:tcPr>
          <w:p w:rsidR="00CA768A" w:rsidRPr="0022775A" w:rsidRDefault="00CA768A" w:rsidP="001F0263">
            <w:pPr>
              <w:pStyle w:val="ab"/>
              <w:rPr>
                <w:b/>
                <w:i/>
                <w:sz w:val="22"/>
                <w:szCs w:val="22"/>
              </w:rPr>
            </w:pPr>
            <w:r w:rsidRPr="0022775A">
              <w:rPr>
                <w:b/>
                <w:i/>
                <w:sz w:val="22"/>
                <w:szCs w:val="22"/>
              </w:rPr>
              <w:t>Тема 2.2 Инструктаж по электробезопасности. «Изображать можно пятном» Превратить пятно в изображение зверюшки.</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22775A">
        <w:trPr>
          <w:trHeight w:val="657"/>
        </w:trPr>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9-10</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Borders>
              <w:top w:val="single" w:sz="4" w:space="0" w:color="auto"/>
              <w:bottom w:val="single" w:sz="4" w:space="0" w:color="auto"/>
            </w:tcBorders>
          </w:tcPr>
          <w:p w:rsidR="00CA768A" w:rsidRPr="009505C9" w:rsidRDefault="00CA768A" w:rsidP="001F0263">
            <w:pPr>
              <w:pStyle w:val="ab"/>
              <w:rPr>
                <w:sz w:val="22"/>
                <w:szCs w:val="22"/>
              </w:rPr>
            </w:pPr>
            <w:r w:rsidRPr="009505C9">
              <w:rPr>
                <w:sz w:val="22"/>
                <w:szCs w:val="22"/>
              </w:rPr>
              <w:t>2</w:t>
            </w:r>
          </w:p>
        </w:tc>
        <w:tc>
          <w:tcPr>
            <w:tcW w:w="6946" w:type="dxa"/>
            <w:tcBorders>
              <w:top w:val="single" w:sz="4" w:space="0" w:color="auto"/>
              <w:bottom w:val="single" w:sz="4" w:space="0" w:color="auto"/>
            </w:tcBorders>
          </w:tcPr>
          <w:p w:rsidR="00CA768A" w:rsidRPr="0022775A" w:rsidRDefault="00CA768A" w:rsidP="001F0263">
            <w:pPr>
              <w:rPr>
                <w:rFonts w:ascii="Times New Roman" w:hAnsi="Times New Roman" w:cs="Times New Roman"/>
                <w:b/>
                <w:i/>
              </w:rPr>
            </w:pPr>
            <w:r w:rsidRPr="0022775A">
              <w:rPr>
                <w:rFonts w:ascii="Times New Roman" w:hAnsi="Times New Roman" w:cs="Times New Roman"/>
                <w:b/>
                <w:i/>
              </w:rPr>
              <w:t>«Изображать можно пятном» .</w:t>
            </w:r>
          </w:p>
          <w:p w:rsidR="00CA768A" w:rsidRPr="0022775A" w:rsidRDefault="00CA768A" w:rsidP="001F0263">
            <w:pPr>
              <w:rPr>
                <w:rFonts w:ascii="Times New Roman" w:hAnsi="Times New Roman" w:cs="Times New Roman"/>
              </w:rPr>
            </w:pPr>
            <w:r w:rsidRPr="0022775A">
              <w:rPr>
                <w:rFonts w:ascii="Times New Roman" w:hAnsi="Times New Roman" w:cs="Times New Roman"/>
                <w:b/>
                <w:i/>
              </w:rPr>
              <w:t>Превратить пятно в изображение зверюшки.</w:t>
            </w:r>
          </w:p>
        </w:tc>
        <w:tc>
          <w:tcPr>
            <w:tcW w:w="1134" w:type="dxa"/>
            <w:tcBorders>
              <w:top w:val="single" w:sz="4" w:space="0" w:color="auto"/>
              <w:bottom w:val="single" w:sz="4" w:space="0" w:color="auto"/>
            </w:tcBorders>
          </w:tcPr>
          <w:p w:rsidR="00CA768A" w:rsidRPr="009505C9" w:rsidRDefault="00CA768A" w:rsidP="001F0263">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промежуточ</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11-12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Borders>
              <w:top w:val="single" w:sz="4" w:space="0" w:color="auto"/>
            </w:tcBorders>
          </w:tcPr>
          <w:p w:rsidR="00CA768A" w:rsidRPr="009505C9" w:rsidRDefault="00CA768A" w:rsidP="001F0263">
            <w:pPr>
              <w:pStyle w:val="ab"/>
              <w:rPr>
                <w:sz w:val="22"/>
                <w:szCs w:val="22"/>
              </w:rPr>
            </w:pPr>
            <w:r w:rsidRPr="009505C9">
              <w:rPr>
                <w:sz w:val="22"/>
                <w:szCs w:val="22"/>
              </w:rPr>
              <w:t>2</w:t>
            </w:r>
          </w:p>
        </w:tc>
        <w:tc>
          <w:tcPr>
            <w:tcW w:w="6946" w:type="dxa"/>
            <w:tcBorders>
              <w:top w:val="single" w:sz="4" w:space="0" w:color="auto"/>
            </w:tcBorders>
          </w:tcPr>
          <w:p w:rsidR="00CA768A" w:rsidRPr="0022775A" w:rsidRDefault="00CA768A" w:rsidP="001F0263">
            <w:pPr>
              <w:rPr>
                <w:rFonts w:ascii="Times New Roman" w:hAnsi="Times New Roman" w:cs="Times New Roman"/>
              </w:rPr>
            </w:pPr>
            <w:r w:rsidRPr="0022775A">
              <w:rPr>
                <w:rFonts w:ascii="Times New Roman" w:hAnsi="Times New Roman" w:cs="Times New Roman"/>
                <w:b/>
                <w:i/>
              </w:rPr>
              <w:t>«Изображать можно пятном». Превратить пятно в изображение зверюшки.</w:t>
            </w:r>
          </w:p>
        </w:tc>
        <w:tc>
          <w:tcPr>
            <w:tcW w:w="1134" w:type="dxa"/>
            <w:tcBorders>
              <w:top w:val="single" w:sz="4" w:space="0" w:color="auto"/>
            </w:tcBorders>
          </w:tcPr>
          <w:p w:rsidR="00CA768A" w:rsidRPr="009505C9" w:rsidRDefault="00CA768A" w:rsidP="001F0263">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val="restart"/>
          </w:tcPr>
          <w:p w:rsidR="00EA25E9" w:rsidRPr="0022775A" w:rsidRDefault="00EA25E9" w:rsidP="00EA25E9">
            <w:pPr>
              <w:pStyle w:val="ab"/>
            </w:pPr>
            <w:r w:rsidRPr="0022775A">
              <w:rPr>
                <w:sz w:val="22"/>
                <w:szCs w:val="22"/>
                <w:u w:val="single"/>
              </w:rPr>
              <w:t>Обучающий компонент.</w:t>
            </w:r>
            <w:r>
              <w:rPr>
                <w:sz w:val="22"/>
                <w:szCs w:val="22"/>
                <w:u w:val="single"/>
              </w:rPr>
              <w:t xml:space="preserve"> П</w:t>
            </w:r>
            <w:r w:rsidRPr="0022775A">
              <w:t xml:space="preserve">рисмотреться к разным пятнам - мху на камне, осыпи и узорам на мраморе в метро - и постараться увидеть какие-либо изображения. </w:t>
            </w:r>
          </w:p>
          <w:p w:rsidR="00EA25E9" w:rsidRPr="0022775A" w:rsidRDefault="00EA25E9" w:rsidP="001F0263">
            <w:pPr>
              <w:pStyle w:val="ab"/>
              <w:rPr>
                <w:i/>
                <w:sz w:val="22"/>
                <w:szCs w:val="22"/>
                <w:u w:val="single"/>
              </w:rPr>
            </w:pPr>
            <w:r w:rsidRPr="0022775A">
              <w:rPr>
                <w:i/>
                <w:sz w:val="22"/>
                <w:szCs w:val="22"/>
                <w:u w:val="single"/>
              </w:rPr>
              <w:t xml:space="preserve">Воспитывающий компонент. </w:t>
            </w:r>
            <w:r w:rsidRPr="0022775A">
              <w:rPr>
                <w:spacing w:val="-4"/>
                <w:sz w:val="22"/>
                <w:szCs w:val="22"/>
              </w:rPr>
              <w:t xml:space="preserve">Формирование бережного отношения к окружающему миру, одному из самых </w:t>
            </w:r>
            <w:r w:rsidRPr="0022775A">
              <w:rPr>
                <w:sz w:val="22"/>
                <w:szCs w:val="22"/>
              </w:rPr>
              <w:t>удивительных и совершенных творений природы; умение видеть красоту в жизни.</w:t>
            </w:r>
          </w:p>
          <w:p w:rsidR="00EA25E9" w:rsidRPr="0022775A" w:rsidRDefault="00EA25E9"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Превратить пятно в изображение зверюшки</w:t>
            </w:r>
          </w:p>
          <w:p w:rsidR="00EA25E9" w:rsidRPr="0022775A" w:rsidRDefault="00EA25E9" w:rsidP="001F0263">
            <w:pPr>
              <w:pStyle w:val="ab"/>
              <w:rPr>
                <w:sz w:val="22"/>
                <w:szCs w:val="22"/>
                <w:u w:val="single"/>
              </w:rPr>
            </w:pPr>
            <w:r w:rsidRPr="0022775A">
              <w:rPr>
                <w:i/>
                <w:sz w:val="22"/>
                <w:szCs w:val="22"/>
                <w:u w:val="single"/>
              </w:rPr>
              <w:t xml:space="preserve">Методическое       </w:t>
            </w:r>
            <w:r w:rsidRPr="0022775A">
              <w:rPr>
                <w:i/>
                <w:spacing w:val="43"/>
                <w:sz w:val="22"/>
                <w:szCs w:val="22"/>
                <w:u w:val="single"/>
              </w:rPr>
              <w:t xml:space="preserve">обеспечение. </w:t>
            </w:r>
            <w:r w:rsidRPr="0022775A">
              <w:rPr>
                <w:sz w:val="22"/>
                <w:szCs w:val="22"/>
              </w:rPr>
              <w:t>Карандаш, мелки, черная тушь, черный фломастер</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line="307" w:lineRule="exact"/>
              <w:rPr>
                <w:b/>
                <w:i/>
              </w:rPr>
            </w:pPr>
          </w:p>
        </w:tc>
        <w:tc>
          <w:tcPr>
            <w:tcW w:w="6946" w:type="dxa"/>
            <w:vMerge/>
          </w:tcPr>
          <w:p w:rsidR="00EA25E9" w:rsidRPr="0022775A" w:rsidRDefault="00EA25E9" w:rsidP="001F0263">
            <w:pPr>
              <w:pStyle w:val="ab"/>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before="10" w:line="307" w:lineRule="exact"/>
              <w:rPr>
                <w:b/>
                <w:i/>
                <w:u w:val="single"/>
              </w:rPr>
            </w:pPr>
          </w:p>
        </w:tc>
        <w:tc>
          <w:tcPr>
            <w:tcW w:w="6946" w:type="dxa"/>
            <w:vMerge/>
          </w:tcPr>
          <w:p w:rsidR="00EA25E9" w:rsidRPr="0022775A" w:rsidRDefault="00EA25E9" w:rsidP="001F0263">
            <w:pPr>
              <w:pStyle w:val="ab"/>
              <w:rPr>
                <w:i/>
                <w:sz w:val="22"/>
                <w:szCs w:val="22"/>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before="14" w:line="307" w:lineRule="exact"/>
              <w:rPr>
                <w:b/>
                <w:i/>
                <w:u w:val="single"/>
              </w:rPr>
            </w:pPr>
          </w:p>
        </w:tc>
        <w:tc>
          <w:tcPr>
            <w:tcW w:w="6946" w:type="dxa"/>
            <w:vMerge/>
          </w:tcPr>
          <w:p w:rsidR="00EA25E9" w:rsidRPr="0022775A" w:rsidRDefault="00EA25E9" w:rsidP="001F0263">
            <w:pPr>
              <w:pStyle w:val="ab"/>
              <w:rPr>
                <w:i/>
                <w:sz w:val="22"/>
                <w:szCs w:val="22"/>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u w:val="single"/>
              </w:rPr>
            </w:pPr>
          </w:p>
        </w:tc>
        <w:tc>
          <w:tcPr>
            <w:tcW w:w="6946" w:type="dxa"/>
            <w:vMerge/>
            <w:tcBorders>
              <w:bottom w:val="single" w:sz="4" w:space="0" w:color="auto"/>
            </w:tcBorders>
          </w:tcPr>
          <w:p w:rsidR="00EA25E9" w:rsidRPr="0022775A" w:rsidRDefault="00EA25E9" w:rsidP="001F0263">
            <w:pPr>
              <w:pStyle w:val="ab"/>
              <w:rPr>
                <w:i/>
                <w:spacing w:val="43"/>
                <w:sz w:val="22"/>
                <w:szCs w:val="22"/>
                <w:u w:val="single"/>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13-14</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pStyle w:val="ab"/>
              <w:rPr>
                <w:i/>
                <w:sz w:val="22"/>
                <w:szCs w:val="22"/>
              </w:rPr>
            </w:pPr>
            <w:r w:rsidRPr="009505C9">
              <w:rPr>
                <w:i/>
                <w:sz w:val="22"/>
                <w:szCs w:val="22"/>
              </w:rPr>
              <w:t>2</w:t>
            </w:r>
          </w:p>
        </w:tc>
        <w:tc>
          <w:tcPr>
            <w:tcW w:w="6946" w:type="dxa"/>
            <w:tcBorders>
              <w:top w:val="single" w:sz="4" w:space="0" w:color="auto"/>
            </w:tcBorders>
          </w:tcPr>
          <w:p w:rsidR="00CA768A" w:rsidRPr="0022775A" w:rsidRDefault="00CA768A" w:rsidP="001F0263">
            <w:pPr>
              <w:pStyle w:val="ab"/>
              <w:rPr>
                <w:b/>
                <w:i/>
                <w:sz w:val="22"/>
                <w:szCs w:val="22"/>
              </w:rPr>
            </w:pPr>
            <w:r w:rsidRPr="0022775A">
              <w:rPr>
                <w:b/>
                <w:i/>
                <w:sz w:val="22"/>
                <w:szCs w:val="22"/>
              </w:rPr>
              <w:t xml:space="preserve">Тема 2.3 Инструктаж по пожарной безопасности.  </w:t>
            </w:r>
          </w:p>
          <w:p w:rsidR="00CA768A" w:rsidRPr="0022775A" w:rsidRDefault="00CA768A" w:rsidP="001F0263">
            <w:pPr>
              <w:pStyle w:val="ab"/>
              <w:rPr>
                <w:b/>
                <w:i/>
                <w:sz w:val="22"/>
                <w:szCs w:val="22"/>
              </w:rPr>
            </w:pPr>
            <w:r w:rsidRPr="0022775A">
              <w:rPr>
                <w:b/>
                <w:i/>
                <w:sz w:val="22"/>
                <w:szCs w:val="22"/>
              </w:rPr>
              <w:t xml:space="preserve">Линия горизонта. Равномерное заполнение листа. Изображаем силуэт дерева.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15-16</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i/>
                <w:sz w:val="22"/>
                <w:szCs w:val="22"/>
              </w:rPr>
            </w:pPr>
            <w:r w:rsidRPr="009505C9">
              <w:rPr>
                <w:i/>
                <w:sz w:val="22"/>
                <w:szCs w:val="22"/>
              </w:rPr>
              <w:t>2</w:t>
            </w:r>
          </w:p>
        </w:tc>
        <w:tc>
          <w:tcPr>
            <w:tcW w:w="6946" w:type="dxa"/>
          </w:tcPr>
          <w:p w:rsidR="00CA768A" w:rsidRPr="0022775A" w:rsidRDefault="00CA768A" w:rsidP="001F0263">
            <w:pPr>
              <w:rPr>
                <w:rFonts w:ascii="Times New Roman" w:hAnsi="Times New Roman" w:cs="Times New Roman"/>
              </w:rPr>
            </w:pPr>
            <w:r w:rsidRPr="0022775A">
              <w:rPr>
                <w:rFonts w:ascii="Times New Roman" w:hAnsi="Times New Roman" w:cs="Times New Roman"/>
                <w:b/>
                <w:i/>
              </w:rPr>
              <w:t xml:space="preserve">Линия горизонта. Равномерное заполнение листа. Изображаем силуэт дерева.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17-18</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i/>
                <w:sz w:val="22"/>
                <w:szCs w:val="22"/>
              </w:rPr>
            </w:pPr>
            <w:r w:rsidRPr="009505C9">
              <w:rPr>
                <w:i/>
                <w:sz w:val="22"/>
                <w:szCs w:val="22"/>
              </w:rPr>
              <w:t>2</w:t>
            </w:r>
          </w:p>
        </w:tc>
        <w:tc>
          <w:tcPr>
            <w:tcW w:w="6946" w:type="dxa"/>
          </w:tcPr>
          <w:p w:rsidR="00CA768A" w:rsidRPr="0022775A" w:rsidRDefault="00CA768A" w:rsidP="001F0263">
            <w:pPr>
              <w:rPr>
                <w:rFonts w:ascii="Times New Roman" w:hAnsi="Times New Roman" w:cs="Times New Roman"/>
              </w:rPr>
            </w:pPr>
            <w:r w:rsidRPr="0022775A">
              <w:rPr>
                <w:rFonts w:ascii="Times New Roman" w:hAnsi="Times New Roman" w:cs="Times New Roman"/>
                <w:b/>
                <w:i/>
              </w:rPr>
              <w:t xml:space="preserve">Линия горизонта. Равномерное заполнение листа. Изображаем силуэт дерева.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промежуточ</w:t>
            </w:r>
            <w:proofErr w:type="spellEnd"/>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line="307" w:lineRule="exact"/>
              <w:rPr>
                <w:b/>
                <w:i/>
              </w:rPr>
            </w:pPr>
          </w:p>
        </w:tc>
        <w:tc>
          <w:tcPr>
            <w:tcW w:w="6946" w:type="dxa"/>
            <w:vMerge w:val="restart"/>
          </w:tcPr>
          <w:p w:rsidR="00EA25E9" w:rsidRPr="0022775A" w:rsidRDefault="00EA25E9" w:rsidP="001F0263">
            <w:pPr>
              <w:shd w:val="clear" w:color="auto" w:fill="FFFFFF"/>
              <w:spacing w:line="307" w:lineRule="exact"/>
              <w:rPr>
                <w:rFonts w:ascii="Times New Roman" w:hAnsi="Times New Roman" w:cs="Times New Roman"/>
              </w:rPr>
            </w:pPr>
            <w:r w:rsidRPr="0022775A">
              <w:rPr>
                <w:rFonts w:ascii="Times New Roman" w:hAnsi="Times New Roman" w:cs="Times New Roman"/>
                <w:i/>
                <w:u w:val="single"/>
              </w:rPr>
              <w:t xml:space="preserve">Обучающий </w:t>
            </w:r>
            <w:proofErr w:type="spellStart"/>
            <w:r w:rsidRPr="0022775A">
              <w:rPr>
                <w:rFonts w:ascii="Times New Roman" w:hAnsi="Times New Roman" w:cs="Times New Roman"/>
                <w:i/>
                <w:u w:val="single"/>
              </w:rPr>
              <w:t>компонент</w:t>
            </w:r>
            <w:r w:rsidRPr="0022775A">
              <w:rPr>
                <w:rFonts w:ascii="Times New Roman" w:hAnsi="Times New Roman" w:cs="Times New Roman"/>
                <w:i/>
              </w:rPr>
              <w:t>.</w:t>
            </w:r>
            <w:r w:rsidRPr="0022775A">
              <w:rPr>
                <w:rFonts w:ascii="Times New Roman" w:hAnsi="Times New Roman" w:cs="Times New Roman"/>
              </w:rPr>
              <w:t>Основы</w:t>
            </w:r>
            <w:proofErr w:type="spellEnd"/>
            <w:r w:rsidRPr="0022775A">
              <w:rPr>
                <w:rFonts w:ascii="Times New Roman" w:hAnsi="Times New Roman" w:cs="Times New Roman"/>
              </w:rPr>
              <w:t xml:space="preserve"> изобразительного языка: рисунок, цвет, пропорции. Передача в рисунках формы, очертания и цвета изображаемых предметов.</w:t>
            </w:r>
          </w:p>
          <w:p w:rsidR="00EA25E9" w:rsidRPr="0022775A" w:rsidRDefault="00EA25E9" w:rsidP="001F0263">
            <w:pPr>
              <w:pStyle w:val="ab"/>
              <w:rPr>
                <w:i/>
                <w:sz w:val="22"/>
                <w:szCs w:val="22"/>
              </w:rPr>
            </w:pPr>
            <w:r w:rsidRPr="0022775A">
              <w:rPr>
                <w:i/>
                <w:sz w:val="22"/>
                <w:szCs w:val="22"/>
                <w:u w:val="single"/>
              </w:rPr>
              <w:t>Воспитывающий компонент</w:t>
            </w:r>
            <w:r w:rsidRPr="0022775A">
              <w:rPr>
                <w:i/>
                <w:sz w:val="22"/>
                <w:szCs w:val="22"/>
              </w:rPr>
              <w:t xml:space="preserve">. </w:t>
            </w:r>
            <w:r w:rsidRPr="0022775A">
              <w:rPr>
                <w:sz w:val="22"/>
                <w:szCs w:val="22"/>
              </w:rPr>
              <w:t>Углубленный интерес к окружающему миру вещей и явлений и умение познавать его.</w:t>
            </w:r>
          </w:p>
          <w:p w:rsidR="00EA25E9" w:rsidRPr="0022775A" w:rsidRDefault="00EA25E9" w:rsidP="001F0263">
            <w:pPr>
              <w:pStyle w:val="ab"/>
              <w:rPr>
                <w:sz w:val="22"/>
                <w:szCs w:val="22"/>
                <w:u w:val="single"/>
              </w:rPr>
            </w:pPr>
            <w:r w:rsidRPr="0022775A">
              <w:rPr>
                <w:i/>
                <w:sz w:val="22"/>
                <w:szCs w:val="22"/>
                <w:u w:val="single"/>
              </w:rPr>
              <w:t xml:space="preserve">Практическая часть. </w:t>
            </w:r>
            <w:r w:rsidRPr="0022775A">
              <w:rPr>
                <w:sz w:val="22"/>
                <w:szCs w:val="22"/>
              </w:rPr>
              <w:t>Изображение дерева  с натуры</w:t>
            </w:r>
          </w:p>
          <w:p w:rsidR="00EA25E9" w:rsidRPr="0022775A" w:rsidRDefault="00EA25E9" w:rsidP="001F0263">
            <w:pPr>
              <w:shd w:val="clear" w:color="auto" w:fill="FFFFFF"/>
              <w:spacing w:line="307" w:lineRule="exact"/>
              <w:rPr>
                <w:rFonts w:ascii="Times New Roman" w:hAnsi="Times New Roman" w:cs="Times New Roman"/>
              </w:rPr>
            </w:pPr>
            <w:r w:rsidRPr="0022775A">
              <w:rPr>
                <w:rFonts w:ascii="Times New Roman" w:hAnsi="Times New Roman" w:cs="Times New Roman"/>
              </w:rPr>
              <w:t>Знакомство с произведениями художников, выполненных в разнообразных техниках, с использованием разнообразных приёмов. Самостоятельные работы.</w:t>
            </w:r>
          </w:p>
          <w:p w:rsidR="00EA25E9" w:rsidRPr="0022775A" w:rsidRDefault="00EA25E9" w:rsidP="001F0263">
            <w:pPr>
              <w:shd w:val="clear" w:color="auto" w:fill="FFFFFF"/>
              <w:spacing w:line="307" w:lineRule="exact"/>
              <w:rPr>
                <w:rFonts w:ascii="Times New Roman" w:hAnsi="Times New Roman" w:cs="Times New Roman"/>
              </w:rPr>
            </w:pPr>
            <w:proofErr w:type="spellStart"/>
            <w:r w:rsidRPr="0022775A">
              <w:rPr>
                <w:rFonts w:ascii="Times New Roman" w:hAnsi="Times New Roman" w:cs="Times New Roman"/>
                <w:spacing w:val="55"/>
                <w:u w:val="single"/>
              </w:rPr>
              <w:t>Методическое</w:t>
            </w:r>
            <w:r w:rsidRPr="0022775A">
              <w:rPr>
                <w:rFonts w:ascii="Times New Roman" w:hAnsi="Times New Roman" w:cs="Times New Roman"/>
                <w:spacing w:val="43"/>
                <w:u w:val="single"/>
              </w:rPr>
              <w:t>обеспечение</w:t>
            </w:r>
            <w:proofErr w:type="spellEnd"/>
            <w:r w:rsidRPr="0022775A">
              <w:rPr>
                <w:rFonts w:ascii="Times New Roman" w:hAnsi="Times New Roman" w:cs="Times New Roman"/>
                <w:spacing w:val="43"/>
                <w:u w:val="single"/>
              </w:rPr>
              <w:t>.</w:t>
            </w:r>
            <w:r w:rsidRPr="0022775A">
              <w:rPr>
                <w:rFonts w:ascii="Times New Roman" w:hAnsi="Times New Roman" w:cs="Times New Roman"/>
              </w:rPr>
              <w:t xml:space="preserve"> Дидактическая игра «Поможем художнику», </w:t>
            </w:r>
            <w:r w:rsidRPr="0022775A">
              <w:rPr>
                <w:rFonts w:ascii="Times New Roman" w:hAnsi="Times New Roman" w:cs="Times New Roman"/>
                <w:spacing w:val="-1"/>
              </w:rPr>
              <w:t>альбом, ластик, карандаш</w:t>
            </w:r>
            <w:r w:rsidRPr="0022775A">
              <w:rPr>
                <w:rFonts w:ascii="Times New Roman" w:hAnsi="Times New Roman" w:cs="Times New Roman"/>
                <w:spacing w:val="-4"/>
              </w:rPr>
              <w:t>, краски, кисть.</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i/>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line="307" w:lineRule="exact"/>
              <w:rPr>
                <w:b/>
                <w:i/>
                <w:u w:val="single"/>
              </w:rPr>
            </w:pPr>
          </w:p>
        </w:tc>
        <w:tc>
          <w:tcPr>
            <w:tcW w:w="6946" w:type="dxa"/>
            <w:vMerge/>
          </w:tcPr>
          <w:p w:rsidR="00EA25E9" w:rsidRPr="0022775A" w:rsidRDefault="00EA25E9" w:rsidP="001F0263">
            <w:pPr>
              <w:shd w:val="clear" w:color="auto" w:fill="FFFFFF"/>
              <w:spacing w:line="307" w:lineRule="exact"/>
              <w:rPr>
                <w:rFonts w:ascii="Times New Roman" w:hAnsi="Times New Roman" w:cs="Times New Roman"/>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Borders>
              <w:bottom w:val="single" w:sz="4" w:space="0" w:color="auto"/>
            </w:tcBorders>
          </w:tcPr>
          <w:p w:rsidR="00EA25E9" w:rsidRPr="0022775A" w:rsidRDefault="00EA25E9" w:rsidP="001F0263">
            <w:pPr>
              <w:shd w:val="clear" w:color="auto" w:fill="FFFFFF"/>
              <w:spacing w:line="307" w:lineRule="exact"/>
              <w:rPr>
                <w:rFonts w:ascii="Times New Roman" w:hAnsi="Times New Roman" w:cs="Times New Roman"/>
                <w:spacing w:val="-4"/>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19-20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color w:val="0070C0"/>
                <w:spacing w:val="-4"/>
              </w:rPr>
            </w:pPr>
            <w:r w:rsidRPr="0022775A">
              <w:rPr>
                <w:rFonts w:ascii="Times New Roman" w:hAnsi="Times New Roman" w:cs="Times New Roman"/>
                <w:b/>
                <w:i/>
              </w:rPr>
              <w:t>Тема 2.4 «Изображать можно в объёме»Лепка.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21-22</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sz w:val="22"/>
                <w:szCs w:val="22"/>
              </w:rPr>
            </w:pPr>
            <w:r w:rsidRPr="0022775A">
              <w:rPr>
                <w:b/>
                <w:i/>
                <w:sz w:val="22"/>
                <w:szCs w:val="22"/>
              </w:rPr>
              <w:t>«Изображать можно в объёме»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промежуточ</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rPr>
                <w:b/>
                <w:i/>
              </w:rPr>
            </w:pPr>
          </w:p>
        </w:tc>
        <w:tc>
          <w:tcPr>
            <w:tcW w:w="6946" w:type="dxa"/>
          </w:tcPr>
          <w:p w:rsidR="00CA768A" w:rsidRPr="0022775A" w:rsidRDefault="00CA768A" w:rsidP="001F0263">
            <w:pPr>
              <w:rPr>
                <w:rFonts w:ascii="Times New Roman" w:hAnsi="Times New Roman" w:cs="Times New Roman"/>
              </w:rPr>
            </w:pPr>
            <w:r w:rsidRPr="0022775A">
              <w:rPr>
                <w:rFonts w:ascii="Times New Roman" w:hAnsi="Times New Roman" w:cs="Times New Roman"/>
                <w:i/>
                <w:u w:val="single"/>
              </w:rPr>
              <w:t xml:space="preserve">Обучающий </w:t>
            </w:r>
            <w:proofErr w:type="spellStart"/>
            <w:r w:rsidRPr="0022775A">
              <w:rPr>
                <w:rFonts w:ascii="Times New Roman" w:hAnsi="Times New Roman" w:cs="Times New Roman"/>
                <w:i/>
                <w:u w:val="single"/>
              </w:rPr>
              <w:t>компонент</w:t>
            </w:r>
            <w:r w:rsidRPr="0022775A">
              <w:rPr>
                <w:rFonts w:ascii="Times New Roman" w:hAnsi="Times New Roman" w:cs="Times New Roman"/>
                <w:i/>
              </w:rPr>
              <w:t>.</w:t>
            </w:r>
            <w:r w:rsidR="003940F9" w:rsidRPr="0022775A">
              <w:rPr>
                <w:rFonts w:ascii="Times New Roman" w:hAnsi="Times New Roman" w:cs="Times New Roman"/>
              </w:rPr>
              <w:t>Превратить</w:t>
            </w:r>
            <w:proofErr w:type="spellEnd"/>
            <w:r w:rsidR="003940F9" w:rsidRPr="0022775A">
              <w:rPr>
                <w:rFonts w:ascii="Times New Roman" w:hAnsi="Times New Roman" w:cs="Times New Roman"/>
              </w:rPr>
              <w:t xml:space="preserve"> пятно  в птицу.</w:t>
            </w:r>
            <w:r w:rsidRPr="0022775A">
              <w:rPr>
                <w:rFonts w:ascii="Times New Roman" w:hAnsi="Times New Roman" w:cs="Times New Roman"/>
              </w:rPr>
              <w:t xml:space="preserve"> Посмотреть и </w:t>
            </w:r>
            <w:r w:rsidRPr="0022775A">
              <w:rPr>
                <w:rFonts w:ascii="Times New Roman" w:hAnsi="Times New Roman" w:cs="Times New Roman"/>
              </w:rPr>
              <w:lastRenderedPageBreak/>
              <w:t>подумать, какие объемные предметы на что похожи (например, картофелины и другие овощи, коряги в лесу или парке).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rPr>
              <w:t>Воспитывающий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Углубленный интерес к окружающему миру вещей и явлений и умение познавать его.</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before="14" w:line="307" w:lineRule="exact"/>
              <w:rPr>
                <w:b/>
                <w:i/>
                <w:u w:val="single"/>
              </w:rPr>
            </w:pPr>
          </w:p>
        </w:tc>
        <w:tc>
          <w:tcPr>
            <w:tcW w:w="6946" w:type="dxa"/>
          </w:tcPr>
          <w:p w:rsidR="00CA768A" w:rsidRPr="0022775A" w:rsidRDefault="00CA768A" w:rsidP="003940F9">
            <w:pPr>
              <w:shd w:val="clear" w:color="auto" w:fill="FFFFFF"/>
              <w:spacing w:before="14"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 xml:space="preserve">Превратим </w:t>
            </w:r>
            <w:proofErr w:type="spellStart"/>
            <w:r w:rsidR="003940F9" w:rsidRPr="0022775A">
              <w:rPr>
                <w:rFonts w:ascii="Times New Roman" w:hAnsi="Times New Roman" w:cs="Times New Roman"/>
              </w:rPr>
              <w:t>пятно</w:t>
            </w:r>
            <w:r w:rsidRPr="0022775A">
              <w:rPr>
                <w:rFonts w:ascii="Times New Roman" w:hAnsi="Times New Roman" w:cs="Times New Roman"/>
              </w:rPr>
              <w:t>пластилина</w:t>
            </w:r>
            <w:proofErr w:type="spellEnd"/>
            <w:r w:rsidRPr="0022775A">
              <w:rPr>
                <w:rFonts w:ascii="Times New Roman" w:hAnsi="Times New Roman" w:cs="Times New Roman"/>
              </w:rPr>
              <w:t xml:space="preserve"> в птицу.. Посмотреть и подумать, какие объемные предметы на что-нибудь похожи, например, картофелины и другие овощи, коряги в лесу или парке.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right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left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i/>
                <w:spacing w:val="43"/>
                <w:u w:val="single"/>
              </w:rPr>
            </w:pPr>
            <w:r w:rsidRPr="0022775A">
              <w:rPr>
                <w:rFonts w:ascii="Times New Roman" w:hAnsi="Times New Roman" w:cs="Times New Roman"/>
                <w:i/>
                <w:u w:val="single"/>
              </w:rPr>
              <w:t xml:space="preserve">Методическое       </w:t>
            </w:r>
            <w:r w:rsidRPr="0022775A">
              <w:rPr>
                <w:rFonts w:ascii="Times New Roman" w:hAnsi="Times New Roman" w:cs="Times New Roman"/>
                <w:i/>
                <w:spacing w:val="43"/>
                <w:u w:val="single"/>
              </w:rPr>
              <w:t xml:space="preserve">обеспечение. </w:t>
            </w:r>
            <w:r w:rsidRPr="0022775A">
              <w:rPr>
                <w:rFonts w:ascii="Times New Roman" w:hAnsi="Times New Roman" w:cs="Times New Roman"/>
              </w:rPr>
              <w:t>Пластилин, стеки, дощечка, слайды природных объемов выразительных форм или настоящие камешки, форма которых что-нибудь напоминает.</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right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left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shd w:val="clear" w:color="auto" w:fill="FFFFFF"/>
              <w:spacing w:line="307" w:lineRule="exact"/>
              <w:rPr>
                <w:b/>
                <w:i/>
              </w:rPr>
            </w:pPr>
          </w:p>
        </w:tc>
        <w:tc>
          <w:tcPr>
            <w:tcW w:w="6946" w:type="dxa"/>
            <w:tcBorders>
              <w:top w:val="single" w:sz="4" w:space="0" w:color="auto"/>
            </w:tcBorders>
          </w:tcPr>
          <w:p w:rsidR="00CA768A" w:rsidRPr="0022775A" w:rsidRDefault="00CA768A" w:rsidP="001F0263">
            <w:pPr>
              <w:shd w:val="clear" w:color="auto" w:fill="FFFFFF"/>
              <w:spacing w:line="307" w:lineRule="exact"/>
              <w:jc w:val="center"/>
              <w:rPr>
                <w:rFonts w:ascii="Times New Roman" w:hAnsi="Times New Roman" w:cs="Times New Roman"/>
                <w:b/>
                <w:i/>
              </w:rPr>
            </w:pPr>
            <w:r w:rsidRPr="0022775A">
              <w:rPr>
                <w:rFonts w:ascii="Times New Roman" w:hAnsi="Times New Roman" w:cs="Times New Roman"/>
                <w:b/>
                <w:i/>
              </w:rPr>
              <w:t>Раздел 3. Основы  цветоделения. Живоп</w:t>
            </w:r>
            <w:r w:rsidR="00E20FD1" w:rsidRPr="0022775A">
              <w:rPr>
                <w:rFonts w:ascii="Times New Roman" w:hAnsi="Times New Roman" w:cs="Times New Roman"/>
                <w:b/>
                <w:i/>
              </w:rPr>
              <w:t>ись – искусство цвета.(18 ч</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23-24</w:t>
            </w: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bottom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3.1 Первичные цвета. Цветовая гамма. </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25-26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Первичные цвета. Цветовая гамма.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val="restart"/>
          </w:tcPr>
          <w:p w:rsidR="00EA25E9" w:rsidRPr="0022775A" w:rsidRDefault="00EA25E9" w:rsidP="001F0263">
            <w:pPr>
              <w:pStyle w:val="ab"/>
              <w:rPr>
                <w:sz w:val="22"/>
                <w:szCs w:val="22"/>
              </w:rPr>
            </w:pPr>
            <w:r w:rsidRPr="0022775A">
              <w:rPr>
                <w:i/>
                <w:sz w:val="22"/>
                <w:szCs w:val="22"/>
                <w:u w:val="single"/>
              </w:rPr>
              <w:t xml:space="preserve">Обучающий </w:t>
            </w:r>
            <w:proofErr w:type="spellStart"/>
            <w:r w:rsidRPr="0022775A">
              <w:rPr>
                <w:i/>
                <w:sz w:val="22"/>
                <w:szCs w:val="22"/>
                <w:u w:val="single"/>
              </w:rPr>
              <w:t>компонент</w:t>
            </w:r>
            <w:r w:rsidRPr="0022775A">
              <w:rPr>
                <w:sz w:val="22"/>
                <w:szCs w:val="22"/>
              </w:rPr>
              <w:t>Все</w:t>
            </w:r>
            <w:proofErr w:type="spellEnd"/>
            <w:r w:rsidRPr="0022775A">
              <w:rPr>
                <w:sz w:val="22"/>
                <w:szCs w:val="22"/>
              </w:rPr>
              <w:t xml:space="preserve"> о живописи: </w:t>
            </w:r>
            <w:proofErr w:type="spellStart"/>
            <w:r w:rsidRPr="0022775A">
              <w:rPr>
                <w:sz w:val="22"/>
                <w:szCs w:val="22"/>
              </w:rPr>
              <w:t>цветоведение</w:t>
            </w:r>
            <w:proofErr w:type="spellEnd"/>
            <w:r w:rsidRPr="0022775A">
              <w:rPr>
                <w:sz w:val="22"/>
                <w:szCs w:val="22"/>
              </w:rPr>
              <w:t>, материалы, инструменты, техники акварельной живописи и  гуашевыми красками.</w:t>
            </w:r>
          </w:p>
          <w:p w:rsidR="00EA25E9" w:rsidRPr="0022775A" w:rsidRDefault="00EA25E9" w:rsidP="001F0263">
            <w:pPr>
              <w:pStyle w:val="ab"/>
              <w:rPr>
                <w:sz w:val="22"/>
                <w:szCs w:val="22"/>
              </w:rPr>
            </w:pPr>
            <w:r w:rsidRPr="0022775A">
              <w:rPr>
                <w:sz w:val="22"/>
                <w:szCs w:val="22"/>
              </w:rPr>
              <w:t xml:space="preserve">Уметь различать цвета, их светлоту и насыщенность; получают знания об основных  и дополнительных цветах, теплых и холодных  цветовых гаммах. </w:t>
            </w:r>
          </w:p>
          <w:p w:rsidR="00EA25E9" w:rsidRDefault="00EA25E9" w:rsidP="001F0263">
            <w:pPr>
              <w:pStyle w:val="ab"/>
              <w:rPr>
                <w:i/>
                <w:sz w:val="22"/>
                <w:szCs w:val="22"/>
              </w:rPr>
            </w:pPr>
            <w:r w:rsidRPr="0022775A">
              <w:rPr>
                <w:i/>
                <w:sz w:val="22"/>
                <w:szCs w:val="22"/>
                <w:u w:val="single"/>
              </w:rPr>
              <w:t>Воспитывающий компонент</w:t>
            </w:r>
            <w:r w:rsidRPr="0022775A">
              <w:rPr>
                <w:i/>
                <w:sz w:val="22"/>
                <w:szCs w:val="22"/>
              </w:rPr>
              <w:t>.</w:t>
            </w:r>
          </w:p>
          <w:p w:rsidR="00EA25E9" w:rsidRPr="0022775A" w:rsidRDefault="00EA25E9" w:rsidP="001F0263">
            <w:pPr>
              <w:pStyle w:val="ab"/>
              <w:rPr>
                <w:sz w:val="22"/>
                <w:szCs w:val="22"/>
              </w:rPr>
            </w:pPr>
            <w:r w:rsidRPr="0022775A">
              <w:rPr>
                <w:sz w:val="22"/>
                <w:szCs w:val="22"/>
              </w:rPr>
              <w:t>Обогащение восприятия окружающего мира.</w:t>
            </w:r>
          </w:p>
          <w:p w:rsidR="00EA25E9" w:rsidRDefault="00EA25E9" w:rsidP="001F0263">
            <w:pPr>
              <w:pStyle w:val="ab"/>
              <w:rPr>
                <w:i/>
                <w:sz w:val="22"/>
                <w:szCs w:val="22"/>
                <w:u w:val="single"/>
              </w:rPr>
            </w:pPr>
            <w:r w:rsidRPr="0022775A">
              <w:rPr>
                <w:i/>
                <w:sz w:val="22"/>
                <w:szCs w:val="22"/>
                <w:u w:val="single"/>
              </w:rPr>
              <w:t>Практическая часть.</w:t>
            </w:r>
          </w:p>
          <w:p w:rsidR="00EA25E9" w:rsidRPr="0022775A" w:rsidRDefault="00EA25E9" w:rsidP="001F0263">
            <w:pPr>
              <w:pStyle w:val="ab"/>
              <w:rPr>
                <w:sz w:val="22"/>
                <w:szCs w:val="22"/>
              </w:rPr>
            </w:pPr>
            <w:r w:rsidRPr="0022775A">
              <w:rPr>
                <w:sz w:val="22"/>
                <w:szCs w:val="22"/>
              </w:rPr>
              <w:t>-Правильное обращение  с художественными материалами;</w:t>
            </w:r>
          </w:p>
          <w:p w:rsidR="00EA25E9" w:rsidRPr="0022775A" w:rsidRDefault="00EA25E9" w:rsidP="001F0263">
            <w:pPr>
              <w:pStyle w:val="ab"/>
              <w:rPr>
                <w:sz w:val="22"/>
                <w:szCs w:val="22"/>
              </w:rPr>
            </w:pPr>
            <w:r w:rsidRPr="0022775A">
              <w:rPr>
                <w:sz w:val="22"/>
                <w:szCs w:val="22"/>
              </w:rPr>
              <w:t>-освоение различных  приемов  работы акварелью, гуашью;</w:t>
            </w:r>
          </w:p>
          <w:p w:rsidR="00EA25E9" w:rsidRPr="0022775A" w:rsidRDefault="00EA25E9" w:rsidP="001F0263">
            <w:pPr>
              <w:pStyle w:val="ab"/>
              <w:rPr>
                <w:sz w:val="22"/>
                <w:szCs w:val="22"/>
              </w:rPr>
            </w:pPr>
            <w:r w:rsidRPr="0022775A">
              <w:rPr>
                <w:sz w:val="22"/>
                <w:szCs w:val="22"/>
              </w:rPr>
              <w:t>-получение различных цветов и их оттенков;</w:t>
            </w:r>
          </w:p>
          <w:p w:rsidR="00EA25E9" w:rsidRPr="0022775A" w:rsidRDefault="00EA25E9" w:rsidP="001F0263">
            <w:pPr>
              <w:shd w:val="clear" w:color="auto" w:fill="FFFFFF"/>
              <w:spacing w:line="307" w:lineRule="exact"/>
              <w:rPr>
                <w:i/>
                <w:u w:val="single"/>
              </w:rPr>
            </w:pPr>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r w:rsidRPr="0022775A">
              <w:rPr>
                <w:rFonts w:ascii="Times New Roman" w:hAnsi="Times New Roman" w:cs="Times New Roman"/>
                <w:spacing w:val="43"/>
                <w:u w:val="single"/>
              </w:rPr>
              <w:t>.</w:t>
            </w:r>
            <w:r w:rsidRPr="0022775A">
              <w:rPr>
                <w:rFonts w:ascii="Times New Roman" w:hAnsi="Times New Roman" w:cs="Times New Roman"/>
              </w:rPr>
              <w:t xml:space="preserve"> Краски, гуашь, крупная и тонкая кисти, белая бумага</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i/>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Borders>
              <w:bottom w:val="single" w:sz="4" w:space="0" w:color="auto"/>
            </w:tcBorders>
          </w:tcPr>
          <w:p w:rsidR="00EA25E9" w:rsidRPr="0022775A" w:rsidRDefault="00EA25E9"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27-28</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i/>
              </w:rPr>
            </w:pPr>
            <w:r w:rsidRPr="009505C9">
              <w:rPr>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3.2   Красоту нужно уметь замечать. </w:t>
            </w:r>
            <w:r w:rsidR="00D61B4F" w:rsidRPr="0022775A">
              <w:rPr>
                <w:rFonts w:ascii="Times New Roman" w:hAnsi="Times New Roman" w:cs="Times New Roman"/>
              </w:rPr>
              <w:t>Изображение: кора дерева, пена волны, капли на ветках и т.д. Развитие декоративного чувства фактуры. Монотипия.</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29-30</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i/>
                <w:sz w:val="22"/>
                <w:szCs w:val="22"/>
                <w:u w:val="single"/>
              </w:rPr>
            </w:pPr>
            <w:r w:rsidRPr="009505C9">
              <w:rPr>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Красоту нужно уметь замечать.</w:t>
            </w:r>
            <w:r w:rsidR="00D61B4F" w:rsidRPr="0022775A">
              <w:rPr>
                <w:sz w:val="22"/>
                <w:szCs w:val="22"/>
              </w:rPr>
              <w:t xml:space="preserve"> Изображение: кора дерева, пена волны, капли на ветках и т.д. Развитие декоративного чувства фактуры. Монотипия.</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Неброская и "неожи</w:t>
            </w:r>
            <w:r w:rsidR="00D61B4F" w:rsidRPr="0022775A">
              <w:rPr>
                <w:sz w:val="22"/>
                <w:szCs w:val="22"/>
              </w:rPr>
              <w:t>данная" красота в природе. Изображение</w:t>
            </w:r>
            <w:r w:rsidRPr="0022775A">
              <w:rPr>
                <w:sz w:val="22"/>
                <w:szCs w:val="22"/>
              </w:rPr>
              <w:t xml:space="preserve">: кора дерева, пена волны, капли на ветках и т.д. </w:t>
            </w:r>
            <w:r w:rsidRPr="0022775A">
              <w:rPr>
                <w:sz w:val="22"/>
                <w:szCs w:val="22"/>
              </w:rPr>
              <w:lastRenderedPageBreak/>
              <w:t>Развитие декорат</w:t>
            </w:r>
            <w:r w:rsidR="00D61B4F" w:rsidRPr="0022775A">
              <w:rPr>
                <w:sz w:val="22"/>
                <w:szCs w:val="22"/>
              </w:rPr>
              <w:t>ивного чувства фактуры. Монотипия.</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Умение ценить то, что создано руками человека и природой.</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Изображение спинки ящерки или коры дерева. Красота фактуры и рисунка. Знакомство с техникой одноцветной монотипии.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55"/>
                <w:u w:val="single"/>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pStyle w:val="ab"/>
              <w:rPr>
                <w:b/>
                <w:i/>
                <w:sz w:val="22"/>
                <w:szCs w:val="22"/>
              </w:rPr>
            </w:pPr>
          </w:p>
        </w:tc>
        <w:tc>
          <w:tcPr>
            <w:tcW w:w="6946" w:type="dxa"/>
            <w:tcBorders>
              <w:bottom w:val="single" w:sz="4" w:space="0" w:color="auto"/>
            </w:tcBorders>
          </w:tcPr>
          <w:p w:rsidR="00CA768A" w:rsidRPr="0022775A" w:rsidRDefault="00CA768A" w:rsidP="001F0263">
            <w:pPr>
              <w:pStyle w:val="ab"/>
              <w:rPr>
                <w:sz w:val="22"/>
                <w:szCs w:val="22"/>
              </w:rPr>
            </w:pPr>
            <w:r w:rsidRPr="0022775A">
              <w:rPr>
                <w:sz w:val="22"/>
                <w:szCs w:val="22"/>
              </w:rPr>
              <w:t>Материалы: для учителя – валик для накатки, разведенная водой гуашь или типографская краска; для детей – дощечка из пластмассы, линолеума или кафельная плитка, листки бумаги, карандаш.</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31-32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tcBorders>
          </w:tcPr>
          <w:p w:rsidR="00CA768A" w:rsidRPr="0022775A" w:rsidRDefault="00CA768A" w:rsidP="001F0263">
            <w:pPr>
              <w:pStyle w:val="ab"/>
              <w:rPr>
                <w:sz w:val="22"/>
                <w:szCs w:val="22"/>
              </w:rPr>
            </w:pPr>
            <w:r w:rsidRPr="0022775A">
              <w:rPr>
                <w:b/>
                <w:i/>
                <w:sz w:val="22"/>
                <w:szCs w:val="22"/>
              </w:rPr>
              <w:t xml:space="preserve">Тема 3.3.     Рисуем дерево </w:t>
            </w:r>
            <w:proofErr w:type="spellStart"/>
            <w:r w:rsidRPr="0022775A">
              <w:rPr>
                <w:b/>
                <w:i/>
                <w:sz w:val="22"/>
                <w:szCs w:val="22"/>
              </w:rPr>
              <w:t>тампованием</w:t>
            </w:r>
            <w:proofErr w:type="spellEnd"/>
            <w:r w:rsidRPr="0022775A">
              <w:rPr>
                <w:b/>
                <w:i/>
                <w:sz w:val="22"/>
                <w:szCs w:val="22"/>
              </w:rPr>
              <w:t xml:space="preserve">   (4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33-34</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 xml:space="preserve">Рисуем дерево </w:t>
            </w:r>
            <w:proofErr w:type="spellStart"/>
            <w:r w:rsidRPr="0022775A">
              <w:rPr>
                <w:b/>
                <w:i/>
                <w:sz w:val="22"/>
                <w:szCs w:val="22"/>
              </w:rPr>
              <w:t>тампованием</w:t>
            </w:r>
            <w:r w:rsidRPr="0022775A">
              <w:rPr>
                <w:i/>
                <w:sz w:val="22"/>
                <w:szCs w:val="22"/>
                <w:u w:val="single"/>
              </w:rPr>
              <w:t>Обучающий</w:t>
            </w:r>
            <w:proofErr w:type="spellEnd"/>
            <w:r w:rsidRPr="0022775A">
              <w:rPr>
                <w:i/>
                <w:sz w:val="22"/>
                <w:szCs w:val="22"/>
                <w:u w:val="single"/>
              </w:rPr>
              <w:t xml:space="preserve">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Развитие композиционного мышления и воображения, умение создавать творческие работы на основе собственного  замысла, использование художественных материалов (тампон, кисть)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Проведение обзорных экскурсий «Здравствуй, мир!»</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Изображение дерева с использованием тампона.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r w:rsidRPr="0022775A">
              <w:rPr>
                <w:rFonts w:ascii="Times New Roman" w:hAnsi="Times New Roman" w:cs="Times New Roman"/>
                <w:spacing w:val="43"/>
                <w:u w:val="single"/>
              </w:rPr>
              <w:t>.</w:t>
            </w:r>
            <w:r w:rsidRPr="0022775A">
              <w:rPr>
                <w:rFonts w:ascii="Times New Roman" w:hAnsi="Times New Roman" w:cs="Times New Roman"/>
              </w:rPr>
              <w:t>Краски</w:t>
            </w:r>
            <w:proofErr w:type="spellEnd"/>
            <w:r w:rsidRPr="0022775A">
              <w:rPr>
                <w:rFonts w:ascii="Times New Roman" w:hAnsi="Times New Roman" w:cs="Times New Roman"/>
              </w:rPr>
              <w:t xml:space="preserve">, гуашь, крупная и тонкая кисти, белая бумага, тампоны, карточки, иллюстрации,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35-36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tcBorders>
          </w:tcPr>
          <w:p w:rsidR="00CA768A" w:rsidRPr="0022775A" w:rsidRDefault="00CA768A" w:rsidP="001F0263">
            <w:pPr>
              <w:pStyle w:val="ab"/>
              <w:rPr>
                <w:b/>
                <w:i/>
                <w:sz w:val="22"/>
                <w:szCs w:val="22"/>
              </w:rPr>
            </w:pPr>
            <w:r w:rsidRPr="0022775A">
              <w:rPr>
                <w:b/>
                <w:i/>
                <w:sz w:val="22"/>
                <w:szCs w:val="22"/>
              </w:rPr>
              <w:t>Тема 3.4. «Узоры на крыльях» (6 часов)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37-38</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Узоры на крыльях</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промежуточн</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39-40</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Узоры на крыльях</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Выбор и применение выразительных средств для реализации собственного замысла  в рисунке. Последовательность выполнения работы. Рассказы о различных видах бабочек, характеристика их особенностей – формы, окраски.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3"/>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3"/>
              </w:rPr>
              <w:t xml:space="preserve">Для того чтобы не оскудела, не меркла и крепла земная краса, необходимы насекомые. Без них  не мог бы человек называться человеком, не умел бы чувствовать и любить, </w:t>
            </w:r>
            <w:r w:rsidRPr="0022775A">
              <w:rPr>
                <w:rFonts w:ascii="Times New Roman" w:hAnsi="Times New Roman" w:cs="Times New Roman"/>
                <w:spacing w:val="-4"/>
              </w:rPr>
              <w:t xml:space="preserve">радоваться и страдать. И </w:t>
            </w:r>
            <w:r w:rsidRPr="0022775A">
              <w:rPr>
                <w:rFonts w:ascii="Times New Roman" w:hAnsi="Times New Roman" w:cs="Times New Roman"/>
                <w:spacing w:val="-4"/>
              </w:rPr>
              <w:lastRenderedPageBreak/>
              <w:t xml:space="preserve">конечно же он  не увидел подлинную </w:t>
            </w:r>
            <w:r w:rsidRPr="0022775A">
              <w:rPr>
                <w:rFonts w:ascii="Times New Roman" w:hAnsi="Times New Roman" w:cs="Times New Roman"/>
                <w:spacing w:val="-6"/>
              </w:rPr>
              <w:t>красоту природы.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Pr="0022775A">
              <w:rPr>
                <w:sz w:val="22"/>
                <w:szCs w:val="22"/>
              </w:rPr>
              <w:t xml:space="preserve"> Изображение с натуры, по памяти и воображению бабочки</w:t>
            </w:r>
            <w:r w:rsidR="003723CE" w:rsidRPr="0022775A">
              <w:rPr>
                <w:sz w:val="22"/>
                <w:szCs w:val="22"/>
              </w:rPr>
              <w:t xml:space="preserve"> или стрекозы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w:t>
            </w:r>
            <w:r w:rsidRPr="0022775A">
              <w:rPr>
                <w:rFonts w:ascii="Times New Roman" w:hAnsi="Times New Roman" w:cs="Times New Roman"/>
              </w:rPr>
              <w:t xml:space="preserve"> Краски,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pStyle w:val="ab"/>
              <w:rPr>
                <w:b/>
                <w:i/>
                <w:sz w:val="22"/>
                <w:szCs w:val="22"/>
              </w:rPr>
            </w:pPr>
          </w:p>
        </w:tc>
        <w:tc>
          <w:tcPr>
            <w:tcW w:w="6946" w:type="dxa"/>
            <w:tcBorders>
              <w:top w:val="single" w:sz="4" w:space="0" w:color="auto"/>
            </w:tcBorders>
          </w:tcPr>
          <w:p w:rsidR="00CA768A" w:rsidRPr="0022775A" w:rsidRDefault="00CA768A" w:rsidP="001F0263">
            <w:pPr>
              <w:pStyle w:val="ab"/>
              <w:jc w:val="center"/>
              <w:rPr>
                <w:b/>
                <w:i/>
                <w:sz w:val="22"/>
                <w:szCs w:val="22"/>
              </w:rPr>
            </w:pPr>
            <w:r w:rsidRPr="0022775A">
              <w:rPr>
                <w:b/>
                <w:i/>
                <w:sz w:val="22"/>
                <w:szCs w:val="22"/>
              </w:rPr>
              <w:t>Раздел 4.   Изображение растительного мира. Изображение животного мира. (30  часов)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41-42</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Pr>
          <w:p w:rsidR="00CA768A" w:rsidRPr="009505C9" w:rsidRDefault="00CA768A" w:rsidP="001F0263">
            <w:pPr>
              <w:pStyle w:val="ab"/>
              <w:rPr>
                <w:b/>
                <w:i/>
                <w:sz w:val="22"/>
                <w:szCs w:val="22"/>
              </w:rPr>
            </w:pPr>
            <w:r w:rsidRPr="009505C9">
              <w:rPr>
                <w:b/>
                <w:i/>
                <w:sz w:val="22"/>
                <w:szCs w:val="22"/>
              </w:rPr>
              <w:t>2</w:t>
            </w:r>
          </w:p>
        </w:tc>
        <w:tc>
          <w:tcPr>
            <w:tcW w:w="6946" w:type="dxa"/>
          </w:tcPr>
          <w:p w:rsidR="00CA768A" w:rsidRPr="0022775A" w:rsidRDefault="00CA768A" w:rsidP="001F0263">
            <w:pPr>
              <w:pStyle w:val="ab"/>
              <w:rPr>
                <w:b/>
                <w:i/>
                <w:sz w:val="22"/>
                <w:szCs w:val="22"/>
              </w:rPr>
            </w:pPr>
            <w:r w:rsidRPr="0022775A">
              <w:rPr>
                <w:b/>
                <w:i/>
                <w:sz w:val="22"/>
                <w:szCs w:val="22"/>
              </w:rPr>
              <w:t>Тема 4.1. Выполнение линейных рисунков трав. (4 часа)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43-44</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Выполнение линейных рисунков трав</w:t>
            </w:r>
            <w:r w:rsidRPr="0022775A">
              <w:rPr>
                <w:i/>
                <w:sz w:val="22"/>
                <w:szCs w:val="22"/>
                <w:u w:val="single"/>
              </w:rPr>
              <w:t xml:space="preserve"> 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Правила рисования с натуры, по памяти и представлению. Особое внимание уделяется восприятию и передаче красоты.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5"/>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5"/>
              </w:rPr>
              <w:t>Развитие наблюдательности за растительным  миром.  Вести наблюдения  в окружающем мире. Уметь анализировать, сравнивать, обобщать и передавать их типичные черты.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Выполнение рисунка в цвете (акварель, гуашь, цветные мелки).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before="5" w:line="307" w:lineRule="exact"/>
              <w:rPr>
                <w:b/>
                <w:i/>
                <w:u w:val="single"/>
              </w:rPr>
            </w:pPr>
          </w:p>
        </w:tc>
        <w:tc>
          <w:tcPr>
            <w:tcW w:w="6946" w:type="dxa"/>
          </w:tcPr>
          <w:p w:rsidR="00CA768A" w:rsidRPr="0022775A" w:rsidRDefault="00CA768A" w:rsidP="001F0263">
            <w:pPr>
              <w:shd w:val="clear" w:color="auto" w:fill="FFFFFF"/>
              <w:spacing w:before="5" w:line="307" w:lineRule="exact"/>
              <w:rPr>
                <w:rFonts w:ascii="Times New Roman" w:hAnsi="Times New Roman" w:cs="Times New Roman"/>
                <w:i/>
                <w:u w:val="single"/>
              </w:rPr>
            </w:pPr>
            <w:r w:rsidRPr="0022775A">
              <w:rPr>
                <w:rFonts w:ascii="Times New Roman" w:hAnsi="Times New Roman" w:cs="Times New Roman"/>
                <w:i/>
                <w:u w:val="single"/>
              </w:rPr>
              <w:t>Формы      занятия.</w:t>
            </w:r>
            <w:r w:rsidRPr="0022775A">
              <w:rPr>
                <w:rFonts w:ascii="Times New Roman" w:hAnsi="Times New Roman" w:cs="Times New Roman"/>
              </w:rPr>
              <w:t xml:space="preserve"> Теоретические сведения с последующей </w:t>
            </w:r>
            <w:r w:rsidRPr="0022775A">
              <w:rPr>
                <w:rFonts w:ascii="Times New Roman" w:hAnsi="Times New Roman" w:cs="Times New Roman"/>
                <w:spacing w:val="-5"/>
              </w:rPr>
              <w:t>практической работой.</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w:t>
            </w:r>
            <w:r w:rsidRPr="0022775A">
              <w:rPr>
                <w:rFonts w:ascii="Times New Roman" w:hAnsi="Times New Roman" w:cs="Times New Roman"/>
              </w:rPr>
              <w:t xml:space="preserve"> Краски,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45-46</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shd w:val="clear" w:color="auto" w:fill="FFFFFF"/>
              <w:spacing w:before="5" w:line="307" w:lineRule="exact"/>
              <w:rPr>
                <w:b/>
                <w:i/>
              </w:rPr>
            </w:pPr>
            <w:r w:rsidRPr="009505C9">
              <w:rPr>
                <w:b/>
                <w:i/>
              </w:rPr>
              <w:t>2</w:t>
            </w:r>
          </w:p>
        </w:tc>
        <w:tc>
          <w:tcPr>
            <w:tcW w:w="6946" w:type="dxa"/>
            <w:tcBorders>
              <w:top w:val="single" w:sz="4" w:space="0" w:color="auto"/>
              <w:bottom w:val="single" w:sz="4" w:space="0" w:color="auto"/>
            </w:tcBorders>
          </w:tcPr>
          <w:p w:rsidR="00CA768A" w:rsidRPr="0022775A" w:rsidRDefault="00CA768A" w:rsidP="001F0263">
            <w:pPr>
              <w:shd w:val="clear" w:color="auto" w:fill="FFFFFF"/>
              <w:spacing w:before="5" w:line="307" w:lineRule="exact"/>
              <w:rPr>
                <w:rFonts w:ascii="Times New Roman" w:hAnsi="Times New Roman" w:cs="Times New Roman"/>
                <w:spacing w:val="-4"/>
              </w:rPr>
            </w:pPr>
            <w:r w:rsidRPr="0022775A">
              <w:rPr>
                <w:rFonts w:ascii="Times New Roman" w:hAnsi="Times New Roman" w:cs="Times New Roman"/>
                <w:b/>
                <w:i/>
              </w:rPr>
              <w:t>Тема 4.2.  В гостях у осени.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47-48</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В гостях у осени.</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Передача </w:t>
            </w:r>
            <w:r w:rsidR="00E20FD1" w:rsidRPr="0022775A">
              <w:rPr>
                <w:sz w:val="22"/>
                <w:szCs w:val="22"/>
              </w:rPr>
              <w:t>настроения</w:t>
            </w:r>
            <w:r w:rsidRPr="0022775A">
              <w:rPr>
                <w:sz w:val="22"/>
                <w:szCs w:val="22"/>
              </w:rPr>
              <w:t xml:space="preserve"> в творческой работе с помощью цвета, композиции. Знакомство с отдельными композициями выдающихся художников: И. И. Левитан «Золотая осень»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5"/>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5"/>
              </w:rPr>
              <w:t>Уметь видеть красоту природы осенью..  Вести наблюдения  в окружающем мире. Уметь анализировать, сравнивать, обобщать.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Рисование с натуры простых по очертанию и строению объектов.</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Краски,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49-50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tcBorders>
          </w:tcPr>
          <w:p w:rsidR="00CA768A" w:rsidRPr="0022775A" w:rsidRDefault="00CA768A" w:rsidP="001F0263">
            <w:pPr>
              <w:pStyle w:val="ab"/>
              <w:rPr>
                <w:sz w:val="22"/>
                <w:szCs w:val="22"/>
              </w:rPr>
            </w:pPr>
            <w:r w:rsidRPr="0022775A">
              <w:rPr>
                <w:b/>
                <w:i/>
                <w:sz w:val="22"/>
                <w:szCs w:val="22"/>
              </w:rPr>
              <w:t>Тема 4.3.  Изображение осеннего букета. (4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w:t>
            </w:r>
            <w:r w:rsidRPr="009505C9">
              <w:rPr>
                <w:rFonts w:ascii="Times New Roman" w:hAnsi="Times New Roman" w:cs="Times New Roman"/>
                <w:color w:val="000000"/>
                <w:shd w:val="clear" w:color="auto" w:fill="FFFFFF"/>
              </w:rPr>
              <w:lastRenderedPageBreak/>
              <w:t>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lastRenderedPageBreak/>
              <w:t>предворит</w:t>
            </w:r>
            <w:proofErr w:type="spellEnd"/>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51-52</w:t>
            </w: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Borders>
              <w:bottom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bottom w:val="single" w:sz="4" w:space="0" w:color="auto"/>
            </w:tcBorders>
          </w:tcPr>
          <w:p w:rsidR="00CA768A" w:rsidRPr="0022775A" w:rsidRDefault="00CA768A" w:rsidP="001F0263">
            <w:pPr>
              <w:pStyle w:val="ab"/>
              <w:rPr>
                <w:i/>
                <w:sz w:val="22"/>
                <w:szCs w:val="22"/>
                <w:u w:val="single"/>
              </w:rPr>
            </w:pPr>
            <w:r w:rsidRPr="0022775A">
              <w:rPr>
                <w:b/>
                <w:i/>
                <w:sz w:val="22"/>
                <w:szCs w:val="22"/>
              </w:rPr>
              <w:t xml:space="preserve">Изображение осеннего букета. </w:t>
            </w:r>
            <w:r w:rsidRPr="0022775A">
              <w:rPr>
                <w:i/>
                <w:sz w:val="22"/>
                <w:szCs w:val="22"/>
                <w:u w:val="single"/>
              </w:rPr>
              <w:t>Обучающий компонент</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bottom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465CEF" w:rsidRPr="009505C9" w:rsidTr="00465CEF">
        <w:trPr>
          <w:trHeight w:val="1063"/>
        </w:trPr>
        <w:tc>
          <w:tcPr>
            <w:tcW w:w="1101" w:type="dxa"/>
            <w:gridSpan w:val="2"/>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rPr>
            </w:pPr>
          </w:p>
        </w:tc>
        <w:tc>
          <w:tcPr>
            <w:tcW w:w="699"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rPr>
            </w:pPr>
          </w:p>
        </w:tc>
        <w:tc>
          <w:tcPr>
            <w:tcW w:w="709" w:type="dxa"/>
            <w:tcBorders>
              <w:top w:val="single" w:sz="4" w:space="0" w:color="auto"/>
              <w:bottom w:val="single" w:sz="4" w:space="0" w:color="auto"/>
            </w:tcBorders>
          </w:tcPr>
          <w:p w:rsidR="00465CEF" w:rsidRPr="009505C9" w:rsidRDefault="00465CEF" w:rsidP="001F0263">
            <w:pPr>
              <w:pStyle w:val="ab"/>
              <w:rPr>
                <w:b/>
                <w:i/>
                <w:sz w:val="22"/>
                <w:szCs w:val="22"/>
              </w:rPr>
            </w:pPr>
          </w:p>
        </w:tc>
        <w:tc>
          <w:tcPr>
            <w:tcW w:w="6946" w:type="dxa"/>
            <w:vMerge w:val="restart"/>
            <w:tcBorders>
              <w:top w:val="single" w:sz="4" w:space="0" w:color="auto"/>
            </w:tcBorders>
          </w:tcPr>
          <w:p w:rsidR="00465CEF" w:rsidRPr="0022775A" w:rsidRDefault="00465CEF" w:rsidP="001F0263">
            <w:pPr>
              <w:pStyle w:val="ab"/>
              <w:rPr>
                <w:sz w:val="22"/>
                <w:szCs w:val="22"/>
              </w:rPr>
            </w:pPr>
            <w:r w:rsidRPr="0022775A">
              <w:rPr>
                <w:sz w:val="22"/>
                <w:szCs w:val="22"/>
              </w:rPr>
              <w:t>Изображение на заданную тему. Взаимосвязь изобразительного искусства с  музыкой, литературой. Виды и жанры изобразительных искусств.</w:t>
            </w:r>
          </w:p>
          <w:p w:rsidR="00465CEF" w:rsidRPr="0022775A" w:rsidRDefault="00465CEF" w:rsidP="001F0263">
            <w:pPr>
              <w:shd w:val="clear" w:color="auto" w:fill="FFFFFF"/>
              <w:spacing w:line="307" w:lineRule="exact"/>
              <w:rPr>
                <w:rFonts w:ascii="Times New Roman" w:hAnsi="Times New Roman" w:cs="Times New Roman"/>
              </w:rPr>
            </w:pPr>
            <w:r w:rsidRPr="0022775A">
              <w:rPr>
                <w:rFonts w:ascii="Times New Roman" w:hAnsi="Times New Roman" w:cs="Times New Roman"/>
                <w:i/>
                <w:u w:val="single"/>
              </w:rPr>
              <w:t>Воспитывающий компонент</w:t>
            </w:r>
            <w:r w:rsidRPr="0022775A">
              <w:rPr>
                <w:rFonts w:ascii="Times New Roman" w:hAnsi="Times New Roman" w:cs="Times New Roman"/>
                <w:i/>
              </w:rPr>
              <w:t xml:space="preserve">. </w:t>
            </w:r>
            <w:r w:rsidRPr="0022775A">
              <w:rPr>
                <w:rFonts w:ascii="Times New Roman" w:hAnsi="Times New Roman" w:cs="Times New Roman"/>
              </w:rPr>
              <w:t xml:space="preserve">Развитие наблюдательности. Умение </w:t>
            </w:r>
          </w:p>
          <w:p w:rsidR="00465CEF" w:rsidRPr="0022775A" w:rsidRDefault="00465CEF" w:rsidP="001F0263">
            <w:pPr>
              <w:shd w:val="clear" w:color="auto" w:fill="FFFFFF"/>
              <w:spacing w:line="307" w:lineRule="exact"/>
              <w:rPr>
                <w:rFonts w:ascii="Times New Roman" w:hAnsi="Times New Roman" w:cs="Times New Roman"/>
              </w:rPr>
            </w:pPr>
            <w:r w:rsidRPr="0022775A">
              <w:rPr>
                <w:rFonts w:ascii="Times New Roman" w:hAnsi="Times New Roman" w:cs="Times New Roman"/>
              </w:rPr>
              <w:t>видеть красоты в природе. Изображение букета цветов с росой и веточками деревьев.</w:t>
            </w:r>
          </w:p>
          <w:p w:rsidR="00465CEF" w:rsidRPr="0022775A" w:rsidRDefault="00465CEF" w:rsidP="001F0263">
            <w:pPr>
              <w:shd w:val="clear" w:color="auto" w:fill="FFFFFF"/>
              <w:spacing w:line="307" w:lineRule="exact"/>
              <w:rPr>
                <w:rFonts w:ascii="Times New Roman" w:hAnsi="Times New Roman" w:cs="Times New Roman"/>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 xml:space="preserve">Развитие наблюдательности. Умение видеть красоты в природе. Изображение букета цветов с росой и веточками </w:t>
            </w:r>
            <w:proofErr w:type="spellStart"/>
            <w:r w:rsidRPr="0022775A">
              <w:rPr>
                <w:rFonts w:ascii="Times New Roman" w:hAnsi="Times New Roman" w:cs="Times New Roman"/>
              </w:rPr>
              <w:t>деревьев.Создание</w:t>
            </w:r>
            <w:proofErr w:type="spellEnd"/>
            <w:r w:rsidRPr="0022775A">
              <w:rPr>
                <w:rFonts w:ascii="Times New Roman" w:hAnsi="Times New Roman" w:cs="Times New Roman"/>
              </w:rPr>
              <w:t xml:space="preserve"> композиции рисунка  осеннего букета акварелью или гуашью. </w:t>
            </w:r>
          </w:p>
          <w:p w:rsidR="00465CEF" w:rsidRPr="0022775A" w:rsidRDefault="00465CEF" w:rsidP="001F0263">
            <w:pPr>
              <w:shd w:val="clear" w:color="auto" w:fill="FFFFFF"/>
              <w:spacing w:line="302" w:lineRule="exact"/>
              <w:rPr>
                <w:rFonts w:ascii="Times New Roman" w:hAnsi="Times New Roman" w:cs="Times New Roman"/>
              </w:rPr>
            </w:pPr>
            <w:r w:rsidRPr="0022775A">
              <w:rPr>
                <w:rFonts w:ascii="Times New Roman" w:hAnsi="Times New Roman" w:cs="Times New Roman"/>
                <w:i/>
                <w:u w:val="single"/>
              </w:rPr>
              <w:t xml:space="preserve">Формы      занятия. </w:t>
            </w:r>
            <w:r w:rsidRPr="0022775A">
              <w:rPr>
                <w:rFonts w:ascii="Times New Roman" w:hAnsi="Times New Roman" w:cs="Times New Roman"/>
              </w:rPr>
              <w:t xml:space="preserve">Рассказ с элементами беседы. </w:t>
            </w:r>
          </w:p>
          <w:p w:rsidR="00465CEF" w:rsidRPr="0022775A" w:rsidRDefault="00465CEF" w:rsidP="001F0263">
            <w:pPr>
              <w:shd w:val="clear" w:color="auto" w:fill="FFFFFF"/>
              <w:spacing w:line="307" w:lineRule="exact"/>
              <w:rPr>
                <w:rFonts w:ascii="Times New Roman" w:hAnsi="Times New Roman" w:cs="Times New Roman"/>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r w:rsidRPr="0022775A">
              <w:rPr>
                <w:rFonts w:ascii="Times New Roman" w:hAnsi="Times New Roman" w:cs="Times New Roman"/>
                <w:spacing w:val="43"/>
                <w:u w:val="single"/>
              </w:rPr>
              <w:t>.</w:t>
            </w:r>
            <w:r w:rsidRPr="0022775A">
              <w:rPr>
                <w:rFonts w:ascii="Times New Roman" w:hAnsi="Times New Roman" w:cs="Times New Roman"/>
              </w:rPr>
              <w:t>Краски</w:t>
            </w:r>
            <w:proofErr w:type="spellEnd"/>
            <w:r w:rsidRPr="0022775A">
              <w:rPr>
                <w:rFonts w:ascii="Times New Roman" w:hAnsi="Times New Roman" w:cs="Times New Roman"/>
              </w:rPr>
              <w:t xml:space="preserve">,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color w:val="000000"/>
                <w:shd w:val="clear" w:color="auto" w:fill="FFFFFF"/>
              </w:rPr>
            </w:pPr>
          </w:p>
        </w:tc>
        <w:tc>
          <w:tcPr>
            <w:tcW w:w="1667" w:type="dxa"/>
            <w:tcBorders>
              <w:top w:val="single" w:sz="4" w:space="0" w:color="auto"/>
              <w:bottom w:val="single" w:sz="4" w:space="0" w:color="auto"/>
            </w:tcBorders>
          </w:tcPr>
          <w:p w:rsidR="00465CEF" w:rsidRPr="009505C9" w:rsidRDefault="00465CEF" w:rsidP="001F0263">
            <w:pPr>
              <w:rPr>
                <w:rFonts w:ascii="Times New Roman" w:hAnsi="Times New Roman" w:cs="Times New Roman"/>
              </w:rPr>
            </w:pPr>
          </w:p>
        </w:tc>
      </w:tr>
      <w:tr w:rsidR="00465CEF" w:rsidRPr="009505C9" w:rsidTr="00465CEF">
        <w:tc>
          <w:tcPr>
            <w:tcW w:w="1101" w:type="dxa"/>
            <w:gridSpan w:val="2"/>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rPr>
            </w:pPr>
          </w:p>
        </w:tc>
        <w:tc>
          <w:tcPr>
            <w:tcW w:w="699"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rPr>
            </w:pPr>
          </w:p>
        </w:tc>
        <w:tc>
          <w:tcPr>
            <w:tcW w:w="709" w:type="dxa"/>
            <w:tcBorders>
              <w:top w:val="single" w:sz="4" w:space="0" w:color="auto"/>
              <w:bottom w:val="single" w:sz="4" w:space="0" w:color="auto"/>
            </w:tcBorders>
          </w:tcPr>
          <w:p w:rsidR="00465CEF" w:rsidRPr="009505C9" w:rsidRDefault="00465CEF" w:rsidP="001F0263">
            <w:pPr>
              <w:pStyle w:val="ab"/>
              <w:rPr>
                <w:b/>
                <w:i/>
                <w:sz w:val="22"/>
                <w:szCs w:val="22"/>
              </w:rPr>
            </w:pPr>
          </w:p>
        </w:tc>
        <w:tc>
          <w:tcPr>
            <w:tcW w:w="6946" w:type="dxa"/>
            <w:vMerge/>
            <w:tcBorders>
              <w:bottom w:val="single" w:sz="4" w:space="0" w:color="auto"/>
            </w:tcBorders>
          </w:tcPr>
          <w:p w:rsidR="00465CEF" w:rsidRPr="0022775A" w:rsidRDefault="00465CEF" w:rsidP="001F0263">
            <w:pPr>
              <w:shd w:val="clear" w:color="auto" w:fill="FFFFFF"/>
              <w:spacing w:line="307" w:lineRule="exact"/>
            </w:pPr>
          </w:p>
        </w:tc>
        <w:tc>
          <w:tcPr>
            <w:tcW w:w="1134" w:type="dxa"/>
            <w:tcBorders>
              <w:top w:val="single" w:sz="4" w:space="0" w:color="auto"/>
              <w:bottom w:val="single" w:sz="4" w:space="0" w:color="auto"/>
            </w:tcBorders>
          </w:tcPr>
          <w:p w:rsidR="00465CEF" w:rsidRPr="009505C9" w:rsidRDefault="00465CEF" w:rsidP="001F0263">
            <w:pPr>
              <w:jc w:val="center"/>
              <w:rPr>
                <w:rFonts w:ascii="Times New Roman" w:hAnsi="Times New Roman" w:cs="Times New Roman"/>
                <w:color w:val="000000"/>
                <w:shd w:val="clear" w:color="auto" w:fill="FFFFFF"/>
              </w:rPr>
            </w:pPr>
          </w:p>
        </w:tc>
        <w:tc>
          <w:tcPr>
            <w:tcW w:w="1667" w:type="dxa"/>
            <w:tcBorders>
              <w:top w:val="single" w:sz="4" w:space="0" w:color="auto"/>
              <w:bottom w:val="single" w:sz="4" w:space="0" w:color="auto"/>
            </w:tcBorders>
          </w:tcPr>
          <w:p w:rsidR="00465CEF" w:rsidRPr="009505C9" w:rsidRDefault="00465CEF"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53-54</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bottom w:val="single" w:sz="4" w:space="0" w:color="auto"/>
            </w:tcBorders>
          </w:tcPr>
          <w:p w:rsidR="00CA768A" w:rsidRPr="0022775A" w:rsidRDefault="00CA768A" w:rsidP="001F0263">
            <w:pPr>
              <w:pStyle w:val="ab"/>
              <w:rPr>
                <w:b/>
                <w:i/>
                <w:sz w:val="22"/>
                <w:szCs w:val="22"/>
              </w:rPr>
            </w:pPr>
            <w:r w:rsidRPr="0022775A">
              <w:rPr>
                <w:b/>
                <w:i/>
                <w:sz w:val="22"/>
                <w:szCs w:val="22"/>
              </w:rPr>
              <w:t>Тема 4.4. Красивые рыбы.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55-56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Borders>
              <w:top w:val="single" w:sz="4" w:space="0" w:color="auto"/>
            </w:tcBorders>
          </w:tcPr>
          <w:p w:rsidR="00CA768A" w:rsidRPr="009505C9" w:rsidRDefault="00CA768A" w:rsidP="001F0263">
            <w:pPr>
              <w:pStyle w:val="ab"/>
              <w:rPr>
                <w:b/>
                <w:i/>
                <w:sz w:val="22"/>
                <w:szCs w:val="22"/>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 xml:space="preserve">Красивые рыбы.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Правила рисования с натуры, по памяти и представлению. Выбор и применение выразительных средств для реализации собственного замысла в рисунке.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5"/>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5"/>
              </w:rPr>
              <w:t>Развитие наблюдательности за подводным  миром.  Вести наблюдения  в окружающем мире. Уметь анализировать, сравнивать, обобщать и передавать их типичные черты.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Pr="0022775A">
              <w:rPr>
                <w:sz w:val="22"/>
                <w:szCs w:val="22"/>
              </w:rPr>
              <w:t xml:space="preserve"> Выполнение набросков рыб в цвете.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w:t>
            </w:r>
            <w:r w:rsidRPr="0022775A">
              <w:rPr>
                <w:rFonts w:ascii="Times New Roman" w:hAnsi="Times New Roman" w:cs="Times New Roman"/>
              </w:rPr>
              <w:t xml:space="preserve"> Краски,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57-58</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bottom w:val="single" w:sz="4" w:space="0" w:color="auto"/>
            </w:tcBorders>
          </w:tcPr>
          <w:p w:rsidR="00CA768A" w:rsidRPr="0022775A" w:rsidRDefault="00CA768A" w:rsidP="001F0263">
            <w:pPr>
              <w:pStyle w:val="ab"/>
              <w:rPr>
                <w:sz w:val="22"/>
                <w:szCs w:val="22"/>
              </w:rPr>
            </w:pPr>
            <w:r w:rsidRPr="0022775A">
              <w:rPr>
                <w:b/>
                <w:i/>
                <w:sz w:val="22"/>
                <w:szCs w:val="22"/>
              </w:rPr>
              <w:t>Тема 4.5.  Украшение птиц.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59-60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Украшение птиц.</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промежуточн</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Лепка птиц по памяти и представлению. Особенности работы с пластилином, правила лепки.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5"/>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5"/>
              </w:rPr>
              <w:t xml:space="preserve">Уметь видеть красоту природы, </w:t>
            </w:r>
            <w:r w:rsidRPr="0022775A">
              <w:rPr>
                <w:rFonts w:ascii="Times New Roman" w:hAnsi="Times New Roman" w:cs="Times New Roman"/>
                <w:spacing w:val="-4"/>
              </w:rPr>
              <w:t xml:space="preserve">Осознание бережного отношения к </w:t>
            </w:r>
            <w:r w:rsidRPr="0022775A">
              <w:rPr>
                <w:rFonts w:ascii="Times New Roman" w:hAnsi="Times New Roman" w:cs="Times New Roman"/>
                <w:spacing w:val="-4"/>
              </w:rPr>
              <w:lastRenderedPageBreak/>
              <w:t>редким видам птиц. Эстетическая оценка «малой» Родины.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Pr="0022775A">
              <w:rPr>
                <w:sz w:val="22"/>
                <w:szCs w:val="22"/>
              </w:rPr>
              <w:t xml:space="preserve"> Лепка птиц по памяти и представлению.</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Глина или пластилин,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61-62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4.6.   Объёмное изображение животных в различных материалах. (4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63-64</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rPr>
            </w:pPr>
            <w:r w:rsidRPr="009505C9">
              <w:rPr>
                <w:b/>
                <w:i/>
                <w:sz w:val="22"/>
                <w:szCs w:val="22"/>
              </w:rPr>
              <w:t>2</w:t>
            </w:r>
          </w:p>
        </w:tc>
        <w:tc>
          <w:tcPr>
            <w:tcW w:w="6946" w:type="dxa"/>
          </w:tcPr>
          <w:p w:rsidR="00CA768A" w:rsidRPr="0022775A" w:rsidRDefault="00CA768A" w:rsidP="001F0263">
            <w:pPr>
              <w:pStyle w:val="ab"/>
              <w:rPr>
                <w:i/>
                <w:sz w:val="22"/>
                <w:szCs w:val="22"/>
                <w:u w:val="single"/>
              </w:rPr>
            </w:pPr>
            <w:r w:rsidRPr="0022775A">
              <w:rPr>
                <w:b/>
                <w:i/>
                <w:sz w:val="22"/>
                <w:szCs w:val="22"/>
              </w:rPr>
              <w:t xml:space="preserve">Объёмное изображение животных в различных </w:t>
            </w:r>
            <w:proofErr w:type="spellStart"/>
            <w:r w:rsidRPr="0022775A">
              <w:rPr>
                <w:b/>
                <w:i/>
                <w:sz w:val="22"/>
                <w:szCs w:val="22"/>
              </w:rPr>
              <w:t>материалах.</w:t>
            </w:r>
            <w:r w:rsidRPr="0022775A">
              <w:rPr>
                <w:i/>
                <w:sz w:val="22"/>
                <w:szCs w:val="22"/>
                <w:u w:val="single"/>
              </w:rPr>
              <w:t>Обучающий</w:t>
            </w:r>
            <w:proofErr w:type="spellEnd"/>
            <w:r w:rsidRPr="0022775A">
              <w:rPr>
                <w:i/>
                <w:sz w:val="22"/>
                <w:szCs w:val="22"/>
                <w:u w:val="single"/>
              </w:rPr>
              <w:t xml:space="preserve">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промежуточн</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Отражение чувств и идей в произведениях искусств. Ознакомление с творчеством художников-аниматоров. Отработка навыков лепки в изображении предметов сложной формы.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Умение ценить то, что создано руками человека и природой.</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Лепка животных по памяти или по представлению, с натуры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Солёное тесто, фольга, 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65-66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наблюд</w:t>
            </w:r>
            <w:proofErr w:type="spellEnd"/>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E20FD1">
            <w:pPr>
              <w:pStyle w:val="ab"/>
            </w:pPr>
            <w:r w:rsidRPr="0022775A">
              <w:t>Тема 4.7. «Прекрасное в жизни и в произведениях</w:t>
            </w:r>
            <w:r w:rsidR="00E20FD1" w:rsidRPr="0022775A">
              <w:t xml:space="preserve"> изобразительного искусства» (2</w:t>
            </w:r>
            <w:r w:rsidRPr="0022775A">
              <w:t>ч)</w:t>
            </w:r>
            <w:r w:rsidR="00E20FD1" w:rsidRPr="0022775A">
              <w:rPr>
                <w:sz w:val="22"/>
                <w:szCs w:val="22"/>
              </w:rPr>
              <w:t>Рисование с натуры и по представлению жизни природы.</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840ECF">
            <w:pPr>
              <w:pStyle w:val="ab"/>
              <w:rPr>
                <w:sz w:val="22"/>
                <w:szCs w:val="22"/>
              </w:rPr>
            </w:pPr>
            <w:r w:rsidRPr="0022775A">
              <w:rPr>
                <w:sz w:val="22"/>
                <w:szCs w:val="22"/>
              </w:rPr>
              <w:t xml:space="preserve">Виды и жанры изобразительных искусств. Выражение своего отношения к произведению изобразительного искусства в рассказах.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r w:rsidRPr="0022775A">
              <w:rPr>
                <w:spacing w:val="-5"/>
                <w:sz w:val="22"/>
                <w:szCs w:val="22"/>
              </w:rPr>
              <w:t xml:space="preserve"> Развитие наблюдательности за животным и растительным  миром.  Уметь анализировать, сравнивать, обобщать и передавать их типичные черты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Рисование с натуры и по представлению жизни природы.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Краски,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67-68</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Рассказ с элем беседы</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4.8.  Красота формы листьев.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Знакомство с отдельными произведениями выдающихся русских художников: И. И. Левитан, И. И. Шишкин, В. И. Суриков. Отражение в произведении отношения к природе.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5"/>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5"/>
              </w:rPr>
              <w:t xml:space="preserve">Уметь видеть красоту природы, </w:t>
            </w:r>
            <w:r w:rsidRPr="0022775A">
              <w:rPr>
                <w:rFonts w:ascii="Times New Roman" w:hAnsi="Times New Roman" w:cs="Times New Roman"/>
                <w:spacing w:val="-3"/>
              </w:rPr>
              <w:t xml:space="preserve">Довести до ребят, что каждый из нас </w:t>
            </w:r>
            <w:r w:rsidRPr="0022775A">
              <w:rPr>
                <w:rFonts w:ascii="Times New Roman" w:hAnsi="Times New Roman" w:cs="Times New Roman"/>
                <w:spacing w:val="-3"/>
              </w:rPr>
              <w:lastRenderedPageBreak/>
              <w:t xml:space="preserve">перед лицом мира несет </w:t>
            </w:r>
            <w:r w:rsidRPr="0022775A">
              <w:rPr>
                <w:rFonts w:ascii="Times New Roman" w:hAnsi="Times New Roman" w:cs="Times New Roman"/>
                <w:spacing w:val="-4"/>
              </w:rPr>
              <w:t>ответственность за растительный мир Земли. Воспитание уважения, любви к природе.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Pr="0022775A">
              <w:rPr>
                <w:sz w:val="22"/>
                <w:szCs w:val="22"/>
              </w:rPr>
              <w:t xml:space="preserve"> Выполнение работы: лепка листьев деревьев (глина или пластилин).</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rPr>
          <w:trHeight w:val="592"/>
        </w:trPr>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Глина или пластилин,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69-70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4.9.  Мы в цирке.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roofErr w:type="spellStart"/>
            <w:r w:rsidRPr="009505C9">
              <w:rPr>
                <w:rFonts w:ascii="Times New Roman" w:hAnsi="Times New Roman" w:cs="Times New Roman"/>
              </w:rPr>
              <w:t>практ</w:t>
            </w:r>
            <w:proofErr w:type="spellEnd"/>
            <w:r w:rsidRPr="009505C9">
              <w:rPr>
                <w:rFonts w:ascii="Times New Roman" w:hAnsi="Times New Roman" w:cs="Times New Roman"/>
              </w:rPr>
              <w:t>. раб</w:t>
            </w: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 xml:space="preserve">Обучение простейшими средствами передавать основные события.  Развитие зрительной памяти, образного мышления, наблюдательности и внимания.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Воспитание любви к изобразительному искусству, к окружающему миру.</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Выполнение рисунка в цвете (гуашь, акварель).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pStyle w:val="ab"/>
              <w:rPr>
                <w:b/>
                <w:i/>
                <w:sz w:val="22"/>
                <w:szCs w:val="22"/>
              </w:rPr>
            </w:pPr>
          </w:p>
        </w:tc>
        <w:tc>
          <w:tcPr>
            <w:tcW w:w="6946" w:type="dxa"/>
            <w:tcBorders>
              <w:top w:val="single" w:sz="4" w:space="0" w:color="auto"/>
            </w:tcBorders>
          </w:tcPr>
          <w:p w:rsidR="00CA768A" w:rsidRPr="0022775A" w:rsidRDefault="00CA768A" w:rsidP="001F0263">
            <w:pPr>
              <w:pStyle w:val="ab"/>
              <w:jc w:val="center"/>
              <w:rPr>
                <w:b/>
                <w:i/>
                <w:sz w:val="22"/>
                <w:szCs w:val="22"/>
              </w:rPr>
            </w:pPr>
            <w:r w:rsidRPr="0022775A">
              <w:rPr>
                <w:b/>
                <w:i/>
                <w:sz w:val="22"/>
                <w:szCs w:val="22"/>
              </w:rPr>
              <w:t>Раздел 5. Основы композиции. Взаимосвязь элементов в произведении.(18 часов)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71-72</w:t>
            </w: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bottom w:val="single" w:sz="4" w:space="0" w:color="auto"/>
            </w:tcBorders>
          </w:tcPr>
          <w:p w:rsidR="00CA768A" w:rsidRPr="0022775A" w:rsidRDefault="00CA768A" w:rsidP="001F0263">
            <w:pPr>
              <w:pStyle w:val="ab"/>
              <w:rPr>
                <w:sz w:val="22"/>
                <w:szCs w:val="22"/>
              </w:rPr>
            </w:pPr>
            <w:r w:rsidRPr="0022775A">
              <w:rPr>
                <w:b/>
                <w:i/>
                <w:sz w:val="22"/>
                <w:szCs w:val="22"/>
              </w:rPr>
              <w:t>Тема 5.1.    Узор из кругов и треугольников. (4 часа)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73-74</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самост</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Узор из кругов и треугольников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Знание основных законов композиции, выбор главного композиционного центра.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Воспитание любви к изобразительному искусству.</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Упражнение на  заполнение свободного пространства на листе;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before="5" w:line="307" w:lineRule="exact"/>
              <w:rPr>
                <w:b/>
                <w:i/>
              </w:rPr>
            </w:pPr>
          </w:p>
        </w:tc>
        <w:tc>
          <w:tcPr>
            <w:tcW w:w="6946" w:type="dxa"/>
          </w:tcPr>
          <w:p w:rsidR="00CA768A" w:rsidRPr="0022775A" w:rsidRDefault="00CA768A" w:rsidP="001F0263">
            <w:pPr>
              <w:shd w:val="clear" w:color="auto" w:fill="FFFFFF"/>
              <w:spacing w:before="5" w:line="307" w:lineRule="exact"/>
              <w:rPr>
                <w:rFonts w:ascii="Times New Roman" w:hAnsi="Times New Roman" w:cs="Times New Roman"/>
              </w:rPr>
            </w:pPr>
            <w:r w:rsidRPr="0022775A">
              <w:rPr>
                <w:rFonts w:ascii="Times New Roman" w:hAnsi="Times New Roman" w:cs="Times New Roman"/>
              </w:rPr>
              <w:t>Совершенствуются навыки грамотного отображения пропорций, конструктивного строения, объёма, пространственного положения, освещённости, цвета предметов.</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Краски, гуашь, крупная и тонкая кисти, белая бумага, </w:t>
            </w:r>
            <w:proofErr w:type="spellStart"/>
            <w:r w:rsidRPr="0022775A">
              <w:rPr>
                <w:rFonts w:ascii="Times New Roman" w:hAnsi="Times New Roman" w:cs="Times New Roman"/>
              </w:rPr>
              <w:t>трафар</w:t>
            </w:r>
            <w:proofErr w:type="spellEnd"/>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pStyle w:val="ab"/>
              <w:rPr>
                <w:b/>
                <w:i/>
                <w:sz w:val="22"/>
                <w:szCs w:val="22"/>
              </w:rPr>
            </w:pPr>
          </w:p>
        </w:tc>
        <w:tc>
          <w:tcPr>
            <w:tcW w:w="6946" w:type="dxa"/>
            <w:tcBorders>
              <w:top w:val="single" w:sz="4" w:space="0" w:color="auto"/>
            </w:tcBorders>
          </w:tcPr>
          <w:p w:rsidR="00CA768A" w:rsidRPr="0022775A" w:rsidRDefault="00CA768A" w:rsidP="001F0263">
            <w:pPr>
              <w:pStyle w:val="ab"/>
              <w:rPr>
                <w:sz w:val="22"/>
                <w:szCs w:val="22"/>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75-76</w:t>
            </w: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bottom w:val="single" w:sz="4" w:space="0" w:color="auto"/>
            </w:tcBorders>
          </w:tcPr>
          <w:p w:rsidR="00CA768A" w:rsidRPr="0022775A" w:rsidRDefault="00CA768A" w:rsidP="001F0263">
            <w:pPr>
              <w:pStyle w:val="ab"/>
              <w:rPr>
                <w:sz w:val="22"/>
                <w:szCs w:val="22"/>
              </w:rPr>
            </w:pPr>
            <w:r w:rsidRPr="0022775A">
              <w:rPr>
                <w:b/>
                <w:i/>
                <w:sz w:val="22"/>
                <w:szCs w:val="22"/>
              </w:rPr>
              <w:t>Тема 5.2.   Лепка из солёного теста. «Корзина с грибами, овощами» (4 часа)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77-78</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 xml:space="preserve">Лепка из солёного теста. «Корзина с грибами, овощами»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Отражение чувств и идей в произведениях искусств. Ознакомление с творчеством художников-аниматоров. Отработка навыков лепки в изображении предметов сложной формы.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Умение ценить то, что создано руками человека и природой.</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Лепка корзины с грибами и овощами  по памяти или по представлению, с натуры.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rPr>
              <w:t>Солёное тесто, фольга, 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79-80</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bottom w:val="single" w:sz="4" w:space="0" w:color="auto"/>
            </w:tcBorders>
          </w:tcPr>
          <w:p w:rsidR="00CA768A" w:rsidRPr="0022775A" w:rsidRDefault="00CA768A" w:rsidP="001F0263">
            <w:pPr>
              <w:pStyle w:val="ab"/>
              <w:rPr>
                <w:b/>
                <w:i/>
                <w:sz w:val="22"/>
                <w:szCs w:val="22"/>
              </w:rPr>
            </w:pPr>
            <w:r w:rsidRPr="0022775A">
              <w:rPr>
                <w:b/>
                <w:i/>
                <w:sz w:val="22"/>
                <w:szCs w:val="22"/>
              </w:rPr>
              <w:t>Тема 5.3.  «Узор в полосе. Орнамент из цветов, листьев и  бабочек» (6 часов)</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81-82</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bottom w:val="single" w:sz="4" w:space="0" w:color="auto"/>
            </w:tcBorders>
          </w:tcPr>
          <w:p w:rsidR="00CA768A" w:rsidRPr="0022775A" w:rsidRDefault="00CA768A" w:rsidP="001F0263">
            <w:pPr>
              <w:rPr>
                <w:rFonts w:ascii="Times New Roman" w:hAnsi="Times New Roman" w:cs="Times New Roman"/>
              </w:rPr>
            </w:pPr>
            <w:r w:rsidRPr="0022775A">
              <w:rPr>
                <w:rFonts w:ascii="Times New Roman" w:hAnsi="Times New Roman" w:cs="Times New Roman"/>
                <w:b/>
                <w:i/>
              </w:rPr>
              <w:t>Узор в полосе. Орнамент из цветов, листьев и  бабочек»</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промежуточ</w:t>
            </w:r>
            <w:proofErr w:type="spellEnd"/>
          </w:p>
        </w:tc>
      </w:tr>
      <w:tr w:rsidR="00CA768A" w:rsidRPr="009505C9" w:rsidTr="0022775A">
        <w:trPr>
          <w:trHeight w:val="448"/>
        </w:trPr>
        <w:tc>
          <w:tcPr>
            <w:tcW w:w="1101" w:type="dxa"/>
            <w:gridSpan w:val="2"/>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83-84</w:t>
            </w:r>
          </w:p>
        </w:tc>
        <w:tc>
          <w:tcPr>
            <w:tcW w:w="699"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000000" w:themeColor="text1"/>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bottom w:val="single" w:sz="4" w:space="0" w:color="000000" w:themeColor="text1"/>
            </w:tcBorders>
          </w:tcPr>
          <w:p w:rsidR="00CA768A" w:rsidRPr="0022775A" w:rsidRDefault="00CA768A" w:rsidP="001F0263">
            <w:pPr>
              <w:rPr>
                <w:rFonts w:ascii="Times New Roman" w:hAnsi="Times New Roman" w:cs="Times New Roman"/>
              </w:rPr>
            </w:pPr>
            <w:r w:rsidRPr="0022775A">
              <w:rPr>
                <w:rFonts w:ascii="Times New Roman" w:hAnsi="Times New Roman" w:cs="Times New Roman"/>
                <w:b/>
                <w:i/>
              </w:rPr>
              <w:t>Узор в полосе. Орнамент из цветов, листьев и  бабочек»</w:t>
            </w:r>
          </w:p>
        </w:tc>
        <w:tc>
          <w:tcPr>
            <w:tcW w:w="1134"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000000" w:themeColor="text1"/>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EA25E9" w:rsidRPr="009505C9" w:rsidTr="001F0263">
        <w:tc>
          <w:tcPr>
            <w:tcW w:w="1101" w:type="dxa"/>
            <w:gridSpan w:val="2"/>
            <w:tcBorders>
              <w:top w:val="single" w:sz="4" w:space="0" w:color="000000" w:themeColor="text1"/>
            </w:tcBorders>
          </w:tcPr>
          <w:p w:rsidR="00EA25E9" w:rsidRPr="009505C9" w:rsidRDefault="00EA25E9" w:rsidP="001F0263">
            <w:pPr>
              <w:jc w:val="center"/>
              <w:rPr>
                <w:rFonts w:ascii="Times New Roman" w:hAnsi="Times New Roman" w:cs="Times New Roman"/>
              </w:rPr>
            </w:pPr>
          </w:p>
        </w:tc>
        <w:tc>
          <w:tcPr>
            <w:tcW w:w="699" w:type="dxa"/>
            <w:tcBorders>
              <w:top w:val="single" w:sz="4" w:space="0" w:color="000000" w:themeColor="text1"/>
            </w:tcBorders>
          </w:tcPr>
          <w:p w:rsidR="00EA25E9" w:rsidRPr="009505C9" w:rsidRDefault="00EA25E9" w:rsidP="001F0263">
            <w:pPr>
              <w:jc w:val="center"/>
              <w:rPr>
                <w:rFonts w:ascii="Times New Roman" w:hAnsi="Times New Roman" w:cs="Times New Roman"/>
                <w:b/>
              </w:rPr>
            </w:pPr>
          </w:p>
        </w:tc>
        <w:tc>
          <w:tcPr>
            <w:tcW w:w="860" w:type="dxa"/>
            <w:tcBorders>
              <w:top w:val="single" w:sz="4" w:space="0" w:color="000000" w:themeColor="text1"/>
            </w:tcBorders>
          </w:tcPr>
          <w:p w:rsidR="00EA25E9" w:rsidRPr="009505C9" w:rsidRDefault="00EA25E9" w:rsidP="001F0263">
            <w:pPr>
              <w:jc w:val="center"/>
              <w:rPr>
                <w:rFonts w:ascii="Times New Roman" w:hAnsi="Times New Roman" w:cs="Times New Roman"/>
                <w:b/>
              </w:rPr>
            </w:pPr>
          </w:p>
        </w:tc>
        <w:tc>
          <w:tcPr>
            <w:tcW w:w="992" w:type="dxa"/>
            <w:tcBorders>
              <w:top w:val="single" w:sz="4" w:space="0" w:color="000000" w:themeColor="text1"/>
            </w:tcBorders>
          </w:tcPr>
          <w:p w:rsidR="00EA25E9" w:rsidRPr="009505C9" w:rsidRDefault="00EA25E9" w:rsidP="001F0263">
            <w:pPr>
              <w:jc w:val="center"/>
              <w:rPr>
                <w:rFonts w:ascii="Times New Roman" w:hAnsi="Times New Roman" w:cs="Times New Roman"/>
                <w:b/>
              </w:rPr>
            </w:pPr>
          </w:p>
        </w:tc>
        <w:tc>
          <w:tcPr>
            <w:tcW w:w="1134" w:type="dxa"/>
            <w:tcBorders>
              <w:top w:val="single" w:sz="4" w:space="0" w:color="000000" w:themeColor="text1"/>
            </w:tcBorders>
          </w:tcPr>
          <w:p w:rsidR="00EA25E9" w:rsidRPr="009505C9" w:rsidRDefault="00EA25E9" w:rsidP="001F0263">
            <w:pPr>
              <w:jc w:val="center"/>
              <w:rPr>
                <w:rFonts w:ascii="Times New Roman" w:hAnsi="Times New Roman" w:cs="Times New Roman"/>
              </w:rPr>
            </w:pPr>
          </w:p>
        </w:tc>
        <w:tc>
          <w:tcPr>
            <w:tcW w:w="709" w:type="dxa"/>
            <w:tcBorders>
              <w:top w:val="single" w:sz="4" w:space="0" w:color="000000" w:themeColor="text1"/>
            </w:tcBorders>
          </w:tcPr>
          <w:p w:rsidR="00EA25E9" w:rsidRPr="009505C9" w:rsidRDefault="00EA25E9" w:rsidP="001F0263">
            <w:pPr>
              <w:pStyle w:val="ab"/>
              <w:rPr>
                <w:b/>
                <w:i/>
                <w:sz w:val="22"/>
                <w:szCs w:val="22"/>
              </w:rPr>
            </w:pPr>
          </w:p>
        </w:tc>
        <w:tc>
          <w:tcPr>
            <w:tcW w:w="6946" w:type="dxa"/>
            <w:vMerge w:val="restart"/>
            <w:tcBorders>
              <w:top w:val="single" w:sz="4" w:space="0" w:color="000000" w:themeColor="text1"/>
            </w:tcBorders>
          </w:tcPr>
          <w:p w:rsidR="00EA25E9" w:rsidRPr="0022775A" w:rsidRDefault="00EA25E9" w:rsidP="001F0263">
            <w:pPr>
              <w:pStyle w:val="ab"/>
              <w:rPr>
                <w:sz w:val="22"/>
                <w:szCs w:val="22"/>
              </w:rPr>
            </w:pPr>
            <w:r w:rsidRPr="0022775A">
              <w:rPr>
                <w:i/>
                <w:sz w:val="22"/>
                <w:szCs w:val="22"/>
                <w:u w:val="single"/>
              </w:rPr>
              <w:t>Обучающий компонент</w:t>
            </w:r>
            <w:r w:rsidRPr="0022775A">
              <w:rPr>
                <w:sz w:val="22"/>
                <w:szCs w:val="22"/>
              </w:rPr>
              <w:t xml:space="preserve"> Правила рисования с натуры, по памяти и представлению. Особое внимание уделяется восприятию и передаче красоты.</w:t>
            </w:r>
          </w:p>
          <w:p w:rsidR="00EA25E9" w:rsidRPr="0022775A" w:rsidRDefault="00EA25E9" w:rsidP="00EA25E9">
            <w:pPr>
              <w:pStyle w:val="ab"/>
            </w:pPr>
            <w:r w:rsidRPr="0022775A">
              <w:rPr>
                <w:i/>
                <w:sz w:val="22"/>
                <w:szCs w:val="22"/>
                <w:u w:val="single"/>
              </w:rPr>
              <w:t xml:space="preserve">Воспитывающий </w:t>
            </w:r>
            <w:proofErr w:type="spellStart"/>
            <w:r w:rsidRPr="0022775A">
              <w:rPr>
                <w:i/>
                <w:sz w:val="22"/>
                <w:szCs w:val="22"/>
                <w:u w:val="single"/>
              </w:rPr>
              <w:t>компонент</w:t>
            </w:r>
            <w:r w:rsidRPr="0022775A">
              <w:rPr>
                <w:i/>
                <w:sz w:val="22"/>
                <w:szCs w:val="22"/>
              </w:rPr>
              <w:t>.</w:t>
            </w:r>
            <w:r w:rsidRPr="0022775A">
              <w:rPr>
                <w:spacing w:val="-5"/>
              </w:rPr>
              <w:t>Развитие</w:t>
            </w:r>
            <w:proofErr w:type="spellEnd"/>
            <w:r w:rsidRPr="0022775A">
              <w:rPr>
                <w:spacing w:val="-5"/>
              </w:rPr>
              <w:t xml:space="preserve"> наблюдательности за растительным и животным  миром.  Вести наблюдения  в окружающем мире. Уметь анализировать, сравнивать, обобщать и передавать их типичные черты.</w:t>
            </w:r>
          </w:p>
          <w:p w:rsidR="00EA25E9" w:rsidRPr="0022775A" w:rsidRDefault="00EA25E9"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Выполнение рисунка в цвете (акварель, гуашь, цветные мелки).</w:t>
            </w:r>
          </w:p>
          <w:p w:rsidR="00EA25E9" w:rsidRPr="0022775A" w:rsidRDefault="00EA25E9" w:rsidP="001F0263">
            <w:pPr>
              <w:shd w:val="clear" w:color="auto" w:fill="FFFFFF"/>
              <w:spacing w:line="307" w:lineRule="exact"/>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w:t>
            </w:r>
            <w:r w:rsidRPr="0022775A">
              <w:rPr>
                <w:rFonts w:ascii="Times New Roman" w:hAnsi="Times New Roman" w:cs="Times New Roman"/>
              </w:rPr>
              <w:t xml:space="preserve"> Краски,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top w:val="single" w:sz="4" w:space="0" w:color="000000" w:themeColor="text1"/>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top w:val="single" w:sz="4" w:space="0" w:color="000000" w:themeColor="text1"/>
            </w:tcBorders>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line="307" w:lineRule="exact"/>
              <w:rPr>
                <w:b/>
                <w:i/>
                <w:spacing w:val="-5"/>
              </w:rPr>
            </w:pPr>
          </w:p>
        </w:tc>
        <w:tc>
          <w:tcPr>
            <w:tcW w:w="6946" w:type="dxa"/>
            <w:vMerge/>
          </w:tcPr>
          <w:p w:rsidR="00EA25E9" w:rsidRPr="0022775A" w:rsidRDefault="00EA25E9" w:rsidP="001F0263">
            <w:pPr>
              <w:shd w:val="clear" w:color="auto" w:fill="FFFFFF"/>
              <w:spacing w:line="307" w:lineRule="exact"/>
              <w:rPr>
                <w:rFonts w:ascii="Times New Roman" w:hAnsi="Times New Roman" w:cs="Times New Roman"/>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i/>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rPr>
          <w:trHeight w:val="816"/>
        </w:trPr>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Borders>
              <w:bottom w:val="single" w:sz="4" w:space="0" w:color="auto"/>
            </w:tcBorders>
          </w:tcPr>
          <w:p w:rsidR="00EA25E9" w:rsidRPr="0022775A" w:rsidRDefault="00EA25E9"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85-86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5.4  «Праздничные краски узоров дымковской игрушки» (4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87-88</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EA25E9" w:rsidRDefault="009A20A2" w:rsidP="001F0263">
            <w:pPr>
              <w:pStyle w:val="ab"/>
              <w:rPr>
                <w:i/>
                <w:sz w:val="22"/>
                <w:szCs w:val="22"/>
                <w:u w:val="single"/>
              </w:rPr>
            </w:pPr>
            <w:r w:rsidRPr="0022775A">
              <w:rPr>
                <w:b/>
                <w:i/>
              </w:rPr>
              <w:t>«Праздничные краски узоров дымковской игрушки</w:t>
            </w:r>
          </w:p>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 xml:space="preserve">Ознакомление с произведениями современных художников в России. Рисование узоров и декоративных элементов по образцам.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-Правильное обращение  с художественными материалами;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-освоение различных  приемов  работы акварелью, гуашью;</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22775A" w:rsidRPr="009505C9" w:rsidTr="0022775A">
        <w:trPr>
          <w:trHeight w:val="687"/>
        </w:trPr>
        <w:tc>
          <w:tcPr>
            <w:tcW w:w="1101" w:type="dxa"/>
            <w:gridSpan w:val="2"/>
            <w:tcBorders>
              <w:top w:val="single" w:sz="4" w:space="0" w:color="auto"/>
              <w:bottom w:val="single" w:sz="4" w:space="0" w:color="auto"/>
            </w:tcBorders>
          </w:tcPr>
          <w:p w:rsidR="0022775A" w:rsidRPr="009505C9" w:rsidRDefault="0022775A" w:rsidP="001F0263">
            <w:pPr>
              <w:jc w:val="center"/>
              <w:rPr>
                <w:rFonts w:ascii="Times New Roman" w:hAnsi="Times New Roman" w:cs="Times New Roman"/>
              </w:rPr>
            </w:pPr>
          </w:p>
        </w:tc>
        <w:tc>
          <w:tcPr>
            <w:tcW w:w="699" w:type="dxa"/>
            <w:tcBorders>
              <w:top w:val="single" w:sz="4" w:space="0" w:color="auto"/>
              <w:bottom w:val="single" w:sz="4" w:space="0" w:color="auto"/>
            </w:tcBorders>
          </w:tcPr>
          <w:p w:rsidR="0022775A" w:rsidRPr="009505C9" w:rsidRDefault="0022775A" w:rsidP="001F0263">
            <w:pPr>
              <w:jc w:val="center"/>
              <w:rPr>
                <w:rFonts w:ascii="Times New Roman" w:hAnsi="Times New Roman" w:cs="Times New Roman"/>
                <w:b/>
              </w:rPr>
            </w:pPr>
          </w:p>
        </w:tc>
        <w:tc>
          <w:tcPr>
            <w:tcW w:w="860" w:type="dxa"/>
            <w:tcBorders>
              <w:bottom w:val="single" w:sz="4" w:space="0" w:color="auto"/>
            </w:tcBorders>
          </w:tcPr>
          <w:p w:rsidR="0022775A" w:rsidRPr="009505C9" w:rsidRDefault="0022775A" w:rsidP="001F0263">
            <w:pPr>
              <w:jc w:val="center"/>
              <w:rPr>
                <w:rFonts w:ascii="Times New Roman" w:hAnsi="Times New Roman" w:cs="Times New Roman"/>
                <w:b/>
              </w:rPr>
            </w:pPr>
          </w:p>
        </w:tc>
        <w:tc>
          <w:tcPr>
            <w:tcW w:w="992" w:type="dxa"/>
            <w:tcBorders>
              <w:bottom w:val="single" w:sz="4" w:space="0" w:color="auto"/>
            </w:tcBorders>
          </w:tcPr>
          <w:p w:rsidR="0022775A" w:rsidRPr="009505C9" w:rsidRDefault="0022775A" w:rsidP="001F0263">
            <w:pPr>
              <w:jc w:val="center"/>
              <w:rPr>
                <w:rFonts w:ascii="Times New Roman" w:hAnsi="Times New Roman" w:cs="Times New Roman"/>
                <w:b/>
              </w:rPr>
            </w:pPr>
          </w:p>
        </w:tc>
        <w:tc>
          <w:tcPr>
            <w:tcW w:w="1134" w:type="dxa"/>
            <w:tcBorders>
              <w:bottom w:val="single" w:sz="4" w:space="0" w:color="auto"/>
            </w:tcBorders>
          </w:tcPr>
          <w:p w:rsidR="0022775A" w:rsidRPr="009505C9" w:rsidRDefault="0022775A" w:rsidP="001F0263">
            <w:pPr>
              <w:jc w:val="center"/>
              <w:rPr>
                <w:rFonts w:ascii="Times New Roman" w:hAnsi="Times New Roman" w:cs="Times New Roman"/>
              </w:rPr>
            </w:pPr>
          </w:p>
        </w:tc>
        <w:tc>
          <w:tcPr>
            <w:tcW w:w="709" w:type="dxa"/>
            <w:tcBorders>
              <w:bottom w:val="single" w:sz="4" w:space="0" w:color="auto"/>
            </w:tcBorders>
          </w:tcPr>
          <w:p w:rsidR="0022775A" w:rsidRPr="009505C9" w:rsidRDefault="0022775A" w:rsidP="001F0263">
            <w:pPr>
              <w:shd w:val="clear" w:color="auto" w:fill="FFFFFF"/>
              <w:spacing w:line="307" w:lineRule="exact"/>
              <w:rPr>
                <w:b/>
                <w:i/>
                <w:spacing w:val="55"/>
                <w:u w:val="single"/>
              </w:rPr>
            </w:pPr>
          </w:p>
        </w:tc>
        <w:tc>
          <w:tcPr>
            <w:tcW w:w="6946" w:type="dxa"/>
            <w:tcBorders>
              <w:bottom w:val="single" w:sz="4" w:space="0" w:color="auto"/>
            </w:tcBorders>
          </w:tcPr>
          <w:p w:rsidR="0022775A" w:rsidRPr="0022775A" w:rsidRDefault="0022775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Borders>
              <w:bottom w:val="single" w:sz="4" w:space="0" w:color="auto"/>
            </w:tcBorders>
          </w:tcPr>
          <w:p w:rsidR="0022775A" w:rsidRPr="009505C9" w:rsidRDefault="0022775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22775A" w:rsidRPr="009505C9" w:rsidRDefault="0022775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pStyle w:val="ab"/>
              <w:rPr>
                <w:b/>
                <w:i/>
                <w:sz w:val="22"/>
                <w:szCs w:val="22"/>
              </w:rPr>
            </w:pPr>
          </w:p>
        </w:tc>
        <w:tc>
          <w:tcPr>
            <w:tcW w:w="6946" w:type="dxa"/>
            <w:tcBorders>
              <w:top w:val="single" w:sz="4" w:space="0" w:color="auto"/>
            </w:tcBorders>
          </w:tcPr>
          <w:p w:rsidR="00CA768A" w:rsidRPr="0022775A" w:rsidRDefault="00CA768A" w:rsidP="001F0263">
            <w:pPr>
              <w:pStyle w:val="ab"/>
              <w:jc w:val="center"/>
              <w:rPr>
                <w:b/>
                <w:i/>
                <w:sz w:val="22"/>
                <w:szCs w:val="22"/>
              </w:rPr>
            </w:pPr>
            <w:r w:rsidRPr="0022775A">
              <w:rPr>
                <w:b/>
                <w:i/>
                <w:sz w:val="22"/>
                <w:szCs w:val="22"/>
              </w:rPr>
              <w:t>Раздел 6   Орнамент. Стилизация. (16 часов)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89-90</w:t>
            </w: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bottom w:val="single" w:sz="4" w:space="0" w:color="auto"/>
            </w:tcBorders>
          </w:tcPr>
          <w:p w:rsidR="00CA768A" w:rsidRPr="0022775A" w:rsidRDefault="00CA768A" w:rsidP="001F0263">
            <w:pPr>
              <w:pStyle w:val="ab"/>
              <w:rPr>
                <w:b/>
                <w:i/>
                <w:sz w:val="22"/>
                <w:szCs w:val="22"/>
              </w:rPr>
            </w:pPr>
            <w:r w:rsidRPr="0022775A">
              <w:rPr>
                <w:b/>
                <w:i/>
                <w:sz w:val="22"/>
                <w:szCs w:val="22"/>
              </w:rPr>
              <w:t>Тема 6.1.  «Орнамент из цветов, листьев и  бабочек для украшения коврика» (6 часов)</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91-92</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bottom w:val="single" w:sz="4" w:space="0" w:color="auto"/>
            </w:tcBorders>
          </w:tcPr>
          <w:p w:rsidR="00CA768A" w:rsidRPr="0022775A" w:rsidRDefault="00CA768A" w:rsidP="001F0263">
            <w:pPr>
              <w:rPr>
                <w:rFonts w:ascii="Times New Roman" w:hAnsi="Times New Roman" w:cs="Times New Roman"/>
              </w:rPr>
            </w:pPr>
            <w:r w:rsidRPr="0022775A">
              <w:rPr>
                <w:rFonts w:ascii="Times New Roman" w:hAnsi="Times New Roman" w:cs="Times New Roman"/>
                <w:b/>
                <w:i/>
              </w:rPr>
              <w:t>Орнамент из цветов, листьев и  бабочек для украшения коврика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93-94</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tcBorders>
          </w:tcPr>
          <w:p w:rsidR="00CA768A" w:rsidRPr="0022775A" w:rsidRDefault="00CA768A" w:rsidP="001F0263">
            <w:pPr>
              <w:rPr>
                <w:rFonts w:ascii="Times New Roman" w:hAnsi="Times New Roman" w:cs="Times New Roman"/>
              </w:rPr>
            </w:pPr>
            <w:r w:rsidRPr="0022775A">
              <w:rPr>
                <w:rFonts w:ascii="Times New Roman" w:hAnsi="Times New Roman" w:cs="Times New Roman"/>
                <w:b/>
                <w:i/>
              </w:rPr>
              <w:t>Орнамент из цветов, листьев и  бабочек для украшения коврика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Виды орнаментов: бесконечный, ленточный и </w:t>
            </w:r>
            <w:proofErr w:type="spellStart"/>
            <w:r w:rsidRPr="0022775A">
              <w:rPr>
                <w:sz w:val="22"/>
                <w:szCs w:val="22"/>
              </w:rPr>
              <w:t>др</w:t>
            </w:r>
            <w:proofErr w:type="spellEnd"/>
            <w:r w:rsidRPr="0022775A">
              <w:rPr>
                <w:sz w:val="22"/>
                <w:szCs w:val="22"/>
              </w:rPr>
              <w:t xml:space="preserve">  Законы построения орнаментов: симметрия, чередование элементов;</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Цветовое решение. Понятие «стилизация», переработка природных форм  в декоративно-обобщенные.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5"/>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5"/>
              </w:rPr>
              <w:t>Развитие наблюдательности за растительным и животным  миром.  Вести наблюдения  в окружающем мире. Уметь анализировать, сравнивать, обобщать и передавать их типичные черты.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Самостоятельное составление орнаментов в полосе, прямоугольнике, круге из форм растительного и животного мира, а также из геометрических фигур,</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before="5" w:line="307" w:lineRule="exact"/>
              <w:rPr>
                <w:b/>
                <w:i/>
              </w:rPr>
            </w:pPr>
          </w:p>
        </w:tc>
        <w:tc>
          <w:tcPr>
            <w:tcW w:w="6946" w:type="dxa"/>
          </w:tcPr>
          <w:p w:rsidR="00CA768A" w:rsidRPr="0022775A" w:rsidRDefault="00CA768A" w:rsidP="001F0263">
            <w:pPr>
              <w:shd w:val="clear" w:color="auto" w:fill="FFFFFF"/>
              <w:spacing w:before="5" w:line="307" w:lineRule="exact"/>
              <w:rPr>
                <w:rFonts w:ascii="Times New Roman" w:hAnsi="Times New Roman" w:cs="Times New Roman"/>
              </w:rPr>
            </w:pPr>
            <w:r w:rsidRPr="0022775A">
              <w:rPr>
                <w:rFonts w:ascii="Times New Roman" w:hAnsi="Times New Roman" w:cs="Times New Roman"/>
              </w:rPr>
              <w:t xml:space="preserve">на основе декоративной переработке форм растительного и животного </w:t>
            </w:r>
            <w:proofErr w:type="spellStart"/>
            <w:r w:rsidRPr="0022775A">
              <w:rPr>
                <w:rFonts w:ascii="Times New Roman" w:hAnsi="Times New Roman" w:cs="Times New Roman"/>
              </w:rPr>
              <w:t>мира.применять</w:t>
            </w:r>
            <w:proofErr w:type="spellEnd"/>
            <w:r w:rsidRPr="0022775A">
              <w:rPr>
                <w:rFonts w:ascii="Times New Roman" w:hAnsi="Times New Roman" w:cs="Times New Roman"/>
              </w:rPr>
              <w:t xml:space="preserve"> в декоративной работе линию симметрии, силуэт, ритм.</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spacing w:val="-4"/>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w:t>
            </w:r>
            <w:r w:rsidRPr="0022775A">
              <w:rPr>
                <w:rFonts w:ascii="Times New Roman" w:hAnsi="Times New Roman" w:cs="Times New Roman"/>
              </w:rPr>
              <w:t xml:space="preserve"> Краски,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left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95-96</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bottom w:val="single" w:sz="4" w:space="0" w:color="auto"/>
            </w:tcBorders>
          </w:tcPr>
          <w:p w:rsidR="00CA768A" w:rsidRPr="0022775A" w:rsidRDefault="00CA768A" w:rsidP="001F0263">
            <w:pPr>
              <w:pStyle w:val="ab"/>
              <w:rPr>
                <w:b/>
                <w:i/>
                <w:sz w:val="22"/>
                <w:szCs w:val="22"/>
              </w:rPr>
            </w:pPr>
            <w:r w:rsidRPr="0022775A">
              <w:rPr>
                <w:b/>
                <w:i/>
                <w:sz w:val="22"/>
                <w:szCs w:val="22"/>
              </w:rPr>
              <w:t>Тема 6.2  Орнамент из геометрических фигур. (6 часов)</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22775A">
        <w:tc>
          <w:tcPr>
            <w:tcW w:w="1101" w:type="dxa"/>
            <w:gridSpan w:val="2"/>
            <w:tcBorders>
              <w:top w:val="single" w:sz="4" w:space="0" w:color="auto"/>
              <w:left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97-98</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bottom w:val="single" w:sz="4" w:space="0" w:color="auto"/>
            </w:tcBorders>
          </w:tcPr>
          <w:p w:rsidR="00CA768A" w:rsidRPr="0022775A" w:rsidRDefault="00CA768A" w:rsidP="001F0263">
            <w:pPr>
              <w:pStyle w:val="ab"/>
              <w:rPr>
                <w:b/>
                <w:i/>
                <w:sz w:val="22"/>
                <w:szCs w:val="22"/>
              </w:rPr>
            </w:pPr>
            <w:r w:rsidRPr="0022775A">
              <w:rPr>
                <w:b/>
                <w:i/>
                <w:sz w:val="22"/>
                <w:szCs w:val="22"/>
              </w:rPr>
              <w:t>Орнамент из геометрических фигур.</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99-100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 xml:space="preserve">Орнамент из геометрических фигур.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Использование различных художественных техник и материалов в аппликации  Техника безопасности при работе с ножницами. Знакомство с материалами для выполнения аппликации, инструментами, порядок выполнения аппликации.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spacing w:val="-5"/>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5"/>
              </w:rPr>
              <w:t>Воспитывать и развивать интерес к предмету изобразительного  искусства.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Pr="0022775A">
              <w:rPr>
                <w:sz w:val="22"/>
                <w:szCs w:val="22"/>
              </w:rPr>
              <w:t xml:space="preserve"> Выполнение орнамента из различных геометрических фигур.</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Ножницы, цветная бумага, клей, альбомный лист.</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101-102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D1095C">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6.3  Русско</w:t>
            </w:r>
            <w:r w:rsidR="00D1095C" w:rsidRPr="0022775A">
              <w:rPr>
                <w:rFonts w:ascii="Times New Roman" w:hAnsi="Times New Roman" w:cs="Times New Roman"/>
                <w:b/>
                <w:i/>
              </w:rPr>
              <w:t>е народное творчество в дек-ном прикладном иск</w:t>
            </w:r>
            <w:r w:rsidRPr="0022775A">
              <w:rPr>
                <w:rFonts w:ascii="Times New Roman" w:hAnsi="Times New Roman" w:cs="Times New Roman"/>
                <w:b/>
                <w:i/>
              </w:rPr>
              <w:t>. (4 часа)</w:t>
            </w:r>
            <w:r w:rsidR="00D1095C" w:rsidRPr="0022775A">
              <w:rPr>
                <w:rFonts w:ascii="Times New Roman" w:hAnsi="Times New Roman" w:cs="Times New Roman"/>
              </w:rPr>
              <w:t xml:space="preserve"> Рисование узоров и декоративных элементов по образцам.</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103-104</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Русское народное творчество в декоративном прикладном искусстве</w:t>
            </w:r>
            <w:r w:rsidR="00D1095C" w:rsidRPr="0022775A">
              <w:rPr>
                <w:sz w:val="22"/>
                <w:szCs w:val="22"/>
              </w:rPr>
              <w:t xml:space="preserve"> Рисование узоров и декоративных элементов по образцам.</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D1095C">
            <w:pPr>
              <w:pStyle w:val="ab"/>
              <w:rPr>
                <w:sz w:val="22"/>
                <w:szCs w:val="22"/>
              </w:rPr>
            </w:pPr>
            <w:r w:rsidRPr="0022775A">
              <w:rPr>
                <w:i/>
                <w:sz w:val="22"/>
                <w:szCs w:val="22"/>
                <w:u w:val="single"/>
              </w:rPr>
              <w:t>Обучающий компонент</w:t>
            </w:r>
            <w:r w:rsidRPr="0022775A">
              <w:rPr>
                <w:sz w:val="22"/>
                <w:szCs w:val="22"/>
              </w:rPr>
              <w:t>. Рисование узоров и декоративных элементов по образцам. Участие в различных видах декоративно-прикладной деятельности.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r w:rsidRPr="0022775A">
              <w:rPr>
                <w:sz w:val="22"/>
                <w:szCs w:val="22"/>
              </w:rPr>
              <w:t xml:space="preserve"> Прививать любовь к произведениям искусства.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Pr="0022775A">
              <w:rPr>
                <w:sz w:val="22"/>
                <w:szCs w:val="22"/>
              </w:rPr>
              <w:t xml:space="preserve"> Выполнение узора на предметах декоративно-прикладного искусства.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pStyle w:val="ab"/>
              <w:rPr>
                <w:b/>
                <w:i/>
                <w:sz w:val="22"/>
                <w:szCs w:val="22"/>
              </w:rPr>
            </w:pPr>
          </w:p>
        </w:tc>
        <w:tc>
          <w:tcPr>
            <w:tcW w:w="6946" w:type="dxa"/>
            <w:tcBorders>
              <w:top w:val="single" w:sz="4" w:space="0" w:color="auto"/>
            </w:tcBorders>
          </w:tcPr>
          <w:p w:rsidR="00CA768A" w:rsidRPr="0022775A" w:rsidRDefault="00CA768A" w:rsidP="001F0263">
            <w:pPr>
              <w:pStyle w:val="ab"/>
              <w:jc w:val="center"/>
              <w:rPr>
                <w:b/>
                <w:i/>
                <w:sz w:val="22"/>
                <w:szCs w:val="22"/>
              </w:rPr>
            </w:pPr>
            <w:r w:rsidRPr="0022775A">
              <w:rPr>
                <w:b/>
                <w:i/>
                <w:sz w:val="22"/>
                <w:szCs w:val="22"/>
              </w:rPr>
              <w:t>Раздел 7    Основы декоративно-прикладного искусства. Приобщение к истокам. (38 часов)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105-106</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rPr>
            </w:pPr>
            <w:r w:rsidRPr="009505C9">
              <w:rPr>
                <w:b/>
                <w:i/>
                <w:sz w:val="22"/>
                <w:szCs w:val="22"/>
              </w:rPr>
              <w:t>2</w:t>
            </w:r>
          </w:p>
        </w:tc>
        <w:tc>
          <w:tcPr>
            <w:tcW w:w="6946" w:type="dxa"/>
          </w:tcPr>
          <w:p w:rsidR="00CA768A" w:rsidRPr="0022775A" w:rsidRDefault="00CA768A" w:rsidP="001F0263">
            <w:pPr>
              <w:pStyle w:val="ab"/>
              <w:rPr>
                <w:b/>
                <w:i/>
                <w:sz w:val="22"/>
                <w:szCs w:val="22"/>
              </w:rPr>
            </w:pPr>
            <w:r w:rsidRPr="0022775A">
              <w:rPr>
                <w:b/>
                <w:i/>
                <w:sz w:val="22"/>
                <w:szCs w:val="22"/>
              </w:rPr>
              <w:t>Тема 7.1    Сказка в декоративном искусстве. (2 часа)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Знакомятся с особенностями декоративно-прикладного искусства;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 xml:space="preserve">знакомятся с образцами русского народного декоративно-прикладного искусства: русские матрешки, Хохлома, Городец, </w:t>
            </w:r>
            <w:proofErr w:type="spellStart"/>
            <w:r w:rsidRPr="0022775A">
              <w:rPr>
                <w:sz w:val="22"/>
                <w:szCs w:val="22"/>
              </w:rPr>
              <w:t>Полхов-Майдан</w:t>
            </w:r>
            <w:proofErr w:type="spellEnd"/>
            <w:r w:rsidRPr="0022775A">
              <w:rPr>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Ознакомление с видами народного творчества – художественной росписью.</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r w:rsidRPr="0022775A">
              <w:rPr>
                <w:sz w:val="22"/>
                <w:szCs w:val="22"/>
              </w:rPr>
              <w:t xml:space="preserve"> Расширение  представлений о культуре прошлого и настоящего.</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rPr>
              <w:t>Об обычаях и традициях своего народа</w:t>
            </w:r>
            <w:r w:rsidRPr="0022775A">
              <w:rPr>
                <w:rFonts w:ascii="Times New Roman" w:hAnsi="Times New Roman" w:cs="Times New Roman"/>
                <w:spacing w:val="-5"/>
              </w:rPr>
              <w:t xml:space="preserve">. </w:t>
            </w:r>
            <w:r w:rsidRPr="0022775A">
              <w:rPr>
                <w:rFonts w:ascii="Times New Roman" w:hAnsi="Times New Roman" w:cs="Times New Roman"/>
              </w:rPr>
              <w:t>Развитие умения видеть не только красоту природы, но и красоту предметов, вещей.</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Pr="0022775A">
              <w:rPr>
                <w:sz w:val="22"/>
                <w:szCs w:val="22"/>
              </w:rPr>
              <w:t xml:space="preserve"> Закрепление умения применять в декоративной работе линию симметрии, силуэт, ритм; освоение навыков свободной кистевой росписи; составление эскизов и выполнение росписей на заготовках.</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rPr>
          <w:trHeight w:val="652"/>
        </w:trPr>
        <w:tc>
          <w:tcPr>
            <w:tcW w:w="1101" w:type="dxa"/>
            <w:gridSpan w:val="2"/>
            <w:tcBorders>
              <w:bottom w:val="single" w:sz="18"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18"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18"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18"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18"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18"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18"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Краски, гуашь, крупная и тонкая кисти, белая бумага, иллюстрации, </w:t>
            </w:r>
            <w:r w:rsidRPr="0022775A">
              <w:rPr>
                <w:rFonts w:ascii="Times New Roman" w:hAnsi="Times New Roman" w:cs="Times New Roman"/>
                <w:spacing w:val="-4"/>
              </w:rPr>
              <w:t>дополнительная литература.</w:t>
            </w:r>
          </w:p>
        </w:tc>
        <w:tc>
          <w:tcPr>
            <w:tcW w:w="1134" w:type="dxa"/>
            <w:tcBorders>
              <w:bottom w:val="single" w:sz="18"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18" w:space="0" w:color="auto"/>
            </w:tcBorders>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Borders>
              <w:top w:val="single" w:sz="18"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107-108</w:t>
            </w:r>
          </w:p>
        </w:tc>
        <w:tc>
          <w:tcPr>
            <w:tcW w:w="699"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18"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18"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18"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7.2  Красивые цепочки. (2 часа)</w:t>
            </w:r>
            <w:r w:rsidR="00D1095C" w:rsidRPr="0022775A">
              <w:rPr>
                <w:rFonts w:ascii="Times New Roman" w:hAnsi="Times New Roman" w:cs="Times New Roman"/>
              </w:rPr>
              <w:t xml:space="preserve"> Выполнение в полосе, круге растительных и геометрических узоров.</w:t>
            </w:r>
          </w:p>
        </w:tc>
        <w:tc>
          <w:tcPr>
            <w:tcW w:w="1134" w:type="dxa"/>
            <w:tcBorders>
              <w:top w:val="single" w:sz="18"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18"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Основы изобразительного языка: рисунок, цвет, композиция, пропорции.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before="5" w:line="307" w:lineRule="exact"/>
              <w:rPr>
                <w:b/>
                <w:i/>
              </w:rPr>
            </w:pPr>
          </w:p>
        </w:tc>
        <w:tc>
          <w:tcPr>
            <w:tcW w:w="6946" w:type="dxa"/>
          </w:tcPr>
          <w:p w:rsidR="00CA768A" w:rsidRPr="0022775A" w:rsidRDefault="00CA768A" w:rsidP="001F0263">
            <w:pPr>
              <w:shd w:val="clear" w:color="auto" w:fill="FFFFFF"/>
              <w:spacing w:before="5" w:line="307" w:lineRule="exact"/>
              <w:rPr>
                <w:rFonts w:ascii="Times New Roman" w:hAnsi="Times New Roman" w:cs="Times New Roman"/>
              </w:rPr>
            </w:pPr>
            <w:r w:rsidRPr="0022775A">
              <w:rPr>
                <w:rFonts w:ascii="Times New Roman" w:hAnsi="Times New Roman" w:cs="Times New Roman"/>
              </w:rPr>
              <w:t>Рисование узоров и декоративных элементов по образцам. Самостоятельное выполнение в полосе, круге растительных и геометрических узоров.</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rPr>
              <w:t>Краски, гуашь, крупная и тонкая кисти, белая бумага.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109-110</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7.3   Волшебные листья и ягоды.  Хохломская роспись. </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111-112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u w:val="single"/>
              </w:rPr>
            </w:pP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Волшебные листья и ягоды.  Хохломская роспись.</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Освоение основ декоративно-прикладного искусства. Ознакомление с произведениями народных художественных промыслов в России.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Pr="0022775A">
              <w:rPr>
                <w:sz w:val="22"/>
                <w:szCs w:val="22"/>
              </w:rPr>
              <w:t xml:space="preserve"> Самостоятельное выполнение в полосе  растительных узоров.</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rPr>
          <w:trHeight w:val="592"/>
        </w:trPr>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before="5" w:line="307" w:lineRule="exact"/>
              <w:rPr>
                <w:b/>
                <w:i/>
                <w:u w:val="single"/>
              </w:rPr>
            </w:pPr>
          </w:p>
        </w:tc>
        <w:tc>
          <w:tcPr>
            <w:tcW w:w="6946" w:type="dxa"/>
            <w:tcBorders>
              <w:bottom w:val="single" w:sz="4" w:space="0" w:color="auto"/>
            </w:tcBorders>
          </w:tcPr>
          <w:p w:rsidR="00CA768A" w:rsidRPr="0022775A" w:rsidRDefault="00CA768A" w:rsidP="001F0263">
            <w:pPr>
              <w:shd w:val="clear" w:color="auto" w:fill="FFFFFF"/>
              <w:spacing w:before="5" w:line="307" w:lineRule="exact"/>
              <w:rPr>
                <w:rFonts w:ascii="Times New Roman" w:hAnsi="Times New Roman" w:cs="Times New Roman"/>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113-114</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tcBorders>
          </w:tcPr>
          <w:p w:rsidR="00CA768A" w:rsidRPr="0022775A" w:rsidRDefault="00CA768A" w:rsidP="001F0263">
            <w:pPr>
              <w:pStyle w:val="ab"/>
              <w:rPr>
                <w:b/>
                <w:i/>
                <w:sz w:val="22"/>
                <w:szCs w:val="22"/>
              </w:rPr>
            </w:pPr>
            <w:r w:rsidRPr="0022775A">
              <w:rPr>
                <w:b/>
                <w:i/>
                <w:sz w:val="22"/>
                <w:szCs w:val="22"/>
              </w:rPr>
              <w:t>Тема 7.4   Орнамент «Чудо-платье»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EA25E9" w:rsidRPr="009505C9" w:rsidRDefault="00EA25E9" w:rsidP="001F0263">
            <w:pPr>
              <w:pStyle w:val="ab"/>
              <w:rPr>
                <w:b/>
                <w:i/>
                <w:sz w:val="22"/>
                <w:szCs w:val="22"/>
                <w:u w:val="single"/>
              </w:rPr>
            </w:pPr>
          </w:p>
        </w:tc>
        <w:tc>
          <w:tcPr>
            <w:tcW w:w="6946" w:type="dxa"/>
            <w:vMerge w:val="restart"/>
          </w:tcPr>
          <w:p w:rsidR="00EA25E9" w:rsidRPr="0022775A" w:rsidRDefault="00EA25E9" w:rsidP="001F0263">
            <w:pPr>
              <w:pStyle w:val="ab"/>
              <w:rPr>
                <w:i/>
                <w:sz w:val="22"/>
                <w:szCs w:val="22"/>
                <w:u w:val="single"/>
              </w:rPr>
            </w:pPr>
            <w:r w:rsidRPr="0022775A">
              <w:rPr>
                <w:i/>
                <w:sz w:val="22"/>
                <w:szCs w:val="22"/>
                <w:u w:val="single"/>
              </w:rPr>
              <w:t>Обучающий компонент</w:t>
            </w:r>
          </w:p>
          <w:p w:rsidR="00EA25E9" w:rsidRPr="0022775A" w:rsidRDefault="00EA25E9" w:rsidP="001F0263">
            <w:pPr>
              <w:pStyle w:val="ab"/>
              <w:rPr>
                <w:sz w:val="22"/>
                <w:szCs w:val="22"/>
              </w:rPr>
            </w:pPr>
            <w:r w:rsidRPr="0022775A">
              <w:rPr>
                <w:sz w:val="22"/>
                <w:szCs w:val="22"/>
              </w:rPr>
              <w:t>Создание моделей предметов бытового окружения человека. Выбор и применение выразительных средств для реализации собственного  замысла в рисунке.</w:t>
            </w:r>
          </w:p>
          <w:p w:rsidR="00EA25E9" w:rsidRPr="0022775A" w:rsidRDefault="00EA25E9" w:rsidP="00EA25E9">
            <w:pPr>
              <w:pStyle w:val="ab"/>
            </w:pPr>
            <w:r w:rsidRPr="0022775A">
              <w:rPr>
                <w:i/>
                <w:sz w:val="22"/>
                <w:szCs w:val="22"/>
                <w:u w:val="single"/>
              </w:rPr>
              <w:t xml:space="preserve">Воспитывающий </w:t>
            </w:r>
            <w:proofErr w:type="spellStart"/>
            <w:r w:rsidRPr="0022775A">
              <w:rPr>
                <w:i/>
                <w:sz w:val="22"/>
                <w:szCs w:val="22"/>
                <w:u w:val="single"/>
              </w:rPr>
              <w:t>компонент</w:t>
            </w:r>
            <w:r w:rsidRPr="0022775A">
              <w:rPr>
                <w:i/>
                <w:sz w:val="22"/>
                <w:szCs w:val="22"/>
              </w:rPr>
              <w:t>.</w:t>
            </w:r>
            <w:r w:rsidRPr="0022775A">
              <w:rPr>
                <w:sz w:val="22"/>
                <w:szCs w:val="22"/>
              </w:rPr>
              <w:t>Расширение</w:t>
            </w:r>
            <w:proofErr w:type="spellEnd"/>
            <w:r w:rsidRPr="0022775A">
              <w:rPr>
                <w:sz w:val="22"/>
                <w:szCs w:val="22"/>
              </w:rPr>
              <w:t xml:space="preserve">  представлений о культуре прошлого и настоящего;</w:t>
            </w:r>
            <w:r w:rsidRPr="0022775A">
              <w:t>Об обычаях и традициях своего народа</w:t>
            </w:r>
            <w:r w:rsidRPr="0022775A">
              <w:rPr>
                <w:spacing w:val="-5"/>
              </w:rPr>
              <w:t xml:space="preserve">. </w:t>
            </w:r>
            <w:r w:rsidRPr="0022775A">
              <w:t>Развитие умения видеть не только красоту природы, но и красоту предметов, вещей.</w:t>
            </w:r>
          </w:p>
          <w:p w:rsidR="00EA25E9" w:rsidRPr="0022775A" w:rsidRDefault="00EA25E9" w:rsidP="001F0263">
            <w:pPr>
              <w:pStyle w:val="ab"/>
              <w:rPr>
                <w:i/>
                <w:sz w:val="22"/>
                <w:szCs w:val="22"/>
                <w:u w:val="single"/>
              </w:rPr>
            </w:pPr>
            <w:r w:rsidRPr="0022775A">
              <w:rPr>
                <w:i/>
                <w:sz w:val="22"/>
                <w:szCs w:val="22"/>
                <w:u w:val="single"/>
              </w:rPr>
              <w:t>Практическая часть.</w:t>
            </w:r>
          </w:p>
          <w:p w:rsidR="00EA25E9" w:rsidRPr="0022775A" w:rsidRDefault="00EA25E9" w:rsidP="001F0263">
            <w:pPr>
              <w:shd w:val="clear" w:color="auto" w:fill="FFFFFF"/>
              <w:spacing w:before="5" w:line="307" w:lineRule="exact"/>
              <w:rPr>
                <w:rFonts w:ascii="Times New Roman" w:hAnsi="Times New Roman" w:cs="Times New Roman"/>
              </w:rPr>
            </w:pPr>
            <w:r w:rsidRPr="0022775A">
              <w:rPr>
                <w:rFonts w:ascii="Times New Roman" w:hAnsi="Times New Roman" w:cs="Times New Roman"/>
              </w:rPr>
              <w:t>Составление красочной народной росписи в украшении одежды.</w:t>
            </w:r>
          </w:p>
          <w:p w:rsidR="00EA25E9" w:rsidRPr="0022775A" w:rsidRDefault="00EA25E9"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Краски, гуашь, крупная и тонкая кисти, белая бумага, ножницы, клей, цветная бумага,  </w:t>
            </w:r>
          </w:p>
          <w:p w:rsidR="00EA25E9" w:rsidRPr="0022775A" w:rsidRDefault="00EA25E9" w:rsidP="001F0263">
            <w:pPr>
              <w:shd w:val="clear" w:color="auto" w:fill="FFFFFF"/>
              <w:spacing w:line="307" w:lineRule="exact"/>
              <w:rPr>
                <w:i/>
                <w:u w:val="single"/>
              </w:rPr>
            </w:pPr>
            <w:r w:rsidRPr="0022775A">
              <w:rPr>
                <w:rFonts w:ascii="Times New Roman" w:hAnsi="Times New Roman" w:cs="Times New Roman"/>
              </w:rPr>
              <w:lastRenderedPageBreak/>
              <w:t xml:space="preserve">иллюстрации, </w:t>
            </w:r>
            <w:r w:rsidRPr="0022775A">
              <w:rPr>
                <w:rFonts w:ascii="Times New Roman" w:hAnsi="Times New Roman" w:cs="Times New Roman"/>
                <w:spacing w:val="-4"/>
              </w:rPr>
              <w:t>дополнительная литература</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line="307" w:lineRule="exact"/>
              <w:rPr>
                <w:b/>
                <w:i/>
              </w:rPr>
            </w:pPr>
          </w:p>
        </w:tc>
        <w:tc>
          <w:tcPr>
            <w:tcW w:w="6946" w:type="dxa"/>
            <w:vMerge/>
          </w:tcPr>
          <w:p w:rsidR="00EA25E9" w:rsidRPr="0022775A" w:rsidRDefault="00EA25E9" w:rsidP="001F0263">
            <w:pPr>
              <w:shd w:val="clear" w:color="auto" w:fill="FFFFFF"/>
              <w:spacing w:line="307" w:lineRule="exact"/>
              <w:rPr>
                <w:rFonts w:ascii="Times New Roman" w:hAnsi="Times New Roman" w:cs="Times New Roman"/>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i/>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before="5" w:line="307" w:lineRule="exact"/>
              <w:rPr>
                <w:b/>
                <w:i/>
              </w:rPr>
            </w:pPr>
          </w:p>
        </w:tc>
        <w:tc>
          <w:tcPr>
            <w:tcW w:w="6946" w:type="dxa"/>
            <w:vMerge/>
          </w:tcPr>
          <w:p w:rsidR="00EA25E9" w:rsidRPr="0022775A" w:rsidRDefault="00EA25E9" w:rsidP="001F0263">
            <w:pPr>
              <w:shd w:val="clear" w:color="auto" w:fill="FFFFFF"/>
              <w:spacing w:line="307" w:lineRule="exact"/>
              <w:rPr>
                <w:rFonts w:ascii="Times New Roman" w:hAnsi="Times New Roman" w:cs="Times New Roman"/>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465CEF">
        <w:trPr>
          <w:trHeight w:val="619"/>
        </w:trPr>
        <w:tc>
          <w:tcPr>
            <w:tcW w:w="1101" w:type="dxa"/>
            <w:gridSpan w:val="2"/>
            <w:tcBorders>
              <w:top w:val="single" w:sz="4" w:space="0" w:color="auto"/>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Pr>
          <w:p w:rsidR="00EA25E9" w:rsidRPr="0022775A" w:rsidRDefault="00EA25E9"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EA25E9" w:rsidRPr="009505C9" w:rsidTr="00465CEF">
        <w:tc>
          <w:tcPr>
            <w:tcW w:w="1101" w:type="dxa"/>
            <w:gridSpan w:val="2"/>
            <w:tcBorders>
              <w:top w:val="single" w:sz="4" w:space="0" w:color="auto"/>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top w:val="single" w:sz="4" w:space="0" w:color="auto"/>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top w:val="single" w:sz="4" w:space="0" w:color="auto"/>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Borders>
              <w:bottom w:val="single" w:sz="4" w:space="0" w:color="auto"/>
            </w:tcBorders>
          </w:tcPr>
          <w:p w:rsidR="00EA25E9" w:rsidRPr="0022775A" w:rsidRDefault="00EA25E9" w:rsidP="001F0263">
            <w:pPr>
              <w:shd w:val="clear" w:color="auto" w:fill="FFFFFF"/>
              <w:spacing w:line="307" w:lineRule="exact"/>
              <w:rPr>
                <w:rFonts w:ascii="Times New Roman" w:hAnsi="Times New Roman" w:cs="Times New Roman"/>
                <w:i/>
                <w:spacing w:val="55"/>
                <w:u w:val="single"/>
              </w:rPr>
            </w:pPr>
          </w:p>
        </w:tc>
        <w:tc>
          <w:tcPr>
            <w:tcW w:w="1134" w:type="dxa"/>
            <w:tcBorders>
              <w:top w:val="single" w:sz="4" w:space="0" w:color="auto"/>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top w:val="single" w:sz="4" w:space="0" w:color="auto"/>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115-116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7.5  Узоры, которые создали люди. Дымковская игрушка.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EA25E9" w:rsidRPr="009505C9" w:rsidRDefault="00EA25E9" w:rsidP="001F0263">
            <w:pPr>
              <w:pStyle w:val="ab"/>
              <w:rPr>
                <w:b/>
                <w:i/>
                <w:sz w:val="22"/>
                <w:szCs w:val="22"/>
                <w:u w:val="single"/>
              </w:rPr>
            </w:pPr>
          </w:p>
        </w:tc>
        <w:tc>
          <w:tcPr>
            <w:tcW w:w="6946" w:type="dxa"/>
            <w:vMerge w:val="restart"/>
          </w:tcPr>
          <w:p w:rsidR="00EA25E9" w:rsidRPr="0022775A" w:rsidRDefault="00EA25E9" w:rsidP="001F0263">
            <w:pPr>
              <w:pStyle w:val="ab"/>
              <w:rPr>
                <w:i/>
                <w:sz w:val="22"/>
                <w:szCs w:val="22"/>
                <w:u w:val="single"/>
              </w:rPr>
            </w:pPr>
            <w:r w:rsidRPr="0022775A">
              <w:rPr>
                <w:i/>
                <w:sz w:val="22"/>
                <w:szCs w:val="22"/>
                <w:u w:val="single"/>
              </w:rPr>
              <w:t>Обучающий компонент</w:t>
            </w:r>
          </w:p>
          <w:p w:rsidR="00EA25E9" w:rsidRPr="0022775A" w:rsidRDefault="00EA25E9" w:rsidP="001F0263">
            <w:pPr>
              <w:pStyle w:val="ab"/>
              <w:rPr>
                <w:sz w:val="22"/>
                <w:szCs w:val="22"/>
              </w:rPr>
            </w:pPr>
            <w:r w:rsidRPr="0022775A">
              <w:rPr>
                <w:sz w:val="22"/>
                <w:szCs w:val="22"/>
              </w:rPr>
              <w:t xml:space="preserve">Ознакомление с произведениями современных художников в России. Рисование узоров и декоративных элементов по образцам. </w:t>
            </w:r>
          </w:p>
          <w:p w:rsidR="00EA25E9" w:rsidRPr="0022775A" w:rsidRDefault="00EA25E9" w:rsidP="001F0263">
            <w:pPr>
              <w:pStyle w:val="ab"/>
              <w:rPr>
                <w:sz w:val="22"/>
                <w:szCs w:val="22"/>
              </w:rPr>
            </w:pPr>
            <w:r w:rsidRPr="0022775A">
              <w:rPr>
                <w:i/>
                <w:sz w:val="22"/>
                <w:szCs w:val="22"/>
                <w:u w:val="single"/>
              </w:rPr>
              <w:t>Воспитывающий компонент</w:t>
            </w:r>
            <w:r w:rsidRPr="0022775A">
              <w:rPr>
                <w:i/>
                <w:sz w:val="22"/>
                <w:szCs w:val="22"/>
              </w:rPr>
              <w:t>.</w:t>
            </w:r>
            <w:r w:rsidRPr="0022775A">
              <w:rPr>
                <w:sz w:val="22"/>
                <w:szCs w:val="22"/>
              </w:rPr>
              <w:t>Прививать любовь к произведениям искусства. Формировать представление о ритме в узоре, о красоте народной росписи в украшении игрушек, одежды.</w:t>
            </w:r>
          </w:p>
          <w:p w:rsidR="00EA25E9" w:rsidRPr="0022775A" w:rsidRDefault="00EA25E9" w:rsidP="001F0263">
            <w:pPr>
              <w:pStyle w:val="ab"/>
              <w:rPr>
                <w:i/>
                <w:sz w:val="22"/>
                <w:szCs w:val="22"/>
                <w:u w:val="single"/>
              </w:rPr>
            </w:pPr>
            <w:r w:rsidRPr="0022775A">
              <w:rPr>
                <w:i/>
                <w:sz w:val="22"/>
                <w:szCs w:val="22"/>
                <w:u w:val="single"/>
              </w:rPr>
              <w:t>Практическая часть.</w:t>
            </w:r>
          </w:p>
          <w:p w:rsidR="00EA25E9" w:rsidRPr="0022775A" w:rsidRDefault="00EA25E9" w:rsidP="001F0263">
            <w:pPr>
              <w:shd w:val="clear" w:color="auto" w:fill="FFFFFF"/>
              <w:spacing w:before="5" w:line="307" w:lineRule="exact"/>
              <w:rPr>
                <w:rFonts w:ascii="Times New Roman" w:hAnsi="Times New Roman" w:cs="Times New Roman"/>
              </w:rPr>
            </w:pPr>
            <w:r w:rsidRPr="0022775A">
              <w:rPr>
                <w:rFonts w:ascii="Times New Roman" w:hAnsi="Times New Roman" w:cs="Times New Roman"/>
              </w:rPr>
              <w:t>Самостоятельное выполнение растительных и геометрических узоров.</w:t>
            </w:r>
          </w:p>
          <w:p w:rsidR="00EA25E9" w:rsidRPr="0022775A" w:rsidRDefault="00EA25E9"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w:t>
            </w:r>
            <w:r w:rsidRPr="0022775A">
              <w:rPr>
                <w:rFonts w:ascii="Times New Roman" w:hAnsi="Times New Roman" w:cs="Times New Roman"/>
              </w:rPr>
              <w:t xml:space="preserve"> Краски, гуашь, крупная и тонкая кисти, белая бумага.</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i/>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before="5" w:line="307" w:lineRule="exact"/>
              <w:rPr>
                <w:b/>
                <w:i/>
              </w:rPr>
            </w:pPr>
          </w:p>
        </w:tc>
        <w:tc>
          <w:tcPr>
            <w:tcW w:w="6946" w:type="dxa"/>
            <w:vMerge/>
          </w:tcPr>
          <w:p w:rsidR="00EA25E9" w:rsidRPr="0022775A" w:rsidRDefault="00EA25E9" w:rsidP="001F0263">
            <w:pPr>
              <w:shd w:val="clear" w:color="auto" w:fill="FFFFFF"/>
              <w:spacing w:line="307" w:lineRule="exact"/>
              <w:rPr>
                <w:rFonts w:ascii="Times New Roman" w:hAnsi="Times New Roman" w:cs="Times New Roman"/>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Borders>
              <w:bottom w:val="single" w:sz="4" w:space="0" w:color="auto"/>
            </w:tcBorders>
          </w:tcPr>
          <w:p w:rsidR="00EA25E9" w:rsidRPr="0022775A" w:rsidRDefault="00EA25E9"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117-118</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7.6   Рисование кистью элементов городецкого растительного узора.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EA25E9" w:rsidRPr="009505C9" w:rsidRDefault="00EA25E9" w:rsidP="001F0263">
            <w:pPr>
              <w:pStyle w:val="ab"/>
              <w:rPr>
                <w:b/>
                <w:i/>
                <w:sz w:val="22"/>
                <w:szCs w:val="22"/>
                <w:u w:val="single"/>
              </w:rPr>
            </w:pPr>
          </w:p>
        </w:tc>
        <w:tc>
          <w:tcPr>
            <w:tcW w:w="6946" w:type="dxa"/>
            <w:vMerge w:val="restart"/>
          </w:tcPr>
          <w:p w:rsidR="00EA25E9" w:rsidRPr="0022775A" w:rsidRDefault="00EA25E9" w:rsidP="001F0263">
            <w:pPr>
              <w:pStyle w:val="ab"/>
              <w:rPr>
                <w:i/>
                <w:sz w:val="22"/>
                <w:szCs w:val="22"/>
                <w:u w:val="single"/>
              </w:rPr>
            </w:pPr>
            <w:r w:rsidRPr="0022775A">
              <w:rPr>
                <w:i/>
                <w:sz w:val="22"/>
                <w:szCs w:val="22"/>
                <w:u w:val="single"/>
              </w:rPr>
              <w:t>Обучающий компонент</w:t>
            </w:r>
          </w:p>
          <w:p w:rsidR="00EA25E9" w:rsidRPr="0022775A" w:rsidRDefault="00EA25E9" w:rsidP="001F0263">
            <w:pPr>
              <w:pStyle w:val="ab"/>
              <w:rPr>
                <w:sz w:val="22"/>
                <w:szCs w:val="22"/>
              </w:rPr>
            </w:pPr>
            <w:r w:rsidRPr="0022775A">
              <w:rPr>
                <w:sz w:val="22"/>
                <w:szCs w:val="22"/>
              </w:rPr>
              <w:t xml:space="preserve">Освоение основ декоративно-прикладного искусства. Ознакомление с произведениями народных художественных промыслов в России. </w:t>
            </w:r>
          </w:p>
          <w:p w:rsidR="00EA25E9" w:rsidRPr="0022775A" w:rsidRDefault="00EA25E9" w:rsidP="001F0263">
            <w:pPr>
              <w:pStyle w:val="ab"/>
              <w:rPr>
                <w:sz w:val="22"/>
                <w:szCs w:val="22"/>
              </w:rPr>
            </w:pPr>
            <w:r w:rsidRPr="0022775A">
              <w:rPr>
                <w:i/>
                <w:sz w:val="22"/>
                <w:szCs w:val="22"/>
                <w:u w:val="single"/>
              </w:rPr>
              <w:t>Воспитывающий компонент</w:t>
            </w:r>
            <w:r w:rsidRPr="0022775A">
              <w:rPr>
                <w:i/>
                <w:sz w:val="22"/>
                <w:szCs w:val="22"/>
              </w:rPr>
              <w:t>.</w:t>
            </w:r>
          </w:p>
          <w:p w:rsidR="00EA25E9" w:rsidRPr="0022775A" w:rsidRDefault="00EA25E9" w:rsidP="001F0263">
            <w:pPr>
              <w:pStyle w:val="ab"/>
              <w:rPr>
                <w:sz w:val="22"/>
                <w:szCs w:val="22"/>
              </w:rPr>
            </w:pPr>
            <w:r w:rsidRPr="0022775A">
              <w:rPr>
                <w:sz w:val="22"/>
                <w:szCs w:val="22"/>
              </w:rPr>
              <w:t>Прививать любовь к произведениям искусства.</w:t>
            </w:r>
          </w:p>
          <w:p w:rsidR="00EA25E9" w:rsidRPr="0022775A" w:rsidRDefault="00EA25E9" w:rsidP="001F0263">
            <w:pPr>
              <w:pStyle w:val="ab"/>
              <w:rPr>
                <w:i/>
                <w:sz w:val="22"/>
                <w:szCs w:val="22"/>
                <w:u w:val="single"/>
              </w:rPr>
            </w:pPr>
            <w:r w:rsidRPr="0022775A">
              <w:rPr>
                <w:i/>
                <w:sz w:val="22"/>
                <w:szCs w:val="22"/>
                <w:u w:val="single"/>
              </w:rPr>
              <w:t>Практическая часть.</w:t>
            </w:r>
          </w:p>
          <w:p w:rsidR="00EA25E9" w:rsidRPr="0022775A" w:rsidRDefault="00EA25E9" w:rsidP="001F0263">
            <w:pPr>
              <w:shd w:val="clear" w:color="auto" w:fill="FFFFFF"/>
              <w:spacing w:before="5" w:line="307" w:lineRule="exact"/>
              <w:rPr>
                <w:rFonts w:ascii="Times New Roman" w:hAnsi="Times New Roman" w:cs="Times New Roman"/>
              </w:rPr>
            </w:pPr>
            <w:r w:rsidRPr="0022775A">
              <w:rPr>
                <w:rFonts w:ascii="Times New Roman" w:hAnsi="Times New Roman" w:cs="Times New Roman"/>
              </w:rPr>
              <w:t xml:space="preserve">Рисование узоров и </w:t>
            </w:r>
            <w:proofErr w:type="spellStart"/>
            <w:r w:rsidRPr="0022775A">
              <w:rPr>
                <w:rFonts w:ascii="Times New Roman" w:hAnsi="Times New Roman" w:cs="Times New Roman"/>
              </w:rPr>
              <w:t>и</w:t>
            </w:r>
            <w:proofErr w:type="spellEnd"/>
            <w:r w:rsidRPr="0022775A">
              <w:rPr>
                <w:rFonts w:ascii="Times New Roman" w:hAnsi="Times New Roman" w:cs="Times New Roman"/>
              </w:rPr>
              <w:t xml:space="preserve"> декоративных элементов по образцам..</w:t>
            </w:r>
          </w:p>
          <w:p w:rsidR="00EA25E9" w:rsidRPr="0022775A" w:rsidRDefault="00EA25E9"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i/>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shd w:val="clear" w:color="auto" w:fill="FFFFFF"/>
              <w:spacing w:before="5" w:line="307" w:lineRule="exact"/>
              <w:rPr>
                <w:b/>
                <w:i/>
              </w:rPr>
            </w:pPr>
          </w:p>
        </w:tc>
        <w:tc>
          <w:tcPr>
            <w:tcW w:w="6946" w:type="dxa"/>
            <w:vMerge/>
          </w:tcPr>
          <w:p w:rsidR="00EA25E9" w:rsidRPr="0022775A" w:rsidRDefault="00EA25E9" w:rsidP="001F0263">
            <w:pPr>
              <w:shd w:val="clear" w:color="auto" w:fill="FFFFFF"/>
              <w:spacing w:line="307" w:lineRule="exact"/>
              <w:rPr>
                <w:rFonts w:ascii="Times New Roman" w:hAnsi="Times New Roman" w:cs="Times New Roman"/>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Borders>
              <w:bottom w:val="single" w:sz="4" w:space="0" w:color="auto"/>
            </w:tcBorders>
          </w:tcPr>
          <w:p w:rsidR="00EA25E9" w:rsidRPr="0022775A" w:rsidRDefault="00EA25E9"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119-120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7.7       Составление эскиза узора из декоративных цветов, листьев для украшения тарелочки «Синее  чудо».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 xml:space="preserve">Ознакомление с произведениями современных художников в России. Рисование узоров и декоративных элементов по образцам.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 Формировать представление о ритме в узоре, о красоте народной росписи в украшении посуды.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before="5" w:line="307" w:lineRule="exact"/>
              <w:rPr>
                <w:b/>
                <w:i/>
              </w:rPr>
            </w:pPr>
          </w:p>
        </w:tc>
        <w:tc>
          <w:tcPr>
            <w:tcW w:w="6946" w:type="dxa"/>
          </w:tcPr>
          <w:p w:rsidR="00CA768A" w:rsidRPr="0022775A" w:rsidRDefault="00CA768A" w:rsidP="001F0263">
            <w:pPr>
              <w:shd w:val="clear" w:color="auto" w:fill="FFFFFF"/>
              <w:spacing w:before="5" w:line="307" w:lineRule="exact"/>
              <w:rPr>
                <w:rFonts w:ascii="Times New Roman" w:hAnsi="Times New Roman" w:cs="Times New Roman"/>
              </w:rPr>
            </w:pPr>
            <w:r w:rsidRPr="0022775A">
              <w:rPr>
                <w:rFonts w:ascii="Times New Roman" w:hAnsi="Times New Roman" w:cs="Times New Roman"/>
              </w:rPr>
              <w:t>Рисование узоров и декоративных элементов по образцам..</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w:t>
            </w:r>
            <w:r w:rsidRPr="0022775A">
              <w:rPr>
                <w:rFonts w:ascii="Times New Roman" w:hAnsi="Times New Roman" w:cs="Times New Roman"/>
              </w:rPr>
              <w:t xml:space="preserve"> Краски, гуашь, крупная и тонкая кисти, белая бумага.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121-122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7.8  </w:t>
            </w:r>
            <w:proofErr w:type="spellStart"/>
            <w:r w:rsidRPr="0022775A">
              <w:rPr>
                <w:rFonts w:ascii="Times New Roman" w:hAnsi="Times New Roman" w:cs="Times New Roman"/>
                <w:b/>
                <w:i/>
              </w:rPr>
              <w:t>Жостовская</w:t>
            </w:r>
            <w:proofErr w:type="spellEnd"/>
            <w:r w:rsidRPr="0022775A">
              <w:rPr>
                <w:rFonts w:ascii="Times New Roman" w:hAnsi="Times New Roman" w:cs="Times New Roman"/>
                <w:b/>
                <w:i/>
              </w:rPr>
              <w:t xml:space="preserve"> роспись «Букеты цветов на подносе» (декоративная работа)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123-124</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7572AB" w:rsidP="001F0263">
            <w:pPr>
              <w:pStyle w:val="ab"/>
              <w:rPr>
                <w:b/>
                <w:i/>
                <w:sz w:val="22"/>
                <w:szCs w:val="22"/>
                <w:u w:val="single"/>
              </w:rPr>
            </w:pPr>
            <w:r>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Создание моделей предметов бытового окружения человека. Выбор и применение выразительных средств для реализации собственного замысла в рисунке.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 Формировать представление о ритме в узоре, о красоте народной росписи в украшении посуды.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Самостоятельное выполнение растительных узоров по образцам.</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125-126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7.9  Мастера села </w:t>
            </w:r>
            <w:proofErr w:type="spellStart"/>
            <w:r w:rsidRPr="0022775A">
              <w:rPr>
                <w:rFonts w:ascii="Times New Roman" w:hAnsi="Times New Roman" w:cs="Times New Roman"/>
                <w:b/>
                <w:i/>
              </w:rPr>
              <w:t>Полхов-Майдан</w:t>
            </w:r>
            <w:proofErr w:type="spellEnd"/>
            <w:r w:rsidRPr="0022775A">
              <w:rPr>
                <w:rFonts w:ascii="Times New Roman" w:hAnsi="Times New Roman" w:cs="Times New Roman"/>
                <w:b/>
                <w:i/>
              </w:rPr>
              <w:t>. Русская матрёшка «Праздничные краски русской матрёшки».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 xml:space="preserve">Представление о роли изобразительных искусств в организации материального  окружения человека в его повседневной жизни. Ознакомление с произведениями народных художественных промыслов России.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 Формировать представление о ритме в узоре, о красоте народной росписи в украшении игрушек, одежды.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Самостоятельное выполнение растительных и геометрических узоров образцам.</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127-128</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9024E0" w:rsidP="009024E0">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7.10  «Барыня» (</w:t>
            </w:r>
            <w:r w:rsidR="00CA768A" w:rsidRPr="0022775A">
              <w:rPr>
                <w:rFonts w:ascii="Times New Roman" w:hAnsi="Times New Roman" w:cs="Times New Roman"/>
                <w:b/>
                <w:i/>
              </w:rPr>
              <w:t>дымковская игрушка)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EA25E9" w:rsidRPr="009505C9" w:rsidRDefault="00EA25E9" w:rsidP="001F0263">
            <w:pPr>
              <w:pStyle w:val="ab"/>
              <w:rPr>
                <w:b/>
                <w:i/>
                <w:sz w:val="22"/>
                <w:szCs w:val="22"/>
                <w:u w:val="single"/>
              </w:rPr>
            </w:pPr>
          </w:p>
        </w:tc>
        <w:tc>
          <w:tcPr>
            <w:tcW w:w="6946" w:type="dxa"/>
            <w:vMerge w:val="restart"/>
          </w:tcPr>
          <w:p w:rsidR="00EA25E9" w:rsidRPr="0022775A" w:rsidRDefault="00EA25E9" w:rsidP="001F0263">
            <w:pPr>
              <w:pStyle w:val="ab"/>
              <w:rPr>
                <w:sz w:val="22"/>
                <w:szCs w:val="22"/>
              </w:rPr>
            </w:pPr>
            <w:r w:rsidRPr="0022775A">
              <w:rPr>
                <w:i/>
                <w:sz w:val="22"/>
                <w:szCs w:val="22"/>
                <w:u w:val="single"/>
              </w:rPr>
              <w:t>Обучающий компонент</w:t>
            </w:r>
            <w:r w:rsidRPr="0022775A">
              <w:rPr>
                <w:sz w:val="22"/>
                <w:szCs w:val="22"/>
              </w:rPr>
              <w:t>Передача настроения в творческой работе с помощью цвета, композиции, объёма, материала.</w:t>
            </w:r>
          </w:p>
          <w:p w:rsidR="00EA25E9" w:rsidRPr="0022775A" w:rsidRDefault="00EA25E9" w:rsidP="001F0263">
            <w:pPr>
              <w:pStyle w:val="ab"/>
              <w:rPr>
                <w:sz w:val="22"/>
                <w:szCs w:val="22"/>
              </w:rPr>
            </w:pPr>
            <w:r w:rsidRPr="0022775A">
              <w:rPr>
                <w:i/>
                <w:sz w:val="22"/>
                <w:szCs w:val="22"/>
                <w:u w:val="single"/>
              </w:rPr>
              <w:t>Воспитывающий компонент</w:t>
            </w:r>
            <w:r w:rsidRPr="0022775A">
              <w:rPr>
                <w:i/>
                <w:sz w:val="22"/>
                <w:szCs w:val="22"/>
              </w:rPr>
              <w:t>.</w:t>
            </w:r>
            <w:r w:rsidRPr="0022775A">
              <w:rPr>
                <w:sz w:val="22"/>
                <w:szCs w:val="22"/>
              </w:rPr>
              <w:t>Прививать любовь к произведениям искусства. Формировать представление о ритме в узоре, о красоте народной росписи в украшении игрушек, одежды.</w:t>
            </w:r>
          </w:p>
          <w:p w:rsidR="00EA25E9" w:rsidRPr="0022775A" w:rsidRDefault="00EA25E9"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 xml:space="preserve">Рисование дымковской барыни по памяти и по </w:t>
            </w:r>
            <w:r w:rsidRPr="0022775A">
              <w:rPr>
                <w:sz w:val="22"/>
                <w:szCs w:val="22"/>
              </w:rPr>
              <w:lastRenderedPageBreak/>
              <w:t>представлению.</w:t>
            </w:r>
          </w:p>
          <w:p w:rsidR="00EA25E9" w:rsidRPr="0022775A" w:rsidRDefault="00EA25E9"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i/>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Borders>
              <w:bottom w:val="single" w:sz="4" w:space="0" w:color="auto"/>
            </w:tcBorders>
          </w:tcPr>
          <w:p w:rsidR="00EA25E9" w:rsidRPr="0022775A" w:rsidRDefault="00EA25E9"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129-130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7.11   </w:t>
            </w:r>
            <w:proofErr w:type="spellStart"/>
            <w:r w:rsidRPr="0022775A">
              <w:rPr>
                <w:rFonts w:ascii="Times New Roman" w:hAnsi="Times New Roman" w:cs="Times New Roman"/>
                <w:b/>
                <w:i/>
              </w:rPr>
              <w:t>Филимо</w:t>
            </w:r>
            <w:r w:rsidR="009024E0" w:rsidRPr="0022775A">
              <w:rPr>
                <w:rFonts w:ascii="Times New Roman" w:hAnsi="Times New Roman" w:cs="Times New Roman"/>
                <w:b/>
                <w:i/>
              </w:rPr>
              <w:t>новские</w:t>
            </w:r>
            <w:proofErr w:type="spellEnd"/>
            <w:r w:rsidR="009024E0" w:rsidRPr="0022775A">
              <w:rPr>
                <w:rFonts w:ascii="Times New Roman" w:hAnsi="Times New Roman" w:cs="Times New Roman"/>
                <w:b/>
                <w:i/>
              </w:rPr>
              <w:t xml:space="preserve"> глиняные игрушки  (рисование</w:t>
            </w:r>
            <w:r w:rsidRPr="0022775A">
              <w:rPr>
                <w:rFonts w:ascii="Times New Roman" w:hAnsi="Times New Roman" w:cs="Times New Roman"/>
                <w:b/>
                <w:i/>
              </w:rPr>
              <w:t xml:space="preserve"> игрушки несложной формы по народным мотивам)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 xml:space="preserve">Передача настроения в творческой работе с помощью цвета, композиции, объёма, материала. Освоение основ декоративно-прикладного искусства.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 Формировать представление о ритме в узоре, о красоте народной росписи в украшении игрушек.</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r w:rsidR="009024E0" w:rsidRPr="0022775A">
              <w:rPr>
                <w:sz w:val="22"/>
                <w:szCs w:val="22"/>
              </w:rPr>
              <w:t>рисование</w:t>
            </w:r>
            <w:r w:rsidRPr="0022775A">
              <w:rPr>
                <w:sz w:val="22"/>
                <w:szCs w:val="22"/>
              </w:rPr>
              <w:t xml:space="preserve"> птиц, зверей  по памяти и по представлению.</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w:t>
            </w:r>
            <w:r w:rsidR="009024E0" w:rsidRPr="0022775A">
              <w:rPr>
                <w:rFonts w:ascii="Times New Roman" w:hAnsi="Times New Roman" w:cs="Times New Roman"/>
              </w:rPr>
              <w:t>рупная и тонкая кисти.</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131-132</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7.12   Узор в полосе. Эскиз декоративной росписи сосуда.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133-134</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Узор в полосе. Эскиз декоративной росписи сосуда.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Художественные промыслы: Гжель, </w:t>
            </w:r>
            <w:proofErr w:type="spellStart"/>
            <w:r w:rsidRPr="0022775A">
              <w:rPr>
                <w:sz w:val="22"/>
                <w:szCs w:val="22"/>
              </w:rPr>
              <w:t>Жостово</w:t>
            </w:r>
            <w:proofErr w:type="spellEnd"/>
            <w:r w:rsidRPr="0022775A">
              <w:rPr>
                <w:sz w:val="22"/>
                <w:szCs w:val="22"/>
              </w:rPr>
              <w:t xml:space="preserve">, Городец и др.  Элементы орнамента и его виды.  Контрастные цвета.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 Формировать представление о ритме в узоре, о красоте народной росписи в украшениях народных мастеров.</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Выполнение узора в полосе и эскиз декоративной росписи сосуда.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белый лист</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4314E7">
        <w:trPr>
          <w:trHeight w:val="279"/>
        </w:trPr>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135-136</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7.13  Хохлома. Золотые узоры.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137-138</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Хохлома. Золотые узоры</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val="restart"/>
          </w:tcPr>
          <w:p w:rsidR="00EA25E9" w:rsidRPr="0022775A" w:rsidRDefault="00EA25E9" w:rsidP="001F0263">
            <w:pPr>
              <w:pStyle w:val="ab"/>
              <w:rPr>
                <w:i/>
                <w:sz w:val="22"/>
                <w:szCs w:val="22"/>
                <w:u w:val="single"/>
              </w:rPr>
            </w:pPr>
            <w:r w:rsidRPr="0022775A">
              <w:rPr>
                <w:i/>
                <w:sz w:val="22"/>
                <w:szCs w:val="22"/>
                <w:u w:val="single"/>
              </w:rPr>
              <w:t>Обучающий компонент</w:t>
            </w:r>
          </w:p>
          <w:p w:rsidR="00EA25E9" w:rsidRPr="0022775A" w:rsidRDefault="00EA25E9" w:rsidP="001F0263">
            <w:pPr>
              <w:pStyle w:val="ab"/>
              <w:rPr>
                <w:sz w:val="22"/>
                <w:szCs w:val="22"/>
              </w:rPr>
            </w:pPr>
            <w:r w:rsidRPr="0022775A">
              <w:rPr>
                <w:sz w:val="22"/>
                <w:szCs w:val="22"/>
              </w:rPr>
              <w:t xml:space="preserve">Декоративно-прикладное искусство. Народные промыслы: сходство и отличие. Хохлома. Украшение и стилизация. Понятие об орнаменте и </w:t>
            </w:r>
            <w:r w:rsidRPr="0022775A">
              <w:rPr>
                <w:sz w:val="22"/>
                <w:szCs w:val="22"/>
              </w:rPr>
              <w:lastRenderedPageBreak/>
              <w:t xml:space="preserve">его элементах.  </w:t>
            </w:r>
          </w:p>
          <w:p w:rsidR="00EA25E9" w:rsidRPr="0022775A" w:rsidRDefault="00EA25E9" w:rsidP="001F0263">
            <w:pPr>
              <w:pStyle w:val="ab"/>
              <w:rPr>
                <w:sz w:val="22"/>
                <w:szCs w:val="22"/>
              </w:rPr>
            </w:pPr>
            <w:r w:rsidRPr="0022775A">
              <w:rPr>
                <w:i/>
                <w:sz w:val="22"/>
                <w:szCs w:val="22"/>
                <w:u w:val="single"/>
              </w:rPr>
              <w:t>Воспитывающий компонент</w:t>
            </w:r>
            <w:r w:rsidRPr="0022775A">
              <w:rPr>
                <w:i/>
                <w:sz w:val="22"/>
                <w:szCs w:val="22"/>
              </w:rPr>
              <w:t>.</w:t>
            </w:r>
          </w:p>
          <w:p w:rsidR="00EA25E9" w:rsidRPr="0022775A" w:rsidRDefault="00EA25E9" w:rsidP="001F0263">
            <w:pPr>
              <w:pStyle w:val="ab"/>
              <w:rPr>
                <w:sz w:val="22"/>
                <w:szCs w:val="22"/>
              </w:rPr>
            </w:pPr>
            <w:r w:rsidRPr="0022775A">
              <w:rPr>
                <w:sz w:val="22"/>
                <w:szCs w:val="22"/>
              </w:rPr>
              <w:t>Прививать любовь к произведениям искусства. Формировать представление о ритме в узоре, о красоте народной росписи в украшении игрушек.</w:t>
            </w:r>
          </w:p>
          <w:p w:rsidR="00EA25E9" w:rsidRPr="0022775A" w:rsidRDefault="00EA25E9" w:rsidP="001F0263">
            <w:pPr>
              <w:pStyle w:val="ab"/>
              <w:rPr>
                <w:i/>
                <w:sz w:val="22"/>
                <w:szCs w:val="22"/>
                <w:u w:val="single"/>
              </w:rPr>
            </w:pPr>
            <w:r w:rsidRPr="0022775A">
              <w:rPr>
                <w:i/>
                <w:sz w:val="22"/>
                <w:szCs w:val="22"/>
                <w:u w:val="single"/>
              </w:rPr>
              <w:t xml:space="preserve">Практическая часть. </w:t>
            </w:r>
            <w:r w:rsidRPr="0022775A">
              <w:rPr>
                <w:sz w:val="22"/>
                <w:szCs w:val="22"/>
              </w:rPr>
              <w:t>Роспись посуды под хохлому..</w:t>
            </w:r>
          </w:p>
          <w:p w:rsidR="00EA25E9" w:rsidRPr="0022775A" w:rsidRDefault="00EA25E9"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пластилин.</w:t>
            </w: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lastRenderedPageBreak/>
              <w:t>118 ИЗО-студия</w:t>
            </w:r>
          </w:p>
        </w:tc>
        <w:tc>
          <w:tcPr>
            <w:tcW w:w="1667" w:type="dxa"/>
          </w:tcPr>
          <w:p w:rsidR="00EA25E9" w:rsidRPr="009505C9" w:rsidRDefault="00EA25E9" w:rsidP="001F0263">
            <w:pPr>
              <w:rPr>
                <w:rFonts w:ascii="Times New Roman" w:hAnsi="Times New Roman" w:cs="Times New Roman"/>
              </w:rPr>
            </w:pPr>
            <w:r w:rsidRPr="009505C9">
              <w:rPr>
                <w:rFonts w:ascii="Times New Roman" w:hAnsi="Times New Roman" w:cs="Times New Roman"/>
              </w:rPr>
              <w:t>текущий</w:t>
            </w: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rPr>
            </w:pPr>
          </w:p>
        </w:tc>
        <w:tc>
          <w:tcPr>
            <w:tcW w:w="6946" w:type="dxa"/>
            <w:vMerge/>
          </w:tcPr>
          <w:p w:rsidR="00EA25E9" w:rsidRPr="0022775A" w:rsidRDefault="00EA25E9" w:rsidP="001F0263">
            <w:pPr>
              <w:shd w:val="clear" w:color="auto" w:fill="FFFFFF"/>
              <w:spacing w:line="307" w:lineRule="exact"/>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1F0263">
        <w:tc>
          <w:tcPr>
            <w:tcW w:w="1101" w:type="dxa"/>
            <w:gridSpan w:val="2"/>
          </w:tcPr>
          <w:p w:rsidR="00EA25E9" w:rsidRPr="009505C9" w:rsidRDefault="00EA25E9" w:rsidP="001F0263">
            <w:pPr>
              <w:jc w:val="center"/>
              <w:rPr>
                <w:rFonts w:ascii="Times New Roman" w:hAnsi="Times New Roman" w:cs="Times New Roman"/>
              </w:rPr>
            </w:pPr>
          </w:p>
        </w:tc>
        <w:tc>
          <w:tcPr>
            <w:tcW w:w="699" w:type="dxa"/>
          </w:tcPr>
          <w:p w:rsidR="00EA25E9" w:rsidRPr="009505C9" w:rsidRDefault="00EA25E9" w:rsidP="001F0263">
            <w:pPr>
              <w:jc w:val="center"/>
              <w:rPr>
                <w:rFonts w:ascii="Times New Roman" w:hAnsi="Times New Roman" w:cs="Times New Roman"/>
                <w:b/>
              </w:rPr>
            </w:pPr>
          </w:p>
        </w:tc>
        <w:tc>
          <w:tcPr>
            <w:tcW w:w="860" w:type="dxa"/>
          </w:tcPr>
          <w:p w:rsidR="00EA25E9" w:rsidRPr="009505C9" w:rsidRDefault="00EA25E9" w:rsidP="001F0263">
            <w:pPr>
              <w:jc w:val="center"/>
              <w:rPr>
                <w:rFonts w:ascii="Times New Roman" w:hAnsi="Times New Roman" w:cs="Times New Roman"/>
                <w:b/>
              </w:rPr>
            </w:pPr>
          </w:p>
        </w:tc>
        <w:tc>
          <w:tcPr>
            <w:tcW w:w="992" w:type="dxa"/>
          </w:tcPr>
          <w:p w:rsidR="00EA25E9" w:rsidRPr="009505C9" w:rsidRDefault="00EA25E9" w:rsidP="001F0263">
            <w:pPr>
              <w:jc w:val="center"/>
              <w:rPr>
                <w:rFonts w:ascii="Times New Roman" w:hAnsi="Times New Roman" w:cs="Times New Roman"/>
                <w:b/>
              </w:rPr>
            </w:pPr>
          </w:p>
        </w:tc>
        <w:tc>
          <w:tcPr>
            <w:tcW w:w="1134" w:type="dxa"/>
          </w:tcPr>
          <w:p w:rsidR="00EA25E9" w:rsidRPr="009505C9" w:rsidRDefault="00EA25E9" w:rsidP="001F0263">
            <w:pPr>
              <w:jc w:val="center"/>
              <w:rPr>
                <w:rFonts w:ascii="Times New Roman" w:hAnsi="Times New Roman" w:cs="Times New Roman"/>
              </w:rPr>
            </w:pPr>
          </w:p>
        </w:tc>
        <w:tc>
          <w:tcPr>
            <w:tcW w:w="709" w:type="dxa"/>
          </w:tcPr>
          <w:p w:rsidR="00EA25E9" w:rsidRPr="009505C9" w:rsidRDefault="00EA25E9" w:rsidP="001F0263">
            <w:pPr>
              <w:pStyle w:val="ab"/>
              <w:rPr>
                <w:b/>
                <w:i/>
                <w:sz w:val="22"/>
                <w:szCs w:val="22"/>
                <w:u w:val="single"/>
              </w:rPr>
            </w:pPr>
          </w:p>
        </w:tc>
        <w:tc>
          <w:tcPr>
            <w:tcW w:w="6946" w:type="dxa"/>
            <w:vMerge/>
          </w:tcPr>
          <w:p w:rsidR="00EA25E9" w:rsidRPr="0022775A" w:rsidRDefault="00EA25E9" w:rsidP="001F0263">
            <w:pPr>
              <w:shd w:val="clear" w:color="auto" w:fill="FFFFFF"/>
              <w:spacing w:line="307" w:lineRule="exact"/>
              <w:rPr>
                <w:i/>
                <w:u w:val="single"/>
              </w:rPr>
            </w:pPr>
          </w:p>
        </w:tc>
        <w:tc>
          <w:tcPr>
            <w:tcW w:w="1134" w:type="dxa"/>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Pr>
          <w:p w:rsidR="00EA25E9" w:rsidRPr="009505C9" w:rsidRDefault="00EA25E9" w:rsidP="001F0263">
            <w:pPr>
              <w:rPr>
                <w:rFonts w:ascii="Times New Roman" w:hAnsi="Times New Roman" w:cs="Times New Roman"/>
              </w:rPr>
            </w:pPr>
          </w:p>
        </w:tc>
      </w:tr>
      <w:tr w:rsidR="00EA25E9" w:rsidRPr="009505C9" w:rsidTr="0022775A">
        <w:tc>
          <w:tcPr>
            <w:tcW w:w="1101" w:type="dxa"/>
            <w:gridSpan w:val="2"/>
            <w:tcBorders>
              <w:bottom w:val="single" w:sz="4" w:space="0" w:color="auto"/>
            </w:tcBorders>
          </w:tcPr>
          <w:p w:rsidR="00EA25E9" w:rsidRPr="009505C9" w:rsidRDefault="00EA25E9" w:rsidP="001F0263">
            <w:pPr>
              <w:jc w:val="center"/>
              <w:rPr>
                <w:rFonts w:ascii="Times New Roman" w:hAnsi="Times New Roman" w:cs="Times New Roman"/>
              </w:rPr>
            </w:pPr>
          </w:p>
        </w:tc>
        <w:tc>
          <w:tcPr>
            <w:tcW w:w="699"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860"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992" w:type="dxa"/>
            <w:tcBorders>
              <w:bottom w:val="single" w:sz="4" w:space="0" w:color="auto"/>
            </w:tcBorders>
          </w:tcPr>
          <w:p w:rsidR="00EA25E9" w:rsidRPr="009505C9" w:rsidRDefault="00EA25E9" w:rsidP="001F0263">
            <w:pPr>
              <w:jc w:val="center"/>
              <w:rPr>
                <w:rFonts w:ascii="Times New Roman" w:hAnsi="Times New Roman" w:cs="Times New Roman"/>
                <w:b/>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rPr>
            </w:pPr>
          </w:p>
        </w:tc>
        <w:tc>
          <w:tcPr>
            <w:tcW w:w="709" w:type="dxa"/>
            <w:tcBorders>
              <w:bottom w:val="single" w:sz="4" w:space="0" w:color="auto"/>
            </w:tcBorders>
          </w:tcPr>
          <w:p w:rsidR="00EA25E9" w:rsidRPr="009505C9" w:rsidRDefault="00EA25E9" w:rsidP="001F0263">
            <w:pPr>
              <w:shd w:val="clear" w:color="auto" w:fill="FFFFFF"/>
              <w:spacing w:line="307" w:lineRule="exact"/>
              <w:rPr>
                <w:b/>
                <w:i/>
                <w:spacing w:val="55"/>
                <w:u w:val="single"/>
              </w:rPr>
            </w:pPr>
          </w:p>
        </w:tc>
        <w:tc>
          <w:tcPr>
            <w:tcW w:w="6946" w:type="dxa"/>
            <w:vMerge/>
            <w:tcBorders>
              <w:bottom w:val="single" w:sz="4" w:space="0" w:color="auto"/>
            </w:tcBorders>
          </w:tcPr>
          <w:p w:rsidR="00EA25E9" w:rsidRPr="0022775A" w:rsidRDefault="00EA25E9"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EA25E9" w:rsidRPr="009505C9" w:rsidRDefault="00EA25E9"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EA25E9" w:rsidRPr="009505C9" w:rsidRDefault="00EA25E9"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139-140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7.14  «Русская матрешка в осеннем уборе»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141-142</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Русская матрешка в осеннем уборе</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Представление о роли изобразительных искусств в организации материального  окружения человека в его повседневной жизни. Ознакомление с произведениями народных художественных промыслов России.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произведениям искусства. Развитие наблюдательности и внимания, логического мышления.</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Практическая часть.</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before="5" w:line="307" w:lineRule="exact"/>
              <w:rPr>
                <w:b/>
                <w:i/>
              </w:rPr>
            </w:pPr>
          </w:p>
        </w:tc>
        <w:tc>
          <w:tcPr>
            <w:tcW w:w="6946" w:type="dxa"/>
          </w:tcPr>
          <w:p w:rsidR="00CA768A" w:rsidRPr="0022775A" w:rsidRDefault="00CA768A" w:rsidP="001F0263">
            <w:pPr>
              <w:shd w:val="clear" w:color="auto" w:fill="FFFFFF"/>
              <w:spacing w:before="5" w:line="307" w:lineRule="exact"/>
              <w:rPr>
                <w:rFonts w:ascii="Times New Roman" w:hAnsi="Times New Roman" w:cs="Times New Roman"/>
              </w:rPr>
            </w:pPr>
            <w:r w:rsidRPr="0022775A">
              <w:rPr>
                <w:rFonts w:ascii="Times New Roman" w:hAnsi="Times New Roman" w:cs="Times New Roman"/>
              </w:rPr>
              <w:t>Самостоятельное выполнение росписи наряда матрёшки по образцам.</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before="5" w:line="307" w:lineRule="exact"/>
              <w:rPr>
                <w:b/>
                <w:i/>
                <w:u w:val="single"/>
              </w:rPr>
            </w:pPr>
          </w:p>
        </w:tc>
        <w:tc>
          <w:tcPr>
            <w:tcW w:w="6946" w:type="dxa"/>
          </w:tcPr>
          <w:p w:rsidR="00CA768A" w:rsidRPr="0022775A" w:rsidRDefault="00CA768A" w:rsidP="001F0263">
            <w:pPr>
              <w:shd w:val="clear" w:color="auto" w:fill="FFFFFF"/>
              <w:spacing w:before="5" w:line="307" w:lineRule="exact"/>
              <w:rPr>
                <w:rFonts w:ascii="Times New Roman" w:hAnsi="Times New Roman" w:cs="Times New Roman"/>
                <w:i/>
                <w:u w:val="single"/>
              </w:rPr>
            </w:pPr>
            <w:r w:rsidRPr="0022775A">
              <w:rPr>
                <w:rFonts w:ascii="Times New Roman" w:hAnsi="Times New Roman" w:cs="Times New Roman"/>
                <w:i/>
                <w:u w:val="single"/>
              </w:rPr>
              <w:t xml:space="preserve">Формы      занятия. </w:t>
            </w:r>
            <w:r w:rsidRPr="0022775A">
              <w:rPr>
                <w:rFonts w:ascii="Times New Roman" w:hAnsi="Times New Roman" w:cs="Times New Roman"/>
              </w:rPr>
              <w:t>Рассказ с элементами беседы. Теоретические сведения с последующей практической работой.</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 дополнительная литература.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pStyle w:val="ab"/>
              <w:rPr>
                <w:b/>
                <w:i/>
                <w:sz w:val="22"/>
                <w:szCs w:val="22"/>
              </w:rPr>
            </w:pPr>
          </w:p>
        </w:tc>
        <w:tc>
          <w:tcPr>
            <w:tcW w:w="6946" w:type="dxa"/>
            <w:tcBorders>
              <w:top w:val="single" w:sz="4" w:space="0" w:color="auto"/>
            </w:tcBorders>
          </w:tcPr>
          <w:p w:rsidR="00CA768A" w:rsidRPr="0022775A" w:rsidRDefault="00CA768A" w:rsidP="001F0263">
            <w:pPr>
              <w:pStyle w:val="ab"/>
              <w:rPr>
                <w:b/>
                <w:i/>
                <w:sz w:val="22"/>
                <w:szCs w:val="22"/>
              </w:rPr>
            </w:pPr>
            <w:r w:rsidRPr="0022775A">
              <w:rPr>
                <w:b/>
                <w:i/>
                <w:sz w:val="22"/>
                <w:szCs w:val="22"/>
              </w:rPr>
              <w:t>Раздел 8    Жанры изобразительного искусства: пейзаж, портрет, натюрморт. (26 часов)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143-144</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Pr>
          <w:p w:rsidR="00CA768A" w:rsidRPr="009505C9" w:rsidRDefault="00CA768A" w:rsidP="001F0263">
            <w:pPr>
              <w:shd w:val="clear" w:color="auto" w:fill="FFFFFF"/>
              <w:spacing w:line="307" w:lineRule="exact"/>
              <w:rPr>
                <w:b/>
                <w:i/>
              </w:rPr>
            </w:pPr>
            <w:r w:rsidRPr="009505C9">
              <w:rPr>
                <w:b/>
                <w:i/>
              </w:rPr>
              <w:t>2</w:t>
            </w:r>
          </w:p>
        </w:tc>
        <w:tc>
          <w:tcPr>
            <w:tcW w:w="6946" w:type="dxa"/>
          </w:tcPr>
          <w:p w:rsidR="00CA768A" w:rsidRPr="0022775A" w:rsidRDefault="000A657D" w:rsidP="000A657D">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8.1  Пейзаж.</w:t>
            </w:r>
            <w:r w:rsidR="00CA768A" w:rsidRPr="0022775A">
              <w:rPr>
                <w:rFonts w:ascii="Times New Roman" w:hAnsi="Times New Roman" w:cs="Times New Roman"/>
                <w:b/>
                <w:i/>
              </w:rPr>
              <w:t xml:space="preserve"> (2 часа)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 xml:space="preserve">Ознакомление с произведениями русского, советского и зарубежного изобразительного искусства;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С видами и жанрами  искусства, с крупнейшими  художественными музеями и замечательными  художниками.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Развитие эстетического восприятия  мира, художественного вкуса.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u w:val="single"/>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Выполнение простейшего пейзажа по памяти и с репродукций</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Краски, гуашь, крупная и </w:t>
            </w:r>
            <w:r w:rsidRPr="0022775A">
              <w:rPr>
                <w:rFonts w:ascii="Times New Roman" w:hAnsi="Times New Roman" w:cs="Times New Roman"/>
              </w:rPr>
              <w:lastRenderedPageBreak/>
              <w:t>тонкая кисти, белая бумага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145-146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Лекция</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w:t>
            </w:r>
            <w:r w:rsidR="000A657D" w:rsidRPr="0022775A">
              <w:rPr>
                <w:rFonts w:ascii="Times New Roman" w:hAnsi="Times New Roman" w:cs="Times New Roman"/>
                <w:b/>
                <w:i/>
              </w:rPr>
              <w:t>8.2 Родные просторы.Пейзаж.</w:t>
            </w:r>
            <w:r w:rsidRPr="0022775A">
              <w:rPr>
                <w:rFonts w:ascii="Times New Roman" w:hAnsi="Times New Roman" w:cs="Times New Roman"/>
                <w:b/>
                <w:i/>
              </w:rPr>
              <w:t>(4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147-148</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беседа</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0A657D" w:rsidP="001F0263">
            <w:pPr>
              <w:pStyle w:val="ab"/>
              <w:rPr>
                <w:i/>
                <w:sz w:val="22"/>
                <w:szCs w:val="22"/>
                <w:u w:val="single"/>
              </w:rPr>
            </w:pPr>
            <w:r w:rsidRPr="0022775A">
              <w:rPr>
                <w:b/>
                <w:i/>
                <w:sz w:val="22"/>
                <w:szCs w:val="22"/>
              </w:rPr>
              <w:t>Родные просторы. Пейзаж</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Красота окружающего мира. Взаимосвязь  литературы и изобразительного искусства.  Произведения живописи русских художников. </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Развитие эстетического восприятия  мира, художественного вкуса. Воспитание любви и интереса к произведениям  художественной литературы.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u w:val="single"/>
              </w:rPr>
            </w:pPr>
          </w:p>
        </w:tc>
        <w:tc>
          <w:tcPr>
            <w:tcW w:w="6946" w:type="dxa"/>
          </w:tcPr>
          <w:p w:rsidR="00CA768A" w:rsidRPr="004314E7" w:rsidRDefault="00CA768A" w:rsidP="001F0263">
            <w:pPr>
              <w:shd w:val="clear" w:color="auto" w:fill="FFFFFF"/>
              <w:spacing w:line="307" w:lineRule="exact"/>
              <w:rPr>
                <w:rFonts w:ascii="Times New Roman" w:hAnsi="Times New Roman" w:cs="Times New Roman"/>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 xml:space="preserve">Рисование на основе наблюдений или по </w:t>
            </w:r>
            <w:proofErr w:type="spellStart"/>
            <w:r w:rsidRPr="0022775A">
              <w:rPr>
                <w:rFonts w:ascii="Times New Roman" w:hAnsi="Times New Roman" w:cs="Times New Roman"/>
              </w:rPr>
              <w:t>представлению.</w:t>
            </w:r>
            <w:r w:rsidR="004314E7" w:rsidRPr="0022775A">
              <w:rPr>
                <w:rFonts w:ascii="Times New Roman" w:hAnsi="Times New Roman" w:cs="Times New Roman"/>
                <w:i/>
                <w:spacing w:val="55"/>
                <w:u w:val="single"/>
              </w:rPr>
              <w:t>Методическое</w:t>
            </w:r>
            <w:r w:rsidR="004314E7" w:rsidRPr="0022775A">
              <w:rPr>
                <w:rFonts w:ascii="Times New Roman" w:hAnsi="Times New Roman" w:cs="Times New Roman"/>
                <w:i/>
                <w:spacing w:val="43"/>
                <w:u w:val="single"/>
              </w:rPr>
              <w:t>обеспечение</w:t>
            </w:r>
            <w:proofErr w:type="spellEnd"/>
            <w:r w:rsidR="004314E7" w:rsidRPr="0022775A">
              <w:rPr>
                <w:rFonts w:ascii="Times New Roman" w:hAnsi="Times New Roman" w:cs="Times New Roman"/>
                <w:spacing w:val="43"/>
                <w:u w:val="single"/>
              </w:rPr>
              <w:t xml:space="preserve">. </w:t>
            </w:r>
            <w:r w:rsidR="004314E7" w:rsidRPr="0022775A">
              <w:rPr>
                <w:rFonts w:ascii="Times New Roman" w:hAnsi="Times New Roman" w:cs="Times New Roman"/>
              </w:rPr>
              <w:t>Краски, гуашь, кру</w:t>
            </w:r>
            <w:r w:rsidR="004314E7">
              <w:rPr>
                <w:rFonts w:ascii="Times New Roman" w:hAnsi="Times New Roman" w:cs="Times New Roman"/>
              </w:rPr>
              <w:t>пная и тонкая кисти, белая бума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149-150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8.3  «Городские и сельские стройки» (4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151-152</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самос</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Городские и сельские стройки</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Формирование у детей навыков последовательной работы над тематическим рисунком.</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Воспитание любви к Родине, её историческому прошлому.</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u w:val="single"/>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Рисование на основе наблюдений или по представлению</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rPr>
          <w:trHeight w:val="592"/>
        </w:trPr>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 карандаш, репродукции.</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153-154</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1F0263"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8.4   Фигура </w:t>
            </w:r>
            <w:r w:rsidR="00CA768A" w:rsidRPr="0022775A">
              <w:rPr>
                <w:rFonts w:ascii="Times New Roman" w:hAnsi="Times New Roman" w:cs="Times New Roman"/>
                <w:b/>
                <w:i/>
              </w:rPr>
              <w:t xml:space="preserve"> человека.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i/>
                <w:sz w:val="22"/>
                <w:szCs w:val="22"/>
                <w:u w:val="single"/>
              </w:rPr>
            </w:pPr>
            <w:r w:rsidRPr="0022775A">
              <w:rPr>
                <w:i/>
                <w:sz w:val="22"/>
                <w:szCs w:val="22"/>
                <w:u w:val="single"/>
              </w:rPr>
              <w:t>Обучающий компонент</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Первичные навыки рисования с натуры человека.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изобразительному искусству.</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u w:val="single"/>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Практическая часть. Рисование с натуры.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Borders>
              <w:bottom w:val="single" w:sz="18"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18"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18"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18"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18"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18"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18"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Белая бумага, карандаш, репродукции</w:t>
            </w:r>
          </w:p>
        </w:tc>
        <w:tc>
          <w:tcPr>
            <w:tcW w:w="1134" w:type="dxa"/>
            <w:tcBorders>
              <w:bottom w:val="single" w:sz="18"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18" w:space="0" w:color="auto"/>
            </w:tcBorders>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Borders>
              <w:top w:val="single" w:sz="18"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155-156</w:t>
            </w:r>
          </w:p>
        </w:tc>
        <w:tc>
          <w:tcPr>
            <w:tcW w:w="699"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18"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18"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18"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18"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8.5   Лепка фигуры человека с атрибутами труда или спорта. </w:t>
            </w:r>
            <w:r w:rsidRPr="0022775A">
              <w:rPr>
                <w:rFonts w:ascii="Times New Roman" w:hAnsi="Times New Roman" w:cs="Times New Roman"/>
                <w:b/>
                <w:i/>
              </w:rPr>
              <w:lastRenderedPageBreak/>
              <w:t>(2 часа)</w:t>
            </w:r>
          </w:p>
        </w:tc>
        <w:tc>
          <w:tcPr>
            <w:tcW w:w="1134" w:type="dxa"/>
            <w:tcBorders>
              <w:top w:val="single" w:sz="18"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lastRenderedPageBreak/>
              <w:t>118 ИЗО-</w:t>
            </w:r>
            <w:r w:rsidRPr="009505C9">
              <w:rPr>
                <w:rFonts w:ascii="Times New Roman" w:hAnsi="Times New Roman" w:cs="Times New Roman"/>
                <w:color w:val="000000"/>
                <w:shd w:val="clear" w:color="auto" w:fill="FFFFFF"/>
              </w:rPr>
              <w:lastRenderedPageBreak/>
              <w:t>студия</w:t>
            </w:r>
          </w:p>
        </w:tc>
        <w:tc>
          <w:tcPr>
            <w:tcW w:w="1667" w:type="dxa"/>
            <w:tcBorders>
              <w:top w:val="single" w:sz="18"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lastRenderedPageBreak/>
              <w:t>предворит</w:t>
            </w:r>
            <w:proofErr w:type="spellEnd"/>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7E3687" w:rsidRPr="009505C9" w:rsidRDefault="007E3687" w:rsidP="001F0263">
            <w:pPr>
              <w:pStyle w:val="ab"/>
              <w:rPr>
                <w:b/>
                <w:i/>
                <w:sz w:val="22"/>
                <w:szCs w:val="22"/>
                <w:u w:val="single"/>
              </w:rPr>
            </w:pPr>
          </w:p>
        </w:tc>
        <w:tc>
          <w:tcPr>
            <w:tcW w:w="6946" w:type="dxa"/>
            <w:vMerge w:val="restart"/>
          </w:tcPr>
          <w:p w:rsidR="007E3687" w:rsidRPr="0022775A" w:rsidRDefault="007E3687" w:rsidP="001F0263">
            <w:pPr>
              <w:pStyle w:val="ab"/>
              <w:rPr>
                <w:i/>
                <w:sz w:val="22"/>
                <w:szCs w:val="22"/>
                <w:u w:val="single"/>
              </w:rPr>
            </w:pPr>
            <w:r w:rsidRPr="0022775A">
              <w:rPr>
                <w:i/>
                <w:sz w:val="22"/>
                <w:szCs w:val="22"/>
                <w:u w:val="single"/>
              </w:rPr>
              <w:t>Обучающий компонент</w:t>
            </w:r>
          </w:p>
          <w:p w:rsidR="007E3687" w:rsidRPr="0022775A" w:rsidRDefault="007E3687" w:rsidP="001F0263">
            <w:pPr>
              <w:pStyle w:val="ab"/>
              <w:rPr>
                <w:sz w:val="22"/>
                <w:szCs w:val="22"/>
              </w:rPr>
            </w:pPr>
            <w:r w:rsidRPr="0022775A">
              <w:rPr>
                <w:sz w:val="22"/>
                <w:szCs w:val="22"/>
              </w:rPr>
              <w:t>Работа в художественно-конструктивной деятельности.</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shd w:val="clear" w:color="auto" w:fill="FFFFFF"/>
              <w:spacing w:line="307" w:lineRule="exact"/>
              <w:rPr>
                <w:rFonts w:ascii="Times New Roman" w:hAnsi="Times New Roman" w:cs="Times New Roman"/>
              </w:rPr>
            </w:pPr>
            <w:r w:rsidRPr="0022775A">
              <w:rPr>
                <w:rFonts w:ascii="Times New Roman" w:hAnsi="Times New Roman" w:cs="Times New Roman"/>
                <w:spacing w:val="-5"/>
              </w:rPr>
              <w:t>Воспитывать и развивать интерес к предмету изобразительного  искусства.</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Лепка по представлению</w:t>
            </w:r>
          </w:p>
          <w:p w:rsidR="007E3687" w:rsidRPr="0022775A" w:rsidRDefault="007E3687"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Пластилин,  дополнительная литература.</w:t>
            </w:r>
          </w:p>
          <w:p w:rsidR="007E3687" w:rsidRPr="0022775A" w:rsidRDefault="007E3687" w:rsidP="001F0263">
            <w:pPr>
              <w:pStyle w:val="ab"/>
              <w:rPr>
                <w:i/>
                <w:sz w:val="22"/>
                <w:szCs w:val="22"/>
                <w:u w:val="single"/>
              </w:rPr>
            </w:pPr>
            <w:r w:rsidRPr="0022775A">
              <w:rPr>
                <w:b/>
                <w:i/>
                <w:sz w:val="22"/>
                <w:szCs w:val="22"/>
              </w:rPr>
              <w:t xml:space="preserve">Тема 8.6    Основы натюрморта. Рисование с натуры натюрморта: кувшин и яблоко. (4 часа)  </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pStyle w:val="ab"/>
              <w:rPr>
                <w:sz w:val="22"/>
                <w:szCs w:val="22"/>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pStyle w:val="ab"/>
              <w:rPr>
                <w:sz w:val="22"/>
                <w:szCs w:val="22"/>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spacing w:val="-5"/>
              </w:rPr>
            </w:pPr>
          </w:p>
        </w:tc>
        <w:tc>
          <w:tcPr>
            <w:tcW w:w="6946" w:type="dxa"/>
            <w:vMerge/>
          </w:tcPr>
          <w:p w:rsidR="007E3687" w:rsidRPr="0022775A" w:rsidRDefault="007E3687" w:rsidP="001F0263">
            <w:pPr>
              <w:pStyle w:val="ab"/>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pStyle w:val="ab"/>
              <w:rPr>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465CEF">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Pr>
          <w:p w:rsidR="007E3687" w:rsidRPr="0022775A" w:rsidRDefault="007E3687" w:rsidP="001F0263">
            <w:pPr>
              <w:pStyle w:val="ab"/>
              <w:rPr>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7E3687" w:rsidRPr="009505C9" w:rsidTr="00465CEF">
        <w:tc>
          <w:tcPr>
            <w:tcW w:w="1101" w:type="dxa"/>
            <w:gridSpan w:val="2"/>
            <w:tcBorders>
              <w:top w:val="single" w:sz="4" w:space="0" w:color="auto"/>
            </w:tcBorders>
          </w:tcPr>
          <w:p w:rsidR="007E3687" w:rsidRPr="009505C9" w:rsidRDefault="007E3687" w:rsidP="001F0263">
            <w:pPr>
              <w:jc w:val="center"/>
              <w:rPr>
                <w:rFonts w:ascii="Times New Roman" w:hAnsi="Times New Roman" w:cs="Times New Roman"/>
              </w:rPr>
            </w:pPr>
            <w:r w:rsidRPr="009505C9">
              <w:rPr>
                <w:rFonts w:ascii="Times New Roman" w:hAnsi="Times New Roman" w:cs="Times New Roman"/>
              </w:rPr>
              <w:t>157-158</w:t>
            </w:r>
          </w:p>
        </w:tc>
        <w:tc>
          <w:tcPr>
            <w:tcW w:w="699"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top w:val="single" w:sz="4" w:space="0" w:color="auto"/>
            </w:tcBorders>
          </w:tcPr>
          <w:p w:rsidR="007E3687" w:rsidRPr="009505C9" w:rsidRDefault="007E3687"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7E3687" w:rsidRPr="009505C9" w:rsidRDefault="007E3687" w:rsidP="001F0263">
            <w:pPr>
              <w:pStyle w:val="ab"/>
              <w:rPr>
                <w:b/>
                <w:i/>
                <w:sz w:val="22"/>
                <w:szCs w:val="22"/>
              </w:rPr>
            </w:pPr>
            <w:r w:rsidRPr="009505C9">
              <w:rPr>
                <w:b/>
                <w:i/>
                <w:sz w:val="22"/>
                <w:szCs w:val="22"/>
              </w:rPr>
              <w:t>2</w:t>
            </w:r>
          </w:p>
        </w:tc>
        <w:tc>
          <w:tcPr>
            <w:tcW w:w="6946" w:type="dxa"/>
            <w:vMerge/>
          </w:tcPr>
          <w:p w:rsidR="007E3687" w:rsidRPr="0022775A" w:rsidRDefault="007E3687" w:rsidP="001F0263">
            <w:pPr>
              <w:pStyle w:val="ab"/>
              <w:rPr>
                <w:b/>
                <w:i/>
                <w:sz w:val="22"/>
                <w:szCs w:val="22"/>
              </w:rPr>
            </w:pPr>
          </w:p>
        </w:tc>
        <w:tc>
          <w:tcPr>
            <w:tcW w:w="1134" w:type="dxa"/>
            <w:tcBorders>
              <w:top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7E3687" w:rsidRPr="009505C9" w:rsidRDefault="007E3687"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159-160</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Pr>
          <w:p w:rsidR="00CA768A" w:rsidRPr="0022775A" w:rsidRDefault="00CA768A" w:rsidP="001F0263">
            <w:pPr>
              <w:pStyle w:val="ab"/>
              <w:rPr>
                <w:i/>
                <w:sz w:val="22"/>
                <w:szCs w:val="22"/>
                <w:u w:val="single"/>
              </w:rPr>
            </w:pPr>
            <w:r w:rsidRPr="0022775A">
              <w:rPr>
                <w:b/>
                <w:i/>
                <w:sz w:val="22"/>
                <w:szCs w:val="22"/>
              </w:rPr>
              <w:t>Основы натюрморта. Рисование с натуры натюрморта: кувшин и яблоко</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val="restart"/>
          </w:tcPr>
          <w:p w:rsidR="007E3687" w:rsidRPr="0022775A" w:rsidRDefault="007E3687" w:rsidP="001F0263">
            <w:pPr>
              <w:pStyle w:val="ab"/>
              <w:rPr>
                <w:sz w:val="22"/>
                <w:szCs w:val="22"/>
              </w:rPr>
            </w:pPr>
            <w:r w:rsidRPr="0022775A">
              <w:rPr>
                <w:i/>
                <w:sz w:val="22"/>
                <w:szCs w:val="22"/>
                <w:u w:val="single"/>
              </w:rPr>
              <w:t>Обучающий компонент</w:t>
            </w:r>
            <w:r w:rsidRPr="0022775A">
              <w:rPr>
                <w:sz w:val="22"/>
                <w:szCs w:val="22"/>
              </w:rPr>
              <w:t xml:space="preserve">  Передача настроения в творческой работе. Работа над развитием чувства композиции.</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Прививать любовь к изобразительному искусству.</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Рисование с натуры.</w:t>
            </w:r>
          </w:p>
          <w:p w:rsidR="007E3687" w:rsidRPr="0022775A" w:rsidRDefault="007E3687" w:rsidP="001F0263">
            <w:pPr>
              <w:shd w:val="clear" w:color="auto" w:fill="FFFFFF"/>
              <w:spacing w:line="307" w:lineRule="exact"/>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Белая бумага, карандаш, краски, репродукции.</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22775A">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161-162</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bottom w:val="single" w:sz="4" w:space="0" w:color="auto"/>
            </w:tcBorders>
          </w:tcPr>
          <w:p w:rsidR="00CA768A" w:rsidRPr="0022775A" w:rsidRDefault="00CA768A" w:rsidP="001F0263">
            <w:pPr>
              <w:pStyle w:val="ab"/>
              <w:rPr>
                <w:b/>
                <w:i/>
                <w:sz w:val="22"/>
                <w:szCs w:val="22"/>
              </w:rPr>
            </w:pPr>
            <w:r w:rsidRPr="0022775A">
              <w:rPr>
                <w:b/>
                <w:i/>
                <w:sz w:val="22"/>
                <w:szCs w:val="22"/>
              </w:rPr>
              <w:t>Тема 8.7   Рисование фруктов и овощей.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163-164</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 xml:space="preserve">Рисование фруктов и овощей.   </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 xml:space="preserve"> Натюрморт как жанр изобразительного искусства. Использование красок (смачивание, разведение, смешение). Изменение цвета в зависимости от освещения.</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u w:val="single"/>
              </w:rPr>
            </w:pPr>
          </w:p>
        </w:tc>
        <w:tc>
          <w:tcPr>
            <w:tcW w:w="6946" w:type="dxa"/>
          </w:tcPr>
          <w:p w:rsidR="00CA768A" w:rsidRPr="0022775A" w:rsidRDefault="00CA768A" w:rsidP="001F0263">
            <w:pPr>
              <w:pStyle w:val="ab"/>
              <w:rPr>
                <w:sz w:val="22"/>
                <w:szCs w:val="22"/>
              </w:rPr>
            </w:pPr>
            <w:r w:rsidRPr="0022775A">
              <w:rPr>
                <w:i/>
                <w:sz w:val="22"/>
                <w:szCs w:val="22"/>
                <w:u w:val="single"/>
              </w:rPr>
              <w:t>Воспитывающий компонент</w:t>
            </w:r>
            <w:r w:rsidRPr="0022775A">
              <w:rPr>
                <w:i/>
                <w:sz w:val="22"/>
                <w:szCs w:val="22"/>
              </w:rPr>
              <w:t>.</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pStyle w:val="ab"/>
              <w:rPr>
                <w:b/>
                <w:i/>
                <w:sz w:val="22"/>
                <w:szCs w:val="22"/>
              </w:rPr>
            </w:pPr>
          </w:p>
        </w:tc>
        <w:tc>
          <w:tcPr>
            <w:tcW w:w="6946" w:type="dxa"/>
          </w:tcPr>
          <w:p w:rsidR="00CA768A" w:rsidRPr="0022775A" w:rsidRDefault="00CA768A" w:rsidP="001F0263">
            <w:pPr>
              <w:pStyle w:val="ab"/>
              <w:rPr>
                <w:sz w:val="22"/>
                <w:szCs w:val="22"/>
              </w:rPr>
            </w:pPr>
            <w:r w:rsidRPr="0022775A">
              <w:rPr>
                <w:sz w:val="22"/>
                <w:szCs w:val="22"/>
              </w:rPr>
              <w:t>Прививать любовь к изобразительному искусству.</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p>
        </w:tc>
        <w:tc>
          <w:tcPr>
            <w:tcW w:w="709" w:type="dxa"/>
          </w:tcPr>
          <w:p w:rsidR="00CA768A" w:rsidRPr="009505C9" w:rsidRDefault="00CA768A" w:rsidP="001F0263">
            <w:pPr>
              <w:shd w:val="clear" w:color="auto" w:fill="FFFFFF"/>
              <w:spacing w:line="307" w:lineRule="exact"/>
              <w:rPr>
                <w:b/>
                <w:i/>
                <w:u w:val="single"/>
              </w:rPr>
            </w:pPr>
          </w:p>
        </w:tc>
        <w:tc>
          <w:tcPr>
            <w:tcW w:w="6946" w:type="dxa"/>
          </w:tcPr>
          <w:p w:rsidR="00CA768A" w:rsidRPr="0022775A" w:rsidRDefault="00CA768A"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Рисование с натуры</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bottom w:val="single" w:sz="4" w:space="0" w:color="auto"/>
            </w:tcBorders>
          </w:tcPr>
          <w:p w:rsidR="00CA768A" w:rsidRPr="009505C9" w:rsidRDefault="00CA768A" w:rsidP="001F0263">
            <w:pPr>
              <w:shd w:val="clear" w:color="auto" w:fill="FFFFFF"/>
              <w:spacing w:line="307" w:lineRule="exact"/>
              <w:rPr>
                <w:b/>
                <w:i/>
                <w:spacing w:val="55"/>
                <w:u w:val="single"/>
              </w:rPr>
            </w:pP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Белая бумага, карандаш, краски, репродукции</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22775A">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165-166</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pStyle w:val="ab"/>
              <w:rPr>
                <w:b/>
                <w:i/>
                <w:sz w:val="22"/>
                <w:szCs w:val="22"/>
              </w:rPr>
            </w:pPr>
            <w:r w:rsidRPr="009505C9">
              <w:rPr>
                <w:b/>
                <w:i/>
                <w:sz w:val="22"/>
                <w:szCs w:val="22"/>
              </w:rPr>
              <w:t>2</w:t>
            </w:r>
          </w:p>
        </w:tc>
        <w:tc>
          <w:tcPr>
            <w:tcW w:w="6946" w:type="dxa"/>
            <w:tcBorders>
              <w:top w:val="single" w:sz="4" w:space="0" w:color="auto"/>
              <w:bottom w:val="single" w:sz="4" w:space="0" w:color="auto"/>
            </w:tcBorders>
          </w:tcPr>
          <w:p w:rsidR="00CA768A" w:rsidRPr="0022775A" w:rsidRDefault="00CA768A" w:rsidP="001F0263">
            <w:pPr>
              <w:pStyle w:val="ab"/>
              <w:rPr>
                <w:b/>
                <w:i/>
                <w:sz w:val="22"/>
                <w:szCs w:val="22"/>
              </w:rPr>
            </w:pPr>
            <w:r w:rsidRPr="0022775A">
              <w:rPr>
                <w:b/>
                <w:i/>
                <w:sz w:val="22"/>
                <w:szCs w:val="22"/>
              </w:rPr>
              <w:t>Тема 8.8  Натюрморт из геометрических тел.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22775A">
        <w:tc>
          <w:tcPr>
            <w:tcW w:w="1101" w:type="dxa"/>
            <w:gridSpan w:val="2"/>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167-168</w:t>
            </w:r>
          </w:p>
        </w:tc>
        <w:tc>
          <w:tcPr>
            <w:tcW w:w="699"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000000" w:themeColor="text1"/>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bottom w:val="single" w:sz="4" w:space="0" w:color="000000" w:themeColor="text1"/>
            </w:tcBorders>
          </w:tcPr>
          <w:p w:rsidR="00CA768A" w:rsidRPr="0022775A" w:rsidRDefault="00CA768A" w:rsidP="001F0263">
            <w:pPr>
              <w:pStyle w:val="ab"/>
              <w:rPr>
                <w:i/>
                <w:sz w:val="22"/>
                <w:szCs w:val="22"/>
                <w:u w:val="single"/>
              </w:rPr>
            </w:pPr>
            <w:r w:rsidRPr="0022775A">
              <w:rPr>
                <w:b/>
                <w:i/>
                <w:sz w:val="22"/>
                <w:szCs w:val="22"/>
              </w:rPr>
              <w:t>Натюрморт из геометрических тел.</w:t>
            </w:r>
          </w:p>
        </w:tc>
        <w:tc>
          <w:tcPr>
            <w:tcW w:w="1134" w:type="dxa"/>
            <w:tcBorders>
              <w:top w:val="single" w:sz="4" w:space="0" w:color="auto"/>
              <w:bottom w:val="single" w:sz="4" w:space="0" w:color="000000" w:themeColor="text1"/>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000000" w:themeColor="text1"/>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7E3687" w:rsidRPr="009505C9" w:rsidTr="001F0263">
        <w:tc>
          <w:tcPr>
            <w:tcW w:w="1101" w:type="dxa"/>
            <w:gridSpan w:val="2"/>
            <w:tcBorders>
              <w:top w:val="single" w:sz="4" w:space="0" w:color="000000" w:themeColor="text1"/>
            </w:tcBorders>
          </w:tcPr>
          <w:p w:rsidR="007E3687" w:rsidRPr="009505C9" w:rsidRDefault="007E3687" w:rsidP="001F0263">
            <w:pPr>
              <w:jc w:val="center"/>
              <w:rPr>
                <w:rFonts w:ascii="Times New Roman" w:hAnsi="Times New Roman" w:cs="Times New Roman"/>
              </w:rPr>
            </w:pPr>
          </w:p>
        </w:tc>
        <w:tc>
          <w:tcPr>
            <w:tcW w:w="699" w:type="dxa"/>
            <w:tcBorders>
              <w:top w:val="single" w:sz="4" w:space="0" w:color="000000" w:themeColor="text1"/>
            </w:tcBorders>
          </w:tcPr>
          <w:p w:rsidR="007E3687" w:rsidRPr="009505C9" w:rsidRDefault="007E3687" w:rsidP="001F0263">
            <w:pPr>
              <w:jc w:val="center"/>
              <w:rPr>
                <w:rFonts w:ascii="Times New Roman" w:hAnsi="Times New Roman" w:cs="Times New Roman"/>
                <w:b/>
              </w:rPr>
            </w:pPr>
          </w:p>
        </w:tc>
        <w:tc>
          <w:tcPr>
            <w:tcW w:w="860" w:type="dxa"/>
            <w:tcBorders>
              <w:top w:val="single" w:sz="4" w:space="0" w:color="000000" w:themeColor="text1"/>
            </w:tcBorders>
          </w:tcPr>
          <w:p w:rsidR="007E3687" w:rsidRPr="009505C9" w:rsidRDefault="007E3687" w:rsidP="001F0263">
            <w:pPr>
              <w:jc w:val="center"/>
              <w:rPr>
                <w:rFonts w:ascii="Times New Roman" w:hAnsi="Times New Roman" w:cs="Times New Roman"/>
                <w:b/>
              </w:rPr>
            </w:pPr>
          </w:p>
        </w:tc>
        <w:tc>
          <w:tcPr>
            <w:tcW w:w="992" w:type="dxa"/>
            <w:tcBorders>
              <w:top w:val="single" w:sz="4" w:space="0" w:color="000000" w:themeColor="text1"/>
            </w:tcBorders>
          </w:tcPr>
          <w:p w:rsidR="007E3687" w:rsidRPr="009505C9" w:rsidRDefault="007E3687" w:rsidP="001F0263">
            <w:pPr>
              <w:jc w:val="center"/>
              <w:rPr>
                <w:rFonts w:ascii="Times New Roman" w:hAnsi="Times New Roman" w:cs="Times New Roman"/>
                <w:b/>
              </w:rPr>
            </w:pPr>
          </w:p>
        </w:tc>
        <w:tc>
          <w:tcPr>
            <w:tcW w:w="1134" w:type="dxa"/>
            <w:tcBorders>
              <w:top w:val="single" w:sz="4" w:space="0" w:color="000000" w:themeColor="text1"/>
            </w:tcBorders>
          </w:tcPr>
          <w:p w:rsidR="007E3687" w:rsidRPr="009505C9" w:rsidRDefault="007E3687" w:rsidP="001F0263">
            <w:pPr>
              <w:jc w:val="center"/>
              <w:rPr>
                <w:rFonts w:ascii="Times New Roman" w:hAnsi="Times New Roman" w:cs="Times New Roman"/>
              </w:rPr>
            </w:pPr>
          </w:p>
        </w:tc>
        <w:tc>
          <w:tcPr>
            <w:tcW w:w="709" w:type="dxa"/>
            <w:tcBorders>
              <w:top w:val="single" w:sz="4" w:space="0" w:color="000000" w:themeColor="text1"/>
            </w:tcBorders>
          </w:tcPr>
          <w:p w:rsidR="007E3687" w:rsidRPr="009505C9" w:rsidRDefault="007E3687" w:rsidP="001F0263">
            <w:pPr>
              <w:pStyle w:val="ab"/>
              <w:rPr>
                <w:b/>
                <w:i/>
                <w:sz w:val="22"/>
                <w:szCs w:val="22"/>
              </w:rPr>
            </w:pPr>
          </w:p>
        </w:tc>
        <w:tc>
          <w:tcPr>
            <w:tcW w:w="6946" w:type="dxa"/>
            <w:vMerge w:val="restart"/>
            <w:tcBorders>
              <w:top w:val="single" w:sz="4" w:space="0" w:color="000000" w:themeColor="text1"/>
            </w:tcBorders>
          </w:tcPr>
          <w:p w:rsidR="007E3687" w:rsidRPr="0022775A" w:rsidRDefault="007E3687" w:rsidP="001F0263">
            <w:pPr>
              <w:pStyle w:val="ab"/>
              <w:rPr>
                <w:sz w:val="22"/>
                <w:szCs w:val="22"/>
              </w:rPr>
            </w:pPr>
            <w:r w:rsidRPr="0022775A">
              <w:rPr>
                <w:i/>
                <w:sz w:val="22"/>
                <w:szCs w:val="22"/>
                <w:u w:val="single"/>
              </w:rPr>
              <w:t>Обучающий компонент</w:t>
            </w:r>
            <w:r w:rsidRPr="0022775A">
              <w:rPr>
                <w:sz w:val="22"/>
                <w:szCs w:val="22"/>
              </w:rPr>
              <w:t xml:space="preserve"> Натюрморт как жанр изобразительного искусства. Конструктивное строение предметов. Передача объема средствами светотени. Элементы линейной перспективы.</w:t>
            </w:r>
          </w:p>
          <w:p w:rsidR="007E3687" w:rsidRPr="0022775A" w:rsidRDefault="007E3687" w:rsidP="001F0263">
            <w:pPr>
              <w:pStyle w:val="ab"/>
              <w:rPr>
                <w:sz w:val="22"/>
                <w:szCs w:val="22"/>
              </w:rPr>
            </w:pPr>
            <w:r w:rsidRPr="0022775A">
              <w:rPr>
                <w:i/>
                <w:sz w:val="22"/>
                <w:szCs w:val="22"/>
                <w:u w:val="single"/>
              </w:rPr>
              <w:lastRenderedPageBreak/>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Прививать любовь к изобразительному искусству.</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Рисование с натуры.</w:t>
            </w:r>
          </w:p>
          <w:p w:rsidR="007E3687" w:rsidRPr="0022775A" w:rsidRDefault="007E3687" w:rsidP="001F0263">
            <w:pPr>
              <w:shd w:val="clear" w:color="auto" w:fill="FFFFFF"/>
              <w:spacing w:line="307" w:lineRule="exact"/>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Белая бумага, карандаш, краски, репродукции</w:t>
            </w:r>
          </w:p>
        </w:tc>
        <w:tc>
          <w:tcPr>
            <w:tcW w:w="1134" w:type="dxa"/>
            <w:tcBorders>
              <w:top w:val="single" w:sz="4" w:space="0" w:color="000000" w:themeColor="text1"/>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top w:val="single" w:sz="4" w:space="0" w:color="000000" w:themeColor="text1"/>
            </w:tcBorders>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22775A">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22775A">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pStyle w:val="ab"/>
              <w:rPr>
                <w:b/>
                <w:i/>
                <w:sz w:val="22"/>
                <w:szCs w:val="22"/>
              </w:rPr>
            </w:pPr>
          </w:p>
        </w:tc>
        <w:tc>
          <w:tcPr>
            <w:tcW w:w="6946" w:type="dxa"/>
            <w:tcBorders>
              <w:top w:val="single" w:sz="4" w:space="0" w:color="auto"/>
            </w:tcBorders>
          </w:tcPr>
          <w:p w:rsidR="00CA768A" w:rsidRPr="0022775A" w:rsidRDefault="00CA768A" w:rsidP="001F0263">
            <w:pPr>
              <w:pStyle w:val="ab"/>
              <w:jc w:val="center"/>
              <w:rPr>
                <w:sz w:val="22"/>
                <w:szCs w:val="22"/>
              </w:rPr>
            </w:pPr>
            <w:r w:rsidRPr="0022775A">
              <w:rPr>
                <w:b/>
                <w:i/>
                <w:sz w:val="22"/>
                <w:szCs w:val="22"/>
              </w:rPr>
              <w:t>Раздел 9   Тематическое рисование (14 часов)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1F0263">
        <w:tc>
          <w:tcPr>
            <w:tcW w:w="1101" w:type="dxa"/>
            <w:gridSpan w:val="2"/>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169-170</w:t>
            </w:r>
          </w:p>
        </w:tc>
        <w:tc>
          <w:tcPr>
            <w:tcW w:w="699" w:type="dxa"/>
          </w:tcPr>
          <w:p w:rsidR="00CA768A" w:rsidRPr="009505C9" w:rsidRDefault="00CA768A" w:rsidP="001F0263">
            <w:pPr>
              <w:jc w:val="center"/>
              <w:rPr>
                <w:rFonts w:ascii="Times New Roman" w:hAnsi="Times New Roman" w:cs="Times New Roman"/>
                <w:b/>
              </w:rPr>
            </w:pPr>
          </w:p>
        </w:tc>
        <w:tc>
          <w:tcPr>
            <w:tcW w:w="860" w:type="dxa"/>
          </w:tcPr>
          <w:p w:rsidR="00CA768A" w:rsidRPr="009505C9" w:rsidRDefault="00CA768A" w:rsidP="001F0263">
            <w:pPr>
              <w:jc w:val="center"/>
              <w:rPr>
                <w:rFonts w:ascii="Times New Roman" w:hAnsi="Times New Roman" w:cs="Times New Roman"/>
                <w:b/>
              </w:rPr>
            </w:pPr>
          </w:p>
        </w:tc>
        <w:tc>
          <w:tcPr>
            <w:tcW w:w="992" w:type="dxa"/>
          </w:tcPr>
          <w:p w:rsidR="00CA768A" w:rsidRPr="009505C9" w:rsidRDefault="00CA768A" w:rsidP="001F0263">
            <w:pPr>
              <w:jc w:val="center"/>
              <w:rPr>
                <w:rFonts w:ascii="Times New Roman" w:hAnsi="Times New Roman" w:cs="Times New Roman"/>
                <w:b/>
              </w:rPr>
            </w:pPr>
          </w:p>
        </w:tc>
        <w:tc>
          <w:tcPr>
            <w:tcW w:w="1134" w:type="dxa"/>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Pr>
          <w:p w:rsidR="00CA768A" w:rsidRPr="009505C9" w:rsidRDefault="00CA768A" w:rsidP="001F0263">
            <w:pPr>
              <w:shd w:val="clear" w:color="auto" w:fill="FFFFFF"/>
              <w:spacing w:line="307" w:lineRule="exact"/>
              <w:rPr>
                <w:b/>
                <w:i/>
              </w:rPr>
            </w:pPr>
            <w:r w:rsidRPr="009505C9">
              <w:rPr>
                <w:b/>
                <w:i/>
              </w:rPr>
              <w:t>2</w:t>
            </w:r>
          </w:p>
        </w:tc>
        <w:tc>
          <w:tcPr>
            <w:tcW w:w="6946" w:type="dxa"/>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9.1  Красота народного костюма. (2 часа)</w:t>
            </w:r>
          </w:p>
        </w:tc>
        <w:tc>
          <w:tcPr>
            <w:tcW w:w="1134" w:type="dxa"/>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7E3687" w:rsidRPr="009505C9" w:rsidRDefault="007E3687" w:rsidP="001F0263">
            <w:pPr>
              <w:pStyle w:val="ab"/>
              <w:rPr>
                <w:b/>
                <w:i/>
                <w:sz w:val="22"/>
                <w:szCs w:val="22"/>
                <w:u w:val="single"/>
              </w:rPr>
            </w:pPr>
          </w:p>
        </w:tc>
        <w:tc>
          <w:tcPr>
            <w:tcW w:w="6946" w:type="dxa"/>
            <w:vMerge w:val="restart"/>
          </w:tcPr>
          <w:p w:rsidR="007E3687" w:rsidRPr="0022775A" w:rsidRDefault="007E3687" w:rsidP="001F0263">
            <w:pPr>
              <w:pStyle w:val="ab"/>
              <w:rPr>
                <w:i/>
                <w:sz w:val="22"/>
                <w:szCs w:val="22"/>
                <w:u w:val="single"/>
              </w:rPr>
            </w:pPr>
            <w:r w:rsidRPr="0022775A">
              <w:rPr>
                <w:i/>
                <w:sz w:val="22"/>
                <w:szCs w:val="22"/>
                <w:u w:val="single"/>
              </w:rPr>
              <w:t>Обучающий компонент</w:t>
            </w:r>
          </w:p>
          <w:p w:rsidR="007E3687" w:rsidRPr="0022775A" w:rsidRDefault="007E3687" w:rsidP="001F0263">
            <w:pPr>
              <w:pStyle w:val="ab"/>
              <w:rPr>
                <w:sz w:val="22"/>
                <w:szCs w:val="22"/>
              </w:rPr>
            </w:pPr>
            <w:r w:rsidRPr="0022775A">
              <w:rPr>
                <w:sz w:val="22"/>
                <w:szCs w:val="22"/>
              </w:rPr>
              <w:t>Красота традиционной народной одежды Национальный костюм как символ народа, страны. Украшения в народном костюме.  Виды орнамента. Использование орнамента для украшения народной одежды..</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Развитие эстетического восприятия  мира, художественного вкуса.</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Выполнение  эскиза русского национального (народного)  костюма</w:t>
            </w:r>
          </w:p>
          <w:p w:rsidR="007E3687" w:rsidRPr="0022775A" w:rsidRDefault="007E3687"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 ножницы, цветная бумага, клей ПВА</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171-172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9.2 Составление мозаичного панно «Спящая красавица»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7E3687" w:rsidRPr="009505C9" w:rsidRDefault="007E3687" w:rsidP="001F0263">
            <w:pPr>
              <w:pStyle w:val="ab"/>
              <w:rPr>
                <w:b/>
                <w:i/>
                <w:sz w:val="22"/>
                <w:szCs w:val="22"/>
              </w:rPr>
            </w:pPr>
          </w:p>
        </w:tc>
        <w:tc>
          <w:tcPr>
            <w:tcW w:w="6946" w:type="dxa"/>
            <w:vMerge w:val="restart"/>
          </w:tcPr>
          <w:p w:rsidR="007E3687" w:rsidRPr="0022775A" w:rsidRDefault="007E3687" w:rsidP="001F0263">
            <w:pPr>
              <w:pStyle w:val="ab"/>
              <w:rPr>
                <w:sz w:val="22"/>
                <w:szCs w:val="22"/>
              </w:rPr>
            </w:pPr>
            <w:r w:rsidRPr="0022775A">
              <w:rPr>
                <w:i/>
                <w:sz w:val="22"/>
                <w:szCs w:val="22"/>
                <w:u w:val="single"/>
              </w:rPr>
              <w:t>Обучающий компонент</w:t>
            </w:r>
            <w:r w:rsidRPr="0022775A">
              <w:rPr>
                <w:sz w:val="22"/>
                <w:szCs w:val="22"/>
              </w:rPr>
              <w:t xml:space="preserve">  Обучение умению простейшими средствами  передавать основные события сказки. Работа над выразительными средствами в рисунке. Передача настроения в творческой работе с помощью  цвета, композиции, объёма.</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Развитие  творческой фантазии детей, наблюдательности и внимания, логического мышления. Воспитание любви и интереса к сказочным персонажам.</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Передача настроения в творческой работе с помощью  цвета, композиции, объёма.</w:t>
            </w:r>
          </w:p>
          <w:p w:rsidR="007E3687" w:rsidRPr="0022775A" w:rsidRDefault="007E3687" w:rsidP="001F0263">
            <w:pPr>
              <w:shd w:val="clear" w:color="auto" w:fill="FFFFFF"/>
              <w:spacing w:line="307" w:lineRule="exact"/>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 xml:space="preserve">Краски, гуашь, крупная и тонкая кисти, белая бумага, яичная </w:t>
            </w:r>
            <w:proofErr w:type="spellStart"/>
            <w:r w:rsidRPr="0022775A">
              <w:rPr>
                <w:rFonts w:ascii="Times New Roman" w:hAnsi="Times New Roman" w:cs="Times New Roman"/>
              </w:rPr>
              <w:t>шкарлупа</w:t>
            </w:r>
            <w:proofErr w:type="spellEnd"/>
            <w:r w:rsidRPr="0022775A">
              <w:rPr>
                <w:rFonts w:ascii="Times New Roman" w:hAnsi="Times New Roman" w:cs="Times New Roman"/>
              </w:rPr>
              <w:t>, клей ПВА</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173-174</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9.3  Рисование на тему «Закат солнца»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7E3687">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175-176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Рисование на тему «Закат солнца.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val="restart"/>
          </w:tcPr>
          <w:p w:rsidR="007E3687" w:rsidRPr="0022775A" w:rsidRDefault="007E3687" w:rsidP="001F0263">
            <w:pPr>
              <w:pStyle w:val="ab"/>
              <w:rPr>
                <w:sz w:val="22"/>
                <w:szCs w:val="22"/>
              </w:rPr>
            </w:pPr>
            <w:r w:rsidRPr="0022775A">
              <w:rPr>
                <w:i/>
                <w:sz w:val="22"/>
                <w:szCs w:val="22"/>
                <w:u w:val="single"/>
              </w:rPr>
              <w:t>Обучающий компонент</w:t>
            </w:r>
            <w:r w:rsidRPr="0022775A">
              <w:rPr>
                <w:sz w:val="22"/>
                <w:szCs w:val="22"/>
              </w:rPr>
              <w:t xml:space="preserve"> Элементарные основы живописи. Основы </w:t>
            </w:r>
            <w:r w:rsidRPr="0022775A">
              <w:rPr>
                <w:sz w:val="22"/>
                <w:szCs w:val="22"/>
              </w:rPr>
              <w:lastRenderedPageBreak/>
              <w:t>воздушной перспективы.  Совершенствование навыков рисования в цвете.</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Развитие эстетического восприятия  мира, художественного вкуса.</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Рисование на основе наблюдений или по представлению.</w:t>
            </w:r>
          </w:p>
          <w:p w:rsidR="007E3687" w:rsidRPr="0022775A" w:rsidRDefault="007E3687" w:rsidP="001F0263">
            <w:pPr>
              <w:shd w:val="clear" w:color="auto" w:fill="FFFFFF"/>
              <w:spacing w:line="307" w:lineRule="exact"/>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177-178</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9.4  Рисование на тему «Пейзаж с радугой» (4 часа)</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179-180</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Рисование на тему «Пейзаж с радугой</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промежуточ</w:t>
            </w:r>
            <w:proofErr w:type="spellEnd"/>
          </w:p>
        </w:tc>
      </w:tr>
      <w:tr w:rsidR="007E3687" w:rsidRPr="009505C9" w:rsidTr="007E3687">
        <w:tc>
          <w:tcPr>
            <w:tcW w:w="1101" w:type="dxa"/>
            <w:gridSpan w:val="2"/>
            <w:tcBorders>
              <w:top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top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top w:val="single" w:sz="4" w:space="0" w:color="auto"/>
            </w:tcBorders>
          </w:tcPr>
          <w:p w:rsidR="007E3687" w:rsidRPr="009505C9" w:rsidRDefault="007E3687" w:rsidP="001F0263">
            <w:pPr>
              <w:pStyle w:val="ab"/>
              <w:rPr>
                <w:b/>
                <w:i/>
                <w:sz w:val="22"/>
                <w:szCs w:val="22"/>
              </w:rPr>
            </w:pPr>
          </w:p>
        </w:tc>
        <w:tc>
          <w:tcPr>
            <w:tcW w:w="6946" w:type="dxa"/>
            <w:vMerge w:val="restart"/>
            <w:tcBorders>
              <w:top w:val="single" w:sz="4" w:space="0" w:color="auto"/>
            </w:tcBorders>
          </w:tcPr>
          <w:p w:rsidR="007E3687" w:rsidRPr="0022775A" w:rsidRDefault="007E3687" w:rsidP="001F0263">
            <w:pPr>
              <w:pStyle w:val="ab"/>
              <w:rPr>
                <w:sz w:val="22"/>
                <w:szCs w:val="22"/>
              </w:rPr>
            </w:pPr>
            <w:r w:rsidRPr="0022775A">
              <w:rPr>
                <w:sz w:val="22"/>
                <w:szCs w:val="22"/>
              </w:rPr>
              <w:t>Особенности художественного творчества: художник и зритель. Освоение основ рисунка, декоративно-прикладного искусства.</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 xml:space="preserve">. </w:t>
            </w:r>
            <w:r w:rsidRPr="0022775A">
              <w:rPr>
                <w:sz w:val="22"/>
                <w:szCs w:val="22"/>
              </w:rPr>
              <w:t>Развитие эстетического восприятия  мира, художественного вкуса.</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Практическая часть.</w:t>
            </w:r>
            <w:r w:rsidRPr="0022775A">
              <w:rPr>
                <w:rFonts w:ascii="Times New Roman" w:hAnsi="Times New Roman" w:cs="Times New Roman"/>
              </w:rPr>
              <w:t xml:space="preserve"> Рисование на основе наблюдений или по </w:t>
            </w:r>
            <w:proofErr w:type="spellStart"/>
            <w:r w:rsidRPr="0022775A">
              <w:rPr>
                <w:rFonts w:ascii="Times New Roman" w:hAnsi="Times New Roman" w:cs="Times New Roman"/>
              </w:rPr>
              <w:t>представлени</w:t>
            </w:r>
            <w:proofErr w:type="spellEnd"/>
          </w:p>
          <w:p w:rsidR="007E3687" w:rsidRPr="0022775A" w:rsidRDefault="007E3687" w:rsidP="001F0263">
            <w:pPr>
              <w:shd w:val="clear" w:color="auto" w:fill="FFFFFF"/>
              <w:spacing w:line="307" w:lineRule="exact"/>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Borders>
              <w:top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181-182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9.5  «В сказочном подводном царстве»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7E3687" w:rsidRPr="009505C9" w:rsidRDefault="007E3687" w:rsidP="001F0263">
            <w:pPr>
              <w:pStyle w:val="ab"/>
              <w:rPr>
                <w:b/>
                <w:i/>
                <w:sz w:val="22"/>
                <w:szCs w:val="22"/>
                <w:u w:val="single"/>
              </w:rPr>
            </w:pPr>
          </w:p>
        </w:tc>
        <w:tc>
          <w:tcPr>
            <w:tcW w:w="6946" w:type="dxa"/>
            <w:vMerge w:val="restart"/>
          </w:tcPr>
          <w:p w:rsidR="007E3687" w:rsidRPr="0022775A" w:rsidRDefault="007E3687" w:rsidP="001F0263">
            <w:pPr>
              <w:pStyle w:val="ab"/>
              <w:rPr>
                <w:i/>
                <w:sz w:val="22"/>
                <w:szCs w:val="22"/>
                <w:u w:val="single"/>
              </w:rPr>
            </w:pPr>
            <w:r w:rsidRPr="0022775A">
              <w:rPr>
                <w:i/>
                <w:sz w:val="22"/>
                <w:szCs w:val="22"/>
                <w:u w:val="single"/>
              </w:rPr>
              <w:t>Обучающий компонент</w:t>
            </w:r>
          </w:p>
          <w:p w:rsidR="007E3687" w:rsidRPr="0022775A" w:rsidRDefault="007E3687" w:rsidP="001F0263">
            <w:pPr>
              <w:pStyle w:val="ab"/>
              <w:rPr>
                <w:sz w:val="22"/>
                <w:szCs w:val="22"/>
              </w:rPr>
            </w:pPr>
            <w:r w:rsidRPr="0022775A">
              <w:rPr>
                <w:sz w:val="22"/>
                <w:szCs w:val="22"/>
              </w:rPr>
              <w:t>Обучение умению простейшими средствами  передавать основные события сказки. Работа над выразительными средствами в рисунке. Передача настроения в творческой работе с помощью  цвета, композиции, объёма.</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Развитие  творческой фантазии детей, наблюдательности и внимания, логического мышления. Воспитание любви и интереса к сказочным персонажам, к сказочному подводному миру.</w:t>
            </w:r>
          </w:p>
          <w:p w:rsidR="007E3687" w:rsidRPr="0022775A" w:rsidRDefault="007E3687" w:rsidP="001F0263">
            <w:pPr>
              <w:pStyle w:val="ab"/>
              <w:rPr>
                <w:sz w:val="22"/>
                <w:szCs w:val="22"/>
              </w:rPr>
            </w:pPr>
            <w:r w:rsidRPr="0022775A">
              <w:rPr>
                <w:sz w:val="22"/>
                <w:szCs w:val="22"/>
              </w:rPr>
              <w:t>Передача настроения в творческой работе с помощью  цвета, композиции, объёма.</w:t>
            </w:r>
          </w:p>
          <w:p w:rsidR="007E3687" w:rsidRPr="0022775A" w:rsidRDefault="007E3687"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rPr>
          <w:trHeight w:val="592"/>
        </w:trPr>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pStyle w:val="ab"/>
              <w:rPr>
                <w:b/>
                <w:i/>
                <w:sz w:val="22"/>
                <w:szCs w:val="22"/>
              </w:rPr>
            </w:pPr>
          </w:p>
        </w:tc>
        <w:tc>
          <w:tcPr>
            <w:tcW w:w="6946" w:type="dxa"/>
            <w:tcBorders>
              <w:top w:val="single" w:sz="4" w:space="0" w:color="auto"/>
            </w:tcBorders>
          </w:tcPr>
          <w:p w:rsidR="00CA768A" w:rsidRPr="0022775A" w:rsidRDefault="00CA768A" w:rsidP="001F0263">
            <w:pPr>
              <w:pStyle w:val="ab"/>
              <w:jc w:val="center"/>
              <w:rPr>
                <w:sz w:val="22"/>
                <w:szCs w:val="22"/>
              </w:rPr>
            </w:pPr>
            <w:r w:rsidRPr="0022775A">
              <w:rPr>
                <w:b/>
                <w:i/>
                <w:sz w:val="22"/>
                <w:szCs w:val="22"/>
              </w:rPr>
              <w:t>Раздел 10   Оформительские, творческие и выставочные работы. (10 часов)</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p>
        </w:tc>
        <w:tc>
          <w:tcPr>
            <w:tcW w:w="1667" w:type="dxa"/>
            <w:tcBorders>
              <w:top w:val="single" w:sz="4" w:space="0" w:color="auto"/>
            </w:tcBorders>
          </w:tcPr>
          <w:p w:rsidR="00CA768A" w:rsidRPr="009505C9" w:rsidRDefault="00CA768A" w:rsidP="001F0263">
            <w:pPr>
              <w:rPr>
                <w:rFonts w:ascii="Times New Roman" w:hAnsi="Times New Roman" w:cs="Times New Roman"/>
              </w:rPr>
            </w:pPr>
          </w:p>
        </w:tc>
      </w:tr>
      <w:tr w:rsidR="00CA768A" w:rsidRPr="009505C9" w:rsidTr="007E3687">
        <w:tc>
          <w:tcPr>
            <w:tcW w:w="1101" w:type="dxa"/>
            <w:gridSpan w:val="2"/>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183-184</w:t>
            </w:r>
          </w:p>
        </w:tc>
        <w:tc>
          <w:tcPr>
            <w:tcW w:w="699"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bottom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bottom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10.1  Мы – юные дизайнеры. (4 часа)</w:t>
            </w:r>
          </w:p>
        </w:tc>
        <w:tc>
          <w:tcPr>
            <w:tcW w:w="1134" w:type="dxa"/>
            <w:tcBorders>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bottom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CA768A" w:rsidRPr="009505C9" w:rsidTr="007E3687">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185-186</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CA768A" w:rsidRPr="009505C9" w:rsidRDefault="00CA768A" w:rsidP="001F0263">
            <w:pPr>
              <w:pStyle w:val="ab"/>
              <w:rPr>
                <w:b/>
                <w:i/>
                <w:sz w:val="22"/>
                <w:szCs w:val="22"/>
                <w:u w:val="single"/>
              </w:rPr>
            </w:pPr>
            <w:r w:rsidRPr="009505C9">
              <w:rPr>
                <w:b/>
                <w:i/>
                <w:sz w:val="22"/>
                <w:szCs w:val="22"/>
                <w:u w:val="single"/>
              </w:rPr>
              <w:t>2</w:t>
            </w:r>
          </w:p>
        </w:tc>
        <w:tc>
          <w:tcPr>
            <w:tcW w:w="6946" w:type="dxa"/>
            <w:tcBorders>
              <w:top w:val="single" w:sz="4" w:space="0" w:color="auto"/>
            </w:tcBorders>
          </w:tcPr>
          <w:p w:rsidR="00CA768A" w:rsidRPr="0022775A" w:rsidRDefault="00CA768A" w:rsidP="001F0263">
            <w:pPr>
              <w:pStyle w:val="ab"/>
              <w:rPr>
                <w:i/>
                <w:sz w:val="22"/>
                <w:szCs w:val="22"/>
                <w:u w:val="single"/>
              </w:rPr>
            </w:pPr>
            <w:r w:rsidRPr="0022775A">
              <w:rPr>
                <w:b/>
                <w:i/>
                <w:sz w:val="22"/>
                <w:szCs w:val="22"/>
              </w:rPr>
              <w:t>Мы – юные дизайнеры.</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val="restart"/>
          </w:tcPr>
          <w:p w:rsidR="007E3687" w:rsidRPr="0022775A" w:rsidRDefault="007E3687" w:rsidP="001F0263">
            <w:pPr>
              <w:pStyle w:val="ab"/>
              <w:rPr>
                <w:sz w:val="22"/>
                <w:szCs w:val="22"/>
              </w:rPr>
            </w:pPr>
            <w:r w:rsidRPr="0022775A">
              <w:rPr>
                <w:i/>
                <w:sz w:val="22"/>
                <w:szCs w:val="22"/>
                <w:u w:val="single"/>
              </w:rPr>
              <w:t>Обучающий компонент</w:t>
            </w:r>
            <w:r w:rsidRPr="0022775A">
              <w:rPr>
                <w:sz w:val="22"/>
                <w:szCs w:val="22"/>
              </w:rPr>
              <w:t xml:space="preserve"> Дизайн как область искусства предметного мира. Критерии, ценности дизайнерских разработок.</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Развитие  творческой фантазии детей, наблюдательности и внимания, логического мышления. Воспитание любви и интереса к сказочным персонажам, к сказочному  миру.</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Дизайнерское оформление работ.</w:t>
            </w:r>
          </w:p>
          <w:p w:rsidR="007E3687" w:rsidRPr="0022775A" w:rsidRDefault="007E3687" w:rsidP="001F0263">
            <w:pPr>
              <w:shd w:val="clear" w:color="auto" w:fill="FFFFFF"/>
              <w:spacing w:line="307" w:lineRule="exact"/>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rPr>
          <w:trHeight w:val="608"/>
        </w:trPr>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187-188</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Тема  10.2  Искусство оформление книги.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итоговый</w:t>
            </w: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r w:rsidRPr="009505C9">
              <w:rPr>
                <w:rFonts w:ascii="Times New Roman" w:hAnsi="Times New Roman" w:cs="Times New Roman"/>
              </w:rPr>
              <w:t>Урок-игра</w:t>
            </w:r>
          </w:p>
        </w:tc>
        <w:tc>
          <w:tcPr>
            <w:tcW w:w="709" w:type="dxa"/>
          </w:tcPr>
          <w:p w:rsidR="007E3687" w:rsidRPr="009505C9" w:rsidRDefault="007E3687" w:rsidP="001F0263">
            <w:pPr>
              <w:pStyle w:val="ab"/>
              <w:rPr>
                <w:b/>
                <w:i/>
                <w:sz w:val="22"/>
                <w:szCs w:val="22"/>
                <w:u w:val="single"/>
              </w:rPr>
            </w:pPr>
          </w:p>
        </w:tc>
        <w:tc>
          <w:tcPr>
            <w:tcW w:w="6946" w:type="dxa"/>
            <w:vMerge w:val="restart"/>
          </w:tcPr>
          <w:p w:rsidR="007E3687" w:rsidRPr="0022775A" w:rsidRDefault="007E3687" w:rsidP="001F0263">
            <w:pPr>
              <w:pStyle w:val="ab"/>
              <w:rPr>
                <w:i/>
                <w:sz w:val="22"/>
                <w:szCs w:val="22"/>
                <w:u w:val="single"/>
              </w:rPr>
            </w:pPr>
            <w:r w:rsidRPr="0022775A">
              <w:rPr>
                <w:i/>
                <w:sz w:val="22"/>
                <w:szCs w:val="22"/>
                <w:u w:val="single"/>
              </w:rPr>
              <w:t>Обучающий компонент</w:t>
            </w:r>
          </w:p>
          <w:p w:rsidR="007E3687" w:rsidRPr="0022775A" w:rsidRDefault="007E3687" w:rsidP="001F0263">
            <w:pPr>
              <w:pStyle w:val="ab"/>
              <w:rPr>
                <w:sz w:val="22"/>
                <w:szCs w:val="22"/>
              </w:rPr>
            </w:pPr>
            <w:r w:rsidRPr="0022775A">
              <w:rPr>
                <w:sz w:val="22"/>
                <w:szCs w:val="22"/>
              </w:rPr>
              <w:t>Книга как форма полиграфической продукции. Элементы оформления книги Стилевое единство изображения и текста. Художники - иллюстраторы.</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Развитие  творческой фантазии детей, наблюдательности и внимания, логического мышления. Воспитание любви и интереса к сказочным персонажам, к сказочному  миру.</w:t>
            </w:r>
          </w:p>
          <w:p w:rsidR="007E3687" w:rsidRPr="0022775A" w:rsidRDefault="007E3687" w:rsidP="001F0263">
            <w:pPr>
              <w:pStyle w:val="ab"/>
              <w:rPr>
                <w:i/>
                <w:sz w:val="22"/>
                <w:szCs w:val="22"/>
                <w:u w:val="single"/>
              </w:rPr>
            </w:pPr>
            <w:r w:rsidRPr="0022775A">
              <w:rPr>
                <w:sz w:val="22"/>
                <w:szCs w:val="22"/>
              </w:rPr>
              <w:t>Ответы на вопросы. Контроль выполнения практической работы.  Игра. Сообщение «История книги». Обложка книги.</w:t>
            </w:r>
          </w:p>
          <w:p w:rsidR="007E3687" w:rsidRPr="0022775A" w:rsidRDefault="007E3687"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189-190</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беседа</w:t>
            </w: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10.3  Знакомство с различными гарнитурами шрифтов. </w:t>
            </w:r>
          </w:p>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Pr>
          <w:p w:rsidR="007E3687" w:rsidRPr="009505C9" w:rsidRDefault="007E3687" w:rsidP="001F0263">
            <w:pPr>
              <w:pStyle w:val="ab"/>
              <w:rPr>
                <w:b/>
                <w:i/>
                <w:sz w:val="22"/>
                <w:szCs w:val="22"/>
                <w:u w:val="single"/>
              </w:rPr>
            </w:pPr>
          </w:p>
        </w:tc>
        <w:tc>
          <w:tcPr>
            <w:tcW w:w="6946" w:type="dxa"/>
            <w:vMerge w:val="restart"/>
          </w:tcPr>
          <w:p w:rsidR="007E3687" w:rsidRPr="0022775A" w:rsidRDefault="007E3687" w:rsidP="001F0263">
            <w:pPr>
              <w:pStyle w:val="ab"/>
              <w:rPr>
                <w:i/>
                <w:sz w:val="22"/>
                <w:szCs w:val="22"/>
                <w:u w:val="single"/>
              </w:rPr>
            </w:pPr>
            <w:r w:rsidRPr="0022775A">
              <w:rPr>
                <w:i/>
                <w:sz w:val="22"/>
                <w:szCs w:val="22"/>
                <w:u w:val="single"/>
              </w:rPr>
              <w:t>Обучающий компонент</w:t>
            </w:r>
          </w:p>
          <w:p w:rsidR="007E3687" w:rsidRPr="0022775A" w:rsidRDefault="007E3687" w:rsidP="001F0263">
            <w:pPr>
              <w:pStyle w:val="ab"/>
              <w:rPr>
                <w:sz w:val="22"/>
                <w:szCs w:val="22"/>
              </w:rPr>
            </w:pPr>
            <w:r w:rsidRPr="0022775A">
              <w:rPr>
                <w:sz w:val="22"/>
                <w:szCs w:val="22"/>
              </w:rPr>
              <w:t>Виды письма. Классификация шрифтов. Применение шрифтов. История русского шрифта.</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sz w:val="22"/>
                <w:szCs w:val="22"/>
              </w:rPr>
            </w:pPr>
            <w:r w:rsidRPr="0022775A">
              <w:rPr>
                <w:sz w:val="22"/>
                <w:szCs w:val="22"/>
              </w:rPr>
              <w:t>Развитие  творческой фантазии детей, наблюдательности и внимания, логического мышления. Воспитание любви и интереса к письменности.</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Дизайнерское оформление работ</w:t>
            </w:r>
          </w:p>
          <w:p w:rsidR="007E3687" w:rsidRPr="0022775A" w:rsidRDefault="007E3687"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rPr>
          <w:trHeight w:val="593"/>
        </w:trPr>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191-192</w:t>
            </w:r>
          </w:p>
        </w:tc>
        <w:tc>
          <w:tcPr>
            <w:tcW w:w="699"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tcBorders>
          </w:tcPr>
          <w:p w:rsidR="00CA768A" w:rsidRPr="009505C9" w:rsidRDefault="00CA768A" w:rsidP="001F0263">
            <w:pPr>
              <w:jc w:val="center"/>
              <w:rPr>
                <w:rFonts w:ascii="Times New Roman" w:hAnsi="Times New Roman" w:cs="Times New Roman"/>
              </w:rPr>
            </w:pPr>
          </w:p>
        </w:tc>
        <w:tc>
          <w:tcPr>
            <w:tcW w:w="709" w:type="dxa"/>
            <w:tcBorders>
              <w:top w:val="single" w:sz="4" w:space="0" w:color="auto"/>
            </w:tcBorders>
          </w:tcPr>
          <w:p w:rsidR="00CA768A" w:rsidRPr="009505C9" w:rsidRDefault="00CA768A" w:rsidP="001F0263">
            <w:pPr>
              <w:shd w:val="clear" w:color="auto" w:fill="FFFFFF"/>
              <w:spacing w:line="307" w:lineRule="exact"/>
              <w:rPr>
                <w:b/>
                <w:i/>
              </w:rPr>
            </w:pPr>
            <w:r w:rsidRPr="009505C9">
              <w:rPr>
                <w:b/>
                <w:i/>
              </w:rPr>
              <w:t>2</w:t>
            </w:r>
          </w:p>
        </w:tc>
        <w:tc>
          <w:tcPr>
            <w:tcW w:w="6946" w:type="dxa"/>
            <w:tcBorders>
              <w:top w:val="single" w:sz="4" w:space="0" w:color="auto"/>
            </w:tcBorders>
          </w:tcPr>
          <w:p w:rsidR="00CA768A" w:rsidRPr="0022775A" w:rsidRDefault="00CA768A" w:rsidP="001F0263">
            <w:pPr>
              <w:shd w:val="clear" w:color="auto" w:fill="FFFFFF"/>
              <w:spacing w:line="307" w:lineRule="exact"/>
              <w:rPr>
                <w:rFonts w:ascii="Times New Roman" w:hAnsi="Times New Roman" w:cs="Times New Roman"/>
                <w:b/>
                <w:i/>
              </w:rPr>
            </w:pPr>
            <w:r w:rsidRPr="0022775A">
              <w:rPr>
                <w:rFonts w:ascii="Times New Roman" w:hAnsi="Times New Roman" w:cs="Times New Roman"/>
                <w:b/>
                <w:i/>
              </w:rPr>
              <w:t xml:space="preserve">Тема  10.4  Итоговое занятие. </w:t>
            </w:r>
            <w:r w:rsidRPr="0022775A">
              <w:rPr>
                <w:rFonts w:ascii="Times New Roman" w:hAnsi="Times New Roman" w:cs="Times New Roman"/>
              </w:rPr>
              <w:t>Дизайнерское оформление работ.</w:t>
            </w:r>
            <w:r w:rsidRPr="0022775A">
              <w:rPr>
                <w:rFonts w:ascii="Times New Roman" w:hAnsi="Times New Roman" w:cs="Times New Roman"/>
                <w:b/>
                <w:i/>
              </w:rPr>
              <w:t xml:space="preserve"> (2 часа)</w:t>
            </w:r>
          </w:p>
        </w:tc>
        <w:tc>
          <w:tcPr>
            <w:tcW w:w="1134" w:type="dxa"/>
            <w:tcBorders>
              <w:top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CA768A" w:rsidRPr="009505C9" w:rsidRDefault="00CA768A" w:rsidP="001F0263">
            <w:pPr>
              <w:rPr>
                <w:rFonts w:ascii="Times New Roman" w:hAnsi="Times New Roman" w:cs="Times New Roman"/>
              </w:rPr>
            </w:pPr>
            <w:proofErr w:type="spellStart"/>
            <w:r w:rsidRPr="009505C9">
              <w:rPr>
                <w:rFonts w:ascii="Times New Roman" w:hAnsi="Times New Roman" w:cs="Times New Roman"/>
              </w:rPr>
              <w:t>предворит</w:t>
            </w:r>
            <w:proofErr w:type="spellEnd"/>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val="restart"/>
          </w:tcPr>
          <w:p w:rsidR="007E3687" w:rsidRPr="0022775A" w:rsidRDefault="007E3687" w:rsidP="001F0263">
            <w:pPr>
              <w:pStyle w:val="ab"/>
              <w:rPr>
                <w:i/>
                <w:sz w:val="22"/>
                <w:szCs w:val="22"/>
                <w:u w:val="single"/>
              </w:rPr>
            </w:pPr>
            <w:r w:rsidRPr="0022775A">
              <w:rPr>
                <w:i/>
                <w:sz w:val="22"/>
                <w:szCs w:val="22"/>
                <w:u w:val="single"/>
              </w:rPr>
              <w:t>Обучающий компонент</w:t>
            </w:r>
            <w:r w:rsidRPr="0022775A">
              <w:rPr>
                <w:sz w:val="22"/>
                <w:szCs w:val="22"/>
              </w:rPr>
              <w:t xml:space="preserve"> Обобщение изученного.</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r w:rsidRPr="0022775A">
              <w:rPr>
                <w:sz w:val="22"/>
                <w:szCs w:val="22"/>
              </w:rPr>
              <w:t xml:space="preserve"> Воспитание любви к изобразительному искусству.</w:t>
            </w:r>
          </w:p>
          <w:p w:rsidR="007E3687" w:rsidRPr="0022775A" w:rsidRDefault="007E3687" w:rsidP="001F0263">
            <w:pPr>
              <w:shd w:val="clear" w:color="auto" w:fill="FFFFFF"/>
              <w:spacing w:line="307" w:lineRule="exact"/>
              <w:rPr>
                <w:rFonts w:ascii="Times New Roman" w:hAnsi="Times New Roman" w:cs="Times New Roman"/>
                <w:i/>
                <w:u w:val="single"/>
              </w:rPr>
            </w:pPr>
            <w:r w:rsidRPr="0022775A">
              <w:rPr>
                <w:rFonts w:ascii="Times New Roman" w:hAnsi="Times New Roman" w:cs="Times New Roman"/>
                <w:i/>
                <w:u w:val="single"/>
              </w:rPr>
              <w:t xml:space="preserve">Практическая часть. </w:t>
            </w:r>
            <w:r w:rsidRPr="0022775A">
              <w:rPr>
                <w:rFonts w:ascii="Times New Roman" w:hAnsi="Times New Roman" w:cs="Times New Roman"/>
              </w:rPr>
              <w:t>Дизайнерское оформление работ.</w:t>
            </w:r>
          </w:p>
          <w:p w:rsidR="007E3687" w:rsidRPr="0022775A" w:rsidRDefault="007E3687" w:rsidP="001F0263">
            <w:pPr>
              <w:shd w:val="clear" w:color="auto" w:fill="FFFFFF"/>
              <w:spacing w:line="307" w:lineRule="exact"/>
              <w:rPr>
                <w:i/>
                <w:u w:val="single"/>
              </w:rPr>
            </w:pPr>
            <w:proofErr w:type="spellStart"/>
            <w:r w:rsidRPr="0022775A">
              <w:rPr>
                <w:rFonts w:ascii="Times New Roman" w:hAnsi="Times New Roman" w:cs="Times New Roman"/>
                <w:i/>
                <w:spacing w:val="55"/>
                <w:u w:val="single"/>
              </w:rPr>
              <w:t>Методическое</w:t>
            </w:r>
            <w:r w:rsidRPr="0022775A">
              <w:rPr>
                <w:rFonts w:ascii="Times New Roman" w:hAnsi="Times New Roman" w:cs="Times New Roman"/>
                <w:i/>
                <w:spacing w:val="43"/>
                <w:u w:val="single"/>
              </w:rPr>
              <w:t>обеспечение</w:t>
            </w:r>
            <w:proofErr w:type="spellEnd"/>
            <w:r w:rsidRPr="0022775A">
              <w:rPr>
                <w:rFonts w:ascii="Times New Roman" w:hAnsi="Times New Roman" w:cs="Times New Roman"/>
                <w:spacing w:val="43"/>
                <w:u w:val="single"/>
              </w:rPr>
              <w:t xml:space="preserve">. </w:t>
            </w:r>
            <w:r w:rsidRPr="0022775A">
              <w:rPr>
                <w:rFonts w:ascii="Times New Roman" w:hAnsi="Times New Roman" w:cs="Times New Roman"/>
              </w:rPr>
              <w:t>Краски, гуашь, крупная и тонкая кисти, белая бумага.</w:t>
            </w: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pStyle w:val="ab"/>
              <w:rPr>
                <w:b/>
                <w:i/>
                <w:sz w:val="22"/>
                <w:szCs w:val="22"/>
                <w:u w:val="single"/>
              </w:rPr>
            </w:pPr>
          </w:p>
        </w:tc>
        <w:tc>
          <w:tcPr>
            <w:tcW w:w="6946" w:type="dxa"/>
            <w:vMerge/>
          </w:tcPr>
          <w:p w:rsidR="007E3687" w:rsidRPr="0022775A" w:rsidRDefault="007E3687" w:rsidP="001F0263">
            <w:pPr>
              <w:shd w:val="clear" w:color="auto" w:fill="FFFFFF"/>
              <w:spacing w:line="307" w:lineRule="exact"/>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1F0263">
        <w:tc>
          <w:tcPr>
            <w:tcW w:w="1101" w:type="dxa"/>
            <w:gridSpan w:val="2"/>
          </w:tcPr>
          <w:p w:rsidR="007E3687" w:rsidRPr="009505C9" w:rsidRDefault="007E3687" w:rsidP="001F0263">
            <w:pPr>
              <w:jc w:val="center"/>
              <w:rPr>
                <w:rFonts w:ascii="Times New Roman" w:hAnsi="Times New Roman" w:cs="Times New Roman"/>
              </w:rPr>
            </w:pPr>
          </w:p>
        </w:tc>
        <w:tc>
          <w:tcPr>
            <w:tcW w:w="699" w:type="dxa"/>
          </w:tcPr>
          <w:p w:rsidR="007E3687" w:rsidRPr="009505C9" w:rsidRDefault="007E3687" w:rsidP="001F0263">
            <w:pPr>
              <w:jc w:val="center"/>
              <w:rPr>
                <w:rFonts w:ascii="Times New Roman" w:hAnsi="Times New Roman" w:cs="Times New Roman"/>
                <w:b/>
              </w:rPr>
            </w:pPr>
          </w:p>
        </w:tc>
        <w:tc>
          <w:tcPr>
            <w:tcW w:w="860" w:type="dxa"/>
          </w:tcPr>
          <w:p w:rsidR="007E3687" w:rsidRPr="009505C9" w:rsidRDefault="007E3687" w:rsidP="001F0263">
            <w:pPr>
              <w:jc w:val="center"/>
              <w:rPr>
                <w:rFonts w:ascii="Times New Roman" w:hAnsi="Times New Roman" w:cs="Times New Roman"/>
                <w:b/>
              </w:rPr>
            </w:pPr>
          </w:p>
        </w:tc>
        <w:tc>
          <w:tcPr>
            <w:tcW w:w="992" w:type="dxa"/>
          </w:tcPr>
          <w:p w:rsidR="007E3687" w:rsidRPr="009505C9" w:rsidRDefault="007E3687" w:rsidP="001F0263">
            <w:pPr>
              <w:jc w:val="center"/>
              <w:rPr>
                <w:rFonts w:ascii="Times New Roman" w:hAnsi="Times New Roman" w:cs="Times New Roman"/>
                <w:b/>
              </w:rPr>
            </w:pPr>
          </w:p>
        </w:tc>
        <w:tc>
          <w:tcPr>
            <w:tcW w:w="1134" w:type="dxa"/>
          </w:tcPr>
          <w:p w:rsidR="007E3687" w:rsidRPr="009505C9" w:rsidRDefault="007E3687" w:rsidP="001F0263">
            <w:pPr>
              <w:jc w:val="center"/>
              <w:rPr>
                <w:rFonts w:ascii="Times New Roman" w:hAnsi="Times New Roman" w:cs="Times New Roman"/>
              </w:rPr>
            </w:pPr>
          </w:p>
        </w:tc>
        <w:tc>
          <w:tcPr>
            <w:tcW w:w="709" w:type="dxa"/>
          </w:tcPr>
          <w:p w:rsidR="007E3687" w:rsidRPr="009505C9" w:rsidRDefault="007E3687" w:rsidP="001F0263">
            <w:pPr>
              <w:shd w:val="clear" w:color="auto" w:fill="FFFFFF"/>
              <w:spacing w:line="307" w:lineRule="exact"/>
              <w:rPr>
                <w:b/>
                <w:i/>
                <w:u w:val="single"/>
              </w:rPr>
            </w:pPr>
          </w:p>
        </w:tc>
        <w:tc>
          <w:tcPr>
            <w:tcW w:w="6946" w:type="dxa"/>
            <w:vMerge/>
          </w:tcPr>
          <w:p w:rsidR="007E3687" w:rsidRPr="0022775A" w:rsidRDefault="007E3687" w:rsidP="001F0263">
            <w:pPr>
              <w:shd w:val="clear" w:color="auto" w:fill="FFFFFF"/>
              <w:spacing w:line="307" w:lineRule="exact"/>
              <w:rPr>
                <w:rFonts w:ascii="Times New Roman" w:hAnsi="Times New Roman" w:cs="Times New Roman"/>
                <w:i/>
                <w:u w:val="single"/>
              </w:rPr>
            </w:pPr>
          </w:p>
        </w:tc>
        <w:tc>
          <w:tcPr>
            <w:tcW w:w="1134" w:type="dxa"/>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Pr>
          <w:p w:rsidR="007E3687" w:rsidRPr="009505C9" w:rsidRDefault="007E3687" w:rsidP="001F0263">
            <w:pPr>
              <w:rPr>
                <w:rFonts w:ascii="Times New Roman" w:hAnsi="Times New Roman" w:cs="Times New Roman"/>
              </w:rPr>
            </w:pPr>
          </w:p>
        </w:tc>
      </w:tr>
      <w:tr w:rsidR="007E3687" w:rsidRPr="009505C9" w:rsidTr="007E3687">
        <w:tc>
          <w:tcPr>
            <w:tcW w:w="1101" w:type="dxa"/>
            <w:gridSpan w:val="2"/>
            <w:tcBorders>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shd w:val="clear" w:color="auto" w:fill="FFFFFF"/>
              <w:spacing w:line="307" w:lineRule="exact"/>
              <w:rPr>
                <w:rFonts w:ascii="Times New Roman" w:hAnsi="Times New Roman" w:cs="Times New Roman"/>
                <w:u w:val="single"/>
              </w:rPr>
            </w:pPr>
          </w:p>
        </w:tc>
        <w:tc>
          <w:tcPr>
            <w:tcW w:w="1134" w:type="dxa"/>
            <w:tcBorders>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bottom w:val="single" w:sz="4" w:space="0" w:color="auto"/>
            </w:tcBorders>
          </w:tcPr>
          <w:p w:rsidR="007E3687" w:rsidRPr="009505C9" w:rsidRDefault="007E3687" w:rsidP="001F0263">
            <w:pPr>
              <w:rPr>
                <w:rFonts w:ascii="Times New Roman" w:hAnsi="Times New Roman" w:cs="Times New Roman"/>
              </w:rPr>
            </w:pPr>
          </w:p>
        </w:tc>
      </w:tr>
      <w:tr w:rsidR="007E3687" w:rsidRPr="009505C9" w:rsidTr="00465CEF">
        <w:trPr>
          <w:trHeight w:val="2672"/>
        </w:trPr>
        <w:tc>
          <w:tcPr>
            <w:tcW w:w="1101" w:type="dxa"/>
            <w:gridSpan w:val="2"/>
            <w:tcBorders>
              <w:top w:val="single" w:sz="4" w:space="0" w:color="auto"/>
            </w:tcBorders>
          </w:tcPr>
          <w:p w:rsidR="007E3687" w:rsidRPr="009505C9" w:rsidRDefault="007E3687" w:rsidP="001F0263">
            <w:pPr>
              <w:jc w:val="center"/>
              <w:rPr>
                <w:rFonts w:ascii="Times New Roman" w:hAnsi="Times New Roman" w:cs="Times New Roman"/>
              </w:rPr>
            </w:pPr>
            <w:r w:rsidRPr="009505C9">
              <w:rPr>
                <w:rFonts w:ascii="Times New Roman" w:hAnsi="Times New Roman" w:cs="Times New Roman"/>
              </w:rPr>
              <w:t>193-194</w:t>
            </w:r>
          </w:p>
        </w:tc>
        <w:tc>
          <w:tcPr>
            <w:tcW w:w="699"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top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top w:val="single" w:sz="4" w:space="0" w:color="auto"/>
            </w:tcBorders>
          </w:tcPr>
          <w:p w:rsidR="007E3687" w:rsidRPr="009505C9" w:rsidRDefault="007E3687"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tcBorders>
          </w:tcPr>
          <w:p w:rsidR="007E3687" w:rsidRPr="009505C9" w:rsidRDefault="007E3687" w:rsidP="001F0263">
            <w:pPr>
              <w:shd w:val="clear" w:color="auto" w:fill="FFFFFF"/>
              <w:spacing w:line="307" w:lineRule="exact"/>
              <w:rPr>
                <w:b/>
                <w:i/>
                <w:spacing w:val="55"/>
                <w:u w:val="single"/>
              </w:rPr>
            </w:pPr>
            <w:r w:rsidRPr="009505C9">
              <w:rPr>
                <w:b/>
                <w:i/>
                <w:spacing w:val="55"/>
                <w:u w:val="single"/>
              </w:rPr>
              <w:t>2</w:t>
            </w:r>
          </w:p>
        </w:tc>
        <w:tc>
          <w:tcPr>
            <w:tcW w:w="6946" w:type="dxa"/>
            <w:vMerge w:val="restart"/>
            <w:tcBorders>
              <w:top w:val="single" w:sz="4" w:space="0" w:color="auto"/>
            </w:tcBorders>
          </w:tcPr>
          <w:p w:rsidR="007E3687" w:rsidRPr="0022775A" w:rsidRDefault="007E3687" w:rsidP="001F0263">
            <w:pPr>
              <w:pStyle w:val="ab"/>
              <w:rPr>
                <w:sz w:val="22"/>
                <w:szCs w:val="22"/>
              </w:rPr>
            </w:pPr>
            <w:r w:rsidRPr="0022775A">
              <w:rPr>
                <w:i/>
                <w:sz w:val="22"/>
                <w:szCs w:val="22"/>
                <w:u w:val="single"/>
              </w:rPr>
              <w:t xml:space="preserve">Нетрадиционное рисование. Пальцевая живопись. Обучающий компонент </w:t>
            </w:r>
            <w:r w:rsidRPr="0022775A">
              <w:rPr>
                <w:sz w:val="22"/>
                <w:szCs w:val="22"/>
              </w:rPr>
              <w:t>«пальцевую живопись»</w:t>
            </w:r>
          </w:p>
          <w:p w:rsidR="007E3687" w:rsidRPr="0022775A" w:rsidRDefault="007E3687" w:rsidP="001F0263">
            <w:pPr>
              <w:pStyle w:val="ab"/>
              <w:rPr>
                <w:i/>
                <w:sz w:val="22"/>
                <w:szCs w:val="22"/>
                <w:u w:val="single"/>
              </w:rPr>
            </w:pPr>
            <w:r w:rsidRPr="0022775A">
              <w:rPr>
                <w:i/>
                <w:sz w:val="22"/>
                <w:szCs w:val="22"/>
                <w:u w:val="single"/>
              </w:rPr>
              <w:t>Развивающий компонент</w:t>
            </w:r>
          </w:p>
          <w:p w:rsidR="007E3687" w:rsidRPr="0022775A" w:rsidRDefault="007E3687" w:rsidP="001F0263">
            <w:pPr>
              <w:pStyle w:val="ab"/>
              <w:rPr>
                <w:i/>
                <w:sz w:val="22"/>
                <w:szCs w:val="22"/>
                <w:u w:val="single"/>
              </w:rPr>
            </w:pP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развитие мелкой моторики пальцев рук и координации</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движений.</w:t>
            </w:r>
          </w:p>
          <w:p w:rsidR="007E3687" w:rsidRPr="0022775A" w:rsidRDefault="007E3687" w:rsidP="001F0263">
            <w:pPr>
              <w:pStyle w:val="ab"/>
              <w:rPr>
                <w:i/>
                <w:sz w:val="22"/>
                <w:szCs w:val="22"/>
              </w:rPr>
            </w:pPr>
            <w:r w:rsidRPr="0022775A">
              <w:rPr>
                <w:i/>
                <w:sz w:val="22"/>
                <w:szCs w:val="22"/>
                <w:u w:val="single"/>
              </w:rPr>
              <w:t>Воспитывающий компонент</w:t>
            </w:r>
            <w:r w:rsidRPr="0022775A">
              <w:rPr>
                <w:i/>
                <w:sz w:val="22"/>
                <w:szCs w:val="22"/>
              </w:rPr>
              <w:t>.</w:t>
            </w:r>
          </w:p>
          <w:p w:rsidR="007E3687" w:rsidRPr="0022775A" w:rsidRDefault="007E3687" w:rsidP="001F0263">
            <w:pPr>
              <w:pStyle w:val="ab"/>
              <w:rPr>
                <w:i/>
                <w:sz w:val="22"/>
                <w:szCs w:val="22"/>
                <w:u w:val="single"/>
              </w:rPr>
            </w:pPr>
            <w:r w:rsidRPr="0022775A">
              <w:rPr>
                <w:color w:val="000000"/>
                <w:sz w:val="22"/>
                <w:szCs w:val="22"/>
                <w:shd w:val="clear" w:color="auto" w:fill="FFFFFF"/>
              </w:rPr>
              <w:t>воспитывать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p w:rsidR="007E3687" w:rsidRPr="0022775A" w:rsidRDefault="007E3687" w:rsidP="001F0263">
            <w:pPr>
              <w:pStyle w:val="ab"/>
              <w:rPr>
                <w:b/>
                <w:sz w:val="22"/>
                <w:szCs w:val="22"/>
              </w:rPr>
            </w:pPr>
            <w:r w:rsidRPr="0022775A">
              <w:rPr>
                <w:i/>
                <w:sz w:val="22"/>
                <w:szCs w:val="22"/>
                <w:u w:val="single"/>
              </w:rPr>
              <w:t>Практическая часть</w:t>
            </w:r>
          </w:p>
          <w:p w:rsidR="007E3687" w:rsidRPr="0022775A" w:rsidRDefault="007E3687" w:rsidP="001F0263">
            <w:pPr>
              <w:pStyle w:val="ab"/>
              <w:rPr>
                <w:sz w:val="22"/>
                <w:szCs w:val="22"/>
              </w:rPr>
            </w:pPr>
            <w:r w:rsidRPr="0022775A">
              <w:rPr>
                <w:sz w:val="22"/>
                <w:szCs w:val="22"/>
              </w:rPr>
              <w:t xml:space="preserve">Хорошо использовать «пальцевую живопись» – краска наносится </w:t>
            </w:r>
          </w:p>
          <w:p w:rsidR="007E3687" w:rsidRPr="0022775A" w:rsidRDefault="007E3687" w:rsidP="001F0263">
            <w:pPr>
              <w:pStyle w:val="ab"/>
              <w:rPr>
                <w:sz w:val="22"/>
                <w:szCs w:val="22"/>
              </w:rPr>
            </w:pPr>
            <w:r w:rsidRPr="0022775A">
              <w:rPr>
                <w:sz w:val="22"/>
                <w:szCs w:val="22"/>
              </w:rPr>
              <w:t>пальцами, ладошкой. В этом случае наливается в плоские розетки и в плоские баночки ставится вода. Правило каждый палец набирает определенную краску. Пальцевой живописью получаются</w:t>
            </w:r>
          </w:p>
          <w:p w:rsidR="007E3687" w:rsidRPr="0022775A" w:rsidRDefault="007E3687" w:rsidP="001F0263">
            <w:pPr>
              <w:pStyle w:val="ab"/>
              <w:rPr>
                <w:sz w:val="22"/>
                <w:szCs w:val="22"/>
              </w:rPr>
            </w:pPr>
            <w:r w:rsidRPr="0022775A">
              <w:rPr>
                <w:sz w:val="22"/>
                <w:szCs w:val="22"/>
              </w:rPr>
              <w:t xml:space="preserve"> прекрасные рисунки – в младших группах это украшение платьев, следы зверей, цветы на поляне, яблоки на деревьях и др. </w:t>
            </w:r>
          </w:p>
          <w:p w:rsidR="007E3687" w:rsidRPr="0022775A" w:rsidRDefault="007E3687" w:rsidP="001F0263">
            <w:pPr>
              <w:pStyle w:val="ab"/>
              <w:rPr>
                <w:sz w:val="22"/>
                <w:szCs w:val="22"/>
              </w:rPr>
            </w:pPr>
            <w:r w:rsidRPr="0022775A">
              <w:rPr>
                <w:sz w:val="22"/>
                <w:szCs w:val="22"/>
              </w:rPr>
              <w:t xml:space="preserve">В старших – получаются красивые пейзажи, деревья, смешивание красок, накладывание их друг на друга.  </w:t>
            </w:r>
          </w:p>
        </w:tc>
        <w:tc>
          <w:tcPr>
            <w:tcW w:w="1134" w:type="dxa"/>
            <w:tcBorders>
              <w:top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tcBorders>
          </w:tcPr>
          <w:p w:rsidR="007E3687" w:rsidRPr="009505C9" w:rsidRDefault="007E3687" w:rsidP="001F0263">
            <w:r w:rsidRPr="009505C9">
              <w:rPr>
                <w:rFonts w:ascii="Times New Roman" w:hAnsi="Times New Roman" w:cs="Times New Roman"/>
              </w:rPr>
              <w:t>текущий</w:t>
            </w:r>
          </w:p>
        </w:tc>
      </w:tr>
      <w:tr w:rsidR="007E3687" w:rsidRPr="009505C9" w:rsidTr="00465CEF">
        <w:tc>
          <w:tcPr>
            <w:tcW w:w="1101" w:type="dxa"/>
            <w:gridSpan w:val="2"/>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top w:val="single" w:sz="4" w:space="0" w:color="auto"/>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vMerge/>
            <w:tcBorders>
              <w:bottom w:val="single" w:sz="4" w:space="0" w:color="auto"/>
            </w:tcBorders>
          </w:tcPr>
          <w:p w:rsidR="007E3687" w:rsidRPr="0022775A" w:rsidRDefault="007E3687" w:rsidP="001F0263">
            <w:pPr>
              <w:pStyle w:val="ab"/>
              <w:rPr>
                <w:i/>
                <w:sz w:val="22"/>
                <w:szCs w:val="22"/>
                <w:u w:val="single"/>
              </w:rPr>
            </w:pPr>
          </w:p>
        </w:tc>
        <w:tc>
          <w:tcPr>
            <w:tcW w:w="1134"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top w:val="single" w:sz="4" w:space="0" w:color="auto"/>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195-196</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pStyle w:val="ab"/>
            </w:pPr>
            <w:r w:rsidRPr="0022775A">
              <w:t>Рисование пейзажей.</w:t>
            </w:r>
          </w:p>
          <w:p w:rsidR="00CA768A" w:rsidRPr="0022775A" w:rsidRDefault="00CA768A" w:rsidP="001F0263">
            <w:pPr>
              <w:pStyle w:val="ab"/>
              <w:rPr>
                <w:sz w:val="22"/>
                <w:szCs w:val="22"/>
              </w:rPr>
            </w:pPr>
            <w:r w:rsidRPr="0022775A">
              <w:rPr>
                <w:i/>
                <w:sz w:val="22"/>
                <w:szCs w:val="22"/>
                <w:u w:val="single"/>
              </w:rPr>
              <w:t>Обучающий компонент</w:t>
            </w:r>
            <w:r w:rsidR="007E3687">
              <w:rPr>
                <w:sz w:val="22"/>
                <w:szCs w:val="22"/>
              </w:rPr>
              <w:t>«пальцевая ж</w:t>
            </w:r>
            <w:r w:rsidRPr="0022775A">
              <w:rPr>
                <w:sz w:val="22"/>
                <w:szCs w:val="22"/>
              </w:rPr>
              <w:t>ивопись»</w:t>
            </w:r>
          </w:p>
          <w:p w:rsidR="00CA768A" w:rsidRPr="0022775A" w:rsidRDefault="00CA768A" w:rsidP="001F0263">
            <w:pPr>
              <w:pStyle w:val="ab"/>
              <w:rPr>
                <w:i/>
                <w:sz w:val="22"/>
                <w:szCs w:val="22"/>
                <w:u w:val="single"/>
              </w:rPr>
            </w:pPr>
            <w:r w:rsidRPr="0022775A">
              <w:rPr>
                <w:i/>
                <w:sz w:val="22"/>
                <w:szCs w:val="22"/>
                <w:u w:val="single"/>
              </w:rPr>
              <w:t>Развивающий компонент</w:t>
            </w:r>
          </w:p>
          <w:p w:rsidR="00CA768A" w:rsidRPr="0022775A" w:rsidRDefault="00CA768A" w:rsidP="001F0263">
            <w:pPr>
              <w:pStyle w:val="ab"/>
              <w:rPr>
                <w:i/>
                <w:sz w:val="22"/>
                <w:szCs w:val="22"/>
                <w:u w:val="single"/>
              </w:rPr>
            </w:pP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развитие мелкой моторики пальцев рук и координации</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движений.</w:t>
            </w:r>
          </w:p>
          <w:p w:rsidR="00CA768A" w:rsidRPr="0022775A" w:rsidRDefault="00CA768A" w:rsidP="001F0263">
            <w:pPr>
              <w:pStyle w:val="ab"/>
              <w:rPr>
                <w:i/>
                <w:sz w:val="22"/>
                <w:szCs w:val="22"/>
                <w:u w:val="single"/>
              </w:rPr>
            </w:pPr>
            <w:r w:rsidRPr="0022775A">
              <w:rPr>
                <w:i/>
                <w:sz w:val="22"/>
                <w:szCs w:val="22"/>
                <w:u w:val="single"/>
              </w:rPr>
              <w:t xml:space="preserve">Воспитывающий </w:t>
            </w:r>
            <w:proofErr w:type="spellStart"/>
            <w:r w:rsidRPr="0022775A">
              <w:rPr>
                <w:i/>
                <w:sz w:val="22"/>
                <w:szCs w:val="22"/>
                <w:u w:val="single"/>
              </w:rPr>
              <w:t>компонент</w:t>
            </w:r>
            <w:r w:rsidRPr="0022775A">
              <w:rPr>
                <w:i/>
                <w:sz w:val="22"/>
                <w:szCs w:val="22"/>
              </w:rPr>
              <w:t>.</w:t>
            </w:r>
            <w:r w:rsidRPr="0022775A">
              <w:rPr>
                <w:color w:val="000000"/>
                <w:sz w:val="22"/>
                <w:szCs w:val="22"/>
                <w:shd w:val="clear" w:color="auto" w:fill="FFFFFF"/>
              </w:rPr>
              <w:t>воспитывать</w:t>
            </w:r>
            <w:proofErr w:type="spellEnd"/>
            <w:r w:rsidRPr="0022775A">
              <w:rPr>
                <w:color w:val="000000"/>
                <w:sz w:val="22"/>
                <w:szCs w:val="22"/>
                <w:shd w:val="clear" w:color="auto" w:fill="FFFFFF"/>
              </w:rPr>
              <w:t xml:space="preserve">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p w:rsidR="00CA768A" w:rsidRPr="007E3687" w:rsidRDefault="00CA768A" w:rsidP="007E3687">
            <w:pPr>
              <w:pStyle w:val="ab"/>
              <w:rPr>
                <w:b/>
                <w:sz w:val="22"/>
                <w:szCs w:val="22"/>
              </w:rPr>
            </w:pPr>
            <w:r w:rsidRPr="0022775A">
              <w:rPr>
                <w:i/>
                <w:sz w:val="22"/>
                <w:szCs w:val="22"/>
                <w:u w:val="single"/>
              </w:rPr>
              <w:t>Практическая часть</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r w:rsidRPr="009505C9">
              <w:rPr>
                <w:rFonts w:ascii="Times New Roman" w:hAnsi="Times New Roman" w:cs="Times New Roman"/>
              </w:rPr>
              <w:t>текущий</w:t>
            </w:r>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197-198</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pStyle w:val="ab"/>
              <w:rPr>
                <w:sz w:val="22"/>
                <w:szCs w:val="22"/>
              </w:rPr>
            </w:pPr>
            <w:r w:rsidRPr="0022775A">
              <w:t xml:space="preserve">Рисование пейзажей. </w:t>
            </w:r>
            <w:r w:rsidRPr="0022775A">
              <w:rPr>
                <w:i/>
                <w:sz w:val="22"/>
                <w:szCs w:val="22"/>
                <w:u w:val="single"/>
              </w:rPr>
              <w:t>Обучающий компонент</w:t>
            </w:r>
            <w:r w:rsidRPr="0022775A">
              <w:rPr>
                <w:sz w:val="22"/>
                <w:szCs w:val="22"/>
              </w:rPr>
              <w:t>«пальцев</w:t>
            </w:r>
            <w:r w:rsidR="007E3687">
              <w:rPr>
                <w:sz w:val="22"/>
                <w:szCs w:val="22"/>
              </w:rPr>
              <w:t>ая</w:t>
            </w:r>
            <w:r w:rsidRPr="0022775A">
              <w:rPr>
                <w:sz w:val="22"/>
                <w:szCs w:val="22"/>
              </w:rPr>
              <w:t xml:space="preserve"> живопись»</w:t>
            </w:r>
          </w:p>
          <w:p w:rsidR="00CA768A" w:rsidRPr="0022775A" w:rsidRDefault="00CA768A" w:rsidP="001F0263">
            <w:pPr>
              <w:pStyle w:val="ab"/>
              <w:rPr>
                <w:i/>
                <w:sz w:val="22"/>
                <w:szCs w:val="22"/>
                <w:u w:val="single"/>
              </w:rPr>
            </w:pPr>
            <w:r w:rsidRPr="0022775A">
              <w:rPr>
                <w:i/>
                <w:sz w:val="22"/>
                <w:szCs w:val="22"/>
                <w:u w:val="single"/>
              </w:rPr>
              <w:t>Развивающий компонент</w:t>
            </w: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развитие мелкой моторики пальцев рук и координации</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движений.</w:t>
            </w:r>
          </w:p>
          <w:p w:rsidR="00CA768A" w:rsidRPr="0022775A" w:rsidRDefault="00CA768A" w:rsidP="001F0263">
            <w:pPr>
              <w:pStyle w:val="ab"/>
              <w:rPr>
                <w:i/>
                <w:sz w:val="22"/>
                <w:szCs w:val="22"/>
                <w:u w:val="single"/>
              </w:rPr>
            </w:pPr>
            <w:r w:rsidRPr="0022775A">
              <w:rPr>
                <w:i/>
                <w:sz w:val="22"/>
                <w:szCs w:val="22"/>
                <w:u w:val="single"/>
              </w:rPr>
              <w:t>Воспитывающий компонент</w:t>
            </w:r>
            <w:r w:rsidRPr="0022775A">
              <w:rPr>
                <w:i/>
                <w:sz w:val="22"/>
                <w:szCs w:val="22"/>
              </w:rPr>
              <w:t>.</w:t>
            </w:r>
            <w:r w:rsidRPr="0022775A">
              <w:rPr>
                <w:color w:val="000000"/>
                <w:sz w:val="22"/>
                <w:szCs w:val="22"/>
                <w:shd w:val="clear" w:color="auto" w:fill="FFFFFF"/>
              </w:rPr>
              <w:t>воспитывать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p w:rsidR="00CA768A" w:rsidRPr="0022775A" w:rsidRDefault="00CA768A" w:rsidP="007E3687">
            <w:pPr>
              <w:pStyle w:val="ab"/>
              <w:rPr>
                <w:i/>
                <w:spacing w:val="55"/>
                <w:u w:val="single"/>
              </w:rPr>
            </w:pPr>
            <w:r w:rsidRPr="0022775A">
              <w:rPr>
                <w:i/>
                <w:sz w:val="22"/>
                <w:szCs w:val="22"/>
                <w:u w:val="single"/>
              </w:rPr>
              <w:t>Практическая часть</w:t>
            </w:r>
            <w:r w:rsidRPr="0022775A">
              <w:t>Хорошо использовать «пальцевую живопись»</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r w:rsidRPr="009505C9">
              <w:rPr>
                <w:rFonts w:ascii="Times New Roman" w:hAnsi="Times New Roman" w:cs="Times New Roman"/>
              </w:rPr>
              <w:t>текущий</w:t>
            </w:r>
          </w:p>
        </w:tc>
      </w:tr>
      <w:tr w:rsidR="00CA768A" w:rsidRPr="009505C9" w:rsidTr="007E3687">
        <w:trPr>
          <w:trHeight w:val="1878"/>
        </w:trPr>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199-200</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pStyle w:val="ab"/>
            </w:pPr>
            <w:r w:rsidRPr="0022775A">
              <w:t xml:space="preserve">Рисование </w:t>
            </w:r>
            <w:proofErr w:type="spellStart"/>
            <w:r w:rsidRPr="0022775A">
              <w:t>флорастического</w:t>
            </w:r>
            <w:proofErr w:type="spellEnd"/>
            <w:r w:rsidRPr="0022775A">
              <w:t xml:space="preserve"> панно</w:t>
            </w:r>
          </w:p>
          <w:p w:rsidR="00CA768A" w:rsidRPr="0022775A" w:rsidRDefault="00CA768A" w:rsidP="001F0263">
            <w:pPr>
              <w:pStyle w:val="ab"/>
              <w:rPr>
                <w:sz w:val="22"/>
                <w:szCs w:val="22"/>
              </w:rPr>
            </w:pPr>
            <w:r w:rsidRPr="0022775A">
              <w:t xml:space="preserve">. </w:t>
            </w:r>
            <w:r w:rsidRPr="0022775A">
              <w:rPr>
                <w:i/>
                <w:sz w:val="22"/>
                <w:szCs w:val="22"/>
                <w:u w:val="single"/>
              </w:rPr>
              <w:t>Обучающий компонент</w:t>
            </w:r>
            <w:r w:rsidRPr="0022775A">
              <w:rPr>
                <w:sz w:val="22"/>
                <w:szCs w:val="22"/>
              </w:rPr>
              <w:t>«пальцевую живопись»</w:t>
            </w:r>
          </w:p>
          <w:p w:rsidR="00CA768A" w:rsidRPr="0022775A" w:rsidRDefault="00CA768A" w:rsidP="001F0263">
            <w:pPr>
              <w:pStyle w:val="ab"/>
              <w:rPr>
                <w:i/>
                <w:sz w:val="22"/>
                <w:szCs w:val="22"/>
                <w:u w:val="single"/>
              </w:rPr>
            </w:pPr>
            <w:r w:rsidRPr="0022775A">
              <w:rPr>
                <w:i/>
                <w:sz w:val="22"/>
                <w:szCs w:val="22"/>
                <w:u w:val="single"/>
              </w:rPr>
              <w:t>Развивающий компонент</w:t>
            </w: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развитие мелкой моторики пальцев рук и координации</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движений.</w:t>
            </w:r>
          </w:p>
          <w:p w:rsidR="00CA768A" w:rsidRPr="0022775A" w:rsidRDefault="00CA768A" w:rsidP="007E3687">
            <w:pPr>
              <w:pStyle w:val="ab"/>
              <w:rPr>
                <w:i/>
                <w:spacing w:val="55"/>
                <w:u w:val="single"/>
              </w:rPr>
            </w:pPr>
            <w:r w:rsidRPr="0022775A">
              <w:rPr>
                <w:i/>
                <w:sz w:val="22"/>
                <w:szCs w:val="22"/>
                <w:u w:val="single"/>
              </w:rPr>
              <w:t>Воспитывающий компонент</w:t>
            </w:r>
            <w:r w:rsidRPr="0022775A">
              <w:rPr>
                <w:i/>
                <w:sz w:val="22"/>
                <w:szCs w:val="22"/>
              </w:rPr>
              <w:t>.</w:t>
            </w:r>
            <w:r w:rsidRPr="0022775A">
              <w:rPr>
                <w:color w:val="000000"/>
                <w:sz w:val="22"/>
                <w:szCs w:val="22"/>
                <w:shd w:val="clear" w:color="auto" w:fill="FFFFFF"/>
              </w:rPr>
              <w:t>воспитывать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r w:rsidRPr="009505C9">
              <w:rPr>
                <w:rFonts w:ascii="Times New Roman" w:hAnsi="Times New Roman" w:cs="Times New Roman"/>
              </w:rPr>
              <w:t>текущий</w:t>
            </w:r>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201-202</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pStyle w:val="ab"/>
            </w:pPr>
            <w:r w:rsidRPr="0022775A">
              <w:t>Рисование «</w:t>
            </w:r>
            <w:proofErr w:type="spellStart"/>
            <w:r w:rsidRPr="0022775A">
              <w:t>набрызг</w:t>
            </w:r>
            <w:proofErr w:type="spellEnd"/>
            <w:r w:rsidRPr="0022775A">
              <w:t>»</w:t>
            </w:r>
          </w:p>
          <w:p w:rsidR="00CA768A" w:rsidRPr="0022775A" w:rsidRDefault="00CA768A" w:rsidP="001F0263">
            <w:pPr>
              <w:pStyle w:val="ab"/>
              <w:rPr>
                <w:sz w:val="22"/>
                <w:szCs w:val="22"/>
              </w:rPr>
            </w:pPr>
            <w:r w:rsidRPr="0022775A">
              <w:t>.</w:t>
            </w:r>
            <w:r w:rsidRPr="0022775A">
              <w:rPr>
                <w:i/>
                <w:sz w:val="22"/>
                <w:szCs w:val="22"/>
                <w:u w:val="single"/>
              </w:rPr>
              <w:t>Обучающий компонент</w:t>
            </w:r>
            <w:r w:rsidRPr="0022775A">
              <w:rPr>
                <w:sz w:val="22"/>
                <w:szCs w:val="22"/>
              </w:rPr>
              <w:t>«пальцев</w:t>
            </w:r>
            <w:r w:rsidR="007E3687">
              <w:rPr>
                <w:sz w:val="22"/>
                <w:szCs w:val="22"/>
              </w:rPr>
              <w:t>ая</w:t>
            </w:r>
            <w:r w:rsidRPr="0022775A">
              <w:rPr>
                <w:sz w:val="22"/>
                <w:szCs w:val="22"/>
              </w:rPr>
              <w:t xml:space="preserve"> живопись»</w:t>
            </w:r>
          </w:p>
          <w:p w:rsidR="00CA768A" w:rsidRPr="0022775A" w:rsidRDefault="00CA768A" w:rsidP="001F0263">
            <w:pPr>
              <w:pStyle w:val="ab"/>
              <w:rPr>
                <w:i/>
                <w:sz w:val="22"/>
                <w:szCs w:val="22"/>
                <w:u w:val="single"/>
              </w:rPr>
            </w:pPr>
            <w:r w:rsidRPr="0022775A">
              <w:rPr>
                <w:i/>
                <w:sz w:val="22"/>
                <w:szCs w:val="22"/>
                <w:u w:val="single"/>
              </w:rPr>
              <w:t>Развивающий компонент</w:t>
            </w:r>
          </w:p>
          <w:p w:rsidR="00CA768A" w:rsidRPr="0022775A" w:rsidRDefault="00CA768A" w:rsidP="001F0263">
            <w:pPr>
              <w:pStyle w:val="ab"/>
              <w:rPr>
                <w:i/>
                <w:sz w:val="22"/>
                <w:szCs w:val="22"/>
                <w:u w:val="single"/>
              </w:rPr>
            </w:pP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развитие мелкой моторики пальцев рук и координации</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движений.</w:t>
            </w:r>
          </w:p>
          <w:p w:rsidR="00CA768A" w:rsidRPr="0022775A" w:rsidRDefault="00CA768A" w:rsidP="001F0263">
            <w:pPr>
              <w:pStyle w:val="ab"/>
              <w:rPr>
                <w:i/>
                <w:sz w:val="22"/>
                <w:szCs w:val="22"/>
                <w:u w:val="single"/>
              </w:rPr>
            </w:pPr>
            <w:r w:rsidRPr="0022775A">
              <w:rPr>
                <w:i/>
                <w:sz w:val="22"/>
                <w:szCs w:val="22"/>
                <w:u w:val="single"/>
              </w:rPr>
              <w:t>Воспитывающий компонент</w:t>
            </w:r>
            <w:r w:rsidRPr="0022775A">
              <w:rPr>
                <w:i/>
                <w:sz w:val="22"/>
                <w:szCs w:val="22"/>
              </w:rPr>
              <w:t>.</w:t>
            </w:r>
            <w:r w:rsidRPr="0022775A">
              <w:rPr>
                <w:color w:val="000000"/>
                <w:sz w:val="22"/>
                <w:szCs w:val="22"/>
                <w:shd w:val="clear" w:color="auto" w:fill="FFFFFF"/>
              </w:rPr>
              <w:t>воспитывать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p w:rsidR="00CA768A" w:rsidRPr="0022775A" w:rsidRDefault="00CA768A" w:rsidP="001F0263">
            <w:pPr>
              <w:pStyle w:val="ab"/>
              <w:rPr>
                <w:b/>
                <w:sz w:val="22"/>
                <w:szCs w:val="22"/>
              </w:rPr>
            </w:pPr>
            <w:r w:rsidRPr="0022775A">
              <w:rPr>
                <w:i/>
                <w:sz w:val="22"/>
                <w:szCs w:val="22"/>
                <w:u w:val="single"/>
              </w:rPr>
              <w:t>Практическая часть</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r w:rsidRPr="009505C9">
              <w:rPr>
                <w:rFonts w:ascii="Times New Roman" w:hAnsi="Times New Roman" w:cs="Times New Roman"/>
              </w:rPr>
              <w:t>текущий</w:t>
            </w:r>
          </w:p>
        </w:tc>
      </w:tr>
      <w:tr w:rsidR="00CA768A" w:rsidRPr="009505C9" w:rsidTr="00EA25E9">
        <w:trPr>
          <w:trHeight w:val="1933"/>
        </w:trPr>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203-204</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pStyle w:val="ab"/>
            </w:pPr>
            <w:r w:rsidRPr="0022775A">
              <w:t>Рисование «</w:t>
            </w:r>
            <w:proofErr w:type="spellStart"/>
            <w:r w:rsidRPr="0022775A">
              <w:t>набрызг</w:t>
            </w:r>
            <w:proofErr w:type="spellEnd"/>
            <w:r w:rsidRPr="0022775A">
              <w:t>»</w:t>
            </w:r>
          </w:p>
          <w:p w:rsidR="00CA768A" w:rsidRPr="0022775A" w:rsidRDefault="00CA768A" w:rsidP="001F0263">
            <w:pPr>
              <w:pStyle w:val="ab"/>
              <w:rPr>
                <w:sz w:val="22"/>
                <w:szCs w:val="22"/>
              </w:rPr>
            </w:pPr>
            <w:r w:rsidRPr="0022775A">
              <w:rPr>
                <w:i/>
                <w:sz w:val="22"/>
                <w:szCs w:val="22"/>
                <w:u w:val="single"/>
              </w:rPr>
              <w:t>Обучающий компонент</w:t>
            </w:r>
            <w:r w:rsidR="00EA25E9">
              <w:rPr>
                <w:sz w:val="22"/>
                <w:szCs w:val="22"/>
              </w:rPr>
              <w:t>«пальцевая</w:t>
            </w:r>
            <w:r w:rsidRPr="0022775A">
              <w:rPr>
                <w:sz w:val="22"/>
                <w:szCs w:val="22"/>
              </w:rPr>
              <w:t xml:space="preserve"> живопись»</w:t>
            </w:r>
          </w:p>
          <w:p w:rsidR="00EA25E9" w:rsidRDefault="00CA768A" w:rsidP="001F0263">
            <w:pPr>
              <w:pStyle w:val="ab"/>
              <w:rPr>
                <w:i/>
                <w:sz w:val="22"/>
                <w:szCs w:val="22"/>
                <w:u w:val="single"/>
              </w:rPr>
            </w:pPr>
            <w:r w:rsidRPr="0022775A">
              <w:rPr>
                <w:i/>
                <w:sz w:val="22"/>
                <w:szCs w:val="22"/>
                <w:u w:val="single"/>
              </w:rPr>
              <w:t>Развивающий компонент</w:t>
            </w:r>
          </w:p>
          <w:p w:rsidR="00CA768A" w:rsidRPr="0022775A" w:rsidRDefault="00CA768A" w:rsidP="001F0263">
            <w:pPr>
              <w:pStyle w:val="ab"/>
              <w:rPr>
                <w:i/>
                <w:sz w:val="22"/>
                <w:szCs w:val="22"/>
                <w:u w:val="single"/>
              </w:rPr>
            </w:pP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развитие мелкой моторики пальцев рук и координации</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движений.</w:t>
            </w:r>
          </w:p>
          <w:p w:rsidR="00CA768A" w:rsidRPr="0022775A" w:rsidRDefault="00CA768A" w:rsidP="001F0263">
            <w:pPr>
              <w:pStyle w:val="ab"/>
              <w:rPr>
                <w:i/>
                <w:sz w:val="22"/>
                <w:szCs w:val="22"/>
                <w:u w:val="single"/>
              </w:rPr>
            </w:pPr>
            <w:r w:rsidRPr="0022775A">
              <w:rPr>
                <w:i/>
                <w:sz w:val="22"/>
                <w:szCs w:val="22"/>
                <w:u w:val="single"/>
              </w:rPr>
              <w:t>Воспитывающий компонент</w:t>
            </w:r>
            <w:r w:rsidRPr="0022775A">
              <w:rPr>
                <w:i/>
                <w:sz w:val="22"/>
                <w:szCs w:val="22"/>
              </w:rPr>
              <w:t>.</w:t>
            </w:r>
            <w:r w:rsidRPr="0022775A">
              <w:rPr>
                <w:color w:val="000000"/>
                <w:sz w:val="22"/>
                <w:szCs w:val="22"/>
                <w:shd w:val="clear" w:color="auto" w:fill="FFFFFF"/>
              </w:rPr>
              <w:t>воспитывать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p w:rsidR="00CA768A" w:rsidRPr="0022775A" w:rsidRDefault="00CA768A" w:rsidP="001F0263">
            <w:pPr>
              <w:pStyle w:val="ab"/>
              <w:rPr>
                <w:b/>
                <w:sz w:val="22"/>
                <w:szCs w:val="22"/>
              </w:rPr>
            </w:pPr>
            <w:r w:rsidRPr="0022775A">
              <w:rPr>
                <w:i/>
                <w:sz w:val="22"/>
                <w:szCs w:val="22"/>
                <w:u w:val="single"/>
              </w:rPr>
              <w:t>Практическая часть</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r w:rsidRPr="009505C9">
              <w:rPr>
                <w:rFonts w:ascii="Times New Roman" w:hAnsi="Times New Roman" w:cs="Times New Roman"/>
              </w:rPr>
              <w:t>текущий</w:t>
            </w:r>
          </w:p>
        </w:tc>
      </w:tr>
      <w:tr w:rsidR="00CA768A" w:rsidRPr="009505C9" w:rsidTr="007E3687">
        <w:trPr>
          <w:trHeight w:val="1184"/>
        </w:trPr>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205-206</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pStyle w:val="ab"/>
            </w:pPr>
            <w:r w:rsidRPr="0022775A">
              <w:t>Рисование «</w:t>
            </w:r>
            <w:proofErr w:type="spellStart"/>
            <w:r w:rsidRPr="0022775A">
              <w:t>набрызг</w:t>
            </w:r>
            <w:proofErr w:type="spellEnd"/>
            <w:r w:rsidRPr="0022775A">
              <w:t>»</w:t>
            </w:r>
          </w:p>
          <w:p w:rsidR="00CA768A" w:rsidRPr="0022775A" w:rsidRDefault="00CA768A" w:rsidP="001F0263">
            <w:pPr>
              <w:pStyle w:val="ab"/>
              <w:rPr>
                <w:sz w:val="22"/>
                <w:szCs w:val="22"/>
              </w:rPr>
            </w:pPr>
            <w:r w:rsidRPr="0022775A">
              <w:rPr>
                <w:i/>
                <w:sz w:val="22"/>
                <w:szCs w:val="22"/>
                <w:u w:val="single"/>
              </w:rPr>
              <w:t>Обучающий компонент</w:t>
            </w:r>
            <w:r w:rsidRPr="0022775A">
              <w:rPr>
                <w:sz w:val="22"/>
                <w:szCs w:val="22"/>
              </w:rPr>
              <w:t>«п</w:t>
            </w:r>
            <w:r w:rsidR="00EA25E9">
              <w:rPr>
                <w:sz w:val="22"/>
                <w:szCs w:val="22"/>
              </w:rPr>
              <w:t>альцевая</w:t>
            </w:r>
            <w:r w:rsidRPr="0022775A">
              <w:rPr>
                <w:sz w:val="22"/>
                <w:szCs w:val="22"/>
              </w:rPr>
              <w:t xml:space="preserve"> живопись»</w:t>
            </w:r>
          </w:p>
          <w:p w:rsidR="00CA768A" w:rsidRPr="0022775A" w:rsidRDefault="00CA768A" w:rsidP="001F0263">
            <w:pPr>
              <w:pStyle w:val="ab"/>
              <w:rPr>
                <w:i/>
                <w:sz w:val="22"/>
                <w:szCs w:val="22"/>
                <w:u w:val="single"/>
              </w:rPr>
            </w:pPr>
            <w:r w:rsidRPr="0022775A">
              <w:rPr>
                <w:i/>
                <w:sz w:val="22"/>
                <w:szCs w:val="22"/>
                <w:u w:val="single"/>
              </w:rPr>
              <w:t>Развивающий компонент</w:t>
            </w:r>
          </w:p>
          <w:p w:rsidR="00CA768A" w:rsidRPr="0022775A" w:rsidRDefault="00CA768A" w:rsidP="001F0263">
            <w:pPr>
              <w:pStyle w:val="ab"/>
              <w:rPr>
                <w:i/>
                <w:spacing w:val="55"/>
                <w:u w:val="single"/>
              </w:rPr>
            </w:pP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 xml:space="preserve">развитие мелкой </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r w:rsidRPr="009505C9">
              <w:rPr>
                <w:rFonts w:ascii="Times New Roman" w:hAnsi="Times New Roman" w:cs="Times New Roman"/>
              </w:rPr>
              <w:t>текущий</w:t>
            </w:r>
          </w:p>
        </w:tc>
      </w:tr>
      <w:tr w:rsidR="00CA768A" w:rsidRPr="009505C9" w:rsidTr="00EA25E9">
        <w:trPr>
          <w:trHeight w:val="2620"/>
        </w:trPr>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207-208</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pStyle w:val="ab"/>
              <w:rPr>
                <w:sz w:val="22"/>
                <w:szCs w:val="22"/>
              </w:rPr>
            </w:pPr>
            <w:r w:rsidRPr="0022775A">
              <w:rPr>
                <w:sz w:val="22"/>
                <w:szCs w:val="22"/>
              </w:rPr>
              <w:t>«</w:t>
            </w:r>
            <w:proofErr w:type="spellStart"/>
            <w:r w:rsidRPr="0022775A">
              <w:rPr>
                <w:b/>
                <w:i/>
                <w:sz w:val="22"/>
                <w:szCs w:val="22"/>
              </w:rPr>
              <w:t>Кляксография</w:t>
            </w:r>
            <w:proofErr w:type="spellEnd"/>
            <w:r w:rsidRPr="0022775A">
              <w:rPr>
                <w:b/>
                <w:i/>
                <w:sz w:val="22"/>
                <w:szCs w:val="22"/>
              </w:rPr>
              <w:t>»</w:t>
            </w:r>
          </w:p>
          <w:p w:rsidR="00CA768A" w:rsidRPr="0022775A" w:rsidRDefault="00CA768A" w:rsidP="001F0263">
            <w:pPr>
              <w:pStyle w:val="ab"/>
              <w:rPr>
                <w:i/>
                <w:sz w:val="22"/>
                <w:szCs w:val="22"/>
                <w:u w:val="single"/>
              </w:rPr>
            </w:pPr>
            <w:r w:rsidRPr="0022775A">
              <w:rPr>
                <w:i/>
                <w:sz w:val="22"/>
                <w:szCs w:val="22"/>
                <w:u w:val="single"/>
              </w:rPr>
              <w:t xml:space="preserve">Обучающий </w:t>
            </w:r>
            <w:proofErr w:type="spellStart"/>
            <w:r w:rsidRPr="0022775A">
              <w:rPr>
                <w:i/>
                <w:sz w:val="22"/>
                <w:szCs w:val="22"/>
                <w:u w:val="single"/>
              </w:rPr>
              <w:t>компонент</w:t>
            </w:r>
            <w:r w:rsidRPr="0022775A">
              <w:rPr>
                <w:color w:val="333333"/>
                <w:sz w:val="22"/>
                <w:szCs w:val="22"/>
                <w:shd w:val="clear" w:color="auto" w:fill="FFFFFF"/>
              </w:rPr>
              <w:t>овладение</w:t>
            </w:r>
            <w:proofErr w:type="spellEnd"/>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технологией</w:t>
            </w:r>
            <w:r w:rsidRPr="0022775A">
              <w:rPr>
                <w:rStyle w:val="apple-converted-space"/>
                <w:rFonts w:eastAsiaTheme="majorEastAsia"/>
                <w:color w:val="333333"/>
                <w:sz w:val="22"/>
                <w:szCs w:val="22"/>
                <w:shd w:val="clear" w:color="auto" w:fill="FFFFFF"/>
              </w:rPr>
              <w:t> </w:t>
            </w:r>
            <w:proofErr w:type="spellStart"/>
            <w:r w:rsidRPr="0022775A">
              <w:rPr>
                <w:b/>
                <w:bCs/>
                <w:color w:val="333333"/>
                <w:sz w:val="22"/>
                <w:szCs w:val="22"/>
                <w:shd w:val="clear" w:color="auto" w:fill="FFFFFF"/>
              </w:rPr>
              <w:t>кляксографии</w:t>
            </w:r>
            <w:proofErr w:type="spellEnd"/>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 xml:space="preserve">и методом </w:t>
            </w:r>
            <w:proofErr w:type="spellStart"/>
            <w:r w:rsidRPr="0022775A">
              <w:rPr>
                <w:color w:val="333333"/>
                <w:sz w:val="22"/>
                <w:szCs w:val="22"/>
                <w:shd w:val="clear" w:color="auto" w:fill="FFFFFF"/>
              </w:rPr>
              <w:t>примакивания</w:t>
            </w:r>
            <w:proofErr w:type="spellEnd"/>
            <w:r w:rsidRPr="0022775A">
              <w:rPr>
                <w:color w:val="333333"/>
                <w:sz w:val="22"/>
                <w:szCs w:val="22"/>
                <w:shd w:val="clear" w:color="auto" w:fill="FFFFFF"/>
              </w:rPr>
              <w:t xml:space="preserve"> акварельными</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красками.</w:t>
            </w:r>
            <w:r w:rsidRPr="0022775A">
              <w:rPr>
                <w:sz w:val="22"/>
                <w:szCs w:val="22"/>
              </w:rPr>
              <w:t xml:space="preserve"> «</w:t>
            </w:r>
            <w:proofErr w:type="spellStart"/>
            <w:r w:rsidRPr="0022775A">
              <w:rPr>
                <w:sz w:val="22"/>
                <w:szCs w:val="22"/>
              </w:rPr>
              <w:t>кляксография</w:t>
            </w:r>
            <w:proofErr w:type="spellEnd"/>
            <w:r w:rsidRPr="0022775A">
              <w:rPr>
                <w:sz w:val="22"/>
                <w:szCs w:val="22"/>
              </w:rPr>
              <w:t xml:space="preserve">», </w:t>
            </w:r>
            <w:r w:rsidRPr="0022775A">
              <w:rPr>
                <w:color w:val="333333"/>
                <w:sz w:val="22"/>
                <w:szCs w:val="22"/>
                <w:shd w:val="clear" w:color="auto" w:fill="FFFFFF"/>
              </w:rPr>
              <w:t xml:space="preserve">освоению техники </w:t>
            </w:r>
            <w:proofErr w:type="spellStart"/>
            <w:r w:rsidRPr="0022775A">
              <w:rPr>
                <w:color w:val="333333"/>
                <w:sz w:val="22"/>
                <w:szCs w:val="22"/>
                <w:shd w:val="clear" w:color="auto" w:fill="FFFFFF"/>
              </w:rPr>
              <w:t>работы|</w:t>
            </w:r>
            <w:proofErr w:type="spellEnd"/>
            <w:r w:rsidRPr="0022775A">
              <w:rPr>
                <w:color w:val="333333"/>
                <w:sz w:val="22"/>
                <w:szCs w:val="22"/>
                <w:shd w:val="clear" w:color="auto" w:fill="FFFFFF"/>
              </w:rPr>
              <w:t>«от пятна» и «</w:t>
            </w:r>
            <w:proofErr w:type="spellStart"/>
            <w:r w:rsidRPr="0022775A">
              <w:rPr>
                <w:color w:val="333333"/>
                <w:sz w:val="22"/>
                <w:szCs w:val="22"/>
                <w:shd w:val="clear" w:color="auto" w:fill="FFFFFF"/>
              </w:rPr>
              <w:t>по-сырому</w:t>
            </w:r>
            <w:proofErr w:type="spellEnd"/>
            <w:r w:rsidRPr="0022775A">
              <w:rPr>
                <w:color w:val="333333"/>
                <w:sz w:val="22"/>
                <w:szCs w:val="22"/>
                <w:shd w:val="clear" w:color="auto" w:fill="FFFFFF"/>
              </w:rPr>
              <w:t>»;.</w:t>
            </w:r>
          </w:p>
          <w:p w:rsidR="00CA768A" w:rsidRPr="0022775A" w:rsidRDefault="00CA768A" w:rsidP="001F0263">
            <w:pPr>
              <w:pStyle w:val="ab"/>
              <w:rPr>
                <w:i/>
                <w:sz w:val="22"/>
                <w:szCs w:val="22"/>
                <w:u w:val="single"/>
              </w:rPr>
            </w:pPr>
            <w:r w:rsidRPr="0022775A">
              <w:rPr>
                <w:i/>
                <w:sz w:val="22"/>
                <w:szCs w:val="22"/>
                <w:u w:val="single"/>
              </w:rPr>
              <w:t>Развивающий компонент</w:t>
            </w: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развитие воображения способствовать формированию представления о</w:t>
            </w:r>
            <w:r w:rsidRPr="0022775A">
              <w:rPr>
                <w:rStyle w:val="apple-converted-space"/>
                <w:rFonts w:eastAsiaTheme="majorEastAsia"/>
                <w:color w:val="333333"/>
                <w:sz w:val="22"/>
                <w:szCs w:val="22"/>
                <w:shd w:val="clear" w:color="auto" w:fill="FFFFFF"/>
              </w:rPr>
              <w:t> </w:t>
            </w:r>
            <w:proofErr w:type="spellStart"/>
            <w:r w:rsidRPr="0022775A">
              <w:rPr>
                <w:b/>
                <w:bCs/>
                <w:color w:val="333333"/>
                <w:sz w:val="22"/>
                <w:szCs w:val="22"/>
                <w:shd w:val="clear" w:color="auto" w:fill="FFFFFF"/>
              </w:rPr>
              <w:t>кляксографии</w:t>
            </w:r>
            <w:proofErr w:type="spellEnd"/>
            <w:r w:rsidRPr="0022775A">
              <w:rPr>
                <w:color w:val="333333"/>
                <w:sz w:val="22"/>
                <w:szCs w:val="22"/>
                <w:shd w:val="clear" w:color="auto" w:fill="FFFFFF"/>
              </w:rPr>
              <w:t>.</w:t>
            </w:r>
            <w:r w:rsidRPr="0022775A">
              <w:rPr>
                <w:rStyle w:val="apple-converted-space"/>
                <w:rFonts w:eastAsiaTheme="majorEastAsia"/>
                <w:color w:val="333333"/>
                <w:sz w:val="22"/>
                <w:szCs w:val="22"/>
                <w:shd w:val="clear" w:color="auto" w:fill="FFFFFF"/>
              </w:rPr>
              <w:t> </w:t>
            </w:r>
          </w:p>
          <w:p w:rsidR="00CA768A" w:rsidRPr="0022775A" w:rsidRDefault="00CA768A" w:rsidP="001F0263">
            <w:pPr>
              <w:pStyle w:val="ab"/>
              <w:rPr>
                <w:i/>
                <w:sz w:val="22"/>
                <w:szCs w:val="22"/>
                <w:u w:val="single"/>
              </w:rPr>
            </w:pPr>
            <w:r w:rsidRPr="0022775A">
              <w:rPr>
                <w:i/>
                <w:sz w:val="22"/>
                <w:szCs w:val="22"/>
                <w:u w:val="single"/>
              </w:rPr>
              <w:t>Воспитывающий компонент</w:t>
            </w:r>
            <w:r w:rsidRPr="0022775A">
              <w:rPr>
                <w:i/>
                <w:sz w:val="22"/>
                <w:szCs w:val="22"/>
              </w:rPr>
              <w:t>.</w:t>
            </w:r>
            <w:r w:rsidRPr="0022775A">
              <w:rPr>
                <w:color w:val="000000"/>
                <w:sz w:val="22"/>
                <w:szCs w:val="22"/>
                <w:shd w:val="clear" w:color="auto" w:fill="FFFFFF"/>
              </w:rPr>
              <w:t>воспитывать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p w:rsidR="007E3687" w:rsidRPr="0022775A" w:rsidRDefault="00CA768A" w:rsidP="001F0263">
            <w:pPr>
              <w:pStyle w:val="ab"/>
              <w:rPr>
                <w:sz w:val="22"/>
                <w:szCs w:val="22"/>
              </w:rPr>
            </w:pPr>
            <w:r w:rsidRPr="0022775A">
              <w:rPr>
                <w:i/>
                <w:sz w:val="22"/>
                <w:szCs w:val="22"/>
                <w:u w:val="single"/>
              </w:rPr>
              <w:t>Практическая часть</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r w:rsidRPr="009505C9">
              <w:rPr>
                <w:rFonts w:ascii="Times New Roman" w:hAnsi="Times New Roman" w:cs="Times New Roman"/>
              </w:rPr>
              <w:t>текущий</w:t>
            </w:r>
          </w:p>
        </w:tc>
      </w:tr>
      <w:tr w:rsidR="007E3687" w:rsidRPr="009505C9" w:rsidTr="007E3687">
        <w:tc>
          <w:tcPr>
            <w:tcW w:w="1101" w:type="dxa"/>
            <w:gridSpan w:val="2"/>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top w:val="single" w:sz="4" w:space="0" w:color="auto"/>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tcBorders>
              <w:top w:val="single" w:sz="4" w:space="0" w:color="auto"/>
              <w:bottom w:val="single" w:sz="4" w:space="0" w:color="auto"/>
            </w:tcBorders>
          </w:tcPr>
          <w:p w:rsidR="007E3687" w:rsidRPr="0022775A" w:rsidRDefault="007E3687" w:rsidP="001F0263">
            <w:pPr>
              <w:pStyle w:val="ab"/>
              <w:rPr>
                <w:sz w:val="22"/>
                <w:szCs w:val="22"/>
              </w:rPr>
            </w:pPr>
            <w:r w:rsidRPr="0022775A">
              <w:rPr>
                <w:sz w:val="22"/>
                <w:szCs w:val="22"/>
              </w:rPr>
              <w:t xml:space="preserve">– капнуть кляксу на лист бумаги, определить на что похоже, дорисовать недостающие детали. Разновидность – нанести кляксу, потом, приподнимая и наклоняя лист  бумаги, растекающейся краской </w:t>
            </w:r>
            <w:r w:rsidRPr="0022775A">
              <w:rPr>
                <w:sz w:val="22"/>
                <w:szCs w:val="22"/>
              </w:rPr>
              <w:lastRenderedPageBreak/>
              <w:t>создать изображение. Или воспользоваться трубочкой для коктейля и раздуть изображение в нужную сторону.</w:t>
            </w:r>
          </w:p>
        </w:tc>
        <w:tc>
          <w:tcPr>
            <w:tcW w:w="1134"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top w:val="single" w:sz="4" w:space="0" w:color="auto"/>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209-210</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pStyle w:val="ab"/>
              <w:rPr>
                <w:b/>
                <w:sz w:val="22"/>
                <w:szCs w:val="22"/>
              </w:rPr>
            </w:pPr>
            <w:r w:rsidRPr="0022775A">
              <w:rPr>
                <w:b/>
                <w:i/>
                <w:sz w:val="22"/>
                <w:szCs w:val="22"/>
              </w:rPr>
              <w:t>«Точечный рисунок»</w:t>
            </w:r>
          </w:p>
          <w:p w:rsidR="00CA768A" w:rsidRPr="0022775A" w:rsidRDefault="00CA768A" w:rsidP="001F0263">
            <w:pPr>
              <w:pStyle w:val="ab"/>
              <w:rPr>
                <w:i/>
                <w:sz w:val="22"/>
                <w:szCs w:val="22"/>
                <w:u w:val="single"/>
              </w:rPr>
            </w:pPr>
            <w:r w:rsidRPr="0022775A">
              <w:rPr>
                <w:i/>
                <w:sz w:val="22"/>
                <w:szCs w:val="22"/>
                <w:u w:val="single"/>
              </w:rPr>
              <w:t>Обучающий компонент</w:t>
            </w:r>
          </w:p>
          <w:p w:rsidR="00CA768A" w:rsidRPr="0022775A" w:rsidRDefault="00CA768A" w:rsidP="001F0263">
            <w:pPr>
              <w:pStyle w:val="ab"/>
              <w:rPr>
                <w:i/>
                <w:sz w:val="22"/>
                <w:szCs w:val="22"/>
                <w:u w:val="single"/>
              </w:rPr>
            </w:pPr>
            <w:r w:rsidRPr="0022775A">
              <w:rPr>
                <w:color w:val="333333"/>
                <w:sz w:val="22"/>
                <w:szCs w:val="22"/>
                <w:shd w:val="clear" w:color="auto" w:fill="FFFFFF"/>
              </w:rPr>
              <w:t>овладение</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технологией</w:t>
            </w:r>
            <w:r w:rsidRPr="0022775A">
              <w:rPr>
                <w:rStyle w:val="apple-converted-space"/>
                <w:rFonts w:eastAsiaTheme="majorEastAsia"/>
                <w:color w:val="333333"/>
                <w:sz w:val="22"/>
                <w:szCs w:val="22"/>
                <w:shd w:val="clear" w:color="auto" w:fill="FFFFFF"/>
              </w:rPr>
              <w:t> « точечный рисунок»</w:t>
            </w:r>
            <w:r w:rsidRPr="0022775A">
              <w:rPr>
                <w:color w:val="333333"/>
                <w:sz w:val="22"/>
                <w:szCs w:val="22"/>
                <w:shd w:val="clear" w:color="auto" w:fill="FFFFFF"/>
              </w:rPr>
              <w:t xml:space="preserve"> техники работы.</w:t>
            </w:r>
          </w:p>
          <w:p w:rsidR="00CA768A" w:rsidRPr="0022775A" w:rsidRDefault="00CA768A" w:rsidP="001F0263">
            <w:pPr>
              <w:pStyle w:val="ab"/>
              <w:rPr>
                <w:b/>
                <w:bCs/>
                <w:color w:val="333333"/>
                <w:sz w:val="22"/>
                <w:szCs w:val="22"/>
                <w:shd w:val="clear" w:color="auto" w:fill="FFFFFF"/>
              </w:rPr>
            </w:pPr>
            <w:r w:rsidRPr="0022775A">
              <w:rPr>
                <w:i/>
                <w:sz w:val="22"/>
                <w:szCs w:val="22"/>
                <w:u w:val="single"/>
              </w:rPr>
              <w:t>Развивающий компонент</w:t>
            </w:r>
            <w:r w:rsidRPr="0022775A">
              <w:rPr>
                <w:color w:val="333333"/>
                <w:sz w:val="22"/>
                <w:szCs w:val="22"/>
                <w:shd w:val="clear" w:color="auto" w:fill="FFFFFF"/>
              </w:rPr>
              <w:t>развития художественно - творческих способностей</w:t>
            </w:r>
            <w:r w:rsidRPr="0022775A">
              <w:rPr>
                <w:i/>
                <w:sz w:val="22"/>
                <w:szCs w:val="22"/>
                <w:u w:val="single"/>
              </w:rPr>
              <w:t xml:space="preserve">, </w:t>
            </w:r>
            <w:r w:rsidRPr="0022775A">
              <w:rPr>
                <w:color w:val="333333"/>
                <w:sz w:val="22"/>
                <w:szCs w:val="22"/>
                <w:shd w:val="clear" w:color="auto" w:fill="FFFFFF"/>
              </w:rPr>
              <w:t>развитие воображения способствовать формированию представления о</w:t>
            </w:r>
            <w:r w:rsidRPr="0022775A">
              <w:rPr>
                <w:rStyle w:val="apple-converted-space"/>
                <w:rFonts w:eastAsiaTheme="majorEastAsia"/>
                <w:color w:val="333333"/>
                <w:sz w:val="22"/>
                <w:szCs w:val="22"/>
                <w:shd w:val="clear" w:color="auto" w:fill="FFFFFF"/>
              </w:rPr>
              <w:t> </w:t>
            </w:r>
            <w:r w:rsidRPr="0022775A">
              <w:rPr>
                <w:b/>
                <w:bCs/>
                <w:color w:val="333333"/>
                <w:sz w:val="22"/>
                <w:szCs w:val="22"/>
                <w:shd w:val="clear" w:color="auto" w:fill="FFFFFF"/>
              </w:rPr>
              <w:t>точечном рисунке</w:t>
            </w:r>
          </w:p>
          <w:p w:rsidR="007E3687" w:rsidRDefault="00CA768A" w:rsidP="001F0263">
            <w:pPr>
              <w:pStyle w:val="ab"/>
              <w:rPr>
                <w:color w:val="000000"/>
                <w:sz w:val="22"/>
                <w:szCs w:val="22"/>
                <w:shd w:val="clear" w:color="auto" w:fill="FFFFFF"/>
              </w:rPr>
            </w:pPr>
            <w:r w:rsidRPr="0022775A">
              <w:rPr>
                <w:i/>
                <w:sz w:val="22"/>
                <w:szCs w:val="22"/>
                <w:u w:val="single"/>
              </w:rPr>
              <w:t xml:space="preserve">Воспитывающий </w:t>
            </w:r>
            <w:proofErr w:type="spellStart"/>
            <w:r w:rsidRPr="0022775A">
              <w:rPr>
                <w:i/>
                <w:sz w:val="22"/>
                <w:szCs w:val="22"/>
                <w:u w:val="single"/>
              </w:rPr>
              <w:t>компонент</w:t>
            </w:r>
            <w:r w:rsidRPr="0022775A">
              <w:rPr>
                <w:i/>
                <w:sz w:val="22"/>
                <w:szCs w:val="22"/>
              </w:rPr>
              <w:t>.</w:t>
            </w:r>
            <w:r w:rsidRPr="0022775A">
              <w:rPr>
                <w:color w:val="000000"/>
                <w:sz w:val="22"/>
                <w:szCs w:val="22"/>
                <w:shd w:val="clear" w:color="auto" w:fill="FFFFFF"/>
              </w:rPr>
              <w:t>воспитывать</w:t>
            </w:r>
            <w:proofErr w:type="spellEnd"/>
            <w:r w:rsidRPr="0022775A">
              <w:rPr>
                <w:color w:val="000000"/>
                <w:sz w:val="22"/>
                <w:szCs w:val="22"/>
                <w:shd w:val="clear" w:color="auto" w:fill="FFFFFF"/>
              </w:rPr>
              <w:t xml:space="preserve">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p w:rsidR="00CA768A" w:rsidRPr="0022775A" w:rsidRDefault="00CA768A" w:rsidP="001F0263">
            <w:pPr>
              <w:pStyle w:val="ab"/>
              <w:rPr>
                <w:b/>
                <w:sz w:val="22"/>
                <w:szCs w:val="22"/>
              </w:rPr>
            </w:pPr>
            <w:r w:rsidRPr="0022775A">
              <w:rPr>
                <w:i/>
                <w:sz w:val="22"/>
                <w:szCs w:val="22"/>
                <w:u w:val="single"/>
              </w:rPr>
              <w:t xml:space="preserve"> Практическая часть</w:t>
            </w:r>
          </w:p>
          <w:p w:rsidR="00CA768A" w:rsidRPr="0022775A" w:rsidRDefault="00CA768A" w:rsidP="001F0263">
            <w:pPr>
              <w:tabs>
                <w:tab w:val="left" w:pos="0"/>
              </w:tabs>
              <w:jc w:val="both"/>
              <w:rPr>
                <w:rFonts w:ascii="Times New Roman" w:hAnsi="Times New Roman" w:cs="Times New Roman"/>
              </w:rPr>
            </w:pPr>
            <w:r w:rsidRPr="0022775A">
              <w:rPr>
                <w:rFonts w:ascii="Times New Roman" w:hAnsi="Times New Roman" w:cs="Times New Roman"/>
              </w:rPr>
              <w:t xml:space="preserve"> – весь рисунок состоит из отдельных точек, наносится кончиком кисти, пальцем, точки могут быть разного размера.</w:t>
            </w:r>
          </w:p>
          <w:p w:rsidR="00CA768A" w:rsidRPr="0022775A" w:rsidRDefault="00CA768A" w:rsidP="001F0263">
            <w:pPr>
              <w:tabs>
                <w:tab w:val="left" w:pos="0"/>
              </w:tabs>
              <w:jc w:val="both"/>
              <w:rPr>
                <w:rFonts w:ascii="Times New Roman" w:hAnsi="Times New Roman" w:cs="Times New Roman"/>
              </w:rPr>
            </w:pPr>
            <w:r w:rsidRPr="0022775A">
              <w:rPr>
                <w:rFonts w:ascii="Times New Roman" w:hAnsi="Times New Roman" w:cs="Times New Roman"/>
              </w:rPr>
              <w:t xml:space="preserve"> Также можно использовать рисунок только из линий. Наносить рисунок на предварительно </w:t>
            </w:r>
            <w:r w:rsidRPr="0022775A">
              <w:rPr>
                <w:rFonts w:ascii="Times New Roman" w:hAnsi="Times New Roman" w:cs="Times New Roman"/>
                <w:b/>
                <w:i/>
              </w:rPr>
              <w:t>скомканную бумагу</w:t>
            </w:r>
            <w:r w:rsidRPr="0022775A">
              <w:rPr>
                <w:rFonts w:ascii="Times New Roman" w:hAnsi="Times New Roman" w:cs="Times New Roman"/>
              </w:rPr>
              <w:t xml:space="preserve"> и сжатую. Хорошо использовать этот метод для рисования горных ландшафтов, зимних пейзажей.</w:t>
            </w:r>
          </w:p>
          <w:p w:rsidR="00CA768A" w:rsidRPr="0022775A" w:rsidRDefault="00CA768A" w:rsidP="001F0263">
            <w:pPr>
              <w:pStyle w:val="ab"/>
              <w:rPr>
                <w:sz w:val="22"/>
                <w:szCs w:val="22"/>
              </w:rPr>
            </w:pPr>
            <w:r w:rsidRPr="0022775A">
              <w:rPr>
                <w:sz w:val="22"/>
                <w:szCs w:val="22"/>
              </w:rPr>
              <w:t xml:space="preserve">На лист бумаги предварительно наносится жирный слой свечой, просто ладошкой, мылом и др., а сверху уже наносится краска. Рисунок получается как бы ощетинившийся, пушистый. </w:t>
            </w:r>
          </w:p>
          <w:p w:rsidR="00CA768A" w:rsidRPr="0022775A" w:rsidRDefault="00CA768A" w:rsidP="001F0263">
            <w:pPr>
              <w:pStyle w:val="ab"/>
              <w:rPr>
                <w:i/>
                <w:sz w:val="22"/>
                <w:szCs w:val="22"/>
                <w:u w:val="single"/>
              </w:rPr>
            </w:pPr>
            <w:r w:rsidRPr="0022775A">
              <w:rPr>
                <w:sz w:val="22"/>
                <w:szCs w:val="22"/>
              </w:rPr>
              <w:t xml:space="preserve">Нанести </w:t>
            </w:r>
            <w:r w:rsidRPr="0022775A">
              <w:rPr>
                <w:b/>
                <w:i/>
                <w:sz w:val="22"/>
                <w:szCs w:val="22"/>
              </w:rPr>
              <w:t>густой краской</w:t>
            </w:r>
            <w:r w:rsidRPr="0022775A">
              <w:rPr>
                <w:sz w:val="22"/>
                <w:szCs w:val="22"/>
              </w:rPr>
              <w:t xml:space="preserve"> рисунок  на бумагу, подождать пока высохнет и опустить на 1-2 секунды в тарелочку с водой или поднос. Рисунок получится расплывчатый: дождь, туман и </w:t>
            </w:r>
            <w:proofErr w:type="spellStart"/>
            <w:r w:rsidRPr="0022775A">
              <w:rPr>
                <w:sz w:val="22"/>
                <w:szCs w:val="22"/>
              </w:rPr>
              <w:t>т.д</w:t>
            </w:r>
            <w:proofErr w:type="spellEnd"/>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текущий</w:t>
            </w:r>
          </w:p>
        </w:tc>
      </w:tr>
      <w:tr w:rsidR="007E3687" w:rsidRPr="009505C9" w:rsidTr="00EA25E9">
        <w:trPr>
          <w:trHeight w:val="2533"/>
        </w:trPr>
        <w:tc>
          <w:tcPr>
            <w:tcW w:w="1101" w:type="dxa"/>
            <w:gridSpan w:val="2"/>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rPr>
            </w:pPr>
            <w:r w:rsidRPr="009505C9">
              <w:rPr>
                <w:rFonts w:ascii="Times New Roman" w:hAnsi="Times New Roman" w:cs="Times New Roman"/>
              </w:rPr>
              <w:t>211-212</w:t>
            </w:r>
          </w:p>
        </w:tc>
        <w:tc>
          <w:tcPr>
            <w:tcW w:w="699"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7E3687" w:rsidRPr="009505C9" w:rsidRDefault="007E3687"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7E3687" w:rsidRPr="0022775A" w:rsidRDefault="007E3687" w:rsidP="001F0263">
            <w:pPr>
              <w:pStyle w:val="ab"/>
              <w:rPr>
                <w:b/>
                <w:sz w:val="22"/>
                <w:szCs w:val="22"/>
              </w:rPr>
            </w:pPr>
            <w:r w:rsidRPr="0022775A">
              <w:rPr>
                <w:b/>
                <w:i/>
                <w:sz w:val="22"/>
                <w:szCs w:val="22"/>
              </w:rPr>
              <w:t>«</w:t>
            </w:r>
            <w:proofErr w:type="spellStart"/>
            <w:r w:rsidRPr="0022775A">
              <w:rPr>
                <w:b/>
                <w:i/>
                <w:sz w:val="22"/>
                <w:szCs w:val="22"/>
              </w:rPr>
              <w:t>Граттаж</w:t>
            </w:r>
            <w:proofErr w:type="spellEnd"/>
            <w:r w:rsidRPr="0022775A">
              <w:rPr>
                <w:b/>
                <w:i/>
                <w:sz w:val="22"/>
                <w:szCs w:val="22"/>
              </w:rPr>
              <w:t>»</w:t>
            </w:r>
          </w:p>
          <w:p w:rsidR="007E3687" w:rsidRPr="0022775A" w:rsidRDefault="007E3687" w:rsidP="001F0263">
            <w:pPr>
              <w:pStyle w:val="ab"/>
              <w:rPr>
                <w:i/>
                <w:sz w:val="22"/>
                <w:szCs w:val="22"/>
                <w:u w:val="single"/>
              </w:rPr>
            </w:pPr>
            <w:r w:rsidRPr="0022775A">
              <w:rPr>
                <w:i/>
                <w:sz w:val="22"/>
                <w:szCs w:val="22"/>
                <w:u w:val="single"/>
              </w:rPr>
              <w:t xml:space="preserve">Обучающий </w:t>
            </w:r>
            <w:proofErr w:type="spellStart"/>
            <w:r w:rsidRPr="0022775A">
              <w:rPr>
                <w:i/>
                <w:sz w:val="22"/>
                <w:szCs w:val="22"/>
                <w:u w:val="single"/>
              </w:rPr>
              <w:t>компонент</w:t>
            </w:r>
            <w:r w:rsidRPr="0022775A">
              <w:rPr>
                <w:color w:val="333333"/>
                <w:sz w:val="22"/>
                <w:szCs w:val="22"/>
                <w:shd w:val="clear" w:color="auto" w:fill="FFFFFF"/>
              </w:rPr>
              <w:t>овладение</w:t>
            </w:r>
            <w:proofErr w:type="spellEnd"/>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технологией</w:t>
            </w:r>
            <w:r w:rsidRPr="0022775A">
              <w:rPr>
                <w:rStyle w:val="apple-converted-space"/>
                <w:rFonts w:eastAsiaTheme="majorEastAsia"/>
                <w:color w:val="333333"/>
                <w:sz w:val="22"/>
                <w:szCs w:val="22"/>
                <w:shd w:val="clear" w:color="auto" w:fill="FFFFFF"/>
              </w:rPr>
              <w:t> «</w:t>
            </w:r>
            <w:proofErr w:type="spellStart"/>
            <w:r w:rsidRPr="0022775A">
              <w:rPr>
                <w:rStyle w:val="apple-converted-space"/>
                <w:rFonts w:eastAsiaTheme="majorEastAsia"/>
                <w:color w:val="333333"/>
                <w:sz w:val="22"/>
                <w:szCs w:val="22"/>
                <w:shd w:val="clear" w:color="auto" w:fill="FFFFFF"/>
              </w:rPr>
              <w:t>граттаж</w:t>
            </w:r>
            <w:proofErr w:type="spellEnd"/>
            <w:r w:rsidRPr="0022775A">
              <w:rPr>
                <w:rStyle w:val="apple-converted-space"/>
                <w:rFonts w:eastAsiaTheme="majorEastAsia"/>
                <w:color w:val="333333"/>
                <w:sz w:val="22"/>
                <w:szCs w:val="22"/>
                <w:shd w:val="clear" w:color="auto" w:fill="FFFFFF"/>
              </w:rPr>
              <w:t>»</w:t>
            </w:r>
            <w:r w:rsidRPr="0022775A">
              <w:rPr>
                <w:color w:val="333333"/>
                <w:sz w:val="22"/>
                <w:szCs w:val="22"/>
                <w:shd w:val="clear" w:color="auto" w:fill="FFFFFF"/>
              </w:rPr>
              <w:t xml:space="preserve"> техника </w:t>
            </w:r>
            <w:proofErr w:type="spellStart"/>
            <w:r w:rsidRPr="0022775A">
              <w:rPr>
                <w:color w:val="333333"/>
                <w:sz w:val="22"/>
                <w:szCs w:val="22"/>
                <w:shd w:val="clear" w:color="auto" w:fill="FFFFFF"/>
              </w:rPr>
              <w:t>работы.</w:t>
            </w:r>
            <w:r w:rsidRPr="0022775A">
              <w:rPr>
                <w:color w:val="000000"/>
                <w:sz w:val="22"/>
                <w:szCs w:val="22"/>
                <w:shd w:val="clear" w:color="auto" w:fill="FFFFFF"/>
              </w:rPr>
              <w:t>научить</w:t>
            </w:r>
            <w:proofErr w:type="spellEnd"/>
            <w:r w:rsidRPr="0022775A">
              <w:rPr>
                <w:color w:val="000000"/>
                <w:sz w:val="22"/>
                <w:szCs w:val="22"/>
                <w:shd w:val="clear" w:color="auto" w:fill="FFFFFF"/>
              </w:rPr>
              <w:t xml:space="preserve"> создавать рисунок в технике «</w:t>
            </w:r>
            <w:proofErr w:type="spellStart"/>
            <w:r w:rsidRPr="0022775A">
              <w:rPr>
                <w:color w:val="000000"/>
                <w:sz w:val="22"/>
                <w:szCs w:val="22"/>
                <w:shd w:val="clear" w:color="auto" w:fill="FFFFFF"/>
              </w:rPr>
              <w:t>граттаж</w:t>
            </w:r>
            <w:proofErr w:type="spellEnd"/>
            <w:r w:rsidRPr="0022775A">
              <w:rPr>
                <w:color w:val="000000"/>
                <w:sz w:val="22"/>
                <w:szCs w:val="22"/>
                <w:shd w:val="clear" w:color="auto" w:fill="FFFFFF"/>
              </w:rPr>
              <w:t>»;</w:t>
            </w:r>
          </w:p>
          <w:p w:rsidR="007E3687" w:rsidRPr="0022775A" w:rsidRDefault="007E3687" w:rsidP="001F0263">
            <w:pPr>
              <w:pStyle w:val="ab"/>
              <w:rPr>
                <w:b/>
                <w:bCs/>
                <w:color w:val="333333"/>
                <w:sz w:val="22"/>
                <w:szCs w:val="22"/>
                <w:shd w:val="clear" w:color="auto" w:fill="FFFFFF"/>
              </w:rPr>
            </w:pPr>
            <w:r w:rsidRPr="0022775A">
              <w:rPr>
                <w:i/>
                <w:sz w:val="22"/>
                <w:szCs w:val="22"/>
                <w:u w:val="single"/>
              </w:rPr>
              <w:t>Развивающий компонент</w:t>
            </w:r>
            <w:r w:rsidRPr="0022775A">
              <w:rPr>
                <w:color w:val="000000"/>
                <w:sz w:val="22"/>
                <w:szCs w:val="22"/>
                <w:shd w:val="clear" w:color="auto" w:fill="FFFFFF"/>
              </w:rPr>
              <w:t>совершенствовать умение работать зубочистками;- развивать творческое воображение;</w:t>
            </w:r>
          </w:p>
          <w:p w:rsidR="007E3687" w:rsidRPr="0022775A" w:rsidRDefault="007E3687" w:rsidP="001F0263">
            <w:pPr>
              <w:pStyle w:val="ab"/>
              <w:rPr>
                <w:sz w:val="22"/>
                <w:szCs w:val="22"/>
              </w:rPr>
            </w:pPr>
            <w:r w:rsidRPr="0022775A">
              <w:rPr>
                <w:i/>
                <w:sz w:val="22"/>
                <w:szCs w:val="22"/>
                <w:u w:val="single"/>
              </w:rPr>
              <w:t>Воспитывающий компонент</w:t>
            </w:r>
            <w:r w:rsidRPr="0022775A">
              <w:rPr>
                <w:i/>
                <w:sz w:val="22"/>
                <w:szCs w:val="22"/>
              </w:rPr>
              <w:t>.</w:t>
            </w:r>
            <w:r w:rsidRPr="0022775A">
              <w:rPr>
                <w:color w:val="000000"/>
                <w:sz w:val="22"/>
                <w:szCs w:val="22"/>
                <w:shd w:val="clear" w:color="auto" w:fill="FFFFFF"/>
              </w:rPr>
              <w:t>воспитывать аккуратность при работе;</w:t>
            </w:r>
            <w:r w:rsidRPr="0022775A">
              <w:rPr>
                <w:color w:val="000000"/>
                <w:sz w:val="22"/>
                <w:szCs w:val="22"/>
              </w:rPr>
              <w:br/>
            </w:r>
            <w:r w:rsidRPr="0022775A">
              <w:rPr>
                <w:color w:val="000000"/>
                <w:sz w:val="22"/>
                <w:szCs w:val="22"/>
                <w:shd w:val="clear" w:color="auto" w:fill="FFFFFF"/>
              </w:rPr>
              <w:t>- прививать интерес к изобразительному искусству.</w:t>
            </w:r>
          </w:p>
          <w:p w:rsidR="007E3687" w:rsidRPr="0022775A" w:rsidRDefault="007E3687" w:rsidP="001F0263">
            <w:pPr>
              <w:pStyle w:val="ab"/>
              <w:rPr>
                <w:b/>
                <w:sz w:val="22"/>
                <w:szCs w:val="22"/>
              </w:rPr>
            </w:pPr>
            <w:r w:rsidRPr="0022775A">
              <w:rPr>
                <w:i/>
                <w:sz w:val="22"/>
                <w:szCs w:val="22"/>
                <w:u w:val="single"/>
              </w:rPr>
              <w:t>Практическая часть</w:t>
            </w:r>
          </w:p>
          <w:p w:rsidR="007E3687" w:rsidRPr="0022775A" w:rsidRDefault="007E3687" w:rsidP="001F0263">
            <w:pPr>
              <w:pStyle w:val="ab"/>
              <w:rPr>
                <w:sz w:val="22"/>
                <w:szCs w:val="22"/>
              </w:rPr>
            </w:pPr>
            <w:r w:rsidRPr="0022775A">
              <w:rPr>
                <w:color w:val="333333"/>
                <w:sz w:val="22"/>
                <w:szCs w:val="22"/>
                <w:shd w:val="clear" w:color="auto" w:fill="FFFFFF"/>
              </w:rPr>
              <w:t xml:space="preserve"> -создание рисунка</w:t>
            </w:r>
            <w:r w:rsidRPr="0022775A">
              <w:rPr>
                <w:rStyle w:val="apple-converted-space"/>
                <w:rFonts w:eastAsiaTheme="majorEastAsia"/>
                <w:color w:val="333333"/>
                <w:sz w:val="22"/>
                <w:szCs w:val="22"/>
                <w:shd w:val="clear" w:color="auto" w:fill="FFFFFF"/>
              </w:rPr>
              <w:t> </w:t>
            </w:r>
            <w:r w:rsidRPr="0022775A">
              <w:rPr>
                <w:color w:val="333333"/>
                <w:sz w:val="22"/>
                <w:szCs w:val="22"/>
                <w:shd w:val="clear" w:color="auto" w:fill="FFFFFF"/>
              </w:rPr>
              <w:t>в технике «</w:t>
            </w:r>
            <w:proofErr w:type="spellStart"/>
            <w:r w:rsidRPr="0022775A">
              <w:rPr>
                <w:b/>
                <w:bCs/>
                <w:color w:val="333333"/>
                <w:sz w:val="22"/>
                <w:szCs w:val="22"/>
                <w:shd w:val="clear" w:color="auto" w:fill="FFFFFF"/>
              </w:rPr>
              <w:t>граттаж</w:t>
            </w:r>
            <w:proofErr w:type="spellEnd"/>
            <w:r w:rsidRPr="0022775A">
              <w:rPr>
                <w:color w:val="333333"/>
                <w:sz w:val="22"/>
                <w:szCs w:val="22"/>
                <w:shd w:val="clear" w:color="auto" w:fill="FFFFFF"/>
              </w:rPr>
              <w:t>»</w:t>
            </w:r>
            <w:r w:rsidRPr="0022775A">
              <w:rPr>
                <w:rStyle w:val="apple-converted-space"/>
                <w:rFonts w:eastAsiaTheme="majorEastAsia"/>
                <w:color w:val="333333"/>
                <w:sz w:val="22"/>
                <w:szCs w:val="22"/>
                <w:shd w:val="clear" w:color="auto" w:fill="FFFFFF"/>
              </w:rPr>
              <w:t> </w:t>
            </w:r>
            <w:r w:rsidRPr="0022775A">
              <w:rPr>
                <w:b/>
                <w:i/>
                <w:sz w:val="22"/>
                <w:szCs w:val="22"/>
              </w:rPr>
              <w:t>»</w:t>
            </w:r>
            <w:r w:rsidRPr="0022775A">
              <w:rPr>
                <w:sz w:val="22"/>
                <w:szCs w:val="22"/>
              </w:rPr>
              <w:t xml:space="preserve"> – наносится на бумагу слой воска (свечой), затем обезжиривается тальком или мелом, потом </w:t>
            </w:r>
          </w:p>
        </w:tc>
        <w:tc>
          <w:tcPr>
            <w:tcW w:w="1134"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7E3687" w:rsidRPr="009505C9" w:rsidRDefault="007E3687" w:rsidP="001F0263">
            <w:pPr>
              <w:rPr>
                <w:rFonts w:ascii="Times New Roman" w:hAnsi="Times New Roman" w:cs="Times New Roman"/>
              </w:rPr>
            </w:pPr>
            <w:r w:rsidRPr="009505C9">
              <w:rPr>
                <w:rFonts w:ascii="Times New Roman" w:hAnsi="Times New Roman" w:cs="Times New Roman"/>
              </w:rPr>
              <w:t>текущий</w:t>
            </w:r>
          </w:p>
        </w:tc>
      </w:tr>
      <w:tr w:rsidR="007E3687" w:rsidRPr="009505C9" w:rsidTr="007E3687">
        <w:tc>
          <w:tcPr>
            <w:tcW w:w="1101" w:type="dxa"/>
            <w:gridSpan w:val="2"/>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rPr>
            </w:pPr>
          </w:p>
        </w:tc>
        <w:tc>
          <w:tcPr>
            <w:tcW w:w="699"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rPr>
            </w:pPr>
          </w:p>
        </w:tc>
        <w:tc>
          <w:tcPr>
            <w:tcW w:w="709" w:type="dxa"/>
            <w:tcBorders>
              <w:top w:val="single" w:sz="4" w:space="0" w:color="auto"/>
              <w:bottom w:val="single" w:sz="4" w:space="0" w:color="auto"/>
            </w:tcBorders>
          </w:tcPr>
          <w:p w:rsidR="007E3687" w:rsidRPr="009505C9" w:rsidRDefault="007E3687" w:rsidP="001F0263">
            <w:pPr>
              <w:shd w:val="clear" w:color="auto" w:fill="FFFFFF"/>
              <w:spacing w:line="307" w:lineRule="exact"/>
              <w:rPr>
                <w:b/>
                <w:i/>
                <w:spacing w:val="55"/>
                <w:u w:val="single"/>
              </w:rPr>
            </w:pPr>
          </w:p>
        </w:tc>
        <w:tc>
          <w:tcPr>
            <w:tcW w:w="6946" w:type="dxa"/>
            <w:tcBorders>
              <w:top w:val="single" w:sz="4" w:space="0" w:color="auto"/>
              <w:bottom w:val="single" w:sz="4" w:space="0" w:color="auto"/>
            </w:tcBorders>
          </w:tcPr>
          <w:p w:rsidR="007E3687" w:rsidRPr="0022775A" w:rsidRDefault="007E3687" w:rsidP="001F0263">
            <w:pPr>
              <w:pStyle w:val="ab"/>
              <w:rPr>
                <w:b/>
                <w:i/>
                <w:sz w:val="22"/>
                <w:szCs w:val="22"/>
              </w:rPr>
            </w:pPr>
            <w:r w:rsidRPr="0022775A">
              <w:rPr>
                <w:sz w:val="22"/>
                <w:szCs w:val="22"/>
              </w:rPr>
              <w:t xml:space="preserve">покрывается черной тушью или гуашью. После высыхания рисунок выцарапывается тоненькой палочкой или старым стержнем от шариковой ручки. На белый лист сверху накладывается </w:t>
            </w:r>
            <w:r w:rsidRPr="0022775A">
              <w:rPr>
                <w:b/>
                <w:i/>
                <w:sz w:val="22"/>
                <w:szCs w:val="22"/>
              </w:rPr>
              <w:t>копировальная бумага</w:t>
            </w:r>
            <w:r w:rsidRPr="0022775A">
              <w:rPr>
                <w:sz w:val="22"/>
                <w:szCs w:val="22"/>
              </w:rPr>
              <w:t>: рисунок наносится поверх пальцем, ногтем, палочкой. Потом копировальная бумага снимается, остается графический рисунок. Можно использовать копировальную бумагу разных цветов.</w:t>
            </w:r>
          </w:p>
        </w:tc>
        <w:tc>
          <w:tcPr>
            <w:tcW w:w="1134" w:type="dxa"/>
            <w:tcBorders>
              <w:top w:val="single" w:sz="4" w:space="0" w:color="auto"/>
              <w:bottom w:val="single" w:sz="4" w:space="0" w:color="auto"/>
            </w:tcBorders>
          </w:tcPr>
          <w:p w:rsidR="007E3687" w:rsidRPr="009505C9" w:rsidRDefault="007E3687" w:rsidP="001F0263">
            <w:pPr>
              <w:jc w:val="center"/>
              <w:rPr>
                <w:rFonts w:ascii="Times New Roman" w:hAnsi="Times New Roman" w:cs="Times New Roman"/>
                <w:color w:val="000000"/>
                <w:shd w:val="clear" w:color="auto" w:fill="FFFFFF"/>
              </w:rPr>
            </w:pPr>
          </w:p>
        </w:tc>
        <w:tc>
          <w:tcPr>
            <w:tcW w:w="1667" w:type="dxa"/>
            <w:tcBorders>
              <w:top w:val="single" w:sz="4" w:space="0" w:color="auto"/>
              <w:bottom w:val="single" w:sz="4" w:space="0" w:color="auto"/>
            </w:tcBorders>
          </w:tcPr>
          <w:p w:rsidR="007E3687" w:rsidRPr="009505C9" w:rsidRDefault="007E3687" w:rsidP="001F0263">
            <w:pPr>
              <w:rPr>
                <w:rFonts w:ascii="Times New Roman" w:hAnsi="Times New Roman" w:cs="Times New Roman"/>
              </w:rPr>
            </w:pPr>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t>213-214</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w:t>
            </w:r>
            <w:r w:rsidRPr="009505C9">
              <w:rPr>
                <w:rFonts w:ascii="Times New Roman" w:hAnsi="Times New Roman" w:cs="Times New Roman"/>
              </w:rPr>
              <w:lastRenderedPageBreak/>
              <w:t>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lastRenderedPageBreak/>
              <w:t>2</w:t>
            </w:r>
          </w:p>
        </w:tc>
        <w:tc>
          <w:tcPr>
            <w:tcW w:w="6946" w:type="dxa"/>
            <w:tcBorders>
              <w:top w:val="single" w:sz="4" w:space="0" w:color="auto"/>
              <w:bottom w:val="single" w:sz="4" w:space="0" w:color="auto"/>
            </w:tcBorders>
          </w:tcPr>
          <w:p w:rsidR="00CA768A" w:rsidRPr="0022775A" w:rsidRDefault="00CA768A" w:rsidP="001F0263">
            <w:pPr>
              <w:rPr>
                <w:rFonts w:ascii="Times New Roman" w:hAnsi="Times New Roman" w:cs="Times New Roman"/>
              </w:rPr>
            </w:pPr>
            <w:r w:rsidRPr="0022775A">
              <w:rPr>
                <w:rFonts w:ascii="Times New Roman" w:hAnsi="Times New Roman" w:cs="Times New Roman"/>
                <w:b/>
              </w:rPr>
              <w:t xml:space="preserve">Итоговое занятие. Подведение итогов. Подготовка работ к </w:t>
            </w:r>
            <w:r w:rsidRPr="0022775A">
              <w:rPr>
                <w:rFonts w:ascii="Times New Roman" w:hAnsi="Times New Roman" w:cs="Times New Roman"/>
                <w:b/>
              </w:rPr>
              <w:lastRenderedPageBreak/>
              <w:t>выставке.</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lastRenderedPageBreak/>
              <w:t>118 ИЗО-</w:t>
            </w:r>
            <w:r w:rsidRPr="009505C9">
              <w:rPr>
                <w:rFonts w:ascii="Times New Roman" w:hAnsi="Times New Roman" w:cs="Times New Roman"/>
                <w:color w:val="000000"/>
                <w:shd w:val="clear" w:color="auto" w:fill="FFFFFF"/>
              </w:rPr>
              <w:lastRenderedPageBreak/>
              <w:t>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p>
        </w:tc>
      </w:tr>
      <w:tr w:rsidR="00CA768A" w:rsidRPr="009505C9" w:rsidTr="007E3687">
        <w:tc>
          <w:tcPr>
            <w:tcW w:w="1101" w:type="dxa"/>
            <w:gridSpan w:val="2"/>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r w:rsidRPr="009505C9">
              <w:rPr>
                <w:rFonts w:ascii="Times New Roman" w:hAnsi="Times New Roman" w:cs="Times New Roman"/>
              </w:rPr>
              <w:lastRenderedPageBreak/>
              <w:t>215-216</w:t>
            </w:r>
          </w:p>
        </w:tc>
        <w:tc>
          <w:tcPr>
            <w:tcW w:w="699"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860"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992"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b/>
              </w:rPr>
            </w:pP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rPr>
            </w:pPr>
            <w:proofErr w:type="spellStart"/>
            <w:r w:rsidRPr="009505C9">
              <w:rPr>
                <w:rFonts w:ascii="Times New Roman" w:hAnsi="Times New Roman" w:cs="Times New Roman"/>
              </w:rPr>
              <w:t>практич</w:t>
            </w:r>
            <w:proofErr w:type="spellEnd"/>
            <w:r w:rsidRPr="009505C9">
              <w:rPr>
                <w:rFonts w:ascii="Times New Roman" w:hAnsi="Times New Roman" w:cs="Times New Roman"/>
              </w:rPr>
              <w:t xml:space="preserve"> раб</w:t>
            </w:r>
          </w:p>
        </w:tc>
        <w:tc>
          <w:tcPr>
            <w:tcW w:w="709" w:type="dxa"/>
            <w:tcBorders>
              <w:top w:val="single" w:sz="4" w:space="0" w:color="auto"/>
              <w:bottom w:val="single" w:sz="4" w:space="0" w:color="auto"/>
            </w:tcBorders>
          </w:tcPr>
          <w:p w:rsidR="00CA768A" w:rsidRPr="009505C9" w:rsidRDefault="00CA768A" w:rsidP="001F0263">
            <w:pPr>
              <w:shd w:val="clear" w:color="auto" w:fill="FFFFFF"/>
              <w:spacing w:line="307" w:lineRule="exact"/>
              <w:rPr>
                <w:b/>
                <w:i/>
                <w:spacing w:val="55"/>
                <w:u w:val="single"/>
              </w:rPr>
            </w:pPr>
            <w:r w:rsidRPr="009505C9">
              <w:rPr>
                <w:b/>
                <w:i/>
                <w:spacing w:val="55"/>
                <w:u w:val="single"/>
              </w:rPr>
              <w:t>2</w:t>
            </w:r>
          </w:p>
        </w:tc>
        <w:tc>
          <w:tcPr>
            <w:tcW w:w="6946" w:type="dxa"/>
            <w:tcBorders>
              <w:top w:val="single" w:sz="4" w:space="0" w:color="auto"/>
              <w:bottom w:val="single" w:sz="4" w:space="0" w:color="auto"/>
            </w:tcBorders>
          </w:tcPr>
          <w:p w:rsidR="00CA768A" w:rsidRPr="0022775A" w:rsidRDefault="00CA768A" w:rsidP="001F0263">
            <w:pPr>
              <w:rPr>
                <w:rFonts w:ascii="Times New Roman" w:hAnsi="Times New Roman" w:cs="Times New Roman"/>
              </w:rPr>
            </w:pPr>
            <w:r w:rsidRPr="0022775A">
              <w:rPr>
                <w:rFonts w:ascii="Times New Roman" w:hAnsi="Times New Roman" w:cs="Times New Roman"/>
                <w:b/>
              </w:rPr>
              <w:t>Итоговое занятие. Подведение итогов. Организация выставок.</w:t>
            </w:r>
          </w:p>
        </w:tc>
        <w:tc>
          <w:tcPr>
            <w:tcW w:w="1134" w:type="dxa"/>
            <w:tcBorders>
              <w:top w:val="single" w:sz="4" w:space="0" w:color="auto"/>
              <w:bottom w:val="single" w:sz="4" w:space="0" w:color="auto"/>
            </w:tcBorders>
          </w:tcPr>
          <w:p w:rsidR="00CA768A" w:rsidRPr="009505C9" w:rsidRDefault="00CA768A" w:rsidP="001F0263">
            <w:pPr>
              <w:jc w:val="center"/>
              <w:rPr>
                <w:rFonts w:ascii="Times New Roman" w:hAnsi="Times New Roman" w:cs="Times New Roman"/>
                <w:color w:val="000000"/>
                <w:shd w:val="clear" w:color="auto" w:fill="FFFFFF"/>
              </w:rPr>
            </w:pPr>
            <w:r w:rsidRPr="009505C9">
              <w:rPr>
                <w:rFonts w:ascii="Times New Roman" w:hAnsi="Times New Roman" w:cs="Times New Roman"/>
                <w:color w:val="000000"/>
                <w:shd w:val="clear" w:color="auto" w:fill="FFFFFF"/>
              </w:rPr>
              <w:t>118 ИЗО-студия</w:t>
            </w:r>
          </w:p>
        </w:tc>
        <w:tc>
          <w:tcPr>
            <w:tcW w:w="1667" w:type="dxa"/>
            <w:tcBorders>
              <w:top w:val="single" w:sz="4" w:space="0" w:color="auto"/>
              <w:bottom w:val="single" w:sz="4" w:space="0" w:color="auto"/>
            </w:tcBorders>
          </w:tcPr>
          <w:p w:rsidR="00CA768A" w:rsidRPr="009505C9" w:rsidRDefault="00CA768A" w:rsidP="001F0263">
            <w:pPr>
              <w:rPr>
                <w:rFonts w:ascii="Times New Roman" w:hAnsi="Times New Roman" w:cs="Times New Roman"/>
              </w:rPr>
            </w:pPr>
            <w:r w:rsidRPr="009505C9">
              <w:rPr>
                <w:rFonts w:ascii="Times New Roman" w:hAnsi="Times New Roman" w:cs="Times New Roman"/>
              </w:rPr>
              <w:t>итоговый</w:t>
            </w:r>
          </w:p>
        </w:tc>
      </w:tr>
      <w:tr w:rsidR="00CA768A" w:rsidTr="007E3687">
        <w:tblPrEx>
          <w:tblBorders>
            <w:top w:val="single" w:sz="18" w:space="0" w:color="auto"/>
            <w:left w:val="none" w:sz="0" w:space="0" w:color="auto"/>
            <w:bottom w:val="none" w:sz="0" w:space="0" w:color="auto"/>
            <w:right w:val="none" w:sz="0" w:space="0" w:color="auto"/>
            <w:insideH w:val="none" w:sz="0" w:space="0" w:color="auto"/>
            <w:insideV w:val="none" w:sz="0" w:space="0" w:color="auto"/>
          </w:tblBorders>
          <w:tblLook w:val="0000"/>
        </w:tblPrEx>
        <w:trPr>
          <w:gridBefore w:val="1"/>
          <w:wBefore w:w="688" w:type="dxa"/>
          <w:trHeight w:val="100"/>
        </w:trPr>
        <w:tc>
          <w:tcPr>
            <w:tcW w:w="14554" w:type="dxa"/>
            <w:gridSpan w:val="9"/>
            <w:tcBorders>
              <w:top w:val="single" w:sz="4" w:space="0" w:color="auto"/>
            </w:tcBorders>
          </w:tcPr>
          <w:p w:rsidR="00CA768A" w:rsidRPr="0022775A" w:rsidRDefault="00CA768A" w:rsidP="001F0263">
            <w:pPr>
              <w:pStyle w:val="21"/>
              <w:spacing w:line="360" w:lineRule="auto"/>
              <w:jc w:val="center"/>
              <w:rPr>
                <w:b/>
                <w:sz w:val="22"/>
                <w:szCs w:val="22"/>
              </w:rPr>
            </w:pPr>
          </w:p>
        </w:tc>
      </w:tr>
    </w:tbl>
    <w:p w:rsidR="009D1D43" w:rsidRDefault="009D1D43" w:rsidP="00EA25E9">
      <w:pPr>
        <w:rPr>
          <w:rFonts w:ascii="Times New Roman" w:eastAsia="Times New Roman" w:hAnsi="Times New Roman" w:cs="Times New Roman"/>
          <w:b/>
          <w:sz w:val="24"/>
          <w:szCs w:val="24"/>
          <w:lang w:eastAsia="ru-RU"/>
        </w:rPr>
      </w:pPr>
    </w:p>
    <w:p w:rsidR="009D1D43" w:rsidRDefault="009D1D43" w:rsidP="00CA768A">
      <w:pPr>
        <w:jc w:val="center"/>
        <w:rPr>
          <w:rFonts w:ascii="Times New Roman" w:eastAsia="Times New Roman" w:hAnsi="Times New Roman" w:cs="Times New Roman"/>
          <w:b/>
          <w:sz w:val="24"/>
          <w:szCs w:val="24"/>
          <w:lang w:eastAsia="ru-RU"/>
        </w:rPr>
      </w:pPr>
    </w:p>
    <w:p w:rsidR="00CA768A" w:rsidRPr="00EE6FA1" w:rsidRDefault="00CA768A" w:rsidP="00CA768A">
      <w:pPr>
        <w:jc w:val="center"/>
        <w:rPr>
          <w:rFonts w:ascii="Times New Roman" w:eastAsia="Times New Roman" w:hAnsi="Times New Roman" w:cs="Times New Roman"/>
          <w:b/>
          <w:sz w:val="24"/>
          <w:szCs w:val="24"/>
          <w:lang w:eastAsia="ru-RU"/>
        </w:rPr>
      </w:pPr>
      <w:r w:rsidRPr="00EE6FA1">
        <w:rPr>
          <w:rFonts w:ascii="Times New Roman" w:eastAsia="Times New Roman" w:hAnsi="Times New Roman" w:cs="Times New Roman"/>
          <w:b/>
          <w:sz w:val="24"/>
          <w:szCs w:val="24"/>
          <w:lang w:eastAsia="ru-RU"/>
        </w:rPr>
        <w:t>КАЛЕ</w:t>
      </w:r>
      <w:r>
        <w:rPr>
          <w:rFonts w:ascii="Times New Roman" w:eastAsia="Times New Roman" w:hAnsi="Times New Roman" w:cs="Times New Roman"/>
          <w:b/>
          <w:sz w:val="24"/>
          <w:szCs w:val="24"/>
          <w:lang w:eastAsia="ru-RU"/>
        </w:rPr>
        <w:t>НДАРНЫЙ УЧЕБНЫЙ ГРАФИК на третий</w:t>
      </w:r>
      <w:r w:rsidRPr="00EE6FA1">
        <w:rPr>
          <w:rFonts w:ascii="Times New Roman" w:eastAsia="Times New Roman" w:hAnsi="Times New Roman" w:cs="Times New Roman"/>
          <w:b/>
          <w:sz w:val="24"/>
          <w:szCs w:val="24"/>
          <w:lang w:eastAsia="ru-RU"/>
        </w:rPr>
        <w:t xml:space="preserve"> год обучения</w:t>
      </w:r>
    </w:p>
    <w:tbl>
      <w:tblPr>
        <w:tblpPr w:leftFromText="180" w:rightFromText="180" w:vertAnchor="text" w:horzAnchor="margin" w:tblpY="15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77"/>
        <w:gridCol w:w="939"/>
        <w:gridCol w:w="939"/>
        <w:gridCol w:w="939"/>
        <w:gridCol w:w="939"/>
        <w:gridCol w:w="805"/>
        <w:gridCol w:w="6761"/>
        <w:gridCol w:w="1134"/>
        <w:gridCol w:w="1843"/>
      </w:tblGrid>
      <w:tr w:rsidR="00CA768A" w:rsidRPr="00B47C3D" w:rsidTr="001F0263">
        <w:trPr>
          <w:trHeight w:val="783"/>
        </w:trPr>
        <w:tc>
          <w:tcPr>
            <w:tcW w:w="977" w:type="dxa"/>
            <w:vAlign w:val="center"/>
          </w:tcPr>
          <w:p w:rsidR="00CA768A" w:rsidRPr="00B47C3D" w:rsidRDefault="00CA768A" w:rsidP="001F0263">
            <w:pPr>
              <w:pStyle w:val="ab"/>
              <w:jc w:val="center"/>
              <w:rPr>
                <w:b/>
                <w:sz w:val="22"/>
                <w:szCs w:val="22"/>
              </w:rPr>
            </w:pPr>
            <w:r w:rsidRPr="00B47C3D">
              <w:rPr>
                <w:b/>
                <w:sz w:val="22"/>
                <w:szCs w:val="22"/>
              </w:rPr>
              <w:t>№</w:t>
            </w:r>
            <w:r>
              <w:rPr>
                <w:b/>
                <w:sz w:val="22"/>
                <w:szCs w:val="22"/>
              </w:rPr>
              <w:t xml:space="preserve"> урока</w:t>
            </w:r>
          </w:p>
        </w:tc>
        <w:tc>
          <w:tcPr>
            <w:tcW w:w="939" w:type="dxa"/>
          </w:tcPr>
          <w:p w:rsidR="00CA768A" w:rsidRDefault="00CA768A" w:rsidP="001F0263">
            <w:pPr>
              <w:pStyle w:val="ab"/>
              <w:jc w:val="center"/>
              <w:rPr>
                <w:b/>
                <w:sz w:val="22"/>
                <w:szCs w:val="22"/>
              </w:rPr>
            </w:pPr>
            <w:r>
              <w:rPr>
                <w:b/>
                <w:sz w:val="22"/>
                <w:szCs w:val="22"/>
              </w:rPr>
              <w:t>месяц</w:t>
            </w:r>
          </w:p>
        </w:tc>
        <w:tc>
          <w:tcPr>
            <w:tcW w:w="939" w:type="dxa"/>
          </w:tcPr>
          <w:p w:rsidR="00CA768A" w:rsidRDefault="00CA768A" w:rsidP="001F0263">
            <w:pPr>
              <w:pStyle w:val="ab"/>
              <w:jc w:val="center"/>
              <w:rPr>
                <w:b/>
                <w:sz w:val="22"/>
                <w:szCs w:val="22"/>
              </w:rPr>
            </w:pPr>
            <w:r>
              <w:rPr>
                <w:b/>
                <w:sz w:val="22"/>
                <w:szCs w:val="22"/>
              </w:rPr>
              <w:t>число</w:t>
            </w:r>
          </w:p>
        </w:tc>
        <w:tc>
          <w:tcPr>
            <w:tcW w:w="939" w:type="dxa"/>
          </w:tcPr>
          <w:p w:rsidR="00CA768A" w:rsidRDefault="00CA768A" w:rsidP="001F0263">
            <w:pPr>
              <w:pStyle w:val="ab"/>
              <w:jc w:val="center"/>
              <w:rPr>
                <w:b/>
                <w:sz w:val="22"/>
                <w:szCs w:val="22"/>
              </w:rPr>
            </w:pPr>
            <w:r>
              <w:rPr>
                <w:b/>
                <w:sz w:val="22"/>
                <w:szCs w:val="22"/>
              </w:rPr>
              <w:t>Время проведения</w:t>
            </w:r>
          </w:p>
        </w:tc>
        <w:tc>
          <w:tcPr>
            <w:tcW w:w="939" w:type="dxa"/>
            <w:vAlign w:val="center"/>
          </w:tcPr>
          <w:p w:rsidR="00CA768A" w:rsidRPr="00B47C3D" w:rsidRDefault="00CA768A" w:rsidP="001F0263">
            <w:pPr>
              <w:pStyle w:val="ab"/>
              <w:jc w:val="center"/>
              <w:rPr>
                <w:b/>
                <w:sz w:val="22"/>
                <w:szCs w:val="22"/>
              </w:rPr>
            </w:pPr>
            <w:r>
              <w:rPr>
                <w:b/>
                <w:sz w:val="22"/>
                <w:szCs w:val="22"/>
              </w:rPr>
              <w:t>Форма занятия</w:t>
            </w:r>
          </w:p>
        </w:tc>
        <w:tc>
          <w:tcPr>
            <w:tcW w:w="805" w:type="dxa"/>
            <w:vAlign w:val="center"/>
          </w:tcPr>
          <w:p w:rsidR="00CA768A" w:rsidRPr="00B47C3D" w:rsidRDefault="00CA768A" w:rsidP="001F0263">
            <w:pPr>
              <w:pStyle w:val="ab"/>
              <w:jc w:val="center"/>
              <w:rPr>
                <w:b/>
                <w:sz w:val="22"/>
                <w:szCs w:val="22"/>
              </w:rPr>
            </w:pPr>
            <w:r>
              <w:rPr>
                <w:b/>
                <w:sz w:val="22"/>
                <w:szCs w:val="22"/>
              </w:rPr>
              <w:t>Кол-</w:t>
            </w:r>
            <w:r w:rsidRPr="00B47C3D">
              <w:rPr>
                <w:b/>
                <w:sz w:val="22"/>
                <w:szCs w:val="22"/>
              </w:rPr>
              <w:t>во часов</w:t>
            </w:r>
          </w:p>
        </w:tc>
        <w:tc>
          <w:tcPr>
            <w:tcW w:w="6761" w:type="dxa"/>
          </w:tcPr>
          <w:p w:rsidR="00CA768A" w:rsidRPr="00B47C3D" w:rsidRDefault="00CA768A" w:rsidP="001F0263">
            <w:pPr>
              <w:pStyle w:val="ab"/>
              <w:jc w:val="center"/>
              <w:rPr>
                <w:b/>
                <w:sz w:val="22"/>
                <w:szCs w:val="22"/>
              </w:rPr>
            </w:pPr>
            <w:r w:rsidRPr="00B47C3D">
              <w:rPr>
                <w:rStyle w:val="a4"/>
                <w:sz w:val="22"/>
                <w:szCs w:val="22"/>
              </w:rPr>
              <w:t>Тема занятия</w:t>
            </w:r>
          </w:p>
        </w:tc>
        <w:tc>
          <w:tcPr>
            <w:tcW w:w="1134" w:type="dxa"/>
          </w:tcPr>
          <w:p w:rsidR="00CA768A" w:rsidRPr="00B47C3D" w:rsidRDefault="00CA768A" w:rsidP="001F0263">
            <w:pPr>
              <w:pStyle w:val="ab"/>
              <w:jc w:val="center"/>
              <w:rPr>
                <w:b/>
                <w:sz w:val="22"/>
                <w:szCs w:val="22"/>
              </w:rPr>
            </w:pPr>
            <w:r w:rsidRPr="00B47C3D">
              <w:rPr>
                <w:rStyle w:val="a4"/>
                <w:sz w:val="22"/>
                <w:szCs w:val="22"/>
              </w:rPr>
              <w:t xml:space="preserve">Место </w:t>
            </w:r>
            <w:proofErr w:type="spellStart"/>
            <w:r w:rsidRPr="00B47C3D">
              <w:rPr>
                <w:rStyle w:val="a4"/>
                <w:sz w:val="22"/>
                <w:szCs w:val="22"/>
              </w:rPr>
              <w:t>прове-дения</w:t>
            </w:r>
            <w:proofErr w:type="spellEnd"/>
          </w:p>
        </w:tc>
        <w:tc>
          <w:tcPr>
            <w:tcW w:w="1843" w:type="dxa"/>
          </w:tcPr>
          <w:p w:rsidR="00CA768A" w:rsidRPr="00B47C3D" w:rsidRDefault="00CA768A" w:rsidP="001F0263">
            <w:pPr>
              <w:spacing w:after="0" w:line="240" w:lineRule="auto"/>
              <w:jc w:val="center"/>
              <w:rPr>
                <w:rFonts w:ascii="Times New Roman" w:hAnsi="Times New Roman" w:cs="Times New Roman"/>
                <w:b/>
              </w:rPr>
            </w:pPr>
            <w:r w:rsidRPr="00B47C3D">
              <w:rPr>
                <w:rFonts w:ascii="Times New Roman" w:hAnsi="Times New Roman" w:cs="Times New Roman"/>
                <w:b/>
              </w:rPr>
              <w:t>Форма контроля</w:t>
            </w:r>
          </w:p>
        </w:tc>
      </w:tr>
      <w:tr w:rsidR="00CA768A" w:rsidRPr="0004467C" w:rsidTr="001F0263">
        <w:trPr>
          <w:trHeight w:val="532"/>
        </w:trPr>
        <w:tc>
          <w:tcPr>
            <w:tcW w:w="977" w:type="dxa"/>
            <w:vAlign w:val="center"/>
          </w:tcPr>
          <w:p w:rsidR="00CA768A" w:rsidRPr="0004467C" w:rsidRDefault="00CA768A" w:rsidP="001F0263">
            <w:pPr>
              <w:pStyle w:val="ab"/>
              <w:rPr>
                <w:sz w:val="22"/>
                <w:szCs w:val="22"/>
              </w:rPr>
            </w:pPr>
          </w:p>
        </w:tc>
        <w:tc>
          <w:tcPr>
            <w:tcW w:w="939" w:type="dxa"/>
          </w:tcPr>
          <w:p w:rsidR="00CA768A" w:rsidRPr="00393985" w:rsidRDefault="00CA768A" w:rsidP="001F0263">
            <w:pPr>
              <w:pStyle w:val="ab"/>
              <w:rPr>
                <w:rStyle w:val="a4"/>
                <w:bCs w:val="0"/>
                <w:sz w:val="22"/>
                <w:szCs w:val="22"/>
              </w:rPr>
            </w:pPr>
          </w:p>
        </w:tc>
        <w:tc>
          <w:tcPr>
            <w:tcW w:w="939" w:type="dxa"/>
          </w:tcPr>
          <w:p w:rsidR="00CA768A" w:rsidRPr="00393985" w:rsidRDefault="00CA768A" w:rsidP="001F0263">
            <w:pPr>
              <w:pStyle w:val="ab"/>
              <w:rPr>
                <w:rStyle w:val="a4"/>
                <w:bCs w:val="0"/>
                <w:sz w:val="22"/>
                <w:szCs w:val="22"/>
              </w:rPr>
            </w:pPr>
          </w:p>
        </w:tc>
        <w:tc>
          <w:tcPr>
            <w:tcW w:w="939" w:type="dxa"/>
          </w:tcPr>
          <w:p w:rsidR="00CA768A" w:rsidRPr="00393985" w:rsidRDefault="00CA768A" w:rsidP="001F0263">
            <w:pPr>
              <w:pStyle w:val="ab"/>
              <w:rPr>
                <w:rStyle w:val="a4"/>
                <w:bCs w:val="0"/>
                <w:sz w:val="22"/>
                <w:szCs w:val="22"/>
              </w:rPr>
            </w:pPr>
          </w:p>
        </w:tc>
        <w:tc>
          <w:tcPr>
            <w:tcW w:w="939" w:type="dxa"/>
            <w:vAlign w:val="center"/>
          </w:tcPr>
          <w:p w:rsidR="00CA768A" w:rsidRPr="00393985" w:rsidRDefault="00CA768A" w:rsidP="001F0263">
            <w:pPr>
              <w:pStyle w:val="ab"/>
              <w:rPr>
                <w:rStyle w:val="a4"/>
                <w:bCs w:val="0"/>
                <w:sz w:val="22"/>
                <w:szCs w:val="22"/>
              </w:rPr>
            </w:pPr>
          </w:p>
        </w:tc>
        <w:tc>
          <w:tcPr>
            <w:tcW w:w="805" w:type="dxa"/>
            <w:vAlign w:val="center"/>
          </w:tcPr>
          <w:p w:rsidR="00CA768A" w:rsidRPr="00393985" w:rsidRDefault="00CA768A" w:rsidP="001F0263">
            <w:pPr>
              <w:pStyle w:val="ab"/>
              <w:rPr>
                <w:b/>
                <w:sz w:val="22"/>
                <w:szCs w:val="22"/>
              </w:rPr>
            </w:pPr>
            <w:r>
              <w:rPr>
                <w:b/>
                <w:sz w:val="22"/>
                <w:szCs w:val="22"/>
              </w:rPr>
              <w:t>10</w:t>
            </w:r>
          </w:p>
        </w:tc>
        <w:tc>
          <w:tcPr>
            <w:tcW w:w="6761" w:type="dxa"/>
            <w:vAlign w:val="center"/>
          </w:tcPr>
          <w:p w:rsidR="00CA768A" w:rsidRPr="00393985" w:rsidRDefault="00CA768A" w:rsidP="001F0263">
            <w:pPr>
              <w:pStyle w:val="ab"/>
              <w:rPr>
                <w:rStyle w:val="a4"/>
                <w:bCs w:val="0"/>
                <w:sz w:val="22"/>
                <w:szCs w:val="22"/>
              </w:rPr>
            </w:pPr>
            <w:r w:rsidRPr="00393985">
              <w:rPr>
                <w:rStyle w:val="a4"/>
                <w:bCs w:val="0"/>
                <w:sz w:val="22"/>
                <w:szCs w:val="22"/>
              </w:rPr>
              <w:t>Уроки рисования. Искусство рисовать.</w:t>
            </w:r>
          </w:p>
        </w:tc>
        <w:tc>
          <w:tcPr>
            <w:tcW w:w="1134" w:type="dxa"/>
            <w:vAlign w:val="center"/>
          </w:tcPr>
          <w:p w:rsidR="00CA768A" w:rsidRPr="00393985" w:rsidRDefault="00CA768A" w:rsidP="001F0263">
            <w:pPr>
              <w:pStyle w:val="ab"/>
              <w:rPr>
                <w:b/>
                <w:sz w:val="22"/>
                <w:szCs w:val="22"/>
              </w:rPr>
            </w:pPr>
          </w:p>
        </w:tc>
        <w:tc>
          <w:tcPr>
            <w:tcW w:w="1843" w:type="dxa"/>
          </w:tcPr>
          <w:p w:rsidR="00CA768A" w:rsidRDefault="00CA768A" w:rsidP="001F0263">
            <w:pPr>
              <w:pStyle w:val="ab"/>
              <w:rPr>
                <w:b/>
                <w:sz w:val="22"/>
                <w:szCs w:val="22"/>
              </w:rPr>
            </w:pPr>
          </w:p>
        </w:tc>
      </w:tr>
      <w:tr w:rsidR="00CA768A" w:rsidRPr="0004467C" w:rsidTr="001F0263">
        <w:trPr>
          <w:trHeight w:val="532"/>
        </w:trPr>
        <w:tc>
          <w:tcPr>
            <w:tcW w:w="977" w:type="dxa"/>
            <w:vAlign w:val="center"/>
          </w:tcPr>
          <w:p w:rsidR="00CA768A" w:rsidRPr="0004467C" w:rsidRDefault="00CA768A" w:rsidP="001F0263">
            <w:pPr>
              <w:pStyle w:val="ab"/>
              <w:rPr>
                <w:sz w:val="22"/>
                <w:szCs w:val="22"/>
              </w:rPr>
            </w:pPr>
            <w:r w:rsidRPr="0004467C">
              <w:rPr>
                <w:sz w:val="22"/>
                <w:szCs w:val="22"/>
              </w:rPr>
              <w:t xml:space="preserve">1 </w:t>
            </w:r>
            <w:r>
              <w:rPr>
                <w:sz w:val="22"/>
                <w:szCs w:val="22"/>
              </w:rPr>
              <w:t>-2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Default="00CA768A" w:rsidP="001F0263">
            <w:pPr>
              <w:pStyle w:val="ab"/>
              <w:rPr>
                <w:sz w:val="22"/>
                <w:szCs w:val="22"/>
              </w:rPr>
            </w:pPr>
            <w:r>
              <w:rPr>
                <w:sz w:val="22"/>
                <w:szCs w:val="22"/>
              </w:rPr>
              <w:t>беседа</w:t>
            </w:r>
          </w:p>
          <w:p w:rsidR="00CA768A" w:rsidRPr="000601F3" w:rsidRDefault="00CA768A" w:rsidP="001F0263">
            <w:pPr>
              <w:pStyle w:val="ab"/>
              <w:rPr>
                <w:sz w:val="22"/>
                <w:szCs w:val="22"/>
              </w:rPr>
            </w:pPr>
            <w:proofErr w:type="spellStart"/>
            <w:r>
              <w:rPr>
                <w:sz w:val="22"/>
                <w:szCs w:val="22"/>
              </w:rPr>
              <w:t>практ.р</w:t>
            </w:r>
            <w:proofErr w:type="spellEnd"/>
            <w:r>
              <w:rPr>
                <w:sz w:val="22"/>
                <w:szCs w:val="22"/>
              </w:rPr>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vAlign w:val="center"/>
          </w:tcPr>
          <w:p w:rsidR="00CA768A" w:rsidRPr="000601F3" w:rsidRDefault="00CA768A" w:rsidP="001F0263">
            <w:pPr>
              <w:pStyle w:val="ab"/>
              <w:rPr>
                <w:sz w:val="22"/>
                <w:szCs w:val="22"/>
              </w:rPr>
            </w:pPr>
            <w:r w:rsidRPr="000601F3">
              <w:rPr>
                <w:rStyle w:val="a4"/>
                <w:b w:val="0"/>
                <w:bCs w:val="0"/>
                <w:sz w:val="22"/>
                <w:szCs w:val="22"/>
              </w:rPr>
              <w:t xml:space="preserve">Инструктаж. Вводное занятие. </w:t>
            </w:r>
          </w:p>
          <w:p w:rsidR="00CA768A" w:rsidRPr="000601F3" w:rsidRDefault="00CA768A" w:rsidP="001F0263">
            <w:pPr>
              <w:pStyle w:val="ab"/>
              <w:rPr>
                <w:sz w:val="22"/>
                <w:szCs w:val="22"/>
              </w:rPr>
            </w:pPr>
            <w:r w:rsidRPr="000601F3">
              <w:rPr>
                <w:sz w:val="22"/>
                <w:szCs w:val="22"/>
              </w:rPr>
              <w:t>Упражнения с карандашом</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предварительный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3-4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Упражнения с карандашом. Основы рисования.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5-6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Упражнения с карандашом. Основы рисования.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7-8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Упражнения с карандашом. Основы рисования.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9-10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Упражнения с карандашом. Основы рисования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Pr>
                <w:sz w:val="22"/>
                <w:szCs w:val="22"/>
              </w:rPr>
              <w:t>промежуточный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rStyle w:val="a4"/>
                <w:bCs w:val="0"/>
                <w:sz w:val="22"/>
                <w:szCs w:val="22"/>
              </w:rPr>
            </w:pPr>
          </w:p>
        </w:tc>
        <w:tc>
          <w:tcPr>
            <w:tcW w:w="939" w:type="dxa"/>
          </w:tcPr>
          <w:p w:rsidR="00CA768A" w:rsidRPr="000601F3" w:rsidRDefault="00CA768A" w:rsidP="001F0263">
            <w:pPr>
              <w:pStyle w:val="ab"/>
              <w:rPr>
                <w:rStyle w:val="a4"/>
                <w:bCs w:val="0"/>
                <w:sz w:val="22"/>
                <w:szCs w:val="22"/>
              </w:rPr>
            </w:pPr>
          </w:p>
        </w:tc>
        <w:tc>
          <w:tcPr>
            <w:tcW w:w="939" w:type="dxa"/>
          </w:tcPr>
          <w:p w:rsidR="00CA768A" w:rsidRPr="000601F3" w:rsidRDefault="00CA768A" w:rsidP="001F0263">
            <w:pPr>
              <w:pStyle w:val="ab"/>
              <w:rPr>
                <w:rStyle w:val="a4"/>
                <w:bCs w:val="0"/>
                <w:sz w:val="22"/>
                <w:szCs w:val="22"/>
              </w:rPr>
            </w:pPr>
          </w:p>
        </w:tc>
        <w:tc>
          <w:tcPr>
            <w:tcW w:w="939" w:type="dxa"/>
          </w:tcPr>
          <w:p w:rsidR="00CA768A" w:rsidRPr="000601F3" w:rsidRDefault="00CA768A" w:rsidP="001F0263">
            <w:pPr>
              <w:pStyle w:val="ab"/>
              <w:rPr>
                <w:rStyle w:val="a4"/>
                <w:bCs w:val="0"/>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30</w:t>
            </w:r>
          </w:p>
        </w:tc>
        <w:tc>
          <w:tcPr>
            <w:tcW w:w="6761" w:type="dxa"/>
          </w:tcPr>
          <w:p w:rsidR="00CA768A" w:rsidRPr="000601F3" w:rsidRDefault="00CA768A" w:rsidP="001F0263">
            <w:pPr>
              <w:pStyle w:val="ab"/>
              <w:rPr>
                <w:rStyle w:val="a4"/>
                <w:bCs w:val="0"/>
                <w:sz w:val="22"/>
                <w:szCs w:val="22"/>
              </w:rPr>
            </w:pPr>
            <w:r w:rsidRPr="000601F3">
              <w:rPr>
                <w:rStyle w:val="a4"/>
                <w:bCs w:val="0"/>
                <w:sz w:val="22"/>
                <w:szCs w:val="22"/>
              </w:rPr>
              <w:t xml:space="preserve">Симметрия. </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11-12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Поделка «Бабочка». Рисунок основы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roofErr w:type="spellStart"/>
            <w:r>
              <w:rPr>
                <w:sz w:val="22"/>
                <w:szCs w:val="22"/>
              </w:rPr>
              <w:t>предварительн</w:t>
            </w:r>
            <w:proofErr w:type="spellEnd"/>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13-14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Поделка «Бабочка». Рисунок основы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15-16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Цвет. Холодные и тёплые цвета.  Выполнение эскиза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17-18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tcPr>
          <w:p w:rsidR="00CA768A" w:rsidRPr="000601F3" w:rsidRDefault="00CA768A" w:rsidP="001F0263">
            <w:pPr>
              <w:rPr>
                <w:rFonts w:ascii="Times New Roman" w:hAnsi="Times New Roman" w:cs="Times New Roman"/>
              </w:rPr>
            </w:pPr>
            <w:r w:rsidRPr="000601F3">
              <w:rPr>
                <w:rFonts w:ascii="Times New Roman" w:hAnsi="Times New Roman" w:cs="Times New Roman"/>
              </w:rPr>
              <w:t>2</w:t>
            </w:r>
          </w:p>
        </w:tc>
        <w:tc>
          <w:tcPr>
            <w:tcW w:w="6761" w:type="dxa"/>
          </w:tcPr>
          <w:p w:rsidR="00CA768A" w:rsidRPr="000601F3" w:rsidRDefault="00CA768A" w:rsidP="001F0263">
            <w:pPr>
              <w:pStyle w:val="ab"/>
              <w:rPr>
                <w:sz w:val="22"/>
                <w:szCs w:val="22"/>
              </w:rPr>
            </w:pPr>
            <w:r w:rsidRPr="000601F3">
              <w:rPr>
                <w:sz w:val="22"/>
                <w:szCs w:val="22"/>
              </w:rPr>
              <w:t>Цвет. Холодные и тёплые цвета. Выполнение эскиза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19-20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tcPr>
          <w:p w:rsidR="00CA768A" w:rsidRPr="000601F3" w:rsidRDefault="00CA768A" w:rsidP="001F0263">
            <w:pPr>
              <w:rPr>
                <w:rFonts w:ascii="Times New Roman" w:hAnsi="Times New Roman" w:cs="Times New Roman"/>
              </w:rPr>
            </w:pPr>
            <w:r w:rsidRPr="000601F3">
              <w:rPr>
                <w:rFonts w:ascii="Times New Roman" w:hAnsi="Times New Roman" w:cs="Times New Roman"/>
              </w:rPr>
              <w:t>2</w:t>
            </w:r>
          </w:p>
        </w:tc>
        <w:tc>
          <w:tcPr>
            <w:tcW w:w="6761" w:type="dxa"/>
          </w:tcPr>
          <w:p w:rsidR="00CA768A" w:rsidRPr="000601F3" w:rsidRDefault="00CA768A" w:rsidP="001F0263">
            <w:pPr>
              <w:pStyle w:val="ab"/>
              <w:rPr>
                <w:sz w:val="22"/>
                <w:szCs w:val="22"/>
              </w:rPr>
            </w:pPr>
            <w:r w:rsidRPr="000601F3">
              <w:rPr>
                <w:sz w:val="22"/>
                <w:szCs w:val="22"/>
              </w:rPr>
              <w:t>Цвет. Холодные и тёплые цвета. Разрисовка фрагментов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21-22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tcPr>
          <w:p w:rsidR="00CA768A" w:rsidRPr="000601F3" w:rsidRDefault="00CA768A" w:rsidP="001F0263">
            <w:pPr>
              <w:rPr>
                <w:rFonts w:ascii="Times New Roman" w:hAnsi="Times New Roman" w:cs="Times New Roman"/>
              </w:rPr>
            </w:pPr>
            <w:r w:rsidRPr="000601F3">
              <w:rPr>
                <w:rFonts w:ascii="Times New Roman" w:hAnsi="Times New Roman" w:cs="Times New Roman"/>
              </w:rPr>
              <w:t>2</w:t>
            </w:r>
          </w:p>
        </w:tc>
        <w:tc>
          <w:tcPr>
            <w:tcW w:w="6761" w:type="dxa"/>
          </w:tcPr>
          <w:p w:rsidR="00CA768A" w:rsidRPr="000601F3" w:rsidRDefault="00FD1827" w:rsidP="00FD1827">
            <w:pPr>
              <w:pStyle w:val="ab"/>
              <w:rPr>
                <w:sz w:val="22"/>
                <w:szCs w:val="22"/>
              </w:rPr>
            </w:pPr>
            <w:r>
              <w:rPr>
                <w:sz w:val="22"/>
                <w:szCs w:val="22"/>
              </w:rPr>
              <w:t>Оформление бабочки. Сборка</w:t>
            </w:r>
            <w:r w:rsidR="00CA768A" w:rsidRPr="000601F3">
              <w:rPr>
                <w:sz w:val="22"/>
                <w:szCs w:val="22"/>
              </w:rPr>
              <w:t xml:space="preserve">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FD1827" w:rsidRPr="0004467C" w:rsidTr="001F0263">
        <w:trPr>
          <w:trHeight w:val="150"/>
        </w:trPr>
        <w:tc>
          <w:tcPr>
            <w:tcW w:w="977" w:type="dxa"/>
          </w:tcPr>
          <w:p w:rsidR="00FD1827" w:rsidRPr="0004467C" w:rsidRDefault="00FD1827" w:rsidP="00FD1827">
            <w:pPr>
              <w:pStyle w:val="ab"/>
              <w:rPr>
                <w:sz w:val="22"/>
                <w:szCs w:val="22"/>
              </w:rPr>
            </w:pPr>
            <w:r>
              <w:rPr>
                <w:sz w:val="22"/>
                <w:szCs w:val="22"/>
              </w:rPr>
              <w:t>23-24</w:t>
            </w:r>
          </w:p>
        </w:tc>
        <w:tc>
          <w:tcPr>
            <w:tcW w:w="939" w:type="dxa"/>
          </w:tcPr>
          <w:p w:rsidR="00FD1827" w:rsidRPr="000601F3" w:rsidRDefault="00FD1827" w:rsidP="00FD1827">
            <w:pPr>
              <w:pStyle w:val="ab"/>
              <w:rPr>
                <w:sz w:val="22"/>
                <w:szCs w:val="22"/>
              </w:rPr>
            </w:pPr>
          </w:p>
        </w:tc>
        <w:tc>
          <w:tcPr>
            <w:tcW w:w="939" w:type="dxa"/>
          </w:tcPr>
          <w:p w:rsidR="00FD1827" w:rsidRPr="000601F3" w:rsidRDefault="00FD1827" w:rsidP="00FD1827">
            <w:pPr>
              <w:pStyle w:val="ab"/>
              <w:rPr>
                <w:sz w:val="22"/>
                <w:szCs w:val="22"/>
              </w:rPr>
            </w:pPr>
          </w:p>
        </w:tc>
        <w:tc>
          <w:tcPr>
            <w:tcW w:w="939" w:type="dxa"/>
          </w:tcPr>
          <w:p w:rsidR="00FD1827" w:rsidRPr="000601F3" w:rsidRDefault="00FD1827" w:rsidP="00FD1827">
            <w:pPr>
              <w:pStyle w:val="ab"/>
              <w:rPr>
                <w:sz w:val="22"/>
                <w:szCs w:val="22"/>
              </w:rPr>
            </w:pPr>
          </w:p>
        </w:tc>
        <w:tc>
          <w:tcPr>
            <w:tcW w:w="939" w:type="dxa"/>
            <w:vAlign w:val="center"/>
          </w:tcPr>
          <w:p w:rsidR="00FD1827" w:rsidRPr="00E356CD" w:rsidRDefault="00FD1827" w:rsidP="00FD1827">
            <w:pPr>
              <w:pStyle w:val="ab"/>
            </w:pPr>
            <w:r w:rsidRPr="00E356CD">
              <w:t>беседа</w:t>
            </w:r>
          </w:p>
          <w:p w:rsidR="00FD1827" w:rsidRPr="00E356CD" w:rsidRDefault="00FD1827" w:rsidP="00FD1827">
            <w:pPr>
              <w:pStyle w:val="ab"/>
            </w:pPr>
            <w:proofErr w:type="spellStart"/>
            <w:r w:rsidRPr="00E356CD">
              <w:t>практ.р</w:t>
            </w:r>
            <w:proofErr w:type="spellEnd"/>
            <w:r w:rsidRPr="00E356CD">
              <w:t>.</w:t>
            </w:r>
          </w:p>
        </w:tc>
        <w:tc>
          <w:tcPr>
            <w:tcW w:w="805" w:type="dxa"/>
          </w:tcPr>
          <w:p w:rsidR="00FD1827" w:rsidRPr="000601F3" w:rsidRDefault="00FD1827" w:rsidP="00FD1827">
            <w:pPr>
              <w:rPr>
                <w:rFonts w:ascii="Times New Roman" w:hAnsi="Times New Roman" w:cs="Times New Roman"/>
              </w:rPr>
            </w:pPr>
            <w:r w:rsidRPr="000601F3">
              <w:rPr>
                <w:rFonts w:ascii="Times New Roman" w:hAnsi="Times New Roman" w:cs="Times New Roman"/>
              </w:rPr>
              <w:t>2</w:t>
            </w:r>
          </w:p>
        </w:tc>
        <w:tc>
          <w:tcPr>
            <w:tcW w:w="6761" w:type="dxa"/>
          </w:tcPr>
          <w:p w:rsidR="00FD1827" w:rsidRPr="000601F3" w:rsidRDefault="00E73787" w:rsidP="00FD1827">
            <w:pPr>
              <w:pStyle w:val="ab"/>
              <w:rPr>
                <w:sz w:val="22"/>
                <w:szCs w:val="22"/>
              </w:rPr>
            </w:pPr>
            <w:r w:rsidRPr="000601F3">
              <w:rPr>
                <w:sz w:val="22"/>
                <w:szCs w:val="22"/>
              </w:rPr>
              <w:t>Цвет. Холодные и тёплые цвета</w:t>
            </w:r>
            <w:r w:rsidR="00FD1827">
              <w:rPr>
                <w:sz w:val="22"/>
                <w:szCs w:val="22"/>
              </w:rPr>
              <w:t>Оформление бабочки. Сборка</w:t>
            </w:r>
            <w:r w:rsidR="00FD1827" w:rsidRPr="000601F3">
              <w:rPr>
                <w:sz w:val="22"/>
                <w:szCs w:val="22"/>
              </w:rPr>
              <w:t xml:space="preserve"> бабочки.</w:t>
            </w:r>
          </w:p>
        </w:tc>
        <w:tc>
          <w:tcPr>
            <w:tcW w:w="1134" w:type="dxa"/>
          </w:tcPr>
          <w:p w:rsidR="00FD1827" w:rsidRPr="00423EB3" w:rsidRDefault="00FD1827" w:rsidP="00FD1827">
            <w:pPr>
              <w:pStyle w:val="ab"/>
              <w:rPr>
                <w:shd w:val="clear" w:color="auto" w:fill="FFFFFF"/>
              </w:rPr>
            </w:pPr>
            <w:r w:rsidRPr="00423EB3">
              <w:rPr>
                <w:shd w:val="clear" w:color="auto" w:fill="FFFFFF"/>
              </w:rPr>
              <w:t>118 ИЗО-студия</w:t>
            </w:r>
          </w:p>
        </w:tc>
        <w:tc>
          <w:tcPr>
            <w:tcW w:w="1843" w:type="dxa"/>
          </w:tcPr>
          <w:p w:rsidR="00FD1827" w:rsidRPr="000601F3" w:rsidRDefault="00FD1827" w:rsidP="00FD1827">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lastRenderedPageBreak/>
              <w:t>25-26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tcPr>
          <w:p w:rsidR="00CA768A" w:rsidRPr="000601F3" w:rsidRDefault="00CA768A" w:rsidP="001F0263">
            <w:pPr>
              <w:rPr>
                <w:rFonts w:ascii="Times New Roman" w:hAnsi="Times New Roman" w:cs="Times New Roman"/>
              </w:rPr>
            </w:pPr>
            <w:r w:rsidRPr="000601F3">
              <w:rPr>
                <w:rFonts w:ascii="Times New Roman" w:hAnsi="Times New Roman" w:cs="Times New Roman"/>
              </w:rPr>
              <w:t>2</w:t>
            </w:r>
          </w:p>
        </w:tc>
        <w:tc>
          <w:tcPr>
            <w:tcW w:w="6761" w:type="dxa"/>
          </w:tcPr>
          <w:p w:rsidR="00CA768A" w:rsidRPr="000601F3" w:rsidRDefault="00E73787" w:rsidP="001F0263">
            <w:pPr>
              <w:pStyle w:val="ab"/>
              <w:rPr>
                <w:sz w:val="22"/>
                <w:szCs w:val="22"/>
              </w:rPr>
            </w:pPr>
            <w:r w:rsidRPr="000601F3">
              <w:rPr>
                <w:sz w:val="22"/>
                <w:szCs w:val="22"/>
              </w:rPr>
              <w:t xml:space="preserve"> Цвет. Холодные и тёплые цвета</w:t>
            </w:r>
            <w:r w:rsidR="00FD1827">
              <w:rPr>
                <w:sz w:val="22"/>
                <w:szCs w:val="22"/>
              </w:rPr>
              <w:t>Разрисовка</w:t>
            </w:r>
            <w:r w:rsidR="0029413E">
              <w:rPr>
                <w:sz w:val="22"/>
                <w:szCs w:val="22"/>
              </w:rPr>
              <w:t xml:space="preserve"> фрагментов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27-28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tcPr>
          <w:p w:rsidR="00CA768A" w:rsidRPr="000601F3" w:rsidRDefault="00CA768A" w:rsidP="001F0263">
            <w:pPr>
              <w:rPr>
                <w:rFonts w:ascii="Times New Roman" w:hAnsi="Times New Roman" w:cs="Times New Roman"/>
              </w:rPr>
            </w:pPr>
            <w:r w:rsidRPr="000601F3">
              <w:rPr>
                <w:rFonts w:ascii="Times New Roman" w:hAnsi="Times New Roman" w:cs="Times New Roman"/>
              </w:rPr>
              <w:t>2</w:t>
            </w:r>
          </w:p>
        </w:tc>
        <w:tc>
          <w:tcPr>
            <w:tcW w:w="6761" w:type="dxa"/>
          </w:tcPr>
          <w:p w:rsidR="00CA768A" w:rsidRPr="000601F3" w:rsidRDefault="00FD1827" w:rsidP="001F0263">
            <w:pPr>
              <w:pStyle w:val="ab"/>
              <w:rPr>
                <w:sz w:val="22"/>
                <w:szCs w:val="22"/>
              </w:rPr>
            </w:pPr>
            <w:r>
              <w:rPr>
                <w:sz w:val="22"/>
                <w:szCs w:val="22"/>
              </w:rPr>
              <w:t xml:space="preserve">Разрисовка </w:t>
            </w:r>
            <w:r w:rsidR="0029413E">
              <w:rPr>
                <w:sz w:val="22"/>
                <w:szCs w:val="22"/>
              </w:rPr>
              <w:t>фрагментов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 xml:space="preserve">текущий </w:t>
            </w:r>
          </w:p>
          <w:p w:rsidR="00CA768A" w:rsidRPr="000601F3" w:rsidRDefault="00CA768A" w:rsidP="001F0263">
            <w:pPr>
              <w:pStyle w:val="ab"/>
              <w:rPr>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29-30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vAlign w:val="center"/>
          </w:tcPr>
          <w:p w:rsidR="00CA768A" w:rsidRPr="000601F3" w:rsidRDefault="0027226F" w:rsidP="001F0263">
            <w:pPr>
              <w:pStyle w:val="ab"/>
              <w:rPr>
                <w:sz w:val="22"/>
                <w:szCs w:val="22"/>
              </w:rPr>
            </w:pPr>
            <w:r>
              <w:rPr>
                <w:sz w:val="22"/>
                <w:szCs w:val="22"/>
              </w:rPr>
              <w:t>Разрисовка и о</w:t>
            </w:r>
            <w:r w:rsidR="00CA768A" w:rsidRPr="000601F3">
              <w:rPr>
                <w:sz w:val="22"/>
                <w:szCs w:val="22"/>
              </w:rPr>
              <w:t>формление бабочки.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27226F" w:rsidRPr="0004467C" w:rsidTr="001F0263">
        <w:trPr>
          <w:trHeight w:val="150"/>
        </w:trPr>
        <w:tc>
          <w:tcPr>
            <w:tcW w:w="977" w:type="dxa"/>
          </w:tcPr>
          <w:p w:rsidR="0027226F" w:rsidRDefault="0027226F" w:rsidP="0027226F">
            <w:pPr>
              <w:pStyle w:val="ab"/>
              <w:rPr>
                <w:sz w:val="22"/>
                <w:szCs w:val="22"/>
              </w:rPr>
            </w:pPr>
            <w:r>
              <w:rPr>
                <w:sz w:val="22"/>
                <w:szCs w:val="22"/>
              </w:rPr>
              <w:t>31-32</w:t>
            </w:r>
          </w:p>
        </w:tc>
        <w:tc>
          <w:tcPr>
            <w:tcW w:w="939" w:type="dxa"/>
          </w:tcPr>
          <w:p w:rsidR="0027226F" w:rsidRPr="000601F3" w:rsidRDefault="0027226F" w:rsidP="0027226F">
            <w:pPr>
              <w:pStyle w:val="ab"/>
              <w:rPr>
                <w:sz w:val="22"/>
                <w:szCs w:val="22"/>
              </w:rPr>
            </w:pPr>
          </w:p>
        </w:tc>
        <w:tc>
          <w:tcPr>
            <w:tcW w:w="939" w:type="dxa"/>
          </w:tcPr>
          <w:p w:rsidR="0027226F" w:rsidRPr="000601F3" w:rsidRDefault="0027226F" w:rsidP="0027226F">
            <w:pPr>
              <w:pStyle w:val="ab"/>
              <w:rPr>
                <w:sz w:val="22"/>
                <w:szCs w:val="22"/>
              </w:rPr>
            </w:pPr>
          </w:p>
        </w:tc>
        <w:tc>
          <w:tcPr>
            <w:tcW w:w="939" w:type="dxa"/>
          </w:tcPr>
          <w:p w:rsidR="0027226F" w:rsidRPr="000601F3" w:rsidRDefault="0027226F" w:rsidP="0027226F">
            <w:pPr>
              <w:pStyle w:val="ab"/>
              <w:rPr>
                <w:sz w:val="22"/>
                <w:szCs w:val="22"/>
              </w:rPr>
            </w:pPr>
          </w:p>
        </w:tc>
        <w:tc>
          <w:tcPr>
            <w:tcW w:w="939" w:type="dxa"/>
            <w:vAlign w:val="center"/>
          </w:tcPr>
          <w:p w:rsidR="0027226F" w:rsidRPr="00E356CD" w:rsidRDefault="0027226F" w:rsidP="0027226F">
            <w:pPr>
              <w:pStyle w:val="ab"/>
            </w:pPr>
            <w:r w:rsidRPr="00E356CD">
              <w:t>беседа</w:t>
            </w:r>
          </w:p>
          <w:p w:rsidR="0027226F" w:rsidRPr="00E356CD" w:rsidRDefault="0027226F" w:rsidP="0027226F">
            <w:pPr>
              <w:pStyle w:val="ab"/>
            </w:pPr>
            <w:proofErr w:type="spellStart"/>
            <w:r w:rsidRPr="00E356CD">
              <w:t>практ.р</w:t>
            </w:r>
            <w:proofErr w:type="spellEnd"/>
            <w:r w:rsidRPr="00E356CD">
              <w:t>.</w:t>
            </w:r>
          </w:p>
        </w:tc>
        <w:tc>
          <w:tcPr>
            <w:tcW w:w="805" w:type="dxa"/>
            <w:vAlign w:val="center"/>
          </w:tcPr>
          <w:p w:rsidR="0027226F" w:rsidRPr="000601F3" w:rsidRDefault="0027226F" w:rsidP="0027226F">
            <w:pPr>
              <w:pStyle w:val="ab"/>
              <w:rPr>
                <w:sz w:val="22"/>
                <w:szCs w:val="22"/>
              </w:rPr>
            </w:pPr>
            <w:r w:rsidRPr="000601F3">
              <w:rPr>
                <w:sz w:val="22"/>
                <w:szCs w:val="22"/>
              </w:rPr>
              <w:t>2</w:t>
            </w:r>
          </w:p>
        </w:tc>
        <w:tc>
          <w:tcPr>
            <w:tcW w:w="6761" w:type="dxa"/>
            <w:vAlign w:val="center"/>
          </w:tcPr>
          <w:p w:rsidR="0027226F" w:rsidRPr="000601F3" w:rsidRDefault="0027226F" w:rsidP="0027226F">
            <w:pPr>
              <w:pStyle w:val="ab"/>
              <w:rPr>
                <w:sz w:val="22"/>
                <w:szCs w:val="22"/>
              </w:rPr>
            </w:pPr>
            <w:r>
              <w:rPr>
                <w:sz w:val="22"/>
                <w:szCs w:val="22"/>
              </w:rPr>
              <w:t>Разрисовка и о</w:t>
            </w:r>
            <w:r w:rsidRPr="000601F3">
              <w:rPr>
                <w:sz w:val="22"/>
                <w:szCs w:val="22"/>
              </w:rPr>
              <w:t>формление бабочки.</w:t>
            </w:r>
          </w:p>
        </w:tc>
        <w:tc>
          <w:tcPr>
            <w:tcW w:w="1134" w:type="dxa"/>
          </w:tcPr>
          <w:p w:rsidR="0027226F" w:rsidRPr="00423EB3" w:rsidRDefault="0027226F" w:rsidP="0027226F">
            <w:pPr>
              <w:pStyle w:val="ab"/>
              <w:rPr>
                <w:shd w:val="clear" w:color="auto" w:fill="FFFFFF"/>
              </w:rPr>
            </w:pPr>
            <w:r w:rsidRPr="00423EB3">
              <w:rPr>
                <w:shd w:val="clear" w:color="auto" w:fill="FFFFFF"/>
              </w:rPr>
              <w:t>118 ИЗО-студия</w:t>
            </w:r>
          </w:p>
        </w:tc>
        <w:tc>
          <w:tcPr>
            <w:tcW w:w="1843" w:type="dxa"/>
          </w:tcPr>
          <w:p w:rsidR="0027226F" w:rsidRPr="000601F3" w:rsidRDefault="0027226F" w:rsidP="0027226F">
            <w:pPr>
              <w:pStyle w:val="ab"/>
              <w:rPr>
                <w:sz w:val="22"/>
                <w:szCs w:val="22"/>
              </w:rPr>
            </w:pPr>
            <w:r w:rsidRPr="000601F3">
              <w:rPr>
                <w:sz w:val="22"/>
                <w:szCs w:val="22"/>
              </w:rPr>
              <w:t>текущий</w:t>
            </w:r>
          </w:p>
        </w:tc>
      </w:tr>
      <w:tr w:rsidR="0027226F" w:rsidRPr="0004467C" w:rsidTr="001F0263">
        <w:trPr>
          <w:trHeight w:val="150"/>
        </w:trPr>
        <w:tc>
          <w:tcPr>
            <w:tcW w:w="977" w:type="dxa"/>
          </w:tcPr>
          <w:p w:rsidR="0027226F" w:rsidRPr="0004467C" w:rsidRDefault="0027226F" w:rsidP="0027226F">
            <w:pPr>
              <w:pStyle w:val="ab"/>
              <w:rPr>
                <w:sz w:val="22"/>
                <w:szCs w:val="22"/>
              </w:rPr>
            </w:pPr>
            <w:r>
              <w:rPr>
                <w:sz w:val="22"/>
                <w:szCs w:val="22"/>
              </w:rPr>
              <w:t>33-34</w:t>
            </w:r>
          </w:p>
        </w:tc>
        <w:tc>
          <w:tcPr>
            <w:tcW w:w="939" w:type="dxa"/>
          </w:tcPr>
          <w:p w:rsidR="0027226F" w:rsidRPr="000601F3" w:rsidRDefault="0027226F" w:rsidP="0027226F">
            <w:pPr>
              <w:pStyle w:val="ab"/>
              <w:rPr>
                <w:sz w:val="22"/>
                <w:szCs w:val="22"/>
              </w:rPr>
            </w:pPr>
          </w:p>
        </w:tc>
        <w:tc>
          <w:tcPr>
            <w:tcW w:w="939" w:type="dxa"/>
          </w:tcPr>
          <w:p w:rsidR="0027226F" w:rsidRPr="000601F3" w:rsidRDefault="0027226F" w:rsidP="0027226F">
            <w:pPr>
              <w:pStyle w:val="ab"/>
              <w:rPr>
                <w:sz w:val="22"/>
                <w:szCs w:val="22"/>
              </w:rPr>
            </w:pPr>
          </w:p>
        </w:tc>
        <w:tc>
          <w:tcPr>
            <w:tcW w:w="939" w:type="dxa"/>
          </w:tcPr>
          <w:p w:rsidR="0027226F" w:rsidRPr="000601F3" w:rsidRDefault="0027226F" w:rsidP="0027226F">
            <w:pPr>
              <w:pStyle w:val="ab"/>
              <w:rPr>
                <w:sz w:val="22"/>
                <w:szCs w:val="22"/>
              </w:rPr>
            </w:pPr>
          </w:p>
        </w:tc>
        <w:tc>
          <w:tcPr>
            <w:tcW w:w="939" w:type="dxa"/>
            <w:vAlign w:val="center"/>
          </w:tcPr>
          <w:p w:rsidR="0027226F" w:rsidRPr="00E356CD" w:rsidRDefault="0027226F" w:rsidP="0027226F">
            <w:pPr>
              <w:pStyle w:val="ab"/>
            </w:pPr>
            <w:r w:rsidRPr="00E356CD">
              <w:t>беседа</w:t>
            </w:r>
          </w:p>
          <w:p w:rsidR="0027226F" w:rsidRPr="00E356CD" w:rsidRDefault="0027226F" w:rsidP="0027226F">
            <w:pPr>
              <w:pStyle w:val="ab"/>
            </w:pPr>
            <w:proofErr w:type="spellStart"/>
            <w:r w:rsidRPr="00E356CD">
              <w:t>практ.р</w:t>
            </w:r>
            <w:proofErr w:type="spellEnd"/>
            <w:r w:rsidRPr="00E356CD">
              <w:t>.</w:t>
            </w:r>
          </w:p>
        </w:tc>
        <w:tc>
          <w:tcPr>
            <w:tcW w:w="805" w:type="dxa"/>
            <w:vAlign w:val="center"/>
          </w:tcPr>
          <w:p w:rsidR="0027226F" w:rsidRPr="000601F3" w:rsidRDefault="0027226F" w:rsidP="0027226F">
            <w:pPr>
              <w:pStyle w:val="ab"/>
              <w:rPr>
                <w:sz w:val="22"/>
                <w:szCs w:val="22"/>
              </w:rPr>
            </w:pPr>
            <w:r w:rsidRPr="000601F3">
              <w:rPr>
                <w:sz w:val="22"/>
                <w:szCs w:val="22"/>
              </w:rPr>
              <w:t>2</w:t>
            </w:r>
          </w:p>
        </w:tc>
        <w:tc>
          <w:tcPr>
            <w:tcW w:w="6761" w:type="dxa"/>
            <w:vAlign w:val="center"/>
          </w:tcPr>
          <w:p w:rsidR="0027226F" w:rsidRPr="000601F3" w:rsidRDefault="0027226F" w:rsidP="0027226F">
            <w:pPr>
              <w:pStyle w:val="ab"/>
              <w:rPr>
                <w:sz w:val="22"/>
                <w:szCs w:val="22"/>
              </w:rPr>
            </w:pPr>
            <w:r>
              <w:rPr>
                <w:sz w:val="22"/>
                <w:szCs w:val="22"/>
              </w:rPr>
              <w:t>Разрисовка и о</w:t>
            </w:r>
            <w:r w:rsidRPr="000601F3">
              <w:rPr>
                <w:sz w:val="22"/>
                <w:szCs w:val="22"/>
              </w:rPr>
              <w:t>формление бабочки.</w:t>
            </w:r>
          </w:p>
        </w:tc>
        <w:tc>
          <w:tcPr>
            <w:tcW w:w="1134" w:type="dxa"/>
          </w:tcPr>
          <w:p w:rsidR="0027226F" w:rsidRPr="00423EB3" w:rsidRDefault="0027226F" w:rsidP="0027226F">
            <w:pPr>
              <w:pStyle w:val="ab"/>
              <w:rPr>
                <w:shd w:val="clear" w:color="auto" w:fill="FFFFFF"/>
              </w:rPr>
            </w:pPr>
            <w:r w:rsidRPr="00423EB3">
              <w:rPr>
                <w:shd w:val="clear" w:color="auto" w:fill="FFFFFF"/>
              </w:rPr>
              <w:t>118 ИЗО-студия</w:t>
            </w:r>
          </w:p>
        </w:tc>
        <w:tc>
          <w:tcPr>
            <w:tcW w:w="1843" w:type="dxa"/>
          </w:tcPr>
          <w:p w:rsidR="0027226F" w:rsidRPr="000601F3" w:rsidRDefault="0027226F" w:rsidP="0027226F">
            <w:pPr>
              <w:pStyle w:val="ab"/>
              <w:rPr>
                <w:sz w:val="22"/>
                <w:szCs w:val="22"/>
              </w:rPr>
            </w:pPr>
            <w:r w:rsidRPr="000601F3">
              <w:rPr>
                <w:sz w:val="22"/>
                <w:szCs w:val="22"/>
              </w:rPr>
              <w:t>текущий</w:t>
            </w:r>
          </w:p>
        </w:tc>
      </w:tr>
      <w:tr w:rsidR="0027226F" w:rsidRPr="0004467C" w:rsidTr="001F0263">
        <w:trPr>
          <w:trHeight w:val="150"/>
        </w:trPr>
        <w:tc>
          <w:tcPr>
            <w:tcW w:w="977" w:type="dxa"/>
          </w:tcPr>
          <w:p w:rsidR="0027226F" w:rsidRPr="0004467C" w:rsidRDefault="0027226F" w:rsidP="0027226F">
            <w:pPr>
              <w:pStyle w:val="ab"/>
              <w:rPr>
                <w:sz w:val="22"/>
                <w:szCs w:val="22"/>
              </w:rPr>
            </w:pPr>
            <w:r>
              <w:rPr>
                <w:sz w:val="22"/>
                <w:szCs w:val="22"/>
              </w:rPr>
              <w:t>35-36</w:t>
            </w:r>
          </w:p>
        </w:tc>
        <w:tc>
          <w:tcPr>
            <w:tcW w:w="939" w:type="dxa"/>
          </w:tcPr>
          <w:p w:rsidR="0027226F" w:rsidRPr="000601F3" w:rsidRDefault="0027226F" w:rsidP="0027226F">
            <w:pPr>
              <w:pStyle w:val="ab"/>
              <w:rPr>
                <w:sz w:val="22"/>
                <w:szCs w:val="22"/>
              </w:rPr>
            </w:pPr>
          </w:p>
        </w:tc>
        <w:tc>
          <w:tcPr>
            <w:tcW w:w="939" w:type="dxa"/>
          </w:tcPr>
          <w:p w:rsidR="0027226F" w:rsidRPr="000601F3" w:rsidRDefault="0027226F" w:rsidP="0027226F">
            <w:pPr>
              <w:pStyle w:val="ab"/>
              <w:rPr>
                <w:sz w:val="22"/>
                <w:szCs w:val="22"/>
              </w:rPr>
            </w:pPr>
          </w:p>
        </w:tc>
        <w:tc>
          <w:tcPr>
            <w:tcW w:w="939" w:type="dxa"/>
          </w:tcPr>
          <w:p w:rsidR="0027226F" w:rsidRPr="000601F3" w:rsidRDefault="0027226F" w:rsidP="0027226F">
            <w:pPr>
              <w:pStyle w:val="ab"/>
              <w:rPr>
                <w:sz w:val="22"/>
                <w:szCs w:val="22"/>
              </w:rPr>
            </w:pPr>
          </w:p>
        </w:tc>
        <w:tc>
          <w:tcPr>
            <w:tcW w:w="939" w:type="dxa"/>
            <w:vAlign w:val="center"/>
          </w:tcPr>
          <w:p w:rsidR="0027226F" w:rsidRPr="00E356CD" w:rsidRDefault="0027226F" w:rsidP="0027226F">
            <w:pPr>
              <w:pStyle w:val="ab"/>
            </w:pPr>
            <w:r w:rsidRPr="00E356CD">
              <w:t>беседа</w:t>
            </w:r>
          </w:p>
          <w:p w:rsidR="0027226F" w:rsidRPr="00E356CD" w:rsidRDefault="0027226F" w:rsidP="0027226F">
            <w:pPr>
              <w:pStyle w:val="ab"/>
            </w:pPr>
            <w:proofErr w:type="spellStart"/>
            <w:r w:rsidRPr="00E356CD">
              <w:t>практ.р</w:t>
            </w:r>
            <w:proofErr w:type="spellEnd"/>
            <w:r w:rsidRPr="00E356CD">
              <w:t>.</w:t>
            </w:r>
          </w:p>
        </w:tc>
        <w:tc>
          <w:tcPr>
            <w:tcW w:w="805" w:type="dxa"/>
            <w:vAlign w:val="center"/>
          </w:tcPr>
          <w:p w:rsidR="0027226F" w:rsidRPr="000601F3" w:rsidRDefault="0027226F" w:rsidP="0027226F">
            <w:pPr>
              <w:pStyle w:val="ab"/>
              <w:rPr>
                <w:sz w:val="22"/>
                <w:szCs w:val="22"/>
              </w:rPr>
            </w:pPr>
            <w:r w:rsidRPr="000601F3">
              <w:rPr>
                <w:sz w:val="22"/>
                <w:szCs w:val="22"/>
              </w:rPr>
              <w:t>2</w:t>
            </w:r>
          </w:p>
        </w:tc>
        <w:tc>
          <w:tcPr>
            <w:tcW w:w="6761" w:type="dxa"/>
            <w:vAlign w:val="center"/>
          </w:tcPr>
          <w:p w:rsidR="0027226F" w:rsidRPr="000601F3" w:rsidRDefault="0027226F" w:rsidP="0027226F">
            <w:pPr>
              <w:pStyle w:val="ab"/>
              <w:rPr>
                <w:sz w:val="22"/>
                <w:szCs w:val="22"/>
              </w:rPr>
            </w:pPr>
            <w:r>
              <w:rPr>
                <w:sz w:val="22"/>
                <w:szCs w:val="22"/>
              </w:rPr>
              <w:t>Разрисовка и о</w:t>
            </w:r>
            <w:r w:rsidRPr="000601F3">
              <w:rPr>
                <w:sz w:val="22"/>
                <w:szCs w:val="22"/>
              </w:rPr>
              <w:t>формление бабочки.</w:t>
            </w:r>
          </w:p>
        </w:tc>
        <w:tc>
          <w:tcPr>
            <w:tcW w:w="1134" w:type="dxa"/>
          </w:tcPr>
          <w:p w:rsidR="0027226F" w:rsidRPr="00423EB3" w:rsidRDefault="0027226F" w:rsidP="0027226F">
            <w:pPr>
              <w:pStyle w:val="ab"/>
              <w:rPr>
                <w:shd w:val="clear" w:color="auto" w:fill="FFFFFF"/>
              </w:rPr>
            </w:pPr>
            <w:r w:rsidRPr="00423EB3">
              <w:rPr>
                <w:shd w:val="clear" w:color="auto" w:fill="FFFFFF"/>
              </w:rPr>
              <w:t>118 ИЗО-студия</w:t>
            </w:r>
          </w:p>
        </w:tc>
        <w:tc>
          <w:tcPr>
            <w:tcW w:w="1843" w:type="dxa"/>
          </w:tcPr>
          <w:p w:rsidR="0027226F" w:rsidRPr="000601F3" w:rsidRDefault="0027226F" w:rsidP="0027226F">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37-38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Сборка бабочки.</w:t>
            </w:r>
            <w:r w:rsidR="00E73787">
              <w:rPr>
                <w:sz w:val="22"/>
                <w:szCs w:val="22"/>
              </w:rPr>
              <w:t xml:space="preserve"> Готовая композиция.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39-40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Сборка бабочки.</w:t>
            </w:r>
            <w:r w:rsidR="00E73787">
              <w:rPr>
                <w:sz w:val="22"/>
                <w:szCs w:val="22"/>
              </w:rPr>
              <w:t xml:space="preserve"> Готовая композиция.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8</w:t>
            </w:r>
          </w:p>
        </w:tc>
        <w:tc>
          <w:tcPr>
            <w:tcW w:w="6761" w:type="dxa"/>
          </w:tcPr>
          <w:p w:rsidR="00CA768A" w:rsidRPr="000601F3" w:rsidRDefault="00CA768A" w:rsidP="001F0263">
            <w:pPr>
              <w:pStyle w:val="ab"/>
              <w:rPr>
                <w:b/>
                <w:sz w:val="22"/>
                <w:szCs w:val="22"/>
              </w:rPr>
            </w:pPr>
            <w:r w:rsidRPr="000601F3">
              <w:rPr>
                <w:b/>
                <w:sz w:val="22"/>
                <w:szCs w:val="22"/>
              </w:rPr>
              <w:t>Рисование на наждачной бумаге</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41-42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Рисование на наждачной бумаге. Техника рисунка на наждачной бумаге.</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roofErr w:type="spellStart"/>
            <w:r>
              <w:rPr>
                <w:sz w:val="22"/>
                <w:szCs w:val="22"/>
              </w:rPr>
              <w:t>предварительн</w:t>
            </w:r>
            <w:proofErr w:type="spellEnd"/>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43-44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Рисование на наждачной бумаге. Техника рисунка на наждачной бумаге.</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45-46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Рисование на наждачной бумаге. Техника рисунка на наждачной бумаге.</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47-48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Рисование на наждачной бумаге. Техника рисунка на наждачной бумаге.</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24</w:t>
            </w:r>
          </w:p>
        </w:tc>
        <w:tc>
          <w:tcPr>
            <w:tcW w:w="6761" w:type="dxa"/>
          </w:tcPr>
          <w:p w:rsidR="00CA768A" w:rsidRPr="000601F3" w:rsidRDefault="00CA768A" w:rsidP="001F0263">
            <w:pPr>
              <w:pStyle w:val="ab"/>
              <w:rPr>
                <w:b/>
                <w:sz w:val="22"/>
                <w:szCs w:val="22"/>
              </w:rPr>
            </w:pPr>
            <w:r w:rsidRPr="000601F3">
              <w:rPr>
                <w:b/>
                <w:sz w:val="22"/>
                <w:szCs w:val="22"/>
              </w:rPr>
              <w:t>Рисуем натюрморт</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49-50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Рисуем натюрморт. Особенности постановки натюрморта.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51-52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Рисуем натюрморт. Особенности постановки натюрморта.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предварительный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53-54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Рисуем натюрморт. Особенности постановки натюрморта.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Pr>
                <w:sz w:val="22"/>
                <w:szCs w:val="22"/>
              </w:rPr>
              <w:t xml:space="preserve">Наб. и анализ </w:t>
            </w:r>
            <w:proofErr w:type="spellStart"/>
            <w:r>
              <w:rPr>
                <w:sz w:val="22"/>
                <w:szCs w:val="22"/>
              </w:rPr>
              <w:t>изоб-ных</w:t>
            </w:r>
            <w:r w:rsidRPr="000601F3">
              <w:rPr>
                <w:sz w:val="22"/>
                <w:szCs w:val="22"/>
              </w:rPr>
              <w:t>умений</w:t>
            </w:r>
            <w:proofErr w:type="spellEnd"/>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55-56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Рисуем натюрморт. Особенности постановки натюрморта.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57-58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Сложный натюрморт. Карандаш, уголь.</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59-60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Сложный натюрморт. Карандаш, уголь.</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61-62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Сложный натюрморт. Карандаш сангина.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63-64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Сложный натюрморт. Карандаш сангина.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65-66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lastRenderedPageBreak/>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lastRenderedPageBreak/>
              <w:t>2</w:t>
            </w:r>
          </w:p>
        </w:tc>
        <w:tc>
          <w:tcPr>
            <w:tcW w:w="6761" w:type="dxa"/>
          </w:tcPr>
          <w:p w:rsidR="00CA768A" w:rsidRPr="000601F3" w:rsidRDefault="00CA768A" w:rsidP="001F0263">
            <w:pPr>
              <w:pStyle w:val="ab"/>
              <w:rPr>
                <w:sz w:val="22"/>
                <w:szCs w:val="22"/>
              </w:rPr>
            </w:pPr>
            <w:r w:rsidRPr="000601F3">
              <w:rPr>
                <w:sz w:val="22"/>
                <w:szCs w:val="22"/>
              </w:rPr>
              <w:t xml:space="preserve">Сложный натюрморт. Карандаш, пастель. </w:t>
            </w:r>
          </w:p>
        </w:tc>
        <w:tc>
          <w:tcPr>
            <w:tcW w:w="1134" w:type="dxa"/>
          </w:tcPr>
          <w:p w:rsidR="00CA768A" w:rsidRPr="00423EB3" w:rsidRDefault="00CA768A" w:rsidP="001F0263">
            <w:pPr>
              <w:pStyle w:val="ab"/>
              <w:rPr>
                <w:shd w:val="clear" w:color="auto" w:fill="FFFFFF"/>
              </w:rPr>
            </w:pPr>
            <w:r w:rsidRPr="00423EB3">
              <w:rPr>
                <w:shd w:val="clear" w:color="auto" w:fill="FFFFFF"/>
              </w:rPr>
              <w:t>118 ИЗО-</w:t>
            </w:r>
            <w:r w:rsidRPr="00423EB3">
              <w:rPr>
                <w:shd w:val="clear" w:color="auto" w:fill="FFFFFF"/>
              </w:rPr>
              <w:lastRenderedPageBreak/>
              <w:t>студия</w:t>
            </w:r>
          </w:p>
        </w:tc>
        <w:tc>
          <w:tcPr>
            <w:tcW w:w="1843" w:type="dxa"/>
          </w:tcPr>
          <w:p w:rsidR="00CA768A" w:rsidRPr="00E356CD" w:rsidRDefault="00CA768A" w:rsidP="001F0263">
            <w:pPr>
              <w:pStyle w:val="ab"/>
            </w:pPr>
            <w:r w:rsidRPr="00E356CD">
              <w:lastRenderedPageBreak/>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lastRenderedPageBreak/>
              <w:t>67-68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Сложный натюрморт. Карандаш, пастель.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69-70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Сложный натюрморт. Карандаш, уголь, сангина, пастель.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71-72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p w:rsidR="00CA768A" w:rsidRPr="00E356CD" w:rsidRDefault="00CA768A" w:rsidP="001F0263">
            <w:pPr>
              <w:pStyle w:val="ab"/>
            </w:pPr>
            <w:proofErr w:type="spellStart"/>
            <w:r w:rsidRPr="00E356CD">
              <w:t>практ.р</w:t>
            </w:r>
            <w:proofErr w:type="spellEnd"/>
            <w:r w:rsidRPr="00E356CD">
              <w:t>.</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Сложный натюрморт. Карандаш, уголь, сангина, пастель.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Pr>
                <w:sz w:val="22"/>
                <w:szCs w:val="22"/>
              </w:rPr>
              <w:t>промежуточный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16</w:t>
            </w:r>
          </w:p>
        </w:tc>
        <w:tc>
          <w:tcPr>
            <w:tcW w:w="6761" w:type="dxa"/>
          </w:tcPr>
          <w:p w:rsidR="00CA768A" w:rsidRPr="000601F3" w:rsidRDefault="00CA768A" w:rsidP="001F0263">
            <w:pPr>
              <w:pStyle w:val="ab"/>
              <w:rPr>
                <w:b/>
                <w:sz w:val="22"/>
                <w:szCs w:val="22"/>
              </w:rPr>
            </w:pPr>
            <w:r w:rsidRPr="000601F3">
              <w:rPr>
                <w:b/>
                <w:sz w:val="22"/>
                <w:szCs w:val="22"/>
              </w:rPr>
              <w:t>Монотипия.</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73-74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Монотипия пейзажная нетрадиционная техника рисования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75-76</w:t>
            </w: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b/>
                <w:sz w:val="22"/>
                <w:szCs w:val="22"/>
              </w:rPr>
            </w:pPr>
            <w:r w:rsidRPr="000601F3">
              <w:rPr>
                <w:rStyle w:val="a4"/>
                <w:rFonts w:eastAsiaTheme="majorEastAsia"/>
                <w:b w:val="0"/>
                <w:color w:val="2B2B2B"/>
                <w:sz w:val="22"/>
                <w:szCs w:val="22"/>
                <w:bdr w:val="none" w:sz="0" w:space="0" w:color="auto" w:frame="1"/>
                <w:shd w:val="clear" w:color="auto" w:fill="FFFFFF"/>
              </w:rPr>
              <w:t>МОНОТИПИЯ ПРЕДМЕТНАЯ</w:t>
            </w:r>
            <w:r w:rsidRPr="000601F3">
              <w:rPr>
                <w:b/>
                <w:color w:val="2B2B2B"/>
                <w:sz w:val="22"/>
                <w:szCs w:val="22"/>
              </w:rPr>
              <w:br/>
            </w:r>
            <w:r w:rsidRPr="000601F3">
              <w:rPr>
                <w:rStyle w:val="a4"/>
                <w:rFonts w:eastAsiaTheme="majorEastAsia"/>
                <w:b w:val="0"/>
                <w:color w:val="2B2B2B"/>
                <w:sz w:val="22"/>
                <w:szCs w:val="22"/>
                <w:bdr w:val="none" w:sz="0" w:space="0" w:color="auto" w:frame="1"/>
                <w:shd w:val="clear" w:color="auto" w:fill="FFFFFF"/>
              </w:rPr>
              <w:t>Рисование дерева.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roofErr w:type="spellStart"/>
            <w:r>
              <w:rPr>
                <w:sz w:val="22"/>
                <w:szCs w:val="22"/>
              </w:rPr>
              <w:t>предварительн</w:t>
            </w:r>
            <w:proofErr w:type="spellEnd"/>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77-78</w:t>
            </w:r>
          </w:p>
        </w:tc>
        <w:tc>
          <w:tcPr>
            <w:tcW w:w="939" w:type="dxa"/>
            <w:shd w:val="clear" w:color="auto" w:fill="FFFFFF" w:themeFill="background1"/>
          </w:tcPr>
          <w:p w:rsidR="00CA768A" w:rsidRPr="000601F3" w:rsidRDefault="00CA768A" w:rsidP="001F0263">
            <w:pPr>
              <w:pStyle w:val="ab"/>
              <w:rPr>
                <w:b/>
                <w:sz w:val="22"/>
                <w:szCs w:val="22"/>
              </w:rPr>
            </w:pPr>
          </w:p>
        </w:tc>
        <w:tc>
          <w:tcPr>
            <w:tcW w:w="939" w:type="dxa"/>
            <w:shd w:val="clear" w:color="auto" w:fill="FFFFFF" w:themeFill="background1"/>
          </w:tcPr>
          <w:p w:rsidR="00CA768A" w:rsidRPr="000601F3" w:rsidRDefault="00CA768A" w:rsidP="001F0263">
            <w:pPr>
              <w:pStyle w:val="ab"/>
              <w:rPr>
                <w:b/>
                <w:sz w:val="22"/>
                <w:szCs w:val="22"/>
              </w:rPr>
            </w:pPr>
          </w:p>
        </w:tc>
        <w:tc>
          <w:tcPr>
            <w:tcW w:w="939" w:type="dxa"/>
            <w:shd w:val="clear" w:color="auto" w:fill="FFFFFF" w:themeFill="background1"/>
          </w:tcPr>
          <w:p w:rsidR="00CA768A" w:rsidRPr="000601F3" w:rsidRDefault="00CA768A" w:rsidP="001F0263">
            <w:pPr>
              <w:pStyle w:val="ab"/>
              <w:rPr>
                <w:b/>
                <w:sz w:val="22"/>
                <w:szCs w:val="22"/>
              </w:rPr>
            </w:pPr>
          </w:p>
        </w:tc>
        <w:tc>
          <w:tcPr>
            <w:tcW w:w="939" w:type="dxa"/>
            <w:shd w:val="clear" w:color="auto" w:fill="FFFFFF" w:themeFill="background1"/>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b/>
                <w:sz w:val="22"/>
                <w:szCs w:val="22"/>
              </w:rPr>
            </w:pPr>
            <w:r w:rsidRPr="000601F3">
              <w:rPr>
                <w:rStyle w:val="a4"/>
                <w:rFonts w:eastAsiaTheme="majorEastAsia"/>
                <w:b w:val="0"/>
                <w:color w:val="2B2B2B"/>
                <w:sz w:val="22"/>
                <w:szCs w:val="22"/>
                <w:bdr w:val="none" w:sz="0" w:space="0" w:color="auto" w:frame="1"/>
                <w:shd w:val="clear" w:color="auto" w:fill="FFFFFF"/>
              </w:rPr>
              <w:t>МОНОТИПИЯ ПЕЙЗАЖНАЯ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79-80</w:t>
            </w:r>
          </w:p>
        </w:tc>
        <w:tc>
          <w:tcPr>
            <w:tcW w:w="939" w:type="dxa"/>
            <w:shd w:val="clear" w:color="auto" w:fill="FFFFFF" w:themeFill="background1"/>
          </w:tcPr>
          <w:p w:rsidR="00CA768A" w:rsidRPr="000601F3" w:rsidRDefault="00CA768A" w:rsidP="001F0263">
            <w:pPr>
              <w:pStyle w:val="ab"/>
              <w:rPr>
                <w:sz w:val="22"/>
                <w:szCs w:val="22"/>
              </w:rPr>
            </w:pPr>
          </w:p>
        </w:tc>
        <w:tc>
          <w:tcPr>
            <w:tcW w:w="939" w:type="dxa"/>
            <w:shd w:val="clear" w:color="auto" w:fill="FFFFFF" w:themeFill="background1"/>
          </w:tcPr>
          <w:p w:rsidR="00CA768A" w:rsidRPr="000601F3" w:rsidRDefault="00CA768A" w:rsidP="001F0263">
            <w:pPr>
              <w:pStyle w:val="ab"/>
              <w:rPr>
                <w:sz w:val="22"/>
                <w:szCs w:val="22"/>
              </w:rPr>
            </w:pPr>
          </w:p>
        </w:tc>
        <w:tc>
          <w:tcPr>
            <w:tcW w:w="939" w:type="dxa"/>
            <w:shd w:val="clear" w:color="auto" w:fill="FFFFFF" w:themeFill="background1"/>
          </w:tcPr>
          <w:p w:rsidR="00CA768A" w:rsidRPr="000601F3" w:rsidRDefault="00CA768A" w:rsidP="001F0263">
            <w:pPr>
              <w:pStyle w:val="ab"/>
              <w:rPr>
                <w:sz w:val="22"/>
                <w:szCs w:val="22"/>
              </w:rPr>
            </w:pPr>
          </w:p>
        </w:tc>
        <w:tc>
          <w:tcPr>
            <w:tcW w:w="939" w:type="dxa"/>
            <w:shd w:val="clear" w:color="auto" w:fill="FFFFFF" w:themeFill="background1"/>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Монотипия пейзажная по мокрому.</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81-82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C26348">
            <w:pPr>
              <w:pStyle w:val="ab"/>
              <w:rPr>
                <w:sz w:val="22"/>
                <w:szCs w:val="22"/>
              </w:rPr>
            </w:pPr>
            <w:r w:rsidRPr="000601F3">
              <w:rPr>
                <w:sz w:val="22"/>
                <w:szCs w:val="22"/>
              </w:rPr>
              <w:t>Монотипия пейзажная  «Золотая осень».</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83-84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Монотипия от пятна. Осенний пейзаж.</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85-86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Акварель «Висячие сады». Творческая работа.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87-88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3E6139">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Кофейная монотипия.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Default="00CA768A" w:rsidP="001F0263">
            <w:pPr>
              <w:pStyle w:val="ab"/>
            </w:pPr>
            <w:proofErr w:type="spellStart"/>
            <w:r w:rsidRPr="003E6139">
              <w:t>практ.р</w:t>
            </w:r>
            <w:proofErr w:type="spellEnd"/>
          </w:p>
        </w:tc>
        <w:tc>
          <w:tcPr>
            <w:tcW w:w="805" w:type="dxa"/>
            <w:vAlign w:val="center"/>
          </w:tcPr>
          <w:p w:rsidR="00CA768A" w:rsidRPr="000601F3" w:rsidRDefault="00CA768A" w:rsidP="001F0263">
            <w:pPr>
              <w:pStyle w:val="ab"/>
              <w:rPr>
                <w:b/>
                <w:sz w:val="22"/>
                <w:szCs w:val="22"/>
              </w:rPr>
            </w:pPr>
            <w:r w:rsidRPr="000601F3">
              <w:rPr>
                <w:b/>
                <w:sz w:val="22"/>
                <w:szCs w:val="22"/>
              </w:rPr>
              <w:t>22</w:t>
            </w:r>
          </w:p>
        </w:tc>
        <w:tc>
          <w:tcPr>
            <w:tcW w:w="6761" w:type="dxa"/>
          </w:tcPr>
          <w:p w:rsidR="00CA768A" w:rsidRPr="000601F3" w:rsidRDefault="00CA768A" w:rsidP="001F0263">
            <w:pPr>
              <w:pStyle w:val="ab"/>
              <w:rPr>
                <w:b/>
                <w:sz w:val="22"/>
                <w:szCs w:val="22"/>
              </w:rPr>
            </w:pPr>
            <w:r w:rsidRPr="000601F3">
              <w:rPr>
                <w:b/>
                <w:sz w:val="22"/>
                <w:szCs w:val="22"/>
              </w:rPr>
              <w:t xml:space="preserve">Интерьер ( живопись). </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21"/>
        </w:trPr>
        <w:tc>
          <w:tcPr>
            <w:tcW w:w="977" w:type="dxa"/>
          </w:tcPr>
          <w:p w:rsidR="00CA768A" w:rsidRPr="0004467C" w:rsidRDefault="00CA768A" w:rsidP="001F0263">
            <w:pPr>
              <w:pStyle w:val="ab"/>
              <w:rPr>
                <w:sz w:val="22"/>
                <w:szCs w:val="22"/>
              </w:rPr>
            </w:pPr>
            <w:r>
              <w:rPr>
                <w:sz w:val="22"/>
                <w:szCs w:val="22"/>
              </w:rPr>
              <w:t>89-90</w:t>
            </w: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vAlign w:val="center"/>
          </w:tcPr>
          <w:p w:rsidR="00CA768A" w:rsidRPr="00E356CD" w:rsidRDefault="00CA768A" w:rsidP="001F0263">
            <w:pPr>
              <w:pStyle w:val="ab"/>
            </w:pPr>
            <w:r w:rsidRPr="00E356CD">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pPr>
            <w:r w:rsidRPr="000601F3">
              <w:t>Как нарисовать интерьер. Рисуем комнату (построение фронтальной перспективы)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roofErr w:type="spellStart"/>
            <w:r>
              <w:rPr>
                <w:sz w:val="22"/>
                <w:szCs w:val="22"/>
              </w:rPr>
              <w:t>предварительн</w:t>
            </w:r>
            <w:proofErr w:type="spellEnd"/>
          </w:p>
        </w:tc>
      </w:tr>
      <w:tr w:rsidR="00CA768A" w:rsidRPr="0004467C" w:rsidTr="001F0263">
        <w:trPr>
          <w:trHeight w:val="121"/>
        </w:trPr>
        <w:tc>
          <w:tcPr>
            <w:tcW w:w="977" w:type="dxa"/>
          </w:tcPr>
          <w:p w:rsidR="00CA768A" w:rsidRDefault="00CA768A" w:rsidP="001F0263">
            <w:pPr>
              <w:pStyle w:val="ab"/>
              <w:rPr>
                <w:sz w:val="22"/>
                <w:szCs w:val="22"/>
              </w:rPr>
            </w:pPr>
            <w:r>
              <w:rPr>
                <w:sz w:val="22"/>
                <w:szCs w:val="22"/>
              </w:rPr>
              <w:t>91-92</w:t>
            </w: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vAlign w:val="center"/>
          </w:tcPr>
          <w:p w:rsidR="00CA768A" w:rsidRPr="00E356CD" w:rsidRDefault="00CA768A" w:rsidP="001F0263">
            <w:pPr>
              <w:pStyle w:val="ab"/>
            </w:pPr>
            <w:r w:rsidRPr="00E356CD">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pPr>
            <w:r w:rsidRPr="000601F3">
              <w:t>Как нарисовать интерьер. Рисуем комнату (построение фронтальной перспективы)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21"/>
        </w:trPr>
        <w:tc>
          <w:tcPr>
            <w:tcW w:w="977" w:type="dxa"/>
          </w:tcPr>
          <w:p w:rsidR="00CA768A" w:rsidRDefault="00CA768A" w:rsidP="001F0263">
            <w:pPr>
              <w:pStyle w:val="ab"/>
              <w:rPr>
                <w:sz w:val="22"/>
                <w:szCs w:val="22"/>
              </w:rPr>
            </w:pPr>
            <w:r>
              <w:rPr>
                <w:sz w:val="22"/>
                <w:szCs w:val="22"/>
              </w:rPr>
              <w:t>93-94</w:t>
            </w: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vAlign w:val="center"/>
          </w:tcPr>
          <w:p w:rsidR="00CA768A" w:rsidRPr="00E356CD" w:rsidRDefault="00CA768A" w:rsidP="001F0263">
            <w:pPr>
              <w:pStyle w:val="ab"/>
            </w:pPr>
            <w:r w:rsidRPr="00E356CD">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pPr>
            <w:r w:rsidRPr="000601F3">
              <w:t>Как нарисовать интерьер. Рисуем комнату (построение фронтальной перспективы)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pPr>
            <w:r w:rsidRPr="000601F3">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95-96</w:t>
            </w: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color w:val="auto"/>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color w:val="auto"/>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color w:val="auto"/>
                <w:sz w:val="22"/>
                <w:szCs w:val="22"/>
              </w:rPr>
            </w:pPr>
          </w:p>
        </w:tc>
        <w:tc>
          <w:tcPr>
            <w:tcW w:w="939" w:type="dxa"/>
          </w:tcPr>
          <w:p w:rsidR="00CA768A" w:rsidRPr="00E356CD" w:rsidRDefault="00CA768A" w:rsidP="001F0263">
            <w:pPr>
              <w:pStyle w:val="ab"/>
            </w:pPr>
            <w:proofErr w:type="spellStart"/>
            <w:r w:rsidRPr="00E356CD">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pPr>
            <w:r w:rsidRPr="000601F3">
              <w:t>Интерьер жилой комнаты.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pPr>
            <w:r w:rsidRPr="000601F3">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97-98</w:t>
            </w: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0601F3" w:rsidRDefault="00CA768A" w:rsidP="001F0263">
            <w:pPr>
              <w:pStyle w:val="1"/>
              <w:shd w:val="clear" w:color="auto" w:fill="FFFFFF"/>
              <w:spacing w:before="0" w:after="150" w:line="312" w:lineRule="atLeast"/>
              <w:textAlignment w:val="baseline"/>
              <w:rPr>
                <w:rFonts w:ascii="Times New Roman" w:hAnsi="Times New Roman" w:cs="Times New Roman"/>
                <w:b w:val="0"/>
                <w:bCs w:val="0"/>
                <w:color w:val="auto"/>
                <w:spacing w:val="-15"/>
                <w:sz w:val="22"/>
                <w:szCs w:val="22"/>
              </w:rPr>
            </w:pPr>
          </w:p>
        </w:tc>
        <w:tc>
          <w:tcPr>
            <w:tcW w:w="939" w:type="dxa"/>
          </w:tcPr>
          <w:p w:rsidR="00CA768A" w:rsidRPr="00E356CD" w:rsidRDefault="00CA768A" w:rsidP="001F0263">
            <w:pPr>
              <w:pStyle w:val="ab"/>
            </w:pPr>
            <w:proofErr w:type="spellStart"/>
            <w:r w:rsidRPr="00E356CD">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pPr>
            <w:r w:rsidRPr="000601F3">
              <w:t>Интерьер (рисунок). Рисуем комнату (построение фронтальной перспективы)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pPr>
            <w:r w:rsidRPr="000601F3">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99-100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5F6F55">
            <w:pPr>
              <w:pStyle w:val="ab"/>
              <w:rPr>
                <w:sz w:val="22"/>
                <w:szCs w:val="22"/>
              </w:rPr>
            </w:pPr>
            <w:r w:rsidRPr="000601F3">
              <w:rPr>
                <w:sz w:val="22"/>
                <w:szCs w:val="22"/>
                <w:shd w:val="clear" w:color="auto" w:fill="FFFFFF"/>
              </w:rPr>
              <w:t>Последовательность рисования углового интерьера</w:t>
            </w:r>
            <w:r w:rsidR="005F6F55">
              <w:rPr>
                <w:sz w:val="22"/>
                <w:szCs w:val="22"/>
                <w:shd w:val="clear" w:color="auto" w:fill="FFFFFF"/>
              </w:rPr>
              <w:t>.</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101-102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5F6F55">
            <w:pPr>
              <w:pStyle w:val="ab"/>
              <w:rPr>
                <w:sz w:val="22"/>
                <w:szCs w:val="22"/>
              </w:rPr>
            </w:pPr>
            <w:r w:rsidRPr="000601F3">
              <w:rPr>
                <w:sz w:val="22"/>
                <w:szCs w:val="22"/>
                <w:shd w:val="clear" w:color="auto" w:fill="FFFFFF"/>
              </w:rPr>
              <w:t>Последовательность рисования углового интерьера</w:t>
            </w:r>
            <w:r w:rsidR="005F6F55">
              <w:rPr>
                <w:sz w:val="22"/>
                <w:szCs w:val="22"/>
                <w:shd w:val="clear" w:color="auto" w:fill="FFFFFF"/>
              </w:rPr>
              <w:t>.</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pPr>
            <w:r w:rsidRPr="000601F3">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103-104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Интерьер (рисунок, живопись).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pPr>
            <w:r w:rsidRPr="000601F3">
              <w:t>текущий</w:t>
            </w:r>
          </w:p>
        </w:tc>
      </w:tr>
      <w:tr w:rsidR="00CA768A" w:rsidRPr="0004467C" w:rsidTr="001F0263">
        <w:trPr>
          <w:trHeight w:val="350"/>
        </w:trPr>
        <w:tc>
          <w:tcPr>
            <w:tcW w:w="977" w:type="dxa"/>
          </w:tcPr>
          <w:p w:rsidR="00CA768A" w:rsidRPr="0004467C" w:rsidRDefault="00CA768A" w:rsidP="001F0263">
            <w:pPr>
              <w:pStyle w:val="ab"/>
              <w:rPr>
                <w:sz w:val="22"/>
                <w:szCs w:val="22"/>
              </w:rPr>
            </w:pPr>
            <w:r>
              <w:rPr>
                <w:sz w:val="22"/>
                <w:szCs w:val="22"/>
              </w:rPr>
              <w:t>105-106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E356CD" w:rsidRDefault="00CA768A" w:rsidP="001F0263">
            <w:pPr>
              <w:pStyle w:val="ab"/>
            </w:pPr>
            <w:r w:rsidRPr="00E356CD">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Интерьер (рисунок, живопись).</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pPr>
            <w:r w:rsidRPr="000601F3">
              <w:t>текущий</w:t>
            </w:r>
          </w:p>
        </w:tc>
      </w:tr>
      <w:tr w:rsidR="00CA768A" w:rsidRPr="0004467C" w:rsidTr="001F0263">
        <w:trPr>
          <w:trHeight w:val="350"/>
        </w:trPr>
        <w:tc>
          <w:tcPr>
            <w:tcW w:w="977" w:type="dxa"/>
          </w:tcPr>
          <w:p w:rsidR="00CA768A" w:rsidRPr="0004467C" w:rsidRDefault="00CA768A" w:rsidP="001F0263">
            <w:pPr>
              <w:pStyle w:val="ab"/>
              <w:rPr>
                <w:sz w:val="22"/>
                <w:szCs w:val="22"/>
              </w:rPr>
            </w:pPr>
            <w:r>
              <w:rPr>
                <w:sz w:val="22"/>
                <w:szCs w:val="22"/>
              </w:rPr>
              <w:t>107-108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Интерьер (рисунок, живопись). </w:t>
            </w:r>
          </w:p>
        </w:tc>
        <w:tc>
          <w:tcPr>
            <w:tcW w:w="1134" w:type="dxa"/>
          </w:tcPr>
          <w:p w:rsidR="00CA768A" w:rsidRPr="00423EB3" w:rsidRDefault="00CA768A" w:rsidP="001F0263">
            <w:pPr>
              <w:pStyle w:val="ab"/>
              <w:rPr>
                <w:shd w:val="clear" w:color="auto" w:fill="FFFFFF"/>
              </w:rPr>
            </w:pPr>
            <w:r w:rsidRPr="00423EB3">
              <w:rPr>
                <w:shd w:val="clear" w:color="auto" w:fill="FFFFFF"/>
              </w:rPr>
              <w:t>118 ИЗО-</w:t>
            </w:r>
            <w:r w:rsidRPr="00423EB3">
              <w:rPr>
                <w:shd w:val="clear" w:color="auto" w:fill="FFFFFF"/>
              </w:rPr>
              <w:lastRenderedPageBreak/>
              <w:t>студия</w:t>
            </w:r>
          </w:p>
        </w:tc>
        <w:tc>
          <w:tcPr>
            <w:tcW w:w="1843" w:type="dxa"/>
          </w:tcPr>
          <w:p w:rsidR="00CA768A" w:rsidRPr="000601F3" w:rsidRDefault="00CA768A" w:rsidP="001F0263">
            <w:pPr>
              <w:pStyle w:val="ab"/>
            </w:pPr>
            <w:r w:rsidRPr="000601F3">
              <w:lastRenderedPageBreak/>
              <w:t>текущий</w:t>
            </w:r>
          </w:p>
        </w:tc>
      </w:tr>
      <w:tr w:rsidR="00CA768A" w:rsidRPr="0004467C" w:rsidTr="001F0263">
        <w:trPr>
          <w:trHeight w:val="350"/>
        </w:trPr>
        <w:tc>
          <w:tcPr>
            <w:tcW w:w="977" w:type="dxa"/>
          </w:tcPr>
          <w:p w:rsidR="00CA768A" w:rsidRPr="0004467C" w:rsidRDefault="00CA768A" w:rsidP="001F0263">
            <w:pPr>
              <w:pStyle w:val="ab"/>
              <w:rPr>
                <w:sz w:val="22"/>
                <w:szCs w:val="22"/>
              </w:rPr>
            </w:pPr>
            <w:r>
              <w:rPr>
                <w:sz w:val="22"/>
                <w:szCs w:val="22"/>
              </w:rPr>
              <w:lastRenderedPageBreak/>
              <w:t>109-110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Интерьер (рисунок, живопись).</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18</w:t>
            </w:r>
          </w:p>
        </w:tc>
        <w:tc>
          <w:tcPr>
            <w:tcW w:w="6761" w:type="dxa"/>
          </w:tcPr>
          <w:p w:rsidR="00CA768A" w:rsidRPr="000601F3" w:rsidRDefault="00CA768A" w:rsidP="001F0263">
            <w:pPr>
              <w:pStyle w:val="ab"/>
              <w:rPr>
                <w:b/>
                <w:sz w:val="22"/>
                <w:szCs w:val="22"/>
              </w:rPr>
            </w:pPr>
            <w:r w:rsidRPr="000601F3">
              <w:rPr>
                <w:b/>
                <w:sz w:val="22"/>
                <w:szCs w:val="22"/>
              </w:rPr>
              <w:t>Экстерьер.</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514"/>
        </w:trPr>
        <w:tc>
          <w:tcPr>
            <w:tcW w:w="977" w:type="dxa"/>
          </w:tcPr>
          <w:p w:rsidR="00CA768A" w:rsidRPr="0004467C" w:rsidRDefault="00CA768A" w:rsidP="001F0263">
            <w:pPr>
              <w:pStyle w:val="ab"/>
              <w:rPr>
                <w:sz w:val="22"/>
                <w:szCs w:val="22"/>
              </w:rPr>
            </w:pPr>
            <w:r>
              <w:rPr>
                <w:sz w:val="22"/>
                <w:szCs w:val="22"/>
              </w:rPr>
              <w:t>111-112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Экстерьер (пейзаж). Рисуем улицу с домами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113-114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Экстерьер (пейзаж). Рисуем улицу с домами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115-116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Экстерьер (пейзаж).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393"/>
        </w:trPr>
        <w:tc>
          <w:tcPr>
            <w:tcW w:w="977" w:type="dxa"/>
          </w:tcPr>
          <w:p w:rsidR="00CA768A" w:rsidRPr="0004467C" w:rsidRDefault="00CA768A" w:rsidP="001F0263">
            <w:pPr>
              <w:pStyle w:val="ab"/>
              <w:rPr>
                <w:sz w:val="22"/>
                <w:szCs w:val="22"/>
              </w:rPr>
            </w:pPr>
            <w:r>
              <w:rPr>
                <w:sz w:val="22"/>
                <w:szCs w:val="22"/>
              </w:rPr>
              <w:t>117-118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Экстерьер (пейзаж).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393"/>
        </w:trPr>
        <w:tc>
          <w:tcPr>
            <w:tcW w:w="977" w:type="dxa"/>
          </w:tcPr>
          <w:p w:rsidR="00CA768A" w:rsidRDefault="00CA768A" w:rsidP="001F0263">
            <w:pPr>
              <w:pStyle w:val="ab"/>
              <w:rPr>
                <w:sz w:val="22"/>
                <w:szCs w:val="22"/>
              </w:rPr>
            </w:pPr>
            <w:r>
              <w:rPr>
                <w:sz w:val="22"/>
                <w:szCs w:val="22"/>
              </w:rPr>
              <w:t>119-120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rStyle w:val="apple-converted-space"/>
                <w:rFonts w:ascii="Tahoma" w:eastAsiaTheme="majorEastAsia" w:hAnsi="Tahoma" w:cs="Tahoma"/>
                <w:color w:val="585858"/>
                <w:sz w:val="22"/>
                <w:szCs w:val="22"/>
                <w:shd w:val="clear" w:color="auto" w:fill="FFFFFF"/>
              </w:rPr>
              <w:t> </w:t>
            </w:r>
            <w:r w:rsidRPr="000601F3">
              <w:rPr>
                <w:sz w:val="22"/>
                <w:szCs w:val="22"/>
                <w:shd w:val="clear" w:color="auto" w:fill="FFFFFF"/>
              </w:rPr>
              <w:t>Особенности рисования экстерьера и архитектурных сооружений</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121-122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Экстерьер общественного здания.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pPr>
            <w:r w:rsidRPr="000601F3">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123-124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Экстерьер общественного здания.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pPr>
            <w:r w:rsidRPr="000601F3">
              <w:t>текущий</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125-126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Экстерьер жилого здания.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организация выставки</w:t>
            </w:r>
          </w:p>
        </w:tc>
      </w:tr>
      <w:tr w:rsidR="00CA768A" w:rsidRPr="0004467C" w:rsidTr="001F0263">
        <w:trPr>
          <w:trHeight w:val="150"/>
        </w:trPr>
        <w:tc>
          <w:tcPr>
            <w:tcW w:w="977" w:type="dxa"/>
          </w:tcPr>
          <w:p w:rsidR="00CA768A" w:rsidRDefault="00CA768A" w:rsidP="001F0263">
            <w:pPr>
              <w:pStyle w:val="ab"/>
              <w:rPr>
                <w:sz w:val="22"/>
                <w:szCs w:val="22"/>
              </w:rPr>
            </w:pPr>
            <w:r>
              <w:rPr>
                <w:sz w:val="22"/>
                <w:szCs w:val="22"/>
              </w:rPr>
              <w:t>127-128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r>
              <w:rPr>
                <w:sz w:val="22"/>
                <w:szCs w:val="22"/>
              </w:rPr>
              <w:t>сам раб</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Экстерьер жилого здания.</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color w:val="FF0000"/>
                <w:sz w:val="22"/>
                <w:szCs w:val="22"/>
              </w:rPr>
            </w:pPr>
          </w:p>
        </w:tc>
        <w:tc>
          <w:tcPr>
            <w:tcW w:w="939" w:type="dxa"/>
          </w:tcPr>
          <w:p w:rsidR="00CA768A" w:rsidRPr="000601F3" w:rsidRDefault="00CA768A" w:rsidP="001F0263">
            <w:pPr>
              <w:pStyle w:val="ab"/>
              <w:rPr>
                <w:b/>
                <w:color w:val="FF0000"/>
                <w:sz w:val="22"/>
                <w:szCs w:val="22"/>
              </w:rPr>
            </w:pPr>
          </w:p>
        </w:tc>
        <w:tc>
          <w:tcPr>
            <w:tcW w:w="939" w:type="dxa"/>
          </w:tcPr>
          <w:p w:rsidR="00CA768A" w:rsidRPr="000601F3" w:rsidRDefault="00CA768A" w:rsidP="001F0263">
            <w:pPr>
              <w:pStyle w:val="ab"/>
              <w:rPr>
                <w:b/>
                <w:color w:val="FF0000"/>
                <w:sz w:val="22"/>
                <w:szCs w:val="22"/>
              </w:rPr>
            </w:pPr>
          </w:p>
        </w:tc>
        <w:tc>
          <w:tcPr>
            <w:tcW w:w="939" w:type="dxa"/>
          </w:tcPr>
          <w:p w:rsidR="00CA768A" w:rsidRPr="000601F3" w:rsidRDefault="00CA768A" w:rsidP="001F0263">
            <w:pPr>
              <w:pStyle w:val="ab"/>
              <w:rPr>
                <w:b/>
                <w:color w:val="FF0000"/>
                <w:sz w:val="22"/>
                <w:szCs w:val="22"/>
              </w:rPr>
            </w:pPr>
          </w:p>
        </w:tc>
        <w:tc>
          <w:tcPr>
            <w:tcW w:w="805" w:type="dxa"/>
            <w:vAlign w:val="center"/>
          </w:tcPr>
          <w:p w:rsidR="00CA768A" w:rsidRPr="000601F3" w:rsidRDefault="00CA768A" w:rsidP="001F0263">
            <w:pPr>
              <w:pStyle w:val="ab"/>
              <w:rPr>
                <w:b/>
                <w:color w:val="FF0000"/>
                <w:sz w:val="22"/>
                <w:szCs w:val="22"/>
              </w:rPr>
            </w:pPr>
            <w:r w:rsidRPr="000601F3">
              <w:rPr>
                <w:b/>
                <w:sz w:val="22"/>
                <w:szCs w:val="22"/>
              </w:rPr>
              <w:t>40</w:t>
            </w:r>
          </w:p>
        </w:tc>
        <w:tc>
          <w:tcPr>
            <w:tcW w:w="6761" w:type="dxa"/>
          </w:tcPr>
          <w:p w:rsidR="00CA768A" w:rsidRPr="00B72DD9" w:rsidRDefault="00CA768A" w:rsidP="001F0263">
            <w:pPr>
              <w:pStyle w:val="ab"/>
              <w:rPr>
                <w:b/>
                <w:sz w:val="22"/>
                <w:szCs w:val="22"/>
              </w:rPr>
            </w:pPr>
            <w:r>
              <w:rPr>
                <w:b/>
                <w:sz w:val="22"/>
                <w:szCs w:val="22"/>
              </w:rPr>
              <w:t>Портрет человека</w:t>
            </w:r>
          </w:p>
        </w:tc>
        <w:tc>
          <w:tcPr>
            <w:tcW w:w="1134" w:type="dxa"/>
          </w:tcPr>
          <w:p w:rsidR="00CA768A" w:rsidRPr="00423EB3" w:rsidRDefault="00CA768A" w:rsidP="001F0263">
            <w:pPr>
              <w:pStyle w:val="ab"/>
              <w:rPr>
                <w:shd w:val="clear" w:color="auto" w:fill="FFFFFF"/>
              </w:rPr>
            </w:pPr>
          </w:p>
        </w:tc>
        <w:tc>
          <w:tcPr>
            <w:tcW w:w="1843" w:type="dxa"/>
          </w:tcPr>
          <w:p w:rsidR="00CA768A" w:rsidRPr="000601F3" w:rsidRDefault="00CA768A" w:rsidP="001F0263">
            <w:pPr>
              <w:pStyle w:val="ab"/>
              <w:rPr>
                <w:b/>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129-130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Детали головы (рисунок). Прописные истины портрета. Портрет человека в фас.</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предварительный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131-132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Детали головы (рисунок). Прописные истины портрета. Портрет человека в фас.</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133-134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Детали головы (рисунок). Прописные истины портрета. Портрет человека в фас.</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135-136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Детали головы (рисунок). Прописные истины портрета. Портрет человека в фас.</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297"/>
        </w:trPr>
        <w:tc>
          <w:tcPr>
            <w:tcW w:w="977" w:type="dxa"/>
          </w:tcPr>
          <w:p w:rsidR="00CA768A" w:rsidRPr="0004467C" w:rsidRDefault="00CA768A" w:rsidP="001F0263">
            <w:pPr>
              <w:pStyle w:val="ab"/>
              <w:rPr>
                <w:sz w:val="22"/>
                <w:szCs w:val="22"/>
              </w:rPr>
            </w:pPr>
            <w:r>
              <w:rPr>
                <w:sz w:val="22"/>
                <w:szCs w:val="22"/>
              </w:rPr>
              <w:t>137-138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Детали головы (рисунок). Прописные истины портрета. Портрет человека в фас.</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139-140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Детали головы (рисунок). Прописные истины портрета. Портрет человека в фас.</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141-142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Рисунок живой головы. </w:t>
            </w:r>
            <w:r w:rsidRPr="000601F3">
              <w:rPr>
                <w:rStyle w:val="a4"/>
                <w:rFonts w:eastAsiaTheme="majorEastAsia"/>
                <w:b w:val="0"/>
                <w:sz w:val="22"/>
                <w:szCs w:val="22"/>
                <w:bdr w:val="none" w:sz="0" w:space="0" w:color="auto" w:frame="1"/>
                <w:shd w:val="clear" w:color="auto" w:fill="FFFFFF"/>
              </w:rPr>
              <w:t>Отдельные фрагменты человеческой головы</w:t>
            </w:r>
            <w:r w:rsidRPr="000601F3">
              <w:rPr>
                <w:rStyle w:val="a4"/>
                <w:rFonts w:eastAsiaTheme="majorEastAsia"/>
                <w:sz w:val="22"/>
                <w:szCs w:val="22"/>
                <w:bdr w:val="none" w:sz="0" w:space="0" w:color="auto" w:frame="1"/>
                <w:shd w:val="clear" w:color="auto" w:fill="FFFFFF"/>
              </w:rPr>
              <w:t>.</w:t>
            </w:r>
            <w:r w:rsidRPr="000601F3">
              <w:rPr>
                <w:rStyle w:val="apple-converted-space"/>
                <w:bCs/>
                <w:sz w:val="22"/>
                <w:szCs w:val="22"/>
                <w:bdr w:val="none" w:sz="0" w:space="0" w:color="auto" w:frame="1"/>
                <w:shd w:val="clear" w:color="auto" w:fill="FFFFFF"/>
              </w:rPr>
              <w:t> </w:t>
            </w:r>
            <w:hyperlink r:id="rId10" w:history="1">
              <w:r w:rsidRPr="000601F3">
                <w:rPr>
                  <w:rStyle w:val="a3"/>
                  <w:rFonts w:eastAsiaTheme="majorEastAsia"/>
                  <w:bCs/>
                  <w:color w:val="auto"/>
                  <w:sz w:val="22"/>
                  <w:szCs w:val="22"/>
                  <w:bdr w:val="none" w:sz="0" w:space="0" w:color="auto" w:frame="1"/>
                  <w:shd w:val="clear" w:color="auto" w:fill="FFFFFF"/>
                </w:rPr>
                <w:t>Глаза</w:t>
              </w:r>
            </w:hyperlink>
            <w:r w:rsidRPr="000601F3">
              <w:rPr>
                <w:rStyle w:val="a4"/>
                <w:rFonts w:eastAsiaTheme="majorEastAsia"/>
                <w:sz w:val="22"/>
                <w:szCs w:val="22"/>
                <w:bdr w:val="none" w:sz="0" w:space="0" w:color="auto" w:frame="1"/>
                <w:shd w:val="clear" w:color="auto" w:fill="FFFFFF"/>
              </w:rPr>
              <w:t>,</w:t>
            </w:r>
            <w:r w:rsidRPr="000601F3">
              <w:rPr>
                <w:rStyle w:val="apple-converted-space"/>
                <w:bCs/>
                <w:sz w:val="22"/>
                <w:szCs w:val="22"/>
                <w:bdr w:val="none" w:sz="0" w:space="0" w:color="auto" w:frame="1"/>
                <w:shd w:val="clear" w:color="auto" w:fill="FFFFFF"/>
              </w:rPr>
              <w:t> </w:t>
            </w:r>
            <w:hyperlink r:id="rId11" w:history="1">
              <w:r w:rsidRPr="000601F3">
                <w:rPr>
                  <w:rStyle w:val="a3"/>
                  <w:rFonts w:eastAsiaTheme="majorEastAsia"/>
                  <w:bCs/>
                  <w:color w:val="auto"/>
                  <w:sz w:val="22"/>
                  <w:szCs w:val="22"/>
                  <w:bdr w:val="none" w:sz="0" w:space="0" w:color="auto" w:frame="1"/>
                  <w:shd w:val="clear" w:color="auto" w:fill="FFFFFF"/>
                </w:rPr>
                <w:t>нос, рот</w:t>
              </w:r>
            </w:hyperlink>
            <w:r w:rsidRPr="000601F3">
              <w:rPr>
                <w:rStyle w:val="a4"/>
                <w:rFonts w:eastAsiaTheme="majorEastAsia"/>
                <w:sz w:val="22"/>
                <w:szCs w:val="22"/>
                <w:bdr w:val="none" w:sz="0" w:space="0" w:color="auto" w:frame="1"/>
                <w:shd w:val="clear" w:color="auto" w:fill="FFFFFF"/>
              </w:rPr>
              <w:t xml:space="preserve">, </w:t>
            </w:r>
            <w:r w:rsidRPr="000601F3">
              <w:rPr>
                <w:rStyle w:val="a4"/>
                <w:rFonts w:eastAsiaTheme="majorEastAsia"/>
                <w:b w:val="0"/>
                <w:sz w:val="22"/>
                <w:szCs w:val="22"/>
                <w:bdr w:val="none" w:sz="0" w:space="0" w:color="auto" w:frame="1"/>
                <w:shd w:val="clear" w:color="auto" w:fill="FFFFFF"/>
              </w:rPr>
              <w:t>ухо.</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промежуточный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143-144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Рисунок живой головы. </w:t>
            </w:r>
            <w:r w:rsidRPr="000601F3">
              <w:rPr>
                <w:rStyle w:val="a4"/>
                <w:rFonts w:eastAsiaTheme="majorEastAsia"/>
                <w:b w:val="0"/>
                <w:sz w:val="22"/>
                <w:szCs w:val="22"/>
                <w:bdr w:val="none" w:sz="0" w:space="0" w:color="auto" w:frame="1"/>
                <w:shd w:val="clear" w:color="auto" w:fill="FFFFFF"/>
              </w:rPr>
              <w:t>Отдельные фрагменты человеческой головы</w:t>
            </w:r>
            <w:r w:rsidRPr="000601F3">
              <w:rPr>
                <w:rStyle w:val="a4"/>
                <w:rFonts w:eastAsiaTheme="majorEastAsia"/>
                <w:sz w:val="22"/>
                <w:szCs w:val="22"/>
                <w:bdr w:val="none" w:sz="0" w:space="0" w:color="auto" w:frame="1"/>
                <w:shd w:val="clear" w:color="auto" w:fill="FFFFFF"/>
              </w:rPr>
              <w:t>.</w:t>
            </w:r>
            <w:r w:rsidRPr="000601F3">
              <w:rPr>
                <w:rStyle w:val="apple-converted-space"/>
                <w:bCs/>
                <w:sz w:val="22"/>
                <w:szCs w:val="22"/>
                <w:bdr w:val="none" w:sz="0" w:space="0" w:color="auto" w:frame="1"/>
                <w:shd w:val="clear" w:color="auto" w:fill="FFFFFF"/>
              </w:rPr>
              <w:t> </w:t>
            </w:r>
            <w:hyperlink r:id="rId12" w:history="1">
              <w:r w:rsidRPr="000601F3">
                <w:rPr>
                  <w:rStyle w:val="a3"/>
                  <w:rFonts w:eastAsiaTheme="majorEastAsia"/>
                  <w:bCs/>
                  <w:color w:val="auto"/>
                  <w:sz w:val="22"/>
                  <w:szCs w:val="22"/>
                  <w:bdr w:val="none" w:sz="0" w:space="0" w:color="auto" w:frame="1"/>
                  <w:shd w:val="clear" w:color="auto" w:fill="FFFFFF"/>
                </w:rPr>
                <w:t>Глаза</w:t>
              </w:r>
            </w:hyperlink>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145-146</w:t>
            </w: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r w:rsidRPr="000601F3">
              <w:rPr>
                <w:rStyle w:val="a4"/>
                <w:rFonts w:eastAsiaTheme="majorEastAsia"/>
                <w:b w:val="0"/>
                <w:sz w:val="22"/>
                <w:szCs w:val="22"/>
                <w:bdr w:val="none" w:sz="0" w:space="0" w:color="auto" w:frame="1"/>
                <w:shd w:val="clear" w:color="auto" w:fill="FFFFFF"/>
              </w:rPr>
              <w:t>Отдельны</w:t>
            </w:r>
            <w:r w:rsidRPr="000601F3">
              <w:rPr>
                <w:rStyle w:val="a4"/>
                <w:b w:val="0"/>
                <w:sz w:val="22"/>
                <w:szCs w:val="22"/>
                <w:bdr w:val="none" w:sz="0" w:space="0" w:color="auto" w:frame="1"/>
                <w:shd w:val="clear" w:color="auto" w:fill="FFFFFF"/>
              </w:rPr>
              <w:t>е фрагменты человеческой головы:</w:t>
            </w:r>
            <w:r w:rsidRPr="000601F3">
              <w:rPr>
                <w:rStyle w:val="apple-converted-space"/>
                <w:b/>
                <w:bCs/>
                <w:sz w:val="22"/>
                <w:szCs w:val="22"/>
                <w:bdr w:val="none" w:sz="0" w:space="0" w:color="auto" w:frame="1"/>
                <w:shd w:val="clear" w:color="auto" w:fill="FFFFFF"/>
              </w:rPr>
              <w:t> </w:t>
            </w:r>
            <w:hyperlink r:id="rId13" w:history="1">
              <w:r w:rsidRPr="000601F3">
                <w:rPr>
                  <w:rStyle w:val="a3"/>
                  <w:rFonts w:eastAsiaTheme="majorEastAsia"/>
                  <w:b/>
                  <w:bCs/>
                  <w:color w:val="auto"/>
                  <w:sz w:val="22"/>
                  <w:szCs w:val="22"/>
                  <w:bdr w:val="none" w:sz="0" w:space="0" w:color="auto" w:frame="1"/>
                  <w:shd w:val="clear" w:color="auto" w:fill="FFFFFF"/>
                </w:rPr>
                <w:t>нос</w:t>
              </w:r>
            </w:hyperlink>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147-148</w:t>
            </w: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r w:rsidRPr="000601F3">
              <w:rPr>
                <w:rStyle w:val="a4"/>
                <w:rFonts w:eastAsiaTheme="majorEastAsia"/>
                <w:b w:val="0"/>
                <w:sz w:val="22"/>
                <w:szCs w:val="22"/>
                <w:bdr w:val="none" w:sz="0" w:space="0" w:color="auto" w:frame="1"/>
                <w:shd w:val="clear" w:color="auto" w:fill="FFFFFF"/>
              </w:rPr>
              <w:t>Отдельны</w:t>
            </w:r>
            <w:r w:rsidRPr="000601F3">
              <w:rPr>
                <w:rStyle w:val="a4"/>
                <w:b w:val="0"/>
                <w:sz w:val="22"/>
                <w:szCs w:val="22"/>
                <w:bdr w:val="none" w:sz="0" w:space="0" w:color="auto" w:frame="1"/>
                <w:shd w:val="clear" w:color="auto" w:fill="FFFFFF"/>
              </w:rPr>
              <w:t>е фрагменты человеческой головы:</w:t>
            </w:r>
            <w:r w:rsidRPr="000601F3">
              <w:rPr>
                <w:rStyle w:val="apple-converted-space"/>
                <w:b/>
                <w:bCs/>
                <w:sz w:val="22"/>
                <w:szCs w:val="22"/>
                <w:bdr w:val="none" w:sz="0" w:space="0" w:color="auto" w:frame="1"/>
                <w:shd w:val="clear" w:color="auto" w:fill="FFFFFF"/>
              </w:rPr>
              <w:t> </w:t>
            </w:r>
            <w:hyperlink r:id="rId14" w:history="1">
              <w:r w:rsidRPr="000601F3">
                <w:rPr>
                  <w:rStyle w:val="a3"/>
                  <w:rFonts w:eastAsiaTheme="majorEastAsia"/>
                  <w:b/>
                  <w:bCs/>
                  <w:color w:val="auto"/>
                  <w:sz w:val="22"/>
                  <w:szCs w:val="22"/>
                  <w:bdr w:val="none" w:sz="0" w:space="0" w:color="auto" w:frame="1"/>
                  <w:shd w:val="clear" w:color="auto" w:fill="FFFFFF"/>
                </w:rPr>
                <w:t>нос</w:t>
              </w:r>
            </w:hyperlink>
          </w:p>
        </w:tc>
        <w:tc>
          <w:tcPr>
            <w:tcW w:w="1134" w:type="dxa"/>
          </w:tcPr>
          <w:p w:rsidR="00CA768A" w:rsidRPr="00423EB3" w:rsidRDefault="00CA768A" w:rsidP="001F0263">
            <w:pPr>
              <w:pStyle w:val="ab"/>
              <w:rPr>
                <w:shd w:val="clear" w:color="auto" w:fill="FFFFFF"/>
              </w:rPr>
            </w:pPr>
            <w:r w:rsidRPr="00423EB3">
              <w:rPr>
                <w:shd w:val="clear" w:color="auto" w:fill="FFFFFF"/>
              </w:rPr>
              <w:t>118 ИЗО-</w:t>
            </w:r>
            <w:r w:rsidRPr="00423EB3">
              <w:rPr>
                <w:shd w:val="clear" w:color="auto" w:fill="FFFFFF"/>
              </w:rPr>
              <w:lastRenderedPageBreak/>
              <w:t>студия</w:t>
            </w:r>
          </w:p>
        </w:tc>
        <w:tc>
          <w:tcPr>
            <w:tcW w:w="1843" w:type="dxa"/>
          </w:tcPr>
          <w:p w:rsidR="00CA768A" w:rsidRPr="000601F3" w:rsidRDefault="00CA768A" w:rsidP="001F0263">
            <w:pPr>
              <w:pStyle w:val="ab"/>
              <w:rPr>
                <w:sz w:val="22"/>
                <w:szCs w:val="22"/>
              </w:rPr>
            </w:pPr>
            <w:r w:rsidRPr="000601F3">
              <w:rPr>
                <w:sz w:val="22"/>
                <w:szCs w:val="22"/>
              </w:rPr>
              <w:lastRenderedPageBreak/>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lastRenderedPageBreak/>
              <w:t>149-150</w:t>
            </w: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r w:rsidRPr="000601F3">
              <w:rPr>
                <w:rStyle w:val="a4"/>
                <w:rFonts w:eastAsiaTheme="majorEastAsia"/>
                <w:b w:val="0"/>
                <w:sz w:val="22"/>
                <w:szCs w:val="22"/>
                <w:bdr w:val="none" w:sz="0" w:space="0" w:color="auto" w:frame="1"/>
                <w:shd w:val="clear" w:color="auto" w:fill="FFFFFF"/>
              </w:rPr>
              <w:t>Отдельны</w:t>
            </w:r>
            <w:r w:rsidRPr="000601F3">
              <w:rPr>
                <w:rStyle w:val="a4"/>
                <w:b w:val="0"/>
                <w:sz w:val="22"/>
                <w:szCs w:val="22"/>
                <w:bdr w:val="none" w:sz="0" w:space="0" w:color="auto" w:frame="1"/>
                <w:shd w:val="clear" w:color="auto" w:fill="FFFFFF"/>
              </w:rPr>
              <w:t>е фрагменты человеческой головы: рот.</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151-152</w:t>
            </w: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rStyle w:val="a4"/>
                <w:rFonts w:eastAsiaTheme="majorEastAsia"/>
                <w:b w:val="0"/>
                <w:sz w:val="22"/>
                <w:szCs w:val="22"/>
                <w:bdr w:val="none" w:sz="0" w:space="0" w:color="auto" w:frame="1"/>
                <w:shd w:val="clear" w:color="auto" w:fill="FFFFFF"/>
              </w:rPr>
            </w:pPr>
            <w:r w:rsidRPr="000601F3">
              <w:rPr>
                <w:rStyle w:val="a4"/>
                <w:rFonts w:eastAsiaTheme="majorEastAsia"/>
                <w:b w:val="0"/>
                <w:sz w:val="22"/>
                <w:szCs w:val="22"/>
                <w:bdr w:val="none" w:sz="0" w:space="0" w:color="auto" w:frame="1"/>
                <w:shd w:val="clear" w:color="auto" w:fill="FFFFFF"/>
              </w:rPr>
              <w:t>Отдельны</w:t>
            </w:r>
            <w:r w:rsidRPr="000601F3">
              <w:rPr>
                <w:rStyle w:val="a4"/>
                <w:b w:val="0"/>
                <w:sz w:val="22"/>
                <w:szCs w:val="22"/>
                <w:bdr w:val="none" w:sz="0" w:space="0" w:color="auto" w:frame="1"/>
                <w:shd w:val="clear" w:color="auto" w:fill="FFFFFF"/>
              </w:rPr>
              <w:t>е фрагменты человеческой головы: рот.</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153-154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rStyle w:val="a4"/>
                <w:rFonts w:eastAsiaTheme="majorEastAsia"/>
                <w:b w:val="0"/>
                <w:sz w:val="22"/>
                <w:szCs w:val="22"/>
                <w:bdr w:val="none" w:sz="0" w:space="0" w:color="auto" w:frame="1"/>
                <w:shd w:val="clear" w:color="auto" w:fill="FFFFFF"/>
              </w:rPr>
              <w:t>Отдельны</w:t>
            </w:r>
            <w:r w:rsidRPr="000601F3">
              <w:rPr>
                <w:rStyle w:val="a4"/>
                <w:b w:val="0"/>
                <w:sz w:val="22"/>
                <w:szCs w:val="22"/>
                <w:bdr w:val="none" w:sz="0" w:space="0" w:color="auto" w:frame="1"/>
                <w:shd w:val="clear" w:color="auto" w:fill="FFFFFF"/>
              </w:rPr>
              <w:t>е фрагменты человеческой головы:</w:t>
            </w:r>
            <w:r w:rsidRPr="000601F3">
              <w:rPr>
                <w:rStyle w:val="a4"/>
                <w:rFonts w:eastAsiaTheme="majorEastAsia"/>
                <w:b w:val="0"/>
                <w:sz w:val="22"/>
                <w:szCs w:val="22"/>
                <w:bdr w:val="none" w:sz="0" w:space="0" w:color="auto" w:frame="1"/>
                <w:shd w:val="clear" w:color="auto" w:fill="FFFFFF"/>
              </w:rPr>
              <w:t xml:space="preserve"> ухо.</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155-156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rStyle w:val="a4"/>
                <w:rFonts w:eastAsiaTheme="majorEastAsia"/>
                <w:b w:val="0"/>
                <w:sz w:val="22"/>
                <w:szCs w:val="22"/>
                <w:bdr w:val="none" w:sz="0" w:space="0" w:color="auto" w:frame="1"/>
                <w:shd w:val="clear" w:color="auto" w:fill="FFFFFF"/>
              </w:rPr>
              <w:t>Отдельны</w:t>
            </w:r>
            <w:r w:rsidRPr="000601F3">
              <w:rPr>
                <w:rStyle w:val="a4"/>
                <w:b w:val="0"/>
                <w:sz w:val="22"/>
                <w:szCs w:val="22"/>
                <w:bdr w:val="none" w:sz="0" w:space="0" w:color="auto" w:frame="1"/>
                <w:shd w:val="clear" w:color="auto" w:fill="FFFFFF"/>
              </w:rPr>
              <w:t>е фрагменты человеческой головы:</w:t>
            </w:r>
            <w:r w:rsidRPr="000601F3">
              <w:rPr>
                <w:rStyle w:val="a4"/>
                <w:rFonts w:eastAsiaTheme="majorEastAsia"/>
                <w:b w:val="0"/>
                <w:sz w:val="22"/>
                <w:szCs w:val="22"/>
                <w:bdr w:val="none" w:sz="0" w:space="0" w:color="auto" w:frame="1"/>
                <w:shd w:val="clear" w:color="auto" w:fill="FFFFFF"/>
              </w:rPr>
              <w:t xml:space="preserve"> ухо.</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157-158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243A50" w:rsidP="001F0263">
            <w:pPr>
              <w:pStyle w:val="ab"/>
              <w:rPr>
                <w:sz w:val="22"/>
                <w:szCs w:val="22"/>
              </w:rPr>
            </w:pPr>
            <w:r>
              <w:rPr>
                <w:sz w:val="22"/>
                <w:szCs w:val="22"/>
              </w:rPr>
              <w:t>Портрет мамы или папы.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159-160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243A50" w:rsidP="001F0263">
            <w:pPr>
              <w:pStyle w:val="ab"/>
              <w:rPr>
                <w:sz w:val="22"/>
                <w:szCs w:val="22"/>
              </w:rPr>
            </w:pPr>
            <w:r>
              <w:rPr>
                <w:sz w:val="22"/>
                <w:szCs w:val="22"/>
              </w:rPr>
              <w:t>Портрет папы или мамы.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промежуточный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161-162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Портрет друга.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163-164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Портрет друга.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165-166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Автопортрет.</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167-168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Автопортрет.</w:t>
            </w:r>
          </w:p>
        </w:tc>
        <w:tc>
          <w:tcPr>
            <w:tcW w:w="1134" w:type="dxa"/>
          </w:tcPr>
          <w:p w:rsidR="00CA768A" w:rsidRPr="00423EB3" w:rsidRDefault="00CA768A" w:rsidP="001F0263">
            <w:pPr>
              <w:pStyle w:val="ab"/>
              <w:rPr>
                <w:shd w:val="clear" w:color="auto" w:fill="FFFFFF"/>
              </w:rPr>
            </w:pPr>
            <w:r>
              <w:rPr>
                <w:shd w:val="clear" w:color="auto" w:fill="FFFFFF"/>
              </w:rPr>
              <w:t>118 ИЗО</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12</w:t>
            </w:r>
          </w:p>
        </w:tc>
        <w:tc>
          <w:tcPr>
            <w:tcW w:w="6761" w:type="dxa"/>
          </w:tcPr>
          <w:p w:rsidR="00CA768A" w:rsidRPr="000601F3" w:rsidRDefault="00CA768A" w:rsidP="001F0263">
            <w:pPr>
              <w:pStyle w:val="ab"/>
              <w:rPr>
                <w:b/>
                <w:sz w:val="22"/>
                <w:szCs w:val="22"/>
              </w:rPr>
            </w:pPr>
            <w:r w:rsidRPr="000601F3">
              <w:rPr>
                <w:b/>
                <w:sz w:val="22"/>
                <w:szCs w:val="22"/>
              </w:rPr>
              <w:t>Рисунок фигуры человека.</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169-170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Рисунок фигуры человека. </w:t>
            </w:r>
          </w:p>
        </w:tc>
        <w:tc>
          <w:tcPr>
            <w:tcW w:w="1134" w:type="dxa"/>
          </w:tcPr>
          <w:p w:rsidR="00CA768A" w:rsidRPr="00423EB3" w:rsidRDefault="00CA768A" w:rsidP="001F0263">
            <w:pPr>
              <w:pStyle w:val="ab"/>
              <w:rPr>
                <w:shd w:val="clear" w:color="auto" w:fill="FFFFFF"/>
              </w:rPr>
            </w:pPr>
            <w:r>
              <w:rPr>
                <w:shd w:val="clear" w:color="auto" w:fill="FFFFFF"/>
              </w:rPr>
              <w:t>118 ИЗО-</w:t>
            </w:r>
          </w:p>
        </w:tc>
        <w:tc>
          <w:tcPr>
            <w:tcW w:w="1843" w:type="dxa"/>
          </w:tcPr>
          <w:p w:rsidR="00CA768A" w:rsidRPr="000601F3" w:rsidRDefault="00CA768A" w:rsidP="001F0263">
            <w:pPr>
              <w:pStyle w:val="ab"/>
              <w:rPr>
                <w:sz w:val="22"/>
                <w:szCs w:val="22"/>
              </w:rPr>
            </w:pPr>
            <w:r>
              <w:rPr>
                <w:sz w:val="22"/>
                <w:szCs w:val="22"/>
              </w:rPr>
              <w:t>предварительны</w:t>
            </w:r>
          </w:p>
        </w:tc>
      </w:tr>
      <w:tr w:rsidR="00CA768A" w:rsidRPr="0004467C" w:rsidTr="001F0263">
        <w:trPr>
          <w:trHeight w:val="87"/>
        </w:trPr>
        <w:tc>
          <w:tcPr>
            <w:tcW w:w="977" w:type="dxa"/>
          </w:tcPr>
          <w:p w:rsidR="00CA768A" w:rsidRPr="0004467C" w:rsidRDefault="00CA768A" w:rsidP="001F0263">
            <w:pPr>
              <w:pStyle w:val="ab"/>
              <w:rPr>
                <w:sz w:val="22"/>
                <w:szCs w:val="22"/>
              </w:rPr>
            </w:pPr>
            <w:r>
              <w:rPr>
                <w:sz w:val="22"/>
                <w:szCs w:val="22"/>
              </w:rPr>
              <w:t>171-172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Рисунок фигуры человека.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87"/>
        </w:trPr>
        <w:tc>
          <w:tcPr>
            <w:tcW w:w="977" w:type="dxa"/>
          </w:tcPr>
          <w:p w:rsidR="00CA768A" w:rsidRPr="0004467C" w:rsidRDefault="00CA768A" w:rsidP="001F0263">
            <w:pPr>
              <w:pStyle w:val="ab"/>
              <w:rPr>
                <w:sz w:val="22"/>
                <w:szCs w:val="22"/>
              </w:rPr>
            </w:pPr>
            <w:r>
              <w:rPr>
                <w:sz w:val="22"/>
                <w:szCs w:val="22"/>
              </w:rPr>
              <w:t>173-174</w:t>
            </w: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b/>
                <w:sz w:val="22"/>
                <w:szCs w:val="22"/>
              </w:rPr>
            </w:pPr>
            <w:r w:rsidRPr="000601F3">
              <w:rPr>
                <w:rStyle w:val="a4"/>
                <w:b w:val="0"/>
                <w:color w:val="000000"/>
                <w:sz w:val="22"/>
                <w:szCs w:val="22"/>
                <w:bdr w:val="none" w:sz="0" w:space="0" w:color="auto" w:frame="1"/>
                <w:shd w:val="clear" w:color="auto" w:fill="FFFFFF"/>
              </w:rPr>
              <w:t>Фигура человека в рост с натуры.</w:t>
            </w:r>
          </w:p>
        </w:tc>
        <w:tc>
          <w:tcPr>
            <w:tcW w:w="1134" w:type="dxa"/>
          </w:tcPr>
          <w:p w:rsidR="00CA768A" w:rsidRPr="00423EB3" w:rsidRDefault="00CA768A" w:rsidP="001F0263">
            <w:pPr>
              <w:pStyle w:val="ab"/>
              <w:rPr>
                <w:shd w:val="clear" w:color="auto" w:fill="FFFFFF"/>
              </w:rPr>
            </w:pPr>
            <w:r w:rsidRPr="00423EB3">
              <w:rPr>
                <w:shd w:val="clear" w:color="auto" w:fill="FFFFFF"/>
              </w:rPr>
              <w:t>118 ИЗО-</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87"/>
        </w:trPr>
        <w:tc>
          <w:tcPr>
            <w:tcW w:w="977" w:type="dxa"/>
          </w:tcPr>
          <w:p w:rsidR="00CA768A" w:rsidRPr="0004467C" w:rsidRDefault="00CA768A" w:rsidP="001F0263">
            <w:pPr>
              <w:pStyle w:val="ab"/>
              <w:rPr>
                <w:sz w:val="22"/>
                <w:szCs w:val="22"/>
              </w:rPr>
            </w:pPr>
            <w:r>
              <w:rPr>
                <w:sz w:val="22"/>
                <w:szCs w:val="22"/>
              </w:rPr>
              <w:t>175-176</w:t>
            </w: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b/>
                <w:sz w:val="22"/>
                <w:szCs w:val="22"/>
              </w:rPr>
            </w:pPr>
            <w:r w:rsidRPr="000601F3">
              <w:rPr>
                <w:rStyle w:val="a4"/>
                <w:b w:val="0"/>
                <w:color w:val="000000"/>
                <w:sz w:val="22"/>
                <w:szCs w:val="22"/>
                <w:bdr w:val="none" w:sz="0" w:space="0" w:color="auto" w:frame="1"/>
                <w:shd w:val="clear" w:color="auto" w:fill="FFFFFF"/>
              </w:rPr>
              <w:t>Фигура человека в рост с натуры.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80"/>
        </w:trPr>
        <w:tc>
          <w:tcPr>
            <w:tcW w:w="977" w:type="dxa"/>
          </w:tcPr>
          <w:p w:rsidR="00CA768A" w:rsidRPr="0004467C" w:rsidRDefault="00CA768A" w:rsidP="001F0263">
            <w:pPr>
              <w:pStyle w:val="ab"/>
              <w:rPr>
                <w:sz w:val="22"/>
                <w:szCs w:val="22"/>
              </w:rPr>
            </w:pPr>
            <w:r>
              <w:rPr>
                <w:sz w:val="22"/>
                <w:szCs w:val="22"/>
              </w:rPr>
              <w:t>177-178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rStyle w:val="a4"/>
                <w:b w:val="0"/>
                <w:color w:val="000000"/>
                <w:sz w:val="22"/>
                <w:szCs w:val="22"/>
                <w:bdr w:val="none" w:sz="0" w:space="0" w:color="auto" w:frame="1"/>
                <w:shd w:val="clear" w:color="auto" w:fill="FFFFFF"/>
              </w:rPr>
              <w:t>Городские зарисовки</w:t>
            </w:r>
            <w:r w:rsidRPr="000601F3">
              <w:rPr>
                <w:rStyle w:val="a4"/>
                <w:color w:val="000000"/>
                <w:sz w:val="22"/>
                <w:szCs w:val="22"/>
                <w:bdr w:val="none" w:sz="0" w:space="0" w:color="auto" w:frame="1"/>
                <w:shd w:val="clear" w:color="auto" w:fill="FFFFFF"/>
              </w:rPr>
              <w:t>.</w:t>
            </w:r>
            <w:r w:rsidRPr="000601F3">
              <w:rPr>
                <w:rStyle w:val="apple-converted-space"/>
                <w:color w:val="000000"/>
                <w:sz w:val="22"/>
                <w:szCs w:val="22"/>
                <w:shd w:val="clear" w:color="auto" w:fill="FFFFFF"/>
              </w:rPr>
              <w:t> </w:t>
            </w:r>
            <w:r w:rsidRPr="000601F3">
              <w:rPr>
                <w:sz w:val="22"/>
                <w:szCs w:val="22"/>
                <w:shd w:val="clear" w:color="auto" w:fill="FFFFFF"/>
              </w:rPr>
              <w:t>Построение перспективы городских улиц, изображение архитектуры, движущихся людей в городской среде.</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435"/>
        </w:trPr>
        <w:tc>
          <w:tcPr>
            <w:tcW w:w="977" w:type="dxa"/>
          </w:tcPr>
          <w:p w:rsidR="00CA768A" w:rsidRPr="0004467C" w:rsidRDefault="00CA768A" w:rsidP="001F0263">
            <w:pPr>
              <w:pStyle w:val="ab"/>
              <w:rPr>
                <w:sz w:val="22"/>
                <w:szCs w:val="22"/>
              </w:rPr>
            </w:pPr>
            <w:r>
              <w:rPr>
                <w:sz w:val="22"/>
                <w:szCs w:val="22"/>
              </w:rPr>
              <w:t>179-180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rStyle w:val="a4"/>
                <w:b w:val="0"/>
                <w:color w:val="000000"/>
                <w:sz w:val="22"/>
                <w:szCs w:val="22"/>
                <w:bdr w:val="none" w:sz="0" w:space="0" w:color="auto" w:frame="1"/>
                <w:shd w:val="clear" w:color="auto" w:fill="FFFFFF"/>
              </w:rPr>
              <w:t>Городские зарисовки</w:t>
            </w:r>
            <w:r w:rsidRPr="000601F3">
              <w:rPr>
                <w:rStyle w:val="a4"/>
                <w:color w:val="000000"/>
                <w:sz w:val="22"/>
                <w:szCs w:val="22"/>
                <w:bdr w:val="none" w:sz="0" w:space="0" w:color="auto" w:frame="1"/>
                <w:shd w:val="clear" w:color="auto" w:fill="FFFFFF"/>
              </w:rPr>
              <w:t>.</w:t>
            </w:r>
            <w:r w:rsidRPr="000601F3">
              <w:rPr>
                <w:rStyle w:val="apple-converted-space"/>
                <w:color w:val="000000"/>
                <w:sz w:val="22"/>
                <w:szCs w:val="22"/>
                <w:shd w:val="clear" w:color="auto" w:fill="FFFFFF"/>
              </w:rPr>
              <w:t> </w:t>
            </w:r>
            <w:r w:rsidRPr="000601F3">
              <w:rPr>
                <w:sz w:val="22"/>
                <w:szCs w:val="22"/>
                <w:shd w:val="clear" w:color="auto" w:fill="FFFFFF"/>
              </w:rPr>
              <w:t>Построение перспективы городских улиц, изображение архитектуры, движущихся людей в городской среде.</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8</w:t>
            </w:r>
          </w:p>
        </w:tc>
        <w:tc>
          <w:tcPr>
            <w:tcW w:w="6761" w:type="dxa"/>
          </w:tcPr>
          <w:p w:rsidR="00CA768A" w:rsidRPr="000601F3" w:rsidRDefault="00CA768A" w:rsidP="001F0263">
            <w:pPr>
              <w:pStyle w:val="ab"/>
              <w:rPr>
                <w:b/>
                <w:sz w:val="22"/>
                <w:szCs w:val="22"/>
              </w:rPr>
            </w:pPr>
            <w:r w:rsidRPr="000601F3">
              <w:rPr>
                <w:b/>
                <w:sz w:val="22"/>
                <w:szCs w:val="22"/>
              </w:rPr>
              <w:t>Изготовление декоративной рамки-паспарту.</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181-182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Изготовление декоративной рамки-паспарту.</w:t>
            </w:r>
          </w:p>
        </w:tc>
        <w:tc>
          <w:tcPr>
            <w:tcW w:w="1134" w:type="dxa"/>
          </w:tcPr>
          <w:p w:rsidR="00CA768A" w:rsidRPr="00423EB3" w:rsidRDefault="00CA768A" w:rsidP="001F0263">
            <w:pPr>
              <w:pStyle w:val="ab"/>
              <w:rPr>
                <w:shd w:val="clear" w:color="auto" w:fill="FFFFFF"/>
              </w:rPr>
            </w:pPr>
            <w:r>
              <w:rPr>
                <w:shd w:val="clear" w:color="auto" w:fill="FFFFFF"/>
              </w:rPr>
              <w:t>118 ИЗО-</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183-184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Основы флористики. Изготовление декоративной рамки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185-186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Основы флористики. Изготовление декоративной рамки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187-188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 Практическая работа: Изготовление декоративной рамки</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24</w:t>
            </w:r>
          </w:p>
        </w:tc>
        <w:tc>
          <w:tcPr>
            <w:tcW w:w="6761" w:type="dxa"/>
          </w:tcPr>
          <w:p w:rsidR="00CA768A" w:rsidRPr="000601F3" w:rsidRDefault="00CA768A" w:rsidP="001F0263">
            <w:pPr>
              <w:pStyle w:val="ab"/>
              <w:rPr>
                <w:b/>
                <w:sz w:val="22"/>
                <w:szCs w:val="22"/>
              </w:rPr>
            </w:pPr>
            <w:r w:rsidRPr="000601F3">
              <w:rPr>
                <w:b/>
                <w:sz w:val="22"/>
                <w:szCs w:val="22"/>
              </w:rPr>
              <w:t>Рисуем пейзаж.</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189-190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 xml:space="preserve">Вечерний город. Отражение в воде.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lastRenderedPageBreak/>
              <w:t>191-192</w:t>
            </w:r>
          </w:p>
        </w:tc>
        <w:tc>
          <w:tcPr>
            <w:tcW w:w="939" w:type="dxa"/>
          </w:tcPr>
          <w:p w:rsidR="00CA768A" w:rsidRPr="000601F3" w:rsidRDefault="00CA768A" w:rsidP="001F0263">
            <w:pPr>
              <w:rPr>
                <w:rFonts w:ascii="Times New Roman" w:hAnsi="Times New Roman" w:cs="Times New Roman"/>
              </w:rPr>
            </w:pPr>
          </w:p>
        </w:tc>
        <w:tc>
          <w:tcPr>
            <w:tcW w:w="939" w:type="dxa"/>
          </w:tcPr>
          <w:p w:rsidR="00CA768A" w:rsidRPr="000601F3" w:rsidRDefault="00CA768A" w:rsidP="001F0263">
            <w:pPr>
              <w:rPr>
                <w:rFonts w:ascii="Times New Roman" w:hAnsi="Times New Roman" w:cs="Times New Roman"/>
              </w:rPr>
            </w:pPr>
          </w:p>
        </w:tc>
        <w:tc>
          <w:tcPr>
            <w:tcW w:w="939" w:type="dxa"/>
          </w:tcPr>
          <w:p w:rsidR="00CA768A" w:rsidRPr="000601F3" w:rsidRDefault="00CA768A" w:rsidP="001F0263">
            <w:pPr>
              <w:rPr>
                <w:rFonts w:ascii="Times New Roman" w:hAnsi="Times New Roman" w:cs="Times New Roman"/>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rPr>
                <w:rFonts w:ascii="Times New Roman" w:hAnsi="Times New Roman" w:cs="Times New Roman"/>
              </w:rPr>
            </w:pPr>
            <w:r w:rsidRPr="000601F3">
              <w:rPr>
                <w:rFonts w:ascii="Times New Roman" w:hAnsi="Times New Roman" w:cs="Times New Roman"/>
              </w:rPr>
              <w:t xml:space="preserve">Вечерний город. Отражение в воде.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proofErr w:type="spellStart"/>
            <w:r w:rsidRPr="000601F3">
              <w:rPr>
                <w:sz w:val="22"/>
                <w:szCs w:val="22"/>
              </w:rPr>
              <w:t>пре</w:t>
            </w:r>
            <w:r>
              <w:rPr>
                <w:sz w:val="22"/>
                <w:szCs w:val="22"/>
              </w:rPr>
              <w:t>дварительн</w:t>
            </w:r>
            <w:proofErr w:type="spellEnd"/>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193-194</w:t>
            </w:r>
          </w:p>
        </w:tc>
        <w:tc>
          <w:tcPr>
            <w:tcW w:w="939" w:type="dxa"/>
          </w:tcPr>
          <w:p w:rsidR="00CA768A" w:rsidRPr="000601F3" w:rsidRDefault="00CA768A" w:rsidP="001F0263">
            <w:pPr>
              <w:rPr>
                <w:rFonts w:ascii="Times New Roman" w:hAnsi="Times New Roman" w:cs="Times New Roman"/>
              </w:rPr>
            </w:pPr>
          </w:p>
        </w:tc>
        <w:tc>
          <w:tcPr>
            <w:tcW w:w="939" w:type="dxa"/>
          </w:tcPr>
          <w:p w:rsidR="00CA768A" w:rsidRPr="000601F3" w:rsidRDefault="00CA768A" w:rsidP="001F0263">
            <w:pPr>
              <w:rPr>
                <w:rFonts w:ascii="Times New Roman" w:hAnsi="Times New Roman" w:cs="Times New Roman"/>
              </w:rPr>
            </w:pPr>
          </w:p>
        </w:tc>
        <w:tc>
          <w:tcPr>
            <w:tcW w:w="939" w:type="dxa"/>
          </w:tcPr>
          <w:p w:rsidR="00CA768A" w:rsidRPr="000601F3" w:rsidRDefault="00CA768A" w:rsidP="001F0263">
            <w:pPr>
              <w:rPr>
                <w:rFonts w:ascii="Times New Roman" w:hAnsi="Times New Roman" w:cs="Times New Roman"/>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rPr>
                <w:rFonts w:ascii="Times New Roman" w:hAnsi="Times New Roman" w:cs="Times New Roman"/>
              </w:rPr>
            </w:pPr>
            <w:r w:rsidRPr="000601F3">
              <w:rPr>
                <w:rFonts w:ascii="Times New Roman" w:hAnsi="Times New Roman" w:cs="Times New Roman"/>
              </w:rPr>
              <w:t xml:space="preserve">Вечерний город. Отражение в воде. </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195-196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Очарован лес стоит.</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197-198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Очарован лес стоит.</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199-200</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shd w:val="clear" w:color="auto" w:fill="auto"/>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shd w:val="clear" w:color="auto" w:fill="F4F4F4"/>
              </w:rPr>
              <w:t>Тайна подводного царства»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150"/>
        </w:trPr>
        <w:tc>
          <w:tcPr>
            <w:tcW w:w="977" w:type="dxa"/>
          </w:tcPr>
          <w:p w:rsidR="00CA768A" w:rsidRPr="0004467C" w:rsidRDefault="00CA768A" w:rsidP="001F0263">
            <w:pPr>
              <w:pStyle w:val="ab"/>
              <w:rPr>
                <w:sz w:val="22"/>
                <w:szCs w:val="22"/>
              </w:rPr>
            </w:pPr>
            <w:r>
              <w:rPr>
                <w:sz w:val="22"/>
                <w:szCs w:val="22"/>
              </w:rPr>
              <w:t>201-202</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shd w:val="clear" w:color="auto" w:fill="auto"/>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shd w:val="clear" w:color="auto" w:fill="F4F4F4"/>
              </w:rPr>
              <w:t>Тайна подводного царства»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524"/>
        </w:trPr>
        <w:tc>
          <w:tcPr>
            <w:tcW w:w="977" w:type="dxa"/>
          </w:tcPr>
          <w:p w:rsidR="00CA768A" w:rsidRPr="0004467C" w:rsidRDefault="00CA768A" w:rsidP="001F0263">
            <w:pPr>
              <w:pStyle w:val="ab"/>
              <w:rPr>
                <w:sz w:val="22"/>
                <w:szCs w:val="22"/>
              </w:rPr>
            </w:pPr>
            <w:r>
              <w:rPr>
                <w:sz w:val="22"/>
                <w:szCs w:val="22"/>
              </w:rPr>
              <w:t>203-204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vAlign w:val="center"/>
          </w:tcPr>
          <w:p w:rsidR="00CA768A" w:rsidRPr="000601F3" w:rsidRDefault="00CA768A" w:rsidP="001F0263">
            <w:pPr>
              <w:pStyle w:val="ab"/>
              <w:rPr>
                <w:sz w:val="22"/>
                <w:szCs w:val="22"/>
              </w:rPr>
            </w:pPr>
            <w:r>
              <w:rPr>
                <w:sz w:val="22"/>
                <w:szCs w:val="22"/>
              </w:rPr>
              <w:t>беседа</w:t>
            </w:r>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Моя первая картина  «Висячие сады»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349"/>
        </w:trPr>
        <w:tc>
          <w:tcPr>
            <w:tcW w:w="977" w:type="dxa"/>
          </w:tcPr>
          <w:p w:rsidR="00CA768A" w:rsidRPr="0004467C" w:rsidRDefault="00CA768A" w:rsidP="001F0263">
            <w:pPr>
              <w:pStyle w:val="ab"/>
              <w:rPr>
                <w:sz w:val="22"/>
                <w:szCs w:val="22"/>
              </w:rPr>
            </w:pPr>
            <w:r>
              <w:rPr>
                <w:sz w:val="22"/>
                <w:szCs w:val="22"/>
              </w:rPr>
              <w:t>205-206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Моя первая картина «Висячие сады»</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271"/>
        </w:trPr>
        <w:tc>
          <w:tcPr>
            <w:tcW w:w="977" w:type="dxa"/>
          </w:tcPr>
          <w:p w:rsidR="00CA768A" w:rsidRPr="0004467C" w:rsidRDefault="00CA768A" w:rsidP="001F0263">
            <w:pPr>
              <w:pStyle w:val="ab"/>
              <w:rPr>
                <w:sz w:val="22"/>
                <w:szCs w:val="22"/>
              </w:rPr>
            </w:pPr>
            <w:r>
              <w:rPr>
                <w:sz w:val="22"/>
                <w:szCs w:val="22"/>
              </w:rPr>
              <w:t>207-208</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Картина гуашью. Свободная тема. Творческая работа.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271"/>
        </w:trPr>
        <w:tc>
          <w:tcPr>
            <w:tcW w:w="977" w:type="dxa"/>
          </w:tcPr>
          <w:p w:rsidR="00CA768A" w:rsidRPr="0004467C" w:rsidRDefault="00CA768A" w:rsidP="001F0263">
            <w:pPr>
              <w:pStyle w:val="ab"/>
              <w:rPr>
                <w:sz w:val="22"/>
                <w:szCs w:val="22"/>
              </w:rPr>
            </w:pPr>
            <w:r>
              <w:rPr>
                <w:sz w:val="22"/>
                <w:szCs w:val="22"/>
              </w:rPr>
              <w:t>209-210</w:t>
            </w: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Default="00CA768A" w:rsidP="001F0263">
            <w:pPr>
              <w:pStyle w:val="ab"/>
            </w:pPr>
            <w:proofErr w:type="spellStart"/>
            <w:r>
              <w:t>Самоср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b/>
                <w:sz w:val="22"/>
                <w:szCs w:val="22"/>
              </w:rPr>
            </w:pPr>
            <w:r w:rsidRPr="000601F3">
              <w:rPr>
                <w:sz w:val="22"/>
                <w:szCs w:val="22"/>
              </w:rPr>
              <w:t>Картина гуашью. Свободная тема. Творческая работа.</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E356CD" w:rsidRDefault="00CA768A" w:rsidP="001F0263">
            <w:pPr>
              <w:pStyle w:val="ab"/>
            </w:pPr>
            <w:r w:rsidRPr="00E356CD">
              <w:t>текущий</w:t>
            </w:r>
          </w:p>
        </w:tc>
      </w:tr>
      <w:tr w:rsidR="00CA768A" w:rsidRPr="0004467C" w:rsidTr="001F0263">
        <w:trPr>
          <w:trHeight w:val="271"/>
        </w:trPr>
        <w:tc>
          <w:tcPr>
            <w:tcW w:w="977" w:type="dxa"/>
          </w:tcPr>
          <w:p w:rsidR="00CA768A" w:rsidRPr="0004467C" w:rsidRDefault="00CA768A" w:rsidP="001F0263">
            <w:pPr>
              <w:pStyle w:val="ab"/>
              <w:rPr>
                <w:sz w:val="22"/>
                <w:szCs w:val="22"/>
              </w:rPr>
            </w:pPr>
            <w:r>
              <w:rPr>
                <w:sz w:val="22"/>
                <w:szCs w:val="22"/>
              </w:rPr>
              <w:t>211-212</w:t>
            </w: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D87C3D" w:rsidP="001F0263">
            <w:pPr>
              <w:pStyle w:val="ab"/>
              <w:rPr>
                <w:b/>
                <w:sz w:val="22"/>
                <w:szCs w:val="22"/>
              </w:rPr>
            </w:pPr>
            <w:r>
              <w:rPr>
                <w:sz w:val="22"/>
                <w:szCs w:val="22"/>
              </w:rPr>
              <w:t>Оформление работ к выставке.</w:t>
            </w:r>
          </w:p>
        </w:tc>
        <w:tc>
          <w:tcPr>
            <w:tcW w:w="1134" w:type="dxa"/>
          </w:tcPr>
          <w:p w:rsidR="00CA768A" w:rsidRPr="00423EB3" w:rsidRDefault="00CA768A" w:rsidP="001F0263">
            <w:pPr>
              <w:pStyle w:val="ab"/>
              <w:rPr>
                <w:shd w:val="clear" w:color="auto" w:fill="FFFFFF"/>
              </w:rPr>
            </w:pPr>
            <w:r>
              <w:rPr>
                <w:shd w:val="clear" w:color="auto" w:fill="FFFFFF"/>
              </w:rPr>
              <w:t>118 ИЗО-</w:t>
            </w:r>
          </w:p>
        </w:tc>
        <w:tc>
          <w:tcPr>
            <w:tcW w:w="1843" w:type="dxa"/>
          </w:tcPr>
          <w:p w:rsidR="00CA768A" w:rsidRPr="00E356CD" w:rsidRDefault="00CA768A" w:rsidP="001F0263">
            <w:pPr>
              <w:pStyle w:val="ab"/>
            </w:pPr>
            <w:r w:rsidRPr="00E356CD">
              <w:t>текущий</w:t>
            </w:r>
          </w:p>
        </w:tc>
      </w:tr>
      <w:tr w:rsidR="00CA768A" w:rsidRPr="0004467C" w:rsidTr="001F0263">
        <w:trPr>
          <w:trHeight w:val="161"/>
        </w:trPr>
        <w:tc>
          <w:tcPr>
            <w:tcW w:w="977" w:type="dxa"/>
          </w:tcPr>
          <w:p w:rsidR="00CA768A" w:rsidRPr="0004467C" w:rsidRDefault="00CA768A" w:rsidP="001F0263">
            <w:pPr>
              <w:pStyle w:val="ab"/>
              <w:rPr>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4</w:t>
            </w:r>
          </w:p>
        </w:tc>
        <w:tc>
          <w:tcPr>
            <w:tcW w:w="6761" w:type="dxa"/>
          </w:tcPr>
          <w:p w:rsidR="00CA768A" w:rsidRPr="000601F3" w:rsidRDefault="00CA768A" w:rsidP="001F0263">
            <w:pPr>
              <w:pStyle w:val="ab"/>
              <w:rPr>
                <w:b/>
                <w:sz w:val="22"/>
                <w:szCs w:val="22"/>
              </w:rPr>
            </w:pPr>
            <w:r w:rsidRPr="000601F3">
              <w:rPr>
                <w:b/>
                <w:sz w:val="22"/>
                <w:szCs w:val="22"/>
              </w:rPr>
              <w:t>Выставка работ.</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r w:rsidR="00CA768A" w:rsidRPr="0004467C" w:rsidTr="001F0263">
        <w:trPr>
          <w:trHeight w:val="138"/>
        </w:trPr>
        <w:tc>
          <w:tcPr>
            <w:tcW w:w="977" w:type="dxa"/>
          </w:tcPr>
          <w:p w:rsidR="00CA768A" w:rsidRPr="0004467C" w:rsidRDefault="00CA768A" w:rsidP="001F0263">
            <w:pPr>
              <w:pStyle w:val="ab"/>
              <w:rPr>
                <w:sz w:val="22"/>
                <w:szCs w:val="22"/>
              </w:rPr>
            </w:pPr>
            <w:r>
              <w:rPr>
                <w:sz w:val="22"/>
                <w:szCs w:val="22"/>
              </w:rPr>
              <w:t>213-214</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r>
              <w:t>беседа</w:t>
            </w:r>
          </w:p>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Организация выставки работ.</w:t>
            </w:r>
          </w:p>
          <w:p w:rsidR="00CA768A" w:rsidRPr="000601F3" w:rsidRDefault="00CA768A" w:rsidP="001F0263">
            <w:pPr>
              <w:pStyle w:val="ab"/>
              <w:rPr>
                <w:sz w:val="22"/>
                <w:szCs w:val="22"/>
              </w:rPr>
            </w:pP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текущий</w:t>
            </w:r>
          </w:p>
        </w:tc>
      </w:tr>
      <w:tr w:rsidR="00CA768A" w:rsidRPr="0004467C" w:rsidTr="001F0263">
        <w:trPr>
          <w:trHeight w:val="315"/>
        </w:trPr>
        <w:tc>
          <w:tcPr>
            <w:tcW w:w="977" w:type="dxa"/>
          </w:tcPr>
          <w:p w:rsidR="00CA768A" w:rsidRPr="0004467C" w:rsidRDefault="00CA768A" w:rsidP="001F0263">
            <w:pPr>
              <w:pStyle w:val="ab"/>
              <w:rPr>
                <w:sz w:val="22"/>
                <w:szCs w:val="22"/>
              </w:rPr>
            </w:pPr>
            <w:r>
              <w:rPr>
                <w:sz w:val="22"/>
                <w:szCs w:val="22"/>
              </w:rPr>
              <w:t>215-216</w:t>
            </w: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Pr="000601F3" w:rsidRDefault="00CA768A" w:rsidP="001F0263">
            <w:pPr>
              <w:pStyle w:val="ab"/>
              <w:rPr>
                <w:sz w:val="22"/>
                <w:szCs w:val="22"/>
              </w:rPr>
            </w:pPr>
          </w:p>
        </w:tc>
        <w:tc>
          <w:tcPr>
            <w:tcW w:w="939" w:type="dxa"/>
          </w:tcPr>
          <w:p w:rsidR="00CA768A" w:rsidRDefault="00CA768A" w:rsidP="001F0263">
            <w:pPr>
              <w:pStyle w:val="ab"/>
            </w:pPr>
            <w:proofErr w:type="spellStart"/>
            <w:r w:rsidRPr="000279A4">
              <w:t>практ.р</w:t>
            </w:r>
            <w:proofErr w:type="spellEnd"/>
          </w:p>
        </w:tc>
        <w:tc>
          <w:tcPr>
            <w:tcW w:w="805" w:type="dxa"/>
            <w:vAlign w:val="center"/>
          </w:tcPr>
          <w:p w:rsidR="00CA768A" w:rsidRPr="000601F3" w:rsidRDefault="00CA768A" w:rsidP="001F0263">
            <w:pPr>
              <w:pStyle w:val="ab"/>
              <w:rPr>
                <w:sz w:val="22"/>
                <w:szCs w:val="22"/>
              </w:rPr>
            </w:pPr>
            <w:r w:rsidRPr="000601F3">
              <w:rPr>
                <w:sz w:val="22"/>
                <w:szCs w:val="22"/>
              </w:rPr>
              <w:t>2</w:t>
            </w:r>
          </w:p>
        </w:tc>
        <w:tc>
          <w:tcPr>
            <w:tcW w:w="6761" w:type="dxa"/>
          </w:tcPr>
          <w:p w:rsidR="00CA768A" w:rsidRPr="000601F3" w:rsidRDefault="00CA768A" w:rsidP="001F0263">
            <w:pPr>
              <w:pStyle w:val="ab"/>
              <w:rPr>
                <w:sz w:val="22"/>
                <w:szCs w:val="22"/>
              </w:rPr>
            </w:pPr>
            <w:r w:rsidRPr="000601F3">
              <w:rPr>
                <w:sz w:val="22"/>
                <w:szCs w:val="22"/>
              </w:rPr>
              <w:t>Оформление интерьера Дома творчества.</w:t>
            </w:r>
          </w:p>
          <w:p w:rsidR="00CA768A" w:rsidRPr="000601F3" w:rsidRDefault="00CA768A" w:rsidP="001F0263">
            <w:pPr>
              <w:pStyle w:val="ab"/>
              <w:rPr>
                <w:sz w:val="22"/>
                <w:szCs w:val="22"/>
              </w:rPr>
            </w:pPr>
            <w:r w:rsidRPr="000601F3">
              <w:rPr>
                <w:sz w:val="22"/>
                <w:szCs w:val="22"/>
              </w:rPr>
              <w:t>Итоговое занятие.</w:t>
            </w:r>
          </w:p>
        </w:tc>
        <w:tc>
          <w:tcPr>
            <w:tcW w:w="1134" w:type="dxa"/>
          </w:tcPr>
          <w:p w:rsidR="00CA768A" w:rsidRPr="00423EB3" w:rsidRDefault="00CA768A" w:rsidP="001F0263">
            <w:pPr>
              <w:pStyle w:val="ab"/>
              <w:rPr>
                <w:shd w:val="clear" w:color="auto" w:fill="FFFFFF"/>
              </w:rPr>
            </w:pPr>
            <w:r w:rsidRPr="00423EB3">
              <w:rPr>
                <w:shd w:val="clear" w:color="auto" w:fill="FFFFFF"/>
              </w:rPr>
              <w:t>118 ИЗО-студия</w:t>
            </w:r>
          </w:p>
        </w:tc>
        <w:tc>
          <w:tcPr>
            <w:tcW w:w="1843" w:type="dxa"/>
          </w:tcPr>
          <w:p w:rsidR="00CA768A" w:rsidRPr="000601F3" w:rsidRDefault="00CA768A" w:rsidP="001F0263">
            <w:pPr>
              <w:pStyle w:val="ab"/>
              <w:rPr>
                <w:sz w:val="22"/>
                <w:szCs w:val="22"/>
              </w:rPr>
            </w:pPr>
            <w:r w:rsidRPr="000601F3">
              <w:rPr>
                <w:sz w:val="22"/>
                <w:szCs w:val="22"/>
              </w:rPr>
              <w:t>итоговый</w:t>
            </w:r>
          </w:p>
          <w:p w:rsidR="00CA768A" w:rsidRPr="000601F3" w:rsidRDefault="00CA768A" w:rsidP="001F0263">
            <w:pPr>
              <w:pStyle w:val="ab"/>
              <w:rPr>
                <w:sz w:val="22"/>
                <w:szCs w:val="22"/>
              </w:rPr>
            </w:pPr>
          </w:p>
        </w:tc>
      </w:tr>
      <w:tr w:rsidR="00CA768A" w:rsidRPr="00393985" w:rsidTr="001F0263">
        <w:trPr>
          <w:trHeight w:val="257"/>
        </w:trPr>
        <w:tc>
          <w:tcPr>
            <w:tcW w:w="977" w:type="dxa"/>
          </w:tcPr>
          <w:p w:rsidR="00CA768A" w:rsidRPr="00393985"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939" w:type="dxa"/>
          </w:tcPr>
          <w:p w:rsidR="00CA768A" w:rsidRPr="000601F3" w:rsidRDefault="00CA768A" w:rsidP="001F0263">
            <w:pPr>
              <w:pStyle w:val="ab"/>
              <w:rPr>
                <w:b/>
                <w:sz w:val="22"/>
                <w:szCs w:val="22"/>
              </w:rPr>
            </w:pPr>
          </w:p>
        </w:tc>
        <w:tc>
          <w:tcPr>
            <w:tcW w:w="805" w:type="dxa"/>
            <w:vAlign w:val="center"/>
          </w:tcPr>
          <w:p w:rsidR="00CA768A" w:rsidRPr="000601F3" w:rsidRDefault="00CA768A" w:rsidP="001F0263">
            <w:pPr>
              <w:pStyle w:val="ab"/>
              <w:rPr>
                <w:b/>
                <w:sz w:val="22"/>
                <w:szCs w:val="22"/>
              </w:rPr>
            </w:pPr>
            <w:r w:rsidRPr="000601F3">
              <w:rPr>
                <w:b/>
                <w:sz w:val="22"/>
                <w:szCs w:val="22"/>
              </w:rPr>
              <w:t>216</w:t>
            </w:r>
          </w:p>
        </w:tc>
        <w:tc>
          <w:tcPr>
            <w:tcW w:w="6761" w:type="dxa"/>
          </w:tcPr>
          <w:p w:rsidR="00CA768A" w:rsidRPr="000601F3" w:rsidRDefault="00CA768A" w:rsidP="001F0263">
            <w:pPr>
              <w:pStyle w:val="ab"/>
              <w:rPr>
                <w:b/>
                <w:sz w:val="22"/>
                <w:szCs w:val="22"/>
              </w:rPr>
            </w:pPr>
            <w:r w:rsidRPr="000601F3">
              <w:rPr>
                <w:b/>
                <w:sz w:val="22"/>
                <w:szCs w:val="22"/>
              </w:rPr>
              <w:t>Всего занятий</w:t>
            </w:r>
          </w:p>
        </w:tc>
        <w:tc>
          <w:tcPr>
            <w:tcW w:w="1134" w:type="dxa"/>
            <w:vAlign w:val="center"/>
          </w:tcPr>
          <w:p w:rsidR="00CA768A" w:rsidRPr="000601F3" w:rsidRDefault="00CA768A" w:rsidP="001F0263">
            <w:pPr>
              <w:pStyle w:val="ab"/>
              <w:rPr>
                <w:b/>
                <w:sz w:val="22"/>
                <w:szCs w:val="22"/>
              </w:rPr>
            </w:pPr>
          </w:p>
        </w:tc>
        <w:tc>
          <w:tcPr>
            <w:tcW w:w="1843" w:type="dxa"/>
          </w:tcPr>
          <w:p w:rsidR="00CA768A" w:rsidRPr="000601F3" w:rsidRDefault="00CA768A" w:rsidP="001F0263">
            <w:pPr>
              <w:pStyle w:val="ab"/>
              <w:rPr>
                <w:b/>
                <w:sz w:val="22"/>
                <w:szCs w:val="22"/>
              </w:rPr>
            </w:pPr>
          </w:p>
        </w:tc>
      </w:tr>
    </w:tbl>
    <w:p w:rsidR="00CA768A" w:rsidRPr="00393985" w:rsidRDefault="00CA768A" w:rsidP="00CA768A">
      <w:pPr>
        <w:pStyle w:val="21"/>
        <w:spacing w:line="360" w:lineRule="auto"/>
        <w:rPr>
          <w:b/>
          <w:sz w:val="22"/>
          <w:szCs w:val="22"/>
        </w:rPr>
      </w:pPr>
    </w:p>
    <w:p w:rsidR="00CA768A" w:rsidRPr="00CA768A" w:rsidRDefault="00CA768A" w:rsidP="00CA768A">
      <w:pPr>
        <w:pStyle w:val="ab"/>
        <w:rPr>
          <w:b/>
          <w:sz w:val="22"/>
          <w:szCs w:val="22"/>
        </w:rPr>
      </w:pPr>
      <w:r w:rsidRPr="00CA768A">
        <w:rPr>
          <w:b/>
          <w:sz w:val="22"/>
          <w:szCs w:val="22"/>
        </w:rPr>
        <w:t>ДИАГНОСТИЧЕСКИЙ ИНСТРУМЕНТАРИЙ</w:t>
      </w:r>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sz w:val="22"/>
          <w:szCs w:val="22"/>
          <w:u w:val="single"/>
        </w:rPr>
        <w:t>Параметрами оценки качества результатов</w:t>
      </w:r>
    </w:p>
    <w:p w:rsidR="00CA768A" w:rsidRPr="00CA768A" w:rsidRDefault="00CA768A" w:rsidP="00CA768A">
      <w:pPr>
        <w:pStyle w:val="ab"/>
        <w:rPr>
          <w:sz w:val="22"/>
          <w:szCs w:val="22"/>
        </w:rPr>
      </w:pPr>
      <w:r w:rsidRPr="00CA768A">
        <w:rPr>
          <w:sz w:val="22"/>
          <w:szCs w:val="22"/>
          <w:u w:val="single"/>
        </w:rPr>
        <w:t>образовательного процесса являются:</w:t>
      </w:r>
    </w:p>
    <w:p w:rsidR="00CA768A" w:rsidRPr="00CA768A" w:rsidRDefault="00CA768A" w:rsidP="00CA768A">
      <w:pPr>
        <w:pStyle w:val="ab"/>
        <w:rPr>
          <w:sz w:val="22"/>
          <w:szCs w:val="22"/>
        </w:rPr>
      </w:pPr>
      <w:r w:rsidRPr="00CA768A">
        <w:rPr>
          <w:sz w:val="22"/>
          <w:szCs w:val="22"/>
        </w:rPr>
        <w:t>1.  Уровень знаний полученных учащимися при изучении изобразительного искусства.</w:t>
      </w:r>
    </w:p>
    <w:p w:rsidR="00CA768A" w:rsidRPr="00CA768A" w:rsidRDefault="00CA768A" w:rsidP="00CA768A">
      <w:pPr>
        <w:pStyle w:val="ab"/>
        <w:rPr>
          <w:sz w:val="22"/>
          <w:szCs w:val="22"/>
        </w:rPr>
      </w:pPr>
      <w:r w:rsidRPr="00CA768A">
        <w:rPr>
          <w:sz w:val="22"/>
          <w:szCs w:val="22"/>
        </w:rPr>
        <w:t>2.  Умение правильно пользоваться приёмами рисования.</w:t>
      </w:r>
    </w:p>
    <w:p w:rsidR="00CA768A" w:rsidRPr="00CA768A" w:rsidRDefault="00CA768A" w:rsidP="00CA768A">
      <w:pPr>
        <w:pStyle w:val="ab"/>
        <w:rPr>
          <w:sz w:val="22"/>
          <w:szCs w:val="22"/>
        </w:rPr>
      </w:pPr>
      <w:r w:rsidRPr="00CA768A">
        <w:rPr>
          <w:sz w:val="22"/>
          <w:szCs w:val="22"/>
        </w:rPr>
        <w:t>3.  Качество выполняемых работ.</w:t>
      </w:r>
    </w:p>
    <w:p w:rsidR="00CA768A" w:rsidRPr="00CA768A" w:rsidRDefault="00CA768A" w:rsidP="00CA768A">
      <w:pPr>
        <w:pStyle w:val="ab"/>
        <w:rPr>
          <w:sz w:val="22"/>
          <w:szCs w:val="22"/>
        </w:rPr>
      </w:pPr>
      <w:r w:rsidRPr="00CA768A">
        <w:rPr>
          <w:sz w:val="22"/>
          <w:szCs w:val="22"/>
        </w:rPr>
        <w:t>4.  Степень самостоятельности при работе.</w:t>
      </w:r>
    </w:p>
    <w:p w:rsidR="00CA768A" w:rsidRPr="00CA768A" w:rsidRDefault="00CA768A" w:rsidP="00CA768A">
      <w:pPr>
        <w:pStyle w:val="ab"/>
        <w:rPr>
          <w:sz w:val="22"/>
          <w:szCs w:val="22"/>
        </w:rPr>
      </w:pPr>
      <w:r w:rsidRPr="00CA768A">
        <w:rPr>
          <w:i/>
          <w:iCs/>
          <w:sz w:val="22"/>
          <w:szCs w:val="22"/>
        </w:rPr>
        <w:t>5.  </w:t>
      </w:r>
      <w:r w:rsidRPr="00CA768A">
        <w:rPr>
          <w:sz w:val="22"/>
          <w:szCs w:val="22"/>
        </w:rPr>
        <w:t>Соблюдение правил техники безопасности при работе.</w:t>
      </w:r>
    </w:p>
    <w:p w:rsidR="00CA768A" w:rsidRPr="00CA768A" w:rsidRDefault="00CA768A" w:rsidP="00CA768A">
      <w:pPr>
        <w:pStyle w:val="ab"/>
        <w:rPr>
          <w:sz w:val="22"/>
          <w:szCs w:val="22"/>
        </w:rPr>
      </w:pPr>
      <w:r w:rsidRPr="00CA768A">
        <w:rPr>
          <w:i/>
          <w:iCs/>
          <w:sz w:val="22"/>
          <w:szCs w:val="22"/>
        </w:rPr>
        <w:t>6.  </w:t>
      </w:r>
      <w:r w:rsidRPr="00CA768A">
        <w:rPr>
          <w:sz w:val="22"/>
          <w:szCs w:val="22"/>
        </w:rPr>
        <w:t>Умение сочинять графические, живописные, декоративные и оформительские, дизайнерские композиции с использованием различных техник, приемов, средств художественно-образной выразительности;</w:t>
      </w:r>
    </w:p>
    <w:p w:rsidR="00CA768A" w:rsidRPr="00CA768A" w:rsidRDefault="00CA768A" w:rsidP="00CA768A">
      <w:pPr>
        <w:pStyle w:val="ab"/>
        <w:rPr>
          <w:sz w:val="22"/>
          <w:szCs w:val="22"/>
        </w:rPr>
      </w:pPr>
      <w:r w:rsidRPr="00CA768A">
        <w:rPr>
          <w:sz w:val="22"/>
          <w:szCs w:val="22"/>
        </w:rPr>
        <w:t>7.     Время, затраченное на выполнение работы.</w:t>
      </w:r>
    </w:p>
    <w:p w:rsidR="00CA768A" w:rsidRPr="00CA768A" w:rsidRDefault="00CA768A" w:rsidP="00CA768A">
      <w:pPr>
        <w:pStyle w:val="ab"/>
        <w:rPr>
          <w:sz w:val="22"/>
          <w:szCs w:val="22"/>
        </w:rPr>
      </w:pPr>
      <w:r w:rsidRPr="00CA768A">
        <w:rPr>
          <w:sz w:val="22"/>
          <w:szCs w:val="22"/>
        </w:rPr>
        <w:t>Результаты контроля служат основанием для корректировки образовательной программы, прогнозирования результатов образования, поощрения обучающихся и др. По результатам контроля производится процесс оценивания.</w:t>
      </w:r>
    </w:p>
    <w:p w:rsidR="00CA768A" w:rsidRPr="00CA768A" w:rsidRDefault="00CA768A" w:rsidP="00CA768A">
      <w:pPr>
        <w:pStyle w:val="ab"/>
        <w:rPr>
          <w:sz w:val="22"/>
          <w:szCs w:val="22"/>
        </w:rPr>
      </w:pPr>
      <w:r w:rsidRPr="00CA768A">
        <w:rPr>
          <w:sz w:val="22"/>
          <w:szCs w:val="22"/>
        </w:rPr>
        <w:lastRenderedPageBreak/>
        <w:t>     Виды контроля</w:t>
      </w:r>
    </w:p>
    <w:p w:rsidR="00CA768A" w:rsidRPr="00CA768A" w:rsidRDefault="00CA768A" w:rsidP="00CA768A">
      <w:pPr>
        <w:pStyle w:val="ab"/>
        <w:rPr>
          <w:sz w:val="22"/>
          <w:szCs w:val="22"/>
        </w:rPr>
      </w:pPr>
      <w:r w:rsidRPr="00CA768A">
        <w:rPr>
          <w:sz w:val="22"/>
          <w:szCs w:val="22"/>
        </w:rPr>
        <w:t>   Предварительный или вводный контроль – проводиться в первые дни обучения и имеет своей целью выявить уровень подготовки учащихся, определить направление и формы индивидуальной работы и получить информацию для усовершенствования образовательной программы.</w:t>
      </w:r>
    </w:p>
    <w:p w:rsidR="00CA768A" w:rsidRPr="00CA768A" w:rsidRDefault="00CA768A" w:rsidP="00CA768A">
      <w:pPr>
        <w:pStyle w:val="ab"/>
        <w:rPr>
          <w:sz w:val="22"/>
          <w:szCs w:val="22"/>
        </w:rPr>
      </w:pPr>
      <w:r w:rsidRPr="00CA768A">
        <w:rPr>
          <w:sz w:val="22"/>
          <w:szCs w:val="22"/>
        </w:rPr>
        <w:t>Используемые методы: собеседование, наблюдение, анкетирование и тестирование учащихся, конкурс рисунков, итоговая выставка рисунков, проект, викторина.</w:t>
      </w:r>
    </w:p>
    <w:p w:rsidR="00CA768A" w:rsidRPr="00CA768A" w:rsidRDefault="00CA768A" w:rsidP="00CA768A">
      <w:pPr>
        <w:pStyle w:val="ab"/>
        <w:rPr>
          <w:sz w:val="22"/>
          <w:szCs w:val="22"/>
        </w:rPr>
      </w:pPr>
      <w:r w:rsidRPr="00CA768A">
        <w:rPr>
          <w:sz w:val="22"/>
          <w:szCs w:val="22"/>
        </w:rPr>
        <w:t xml:space="preserve">Периодический контроль – в нём  учитываются данные текущего контроля, данный вид контроля помогает определить степень усвоения детьми  учебного материала и уровень </w:t>
      </w:r>
      <w:proofErr w:type="spellStart"/>
      <w:r w:rsidRPr="00CA768A">
        <w:rPr>
          <w:sz w:val="22"/>
          <w:szCs w:val="22"/>
        </w:rPr>
        <w:t>сформированности</w:t>
      </w:r>
      <w:proofErr w:type="spellEnd"/>
      <w:r w:rsidRPr="00CA768A">
        <w:rPr>
          <w:sz w:val="22"/>
          <w:szCs w:val="22"/>
        </w:rPr>
        <w:t xml:space="preserve"> умений и навыков, повысить ответственность и заинтересованность обучающихся в усвоении материала, своевременно выявить отстающих.</w:t>
      </w:r>
    </w:p>
    <w:p w:rsidR="00CA768A" w:rsidRPr="00CA768A" w:rsidRDefault="00CA768A" w:rsidP="00CA768A">
      <w:pPr>
        <w:pStyle w:val="ab"/>
        <w:rPr>
          <w:sz w:val="22"/>
          <w:szCs w:val="22"/>
        </w:rPr>
      </w:pPr>
      <w:r w:rsidRPr="00CA768A">
        <w:rPr>
          <w:sz w:val="22"/>
          <w:szCs w:val="22"/>
        </w:rPr>
        <w:t>Итоговый контроль проводится 2 раза в год с целью определения степени достижения результатов обучения, закрепления знаний, полученных в течение года, ориентации учащихся на дальнейшее самостоятельное обучение; и получение сведений для совершенствования образовательной программы и методики обучения. Итоговый контроль предусматривает оценку самостоятельной работы ученика, её защиту, организацию выставок, на которых представлены работы, выполненные обучающимися в различных техниках рисования. Участие в выставке является и инструментом поощрения учащихся. Опыт использования подобной формы показывает, что при наличии принятых учениками критериев оценки работ, самооценка ребят легко согласуется  с оценкой педагога и служит не столько оценкой личных качеств ученика, сколько средством и ориентиром его самосовершенствования.</w:t>
      </w:r>
    </w:p>
    <w:p w:rsidR="00CA768A" w:rsidRPr="00CA768A" w:rsidRDefault="00CA768A" w:rsidP="00CA768A">
      <w:pPr>
        <w:pStyle w:val="ab"/>
        <w:rPr>
          <w:sz w:val="22"/>
          <w:szCs w:val="22"/>
        </w:rPr>
      </w:pPr>
      <w:r w:rsidRPr="00CA768A">
        <w:rPr>
          <w:sz w:val="22"/>
          <w:szCs w:val="22"/>
        </w:rPr>
        <w:t>Формы контроля</w:t>
      </w:r>
    </w:p>
    <w:p w:rsidR="00CA768A" w:rsidRPr="00CA768A" w:rsidRDefault="00CA768A" w:rsidP="00CA768A">
      <w:pPr>
        <w:pStyle w:val="ab"/>
        <w:rPr>
          <w:sz w:val="22"/>
          <w:szCs w:val="22"/>
        </w:rPr>
      </w:pPr>
      <w:r w:rsidRPr="00CA768A">
        <w:rPr>
          <w:sz w:val="22"/>
          <w:szCs w:val="22"/>
        </w:rPr>
        <w:t>   Формы педагогического контроля самые разнообразные. Это зачёт, собеседование, устный опрос учащихся (вопрос - ответ), письменный опрос, самостоятельная работа, конкурсы, выставки, тестирование.</w:t>
      </w:r>
    </w:p>
    <w:p w:rsidR="00CA768A" w:rsidRPr="00CA768A" w:rsidRDefault="00CA768A" w:rsidP="00CA768A">
      <w:pPr>
        <w:pStyle w:val="ab"/>
        <w:rPr>
          <w:sz w:val="22"/>
          <w:szCs w:val="22"/>
        </w:rPr>
      </w:pPr>
      <w:r w:rsidRPr="00CA768A">
        <w:rPr>
          <w:sz w:val="22"/>
          <w:szCs w:val="22"/>
        </w:rPr>
        <w:t>Педагогические условия реализации предметного содержания, форм и средств контроля.</w:t>
      </w:r>
    </w:p>
    <w:p w:rsidR="00CA768A" w:rsidRPr="00CA768A" w:rsidRDefault="00CA768A" w:rsidP="00CA768A">
      <w:pPr>
        <w:pStyle w:val="ab"/>
        <w:rPr>
          <w:sz w:val="22"/>
          <w:szCs w:val="22"/>
        </w:rPr>
      </w:pPr>
      <w:r w:rsidRPr="00CA768A">
        <w:rPr>
          <w:sz w:val="22"/>
          <w:szCs w:val="22"/>
        </w:rPr>
        <w:t>1. Выявление и структурирование круга теоретических вопросов, выносимых на контроль.</w:t>
      </w:r>
    </w:p>
    <w:p w:rsidR="00CA768A" w:rsidRPr="00CA768A" w:rsidRDefault="00CA768A" w:rsidP="00CA768A">
      <w:pPr>
        <w:pStyle w:val="ab"/>
        <w:rPr>
          <w:sz w:val="22"/>
          <w:szCs w:val="22"/>
        </w:rPr>
      </w:pPr>
      <w:r w:rsidRPr="00CA768A">
        <w:rPr>
          <w:sz w:val="22"/>
          <w:szCs w:val="22"/>
        </w:rPr>
        <w:t>2.  Обоснование  уровня сложности ответов и выработка критериев оценки.</w:t>
      </w:r>
    </w:p>
    <w:p w:rsidR="00CA768A" w:rsidRPr="00CA768A" w:rsidRDefault="00CA768A" w:rsidP="00CA768A">
      <w:pPr>
        <w:pStyle w:val="ab"/>
        <w:rPr>
          <w:sz w:val="22"/>
          <w:szCs w:val="22"/>
        </w:rPr>
      </w:pPr>
      <w:r w:rsidRPr="00CA768A">
        <w:rPr>
          <w:sz w:val="22"/>
          <w:szCs w:val="22"/>
        </w:rPr>
        <w:t>3.  Структурирование набора практических заданий, выносимых на контроль.</w:t>
      </w:r>
    </w:p>
    <w:p w:rsidR="00CA768A" w:rsidRPr="00CA768A" w:rsidRDefault="00CA768A" w:rsidP="00CA768A">
      <w:pPr>
        <w:pStyle w:val="ab"/>
        <w:rPr>
          <w:sz w:val="22"/>
          <w:szCs w:val="22"/>
        </w:rPr>
      </w:pPr>
      <w:r w:rsidRPr="00CA768A">
        <w:rPr>
          <w:sz w:val="22"/>
          <w:szCs w:val="22"/>
        </w:rPr>
        <w:t>4.  Создание условий для мотивации деятельности каждого обучающегося.</w:t>
      </w:r>
    </w:p>
    <w:p w:rsidR="00CA768A" w:rsidRPr="00CA768A" w:rsidRDefault="00CA768A" w:rsidP="00CA768A">
      <w:pPr>
        <w:pStyle w:val="ab"/>
        <w:rPr>
          <w:sz w:val="22"/>
          <w:szCs w:val="22"/>
        </w:rPr>
      </w:pPr>
      <w:r w:rsidRPr="00CA768A">
        <w:rPr>
          <w:sz w:val="22"/>
          <w:szCs w:val="22"/>
          <w:u w:val="single"/>
        </w:rPr>
        <w:t>ПОКАЗАТЕЛИ СФОРМИРОВАННОСТИ ЗНАНИЙ</w:t>
      </w:r>
    </w:p>
    <w:p w:rsidR="00CA768A" w:rsidRPr="00CA768A" w:rsidRDefault="00CA768A" w:rsidP="00CA768A">
      <w:pPr>
        <w:pStyle w:val="ab"/>
        <w:rPr>
          <w:sz w:val="22"/>
          <w:szCs w:val="22"/>
        </w:rPr>
      </w:pPr>
      <w:r w:rsidRPr="00CA768A">
        <w:rPr>
          <w:sz w:val="22"/>
          <w:szCs w:val="22"/>
        </w:rPr>
        <w:t>Владение понятийным аппаратом:1.  Узнавание и определение понятий.2.  Раскрытие объёма понятий.3.  Раскрытие содержания понятия.</w:t>
      </w:r>
    </w:p>
    <w:p w:rsidR="00CA768A" w:rsidRPr="00CA768A" w:rsidRDefault="00CA768A" w:rsidP="00CA768A">
      <w:pPr>
        <w:pStyle w:val="ab"/>
        <w:rPr>
          <w:sz w:val="22"/>
          <w:szCs w:val="22"/>
        </w:rPr>
      </w:pPr>
      <w:r w:rsidRPr="00CA768A">
        <w:rPr>
          <w:sz w:val="22"/>
          <w:szCs w:val="22"/>
        </w:rPr>
        <w:t>Владение фактическим материалом:</w:t>
      </w:r>
    </w:p>
    <w:p w:rsidR="00CA768A" w:rsidRPr="00CA768A" w:rsidRDefault="00CA768A" w:rsidP="00CA768A">
      <w:pPr>
        <w:pStyle w:val="ab"/>
        <w:rPr>
          <w:sz w:val="22"/>
          <w:szCs w:val="22"/>
        </w:rPr>
      </w:pPr>
      <w:r w:rsidRPr="00CA768A">
        <w:rPr>
          <w:sz w:val="22"/>
          <w:szCs w:val="22"/>
        </w:rPr>
        <w:t>1.владение языком изобразительного искусства как средством общечеловеческого общения (уметь рисовать, писать акварелью, владеть графическими приемами и средствами, техниками декоративно-оформительского искусства, техникой лепки; писать 2-3 шрифтами);</w:t>
      </w:r>
    </w:p>
    <w:p w:rsidR="00CA768A" w:rsidRPr="00CA768A" w:rsidRDefault="00CA768A" w:rsidP="00CA768A">
      <w:pPr>
        <w:pStyle w:val="ab"/>
        <w:rPr>
          <w:sz w:val="22"/>
          <w:szCs w:val="22"/>
        </w:rPr>
      </w:pPr>
      <w:r w:rsidRPr="00CA768A">
        <w:rPr>
          <w:sz w:val="22"/>
          <w:szCs w:val="22"/>
        </w:rPr>
        <w:t>2.умение организовать собственную художественно-творческую деятельность в области декоративно-прикладного, изобразительного искусств;</w:t>
      </w:r>
    </w:p>
    <w:p w:rsidR="00CA768A" w:rsidRPr="00CA768A" w:rsidRDefault="00CA768A" w:rsidP="00CA768A">
      <w:pPr>
        <w:pStyle w:val="ab"/>
        <w:rPr>
          <w:sz w:val="22"/>
          <w:szCs w:val="22"/>
        </w:rPr>
      </w:pPr>
      <w:r w:rsidRPr="00CA768A">
        <w:rPr>
          <w:sz w:val="22"/>
          <w:szCs w:val="22"/>
        </w:rPr>
        <w:t>3.Умение комплектовать и оформлять выставочную экспозицию творческих работ.</w:t>
      </w:r>
    </w:p>
    <w:p w:rsidR="00CA768A" w:rsidRPr="00CA768A" w:rsidRDefault="00CA768A" w:rsidP="00CA768A">
      <w:pPr>
        <w:pStyle w:val="ab"/>
        <w:rPr>
          <w:sz w:val="22"/>
          <w:szCs w:val="22"/>
        </w:rPr>
      </w:pPr>
      <w:r w:rsidRPr="00CA768A">
        <w:rPr>
          <w:sz w:val="22"/>
          <w:szCs w:val="22"/>
          <w:u w:val="single"/>
        </w:rPr>
        <w:t>ДЛЯ ДИАГНОСТИКИ ЗНАНИЙ И УМЕНИЙ МОЖНО ИСПОЛЬЗОВАТЬ РАЗЛИЧНЫЕ МЕТОДЫ:</w:t>
      </w:r>
    </w:p>
    <w:p w:rsidR="00CA768A" w:rsidRPr="00CA768A" w:rsidRDefault="00CA768A" w:rsidP="00CA768A">
      <w:pPr>
        <w:pStyle w:val="ab"/>
        <w:rPr>
          <w:sz w:val="22"/>
          <w:szCs w:val="22"/>
        </w:rPr>
      </w:pPr>
      <w:r w:rsidRPr="00CA768A">
        <w:rPr>
          <w:sz w:val="22"/>
          <w:szCs w:val="22"/>
        </w:rPr>
        <w:t>Метод диагностики «Незавершенные фигуры»</w:t>
      </w:r>
    </w:p>
    <w:p w:rsidR="00CA768A" w:rsidRPr="00CA768A" w:rsidRDefault="00CA768A" w:rsidP="00CA768A">
      <w:pPr>
        <w:pStyle w:val="ab"/>
        <w:rPr>
          <w:sz w:val="22"/>
          <w:szCs w:val="22"/>
        </w:rPr>
      </w:pPr>
      <w:r w:rsidRPr="00CA768A">
        <w:rPr>
          <w:sz w:val="22"/>
          <w:szCs w:val="22"/>
        </w:rPr>
        <w:t>Инструкция:</w:t>
      </w:r>
    </w:p>
    <w:p w:rsidR="00CA768A" w:rsidRPr="00CA768A" w:rsidRDefault="00CA768A" w:rsidP="00CA768A">
      <w:pPr>
        <w:pStyle w:val="ab"/>
        <w:rPr>
          <w:sz w:val="22"/>
          <w:szCs w:val="22"/>
        </w:rPr>
      </w:pPr>
      <w:r w:rsidRPr="00CA768A">
        <w:rPr>
          <w:sz w:val="22"/>
          <w:szCs w:val="22"/>
        </w:rPr>
        <w:t>Дорисуйте предложенные фигуры до целой картинки и придумайте и напишите к ним названия. Если хочется, можно рисовать несколько картинок по каждой фигуре. После работы с отдельными фигурами при желании можно создать общую картину, включающую в качестве отдельных ее частей все незавершенные фигуры и, конечно, что-то еще.</w:t>
      </w:r>
    </w:p>
    <w:p w:rsidR="00CA768A" w:rsidRPr="00CA768A" w:rsidRDefault="00CA768A" w:rsidP="00CA768A">
      <w:pPr>
        <w:pStyle w:val="ab"/>
        <w:rPr>
          <w:sz w:val="22"/>
          <w:szCs w:val="22"/>
        </w:rPr>
      </w:pPr>
      <w:r w:rsidRPr="00CA768A">
        <w:rPr>
          <w:sz w:val="22"/>
          <w:szCs w:val="22"/>
        </w:rPr>
        <w:t>Рис.1. Незавершенные фигуры.Примерные уровни выполнения задания</w:t>
      </w:r>
    </w:p>
    <w:p w:rsidR="00CA768A" w:rsidRPr="00CA768A" w:rsidRDefault="00CA768A" w:rsidP="00CA768A">
      <w:pPr>
        <w:pStyle w:val="ab"/>
        <w:rPr>
          <w:sz w:val="22"/>
          <w:szCs w:val="22"/>
        </w:rPr>
      </w:pPr>
      <w:r w:rsidRPr="00CA768A">
        <w:rPr>
          <w:sz w:val="22"/>
          <w:szCs w:val="22"/>
        </w:rPr>
        <w:t>Определяется оригинальность ответов. В случае наличия у испытуемого дополнительных картинок он получает дополнительные 2 балла за каждую такую картинку.</w:t>
      </w:r>
    </w:p>
    <w:p w:rsidR="00CA768A" w:rsidRPr="00CA768A" w:rsidRDefault="00CA768A" w:rsidP="00CA768A">
      <w:pPr>
        <w:pStyle w:val="ab"/>
        <w:rPr>
          <w:sz w:val="22"/>
          <w:szCs w:val="22"/>
        </w:rPr>
      </w:pPr>
      <w:r w:rsidRPr="00CA768A">
        <w:rPr>
          <w:sz w:val="22"/>
          <w:szCs w:val="22"/>
        </w:rPr>
        <w:t>Высокий - с 9 лет - более 2 оригинальных фигур, подписей, наличие объединения фигур в целостную картинку (последнее не обязательно). 6-8 лет - более 1 оригинальной фигуры.</w:t>
      </w:r>
    </w:p>
    <w:p w:rsidR="00CA768A" w:rsidRPr="00CA768A" w:rsidRDefault="00CA768A" w:rsidP="00CA768A">
      <w:pPr>
        <w:pStyle w:val="ab"/>
        <w:rPr>
          <w:sz w:val="22"/>
          <w:szCs w:val="22"/>
        </w:rPr>
      </w:pPr>
      <w:r w:rsidRPr="00CA768A">
        <w:rPr>
          <w:sz w:val="22"/>
          <w:szCs w:val="22"/>
        </w:rPr>
        <w:t>Средний - с 9 лет - 1-2 отдельных оригинальных фигуры. 6-8 лет - 1 оригинальная фигура.</w:t>
      </w:r>
    </w:p>
    <w:p w:rsidR="00CA768A" w:rsidRPr="00CA768A" w:rsidRDefault="00CA768A" w:rsidP="00CA768A">
      <w:pPr>
        <w:pStyle w:val="ab"/>
        <w:rPr>
          <w:sz w:val="22"/>
          <w:szCs w:val="22"/>
        </w:rPr>
      </w:pPr>
      <w:r w:rsidRPr="00CA768A">
        <w:rPr>
          <w:sz w:val="22"/>
          <w:szCs w:val="22"/>
        </w:rPr>
        <w:t>Низкий - с 9 лет - 0 оригинальных фигур. 6-8 лет - 0 оригинальных фигур.</w:t>
      </w:r>
    </w:p>
    <w:p w:rsidR="00CA768A" w:rsidRPr="00CA768A" w:rsidRDefault="00CA768A" w:rsidP="00CA768A">
      <w:pPr>
        <w:pStyle w:val="ab"/>
        <w:rPr>
          <w:sz w:val="22"/>
          <w:szCs w:val="22"/>
        </w:rPr>
      </w:pPr>
      <w:r w:rsidRPr="00CA768A">
        <w:rPr>
          <w:sz w:val="22"/>
          <w:szCs w:val="22"/>
        </w:rPr>
        <w:t>Диагностика художественно - творческих способностей обучающихся</w:t>
      </w:r>
    </w:p>
    <w:p w:rsidR="00CA768A" w:rsidRPr="00CA768A" w:rsidRDefault="00CA768A" w:rsidP="00CA768A">
      <w:pPr>
        <w:pStyle w:val="ab"/>
        <w:rPr>
          <w:sz w:val="22"/>
          <w:szCs w:val="22"/>
        </w:rPr>
      </w:pPr>
      <w:r w:rsidRPr="00CA768A">
        <w:rPr>
          <w:sz w:val="22"/>
          <w:szCs w:val="22"/>
        </w:rPr>
        <w:lastRenderedPageBreak/>
        <w:t xml:space="preserve">по методу Н.А. </w:t>
      </w:r>
      <w:proofErr w:type="spellStart"/>
      <w:r w:rsidRPr="00CA768A">
        <w:rPr>
          <w:sz w:val="22"/>
          <w:szCs w:val="22"/>
        </w:rPr>
        <w:t>Лепской</w:t>
      </w:r>
      <w:proofErr w:type="spellEnd"/>
      <w:r w:rsidRPr="00CA768A">
        <w:rPr>
          <w:sz w:val="22"/>
          <w:szCs w:val="22"/>
        </w:rPr>
        <w:t xml:space="preserve"> «5  РИСУНКОВ»</w:t>
      </w:r>
    </w:p>
    <w:p w:rsidR="00CA768A" w:rsidRPr="00CA768A" w:rsidRDefault="00CA768A" w:rsidP="00CA768A">
      <w:pPr>
        <w:pStyle w:val="ab"/>
        <w:rPr>
          <w:sz w:val="22"/>
          <w:szCs w:val="22"/>
        </w:rPr>
      </w:pPr>
      <w:r w:rsidRPr="00CA768A">
        <w:rPr>
          <w:sz w:val="22"/>
          <w:szCs w:val="22"/>
        </w:rPr>
        <w:t>Условия: ребенку предлагается придумать и нарисовать пять рисунков на отдельных листах бумаги одинакового размера (1/2 альбомного листа).</w:t>
      </w:r>
    </w:p>
    <w:p w:rsidR="00CA768A" w:rsidRPr="00CA768A" w:rsidRDefault="00CA768A" w:rsidP="00CA768A">
      <w:pPr>
        <w:pStyle w:val="ab"/>
        <w:rPr>
          <w:sz w:val="22"/>
          <w:szCs w:val="22"/>
        </w:rPr>
      </w:pPr>
      <w:r w:rsidRPr="00CA768A">
        <w:rPr>
          <w:sz w:val="22"/>
          <w:szCs w:val="22"/>
        </w:rPr>
        <w:t>Инструкция для детей:</w:t>
      </w:r>
    </w:p>
    <w:p w:rsidR="00CA768A" w:rsidRPr="00CA768A" w:rsidRDefault="00CA768A" w:rsidP="00CA768A">
      <w:pPr>
        <w:pStyle w:val="ab"/>
        <w:rPr>
          <w:sz w:val="22"/>
          <w:szCs w:val="22"/>
        </w:rPr>
      </w:pPr>
      <w:r w:rsidRPr="00CA768A">
        <w:rPr>
          <w:sz w:val="22"/>
          <w:szCs w:val="22"/>
        </w:rPr>
        <w:t>«Сегодня я предлагаю вам придумать и нарисовать пять рисунков. Рисовать можно   все, что захотите, что умеете рисовать, или что хотели бы нарисовать и никогда еще не рисовали. Вот сейчас у вас такая возможность есть». В инструкции ничего изменять или дополнять ее нельзя. Можно только повторять.</w:t>
      </w:r>
    </w:p>
    <w:p w:rsidR="00CA768A" w:rsidRPr="00CA768A" w:rsidRDefault="00CA768A" w:rsidP="00CA768A">
      <w:pPr>
        <w:pStyle w:val="ab"/>
        <w:rPr>
          <w:sz w:val="22"/>
          <w:szCs w:val="22"/>
        </w:rPr>
      </w:pPr>
      <w:r w:rsidRPr="00CA768A">
        <w:rPr>
          <w:sz w:val="22"/>
          <w:szCs w:val="22"/>
        </w:rPr>
        <w:t>На обратной стороне по мере выполнения рисунков пишутся номер рисунка,  имя и ответ на вопрос «О чем этот рисунок?».</w:t>
      </w:r>
    </w:p>
    <w:p w:rsidR="00CA768A" w:rsidRPr="00CA768A" w:rsidRDefault="00CA768A" w:rsidP="00CA768A">
      <w:pPr>
        <w:pStyle w:val="ab"/>
        <w:rPr>
          <w:sz w:val="22"/>
          <w:szCs w:val="22"/>
        </w:rPr>
      </w:pPr>
      <w:r w:rsidRPr="00CA768A">
        <w:rPr>
          <w:sz w:val="22"/>
          <w:szCs w:val="22"/>
        </w:rPr>
        <w:t>Показатели:</w:t>
      </w:r>
    </w:p>
    <w:p w:rsidR="00CA768A" w:rsidRPr="00CA768A" w:rsidRDefault="00CA768A" w:rsidP="00CA768A">
      <w:pPr>
        <w:pStyle w:val="ab"/>
        <w:rPr>
          <w:sz w:val="22"/>
          <w:szCs w:val="22"/>
        </w:rPr>
      </w:pPr>
      <w:r w:rsidRPr="00CA768A">
        <w:rPr>
          <w:sz w:val="22"/>
          <w:szCs w:val="22"/>
        </w:rPr>
        <w:t>1.Самостоятельность (оригинальность) – фиксирует склонность к продуктивной или репродуктивной деятельности, стереотипное или свободное мышление, наблюдательность, память.</w:t>
      </w:r>
    </w:p>
    <w:p w:rsidR="00CA768A" w:rsidRPr="00CA768A" w:rsidRDefault="00CA768A" w:rsidP="00CA768A">
      <w:pPr>
        <w:pStyle w:val="ab"/>
        <w:rPr>
          <w:sz w:val="22"/>
          <w:szCs w:val="22"/>
        </w:rPr>
      </w:pPr>
      <w:r w:rsidRPr="00CA768A">
        <w:rPr>
          <w:sz w:val="22"/>
          <w:szCs w:val="22"/>
        </w:rPr>
        <w:t>2. Динамичность – отражает развития фантазии и воображения (статика говорит об отсутствии плана работы, о несформированной способности находить и создавать замыслы своих рисунков).</w:t>
      </w:r>
    </w:p>
    <w:p w:rsidR="00CA768A" w:rsidRPr="00CA768A" w:rsidRDefault="00CA768A" w:rsidP="00CA768A">
      <w:pPr>
        <w:pStyle w:val="ab"/>
        <w:rPr>
          <w:sz w:val="22"/>
          <w:szCs w:val="22"/>
        </w:rPr>
      </w:pPr>
      <w:r w:rsidRPr="00CA768A">
        <w:rPr>
          <w:sz w:val="22"/>
          <w:szCs w:val="22"/>
        </w:rPr>
        <w:t>3. Эмоциональность – показывает наличие эмоциональной отзывчивости на жизненные явления, отношение к изображаемому.</w:t>
      </w:r>
    </w:p>
    <w:p w:rsidR="00CA768A" w:rsidRPr="00CA768A" w:rsidRDefault="00CA768A" w:rsidP="00CA768A">
      <w:pPr>
        <w:pStyle w:val="ab"/>
        <w:rPr>
          <w:sz w:val="22"/>
          <w:szCs w:val="22"/>
        </w:rPr>
      </w:pPr>
      <w:r w:rsidRPr="00CA768A">
        <w:rPr>
          <w:sz w:val="22"/>
          <w:szCs w:val="22"/>
        </w:rPr>
        <w:t>4. Выразительность – фиксируется по наличию художественного образа.</w:t>
      </w:r>
    </w:p>
    <w:p w:rsidR="00CA768A" w:rsidRPr="00CA768A" w:rsidRDefault="00CA768A" w:rsidP="00CA768A">
      <w:pPr>
        <w:pStyle w:val="ab"/>
        <w:rPr>
          <w:sz w:val="22"/>
          <w:szCs w:val="22"/>
        </w:rPr>
      </w:pPr>
      <w:r w:rsidRPr="00CA768A">
        <w:rPr>
          <w:sz w:val="22"/>
          <w:szCs w:val="22"/>
        </w:rPr>
        <w:t>5. Графичность – осознанное использование художественных средств и приемов работы с различными графическими материалами.</w:t>
      </w:r>
    </w:p>
    <w:p w:rsidR="00CA768A" w:rsidRPr="00CA768A" w:rsidRDefault="00CA768A" w:rsidP="00CA768A">
      <w:pPr>
        <w:pStyle w:val="ab"/>
        <w:rPr>
          <w:sz w:val="22"/>
          <w:szCs w:val="22"/>
        </w:rPr>
      </w:pPr>
      <w:r w:rsidRPr="00CA768A">
        <w:rPr>
          <w:sz w:val="22"/>
          <w:szCs w:val="22"/>
        </w:rPr>
        <w:t>Уровни:</w:t>
      </w:r>
    </w:p>
    <w:p w:rsidR="00CA768A" w:rsidRPr="00CA768A" w:rsidRDefault="00CA768A" w:rsidP="00CA768A">
      <w:pPr>
        <w:pStyle w:val="ab"/>
        <w:rPr>
          <w:sz w:val="22"/>
          <w:szCs w:val="22"/>
        </w:rPr>
      </w:pPr>
      <w:r w:rsidRPr="00CA768A">
        <w:rPr>
          <w:sz w:val="22"/>
          <w:szCs w:val="22"/>
        </w:rPr>
        <w:t>Уровень</w:t>
      </w:r>
      <w:r w:rsidR="004314E7">
        <w:rPr>
          <w:sz w:val="22"/>
          <w:szCs w:val="22"/>
        </w:rPr>
        <w:t> художественной выразительности</w:t>
      </w:r>
    </w:p>
    <w:p w:rsidR="00CA768A" w:rsidRPr="00CA768A" w:rsidRDefault="00CA768A" w:rsidP="00CA768A">
      <w:pPr>
        <w:pStyle w:val="ab"/>
        <w:rPr>
          <w:sz w:val="22"/>
          <w:szCs w:val="22"/>
        </w:rPr>
      </w:pPr>
      <w:r w:rsidRPr="00CA768A">
        <w:rPr>
          <w:sz w:val="22"/>
          <w:szCs w:val="22"/>
        </w:rPr>
        <w:t>тип</w:t>
      </w:r>
    </w:p>
    <w:p w:rsidR="00CA768A" w:rsidRPr="00CA768A" w:rsidRDefault="00CA768A" w:rsidP="00CA768A">
      <w:pPr>
        <w:pStyle w:val="ab"/>
        <w:rPr>
          <w:sz w:val="22"/>
          <w:szCs w:val="22"/>
        </w:rPr>
      </w:pPr>
      <w:r w:rsidRPr="00CA768A">
        <w:rPr>
          <w:sz w:val="22"/>
          <w:szCs w:val="22"/>
        </w:rPr>
        <w:t>Критерии оценкиЗамыселРисунок</w:t>
      </w:r>
    </w:p>
    <w:p w:rsidR="00CA768A" w:rsidRPr="00CA768A" w:rsidRDefault="00CA768A" w:rsidP="00CA768A">
      <w:pPr>
        <w:pStyle w:val="ab"/>
        <w:rPr>
          <w:sz w:val="22"/>
          <w:szCs w:val="22"/>
        </w:rPr>
      </w:pPr>
      <w:r w:rsidRPr="00CA768A">
        <w:rPr>
          <w:sz w:val="22"/>
          <w:szCs w:val="22"/>
        </w:rPr>
        <w:t>1 Оригинальный, динамика, эмоциональность, художественное обобщение</w:t>
      </w:r>
    </w:p>
    <w:p w:rsidR="00CA768A" w:rsidRPr="00CA768A" w:rsidRDefault="00CA768A" w:rsidP="00CA768A">
      <w:pPr>
        <w:pStyle w:val="ab"/>
        <w:rPr>
          <w:sz w:val="22"/>
          <w:szCs w:val="22"/>
        </w:rPr>
      </w:pPr>
      <w:r w:rsidRPr="00CA768A">
        <w:rPr>
          <w:sz w:val="22"/>
          <w:szCs w:val="22"/>
        </w:rPr>
        <w:t>Разнообразие графических средств выразительности, пропорции, пространство,светотень</w:t>
      </w:r>
    </w:p>
    <w:p w:rsidR="00CA768A" w:rsidRPr="00CA768A" w:rsidRDefault="00CA768A" w:rsidP="00CA768A">
      <w:pPr>
        <w:pStyle w:val="ab"/>
        <w:rPr>
          <w:sz w:val="22"/>
          <w:szCs w:val="22"/>
        </w:rPr>
      </w:pPr>
      <w:r w:rsidRPr="00CA768A">
        <w:rPr>
          <w:sz w:val="22"/>
          <w:szCs w:val="22"/>
        </w:rPr>
        <w:t>2 Показатели для 1 типа, но менее яркие</w:t>
      </w:r>
    </w:p>
    <w:p w:rsidR="00CA768A" w:rsidRPr="00CA768A" w:rsidRDefault="00CA768A" w:rsidP="00CA768A">
      <w:pPr>
        <w:pStyle w:val="ab"/>
        <w:rPr>
          <w:sz w:val="22"/>
          <w:szCs w:val="22"/>
        </w:rPr>
      </w:pPr>
      <w:r w:rsidRPr="00CA768A">
        <w:rPr>
          <w:sz w:val="22"/>
          <w:szCs w:val="22"/>
        </w:rPr>
        <w:t>Показатели для 1 типа, но менее выражены</w:t>
      </w:r>
    </w:p>
    <w:p w:rsidR="00CA768A" w:rsidRPr="00CA768A" w:rsidRDefault="00CA768A" w:rsidP="00CA768A">
      <w:pPr>
        <w:pStyle w:val="ab"/>
        <w:rPr>
          <w:sz w:val="22"/>
          <w:szCs w:val="22"/>
        </w:rPr>
      </w:pPr>
      <w:r w:rsidRPr="00CA768A">
        <w:rPr>
          <w:sz w:val="22"/>
          <w:szCs w:val="22"/>
        </w:rPr>
        <w:t>Уровень фрагментарной выразительности</w:t>
      </w:r>
    </w:p>
    <w:p w:rsidR="00CA768A" w:rsidRPr="00CA768A" w:rsidRDefault="00CA768A" w:rsidP="00CA768A">
      <w:pPr>
        <w:pStyle w:val="ab"/>
        <w:rPr>
          <w:sz w:val="22"/>
          <w:szCs w:val="22"/>
        </w:rPr>
      </w:pPr>
      <w:r w:rsidRPr="00CA768A">
        <w:rPr>
          <w:sz w:val="22"/>
          <w:szCs w:val="22"/>
        </w:rPr>
        <w:t>3 Показатели 2 типа, но нет уровня художественного обобщения</w:t>
      </w:r>
    </w:p>
    <w:p w:rsidR="00CA768A" w:rsidRPr="00CA768A" w:rsidRDefault="00CA768A" w:rsidP="00CA768A">
      <w:pPr>
        <w:pStyle w:val="ab"/>
        <w:rPr>
          <w:sz w:val="22"/>
          <w:szCs w:val="22"/>
        </w:rPr>
      </w:pPr>
      <w:r w:rsidRPr="00CA768A">
        <w:rPr>
          <w:sz w:val="22"/>
          <w:szCs w:val="22"/>
        </w:rPr>
        <w:t>Нет перспективы, не соблюдаются пропорции, схематичность отдельных изображений</w:t>
      </w:r>
    </w:p>
    <w:p w:rsidR="00CA768A" w:rsidRPr="00CA768A" w:rsidRDefault="00CA768A" w:rsidP="00CA768A">
      <w:pPr>
        <w:pStyle w:val="ab"/>
        <w:rPr>
          <w:sz w:val="22"/>
          <w:szCs w:val="22"/>
        </w:rPr>
      </w:pPr>
      <w:r w:rsidRPr="00CA768A">
        <w:rPr>
          <w:sz w:val="22"/>
          <w:szCs w:val="22"/>
        </w:rPr>
        <w:t>4 Замысел оригинальный, основан на наблюдениях, но не предполагает динамики иэмоциональности</w:t>
      </w:r>
    </w:p>
    <w:p w:rsidR="00CA768A" w:rsidRPr="00CA768A" w:rsidRDefault="00CA768A" w:rsidP="00CA768A">
      <w:pPr>
        <w:pStyle w:val="ab"/>
        <w:rPr>
          <w:sz w:val="22"/>
          <w:szCs w:val="22"/>
        </w:rPr>
      </w:pPr>
      <w:r w:rsidRPr="00CA768A">
        <w:rPr>
          <w:sz w:val="22"/>
          <w:szCs w:val="22"/>
        </w:rPr>
        <w:t>Может хорошо передавать пропорции, пространство, светотень</w:t>
      </w:r>
    </w:p>
    <w:p w:rsidR="00CA768A" w:rsidRPr="00CA768A" w:rsidRDefault="00CA768A" w:rsidP="00CA768A">
      <w:pPr>
        <w:pStyle w:val="ab"/>
        <w:rPr>
          <w:sz w:val="22"/>
          <w:szCs w:val="22"/>
        </w:rPr>
      </w:pPr>
      <w:proofErr w:type="spellStart"/>
      <w:r w:rsidRPr="00CA768A">
        <w:rPr>
          <w:sz w:val="22"/>
          <w:szCs w:val="22"/>
        </w:rPr>
        <w:t>Дохудожествен</w:t>
      </w:r>
      <w:proofErr w:type="spellEnd"/>
      <w:r w:rsidRPr="00CA768A">
        <w:rPr>
          <w:sz w:val="22"/>
          <w:szCs w:val="22"/>
        </w:rPr>
        <w:t> - -</w:t>
      </w:r>
      <w:proofErr w:type="spellStart"/>
      <w:r w:rsidRPr="00CA768A">
        <w:rPr>
          <w:sz w:val="22"/>
          <w:szCs w:val="22"/>
        </w:rPr>
        <w:t>ный</w:t>
      </w:r>
      <w:proofErr w:type="spellEnd"/>
      <w:r w:rsidRPr="00CA768A">
        <w:rPr>
          <w:sz w:val="22"/>
          <w:szCs w:val="22"/>
        </w:rPr>
        <w:t> уровень</w:t>
      </w:r>
    </w:p>
    <w:p w:rsidR="00CA768A" w:rsidRPr="00CA768A" w:rsidRDefault="00CA768A" w:rsidP="00CA768A">
      <w:pPr>
        <w:pStyle w:val="ab"/>
        <w:rPr>
          <w:sz w:val="22"/>
          <w:szCs w:val="22"/>
        </w:rPr>
      </w:pPr>
      <w:r w:rsidRPr="00CA768A">
        <w:rPr>
          <w:sz w:val="22"/>
          <w:szCs w:val="22"/>
        </w:rPr>
        <w:t>5 Замысел оригинальный, но слабо основан на наблюдениях</w:t>
      </w:r>
    </w:p>
    <w:p w:rsidR="00CA768A" w:rsidRPr="00CA768A" w:rsidRDefault="00CA768A" w:rsidP="00CA768A">
      <w:pPr>
        <w:pStyle w:val="ab"/>
        <w:rPr>
          <w:sz w:val="22"/>
          <w:szCs w:val="22"/>
        </w:rPr>
      </w:pPr>
      <w:r w:rsidRPr="00CA768A">
        <w:rPr>
          <w:sz w:val="22"/>
          <w:szCs w:val="22"/>
        </w:rPr>
        <w:t>Схематичность, нет попыток передать пространство и пропорции</w:t>
      </w:r>
    </w:p>
    <w:p w:rsidR="00CA768A" w:rsidRPr="00CA768A" w:rsidRDefault="00CA768A" w:rsidP="00CA768A">
      <w:pPr>
        <w:pStyle w:val="ab"/>
        <w:rPr>
          <w:sz w:val="22"/>
          <w:szCs w:val="22"/>
        </w:rPr>
      </w:pPr>
      <w:r w:rsidRPr="00CA768A">
        <w:rPr>
          <w:sz w:val="22"/>
          <w:szCs w:val="22"/>
        </w:rPr>
        <w:t>6 Стереотипный</w:t>
      </w:r>
    </w:p>
    <w:p w:rsidR="00CA768A" w:rsidRPr="00CA768A" w:rsidRDefault="00CA768A" w:rsidP="00CA768A">
      <w:pPr>
        <w:pStyle w:val="ab"/>
        <w:rPr>
          <w:sz w:val="22"/>
          <w:szCs w:val="22"/>
        </w:rPr>
      </w:pPr>
      <w:r w:rsidRPr="00CA768A">
        <w:rPr>
          <w:sz w:val="22"/>
          <w:szCs w:val="22"/>
        </w:rPr>
        <w:t>Репродуктивный</w:t>
      </w:r>
    </w:p>
    <w:p w:rsidR="00CA768A" w:rsidRPr="00CA768A" w:rsidRDefault="00CA768A" w:rsidP="00CA768A">
      <w:pPr>
        <w:pStyle w:val="ab"/>
        <w:rPr>
          <w:sz w:val="22"/>
          <w:szCs w:val="22"/>
        </w:rPr>
      </w:pPr>
      <w:r w:rsidRPr="00CA768A">
        <w:rPr>
          <w:sz w:val="22"/>
          <w:szCs w:val="22"/>
        </w:rPr>
        <w:t>Высокий «5» – Замысел оригинальный, эмоциональный. Рисунок выполнен с учётом графических средств выразительности. Ярко выражены пропорции, светотень, пространство, линейная и воздушная перспектива и объём.</w:t>
      </w:r>
    </w:p>
    <w:p w:rsidR="00CA768A" w:rsidRPr="00CA768A" w:rsidRDefault="00CA768A" w:rsidP="00CA768A">
      <w:pPr>
        <w:pStyle w:val="ab"/>
        <w:rPr>
          <w:sz w:val="22"/>
          <w:szCs w:val="22"/>
        </w:rPr>
      </w:pPr>
      <w:r w:rsidRPr="00CA768A">
        <w:rPr>
          <w:sz w:val="22"/>
          <w:szCs w:val="22"/>
        </w:rPr>
        <w:t>Средний «4» – Замысел оригинальный, основан на наблюдении. Рисунок передаёт пропорции предметов. Графические средства разнообразны.</w:t>
      </w:r>
    </w:p>
    <w:p w:rsidR="00CA768A" w:rsidRPr="00CA768A" w:rsidRDefault="00CA768A" w:rsidP="00CA768A">
      <w:pPr>
        <w:pStyle w:val="ab"/>
        <w:rPr>
          <w:sz w:val="22"/>
          <w:szCs w:val="22"/>
        </w:rPr>
      </w:pPr>
      <w:r w:rsidRPr="00CA768A">
        <w:rPr>
          <w:sz w:val="22"/>
          <w:szCs w:val="22"/>
        </w:rPr>
        <w:t>Допустимый «3» –- Замысел стереотипный, не основан на наблюдениях. Рисунок схематичный, нет попыток передать пропорции и пространство.</w:t>
      </w:r>
    </w:p>
    <w:p w:rsidR="00CA768A" w:rsidRPr="00CA768A" w:rsidRDefault="00CA768A" w:rsidP="00CA768A">
      <w:pPr>
        <w:pStyle w:val="ab"/>
        <w:rPr>
          <w:sz w:val="22"/>
          <w:szCs w:val="22"/>
        </w:rPr>
      </w:pPr>
      <w:r w:rsidRPr="00CA768A">
        <w:rPr>
          <w:sz w:val="22"/>
          <w:szCs w:val="22"/>
          <w:u w:val="single"/>
        </w:rPr>
        <w:t>ДИАГНОСТИКА ТВОРЧЕСКОГО МЫШЛЕНИЯ</w:t>
      </w:r>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sz w:val="22"/>
          <w:szCs w:val="22"/>
        </w:rPr>
        <w:t>Вариант № 1.</w:t>
      </w:r>
    </w:p>
    <w:p w:rsidR="00CA768A" w:rsidRPr="00CA768A" w:rsidRDefault="00CA768A" w:rsidP="00CA768A">
      <w:pPr>
        <w:pStyle w:val="ab"/>
        <w:rPr>
          <w:sz w:val="22"/>
          <w:szCs w:val="22"/>
        </w:rPr>
      </w:pPr>
      <w:r w:rsidRPr="00CA768A">
        <w:rPr>
          <w:sz w:val="22"/>
          <w:szCs w:val="22"/>
        </w:rPr>
        <w:t xml:space="preserve">Изучение гибкости построения графического образа (Е.П. </w:t>
      </w:r>
      <w:proofErr w:type="spellStart"/>
      <w:r w:rsidRPr="00CA768A">
        <w:rPr>
          <w:sz w:val="22"/>
          <w:szCs w:val="22"/>
        </w:rPr>
        <w:t>Торренс</w:t>
      </w:r>
      <w:proofErr w:type="spellEnd"/>
      <w:r w:rsidRPr="00CA768A">
        <w:rPr>
          <w:sz w:val="22"/>
          <w:szCs w:val="22"/>
        </w:rPr>
        <w:t>; 5-9 лет)</w:t>
      </w:r>
    </w:p>
    <w:p w:rsidR="00CA768A" w:rsidRPr="00CA768A" w:rsidRDefault="00CA768A" w:rsidP="00CA768A">
      <w:pPr>
        <w:pStyle w:val="ab"/>
        <w:rPr>
          <w:sz w:val="22"/>
          <w:szCs w:val="22"/>
        </w:rPr>
      </w:pPr>
      <w:r w:rsidRPr="00CA768A">
        <w:rPr>
          <w:sz w:val="22"/>
          <w:szCs w:val="22"/>
        </w:rPr>
        <w:t>Каждому ребенку даю стандартный лист бумаги формата А 4 с нарисованными двумя рядами одинаковых контурных изображений (по 8 штук в ряду). Это могут быть капли, круги, зигзаги.</w:t>
      </w:r>
    </w:p>
    <w:p w:rsidR="00CA768A" w:rsidRPr="00CA768A" w:rsidRDefault="00CA768A" w:rsidP="00CA768A">
      <w:pPr>
        <w:pStyle w:val="ab"/>
        <w:rPr>
          <w:sz w:val="22"/>
          <w:szCs w:val="22"/>
        </w:rPr>
      </w:pPr>
      <w:r w:rsidRPr="00CA768A">
        <w:rPr>
          <w:sz w:val="22"/>
          <w:szCs w:val="22"/>
        </w:rPr>
        <w:lastRenderedPageBreak/>
        <w:t>Инструкция ребенку: «Используя нарисованные изображения, постарайся придумать и изобразить как можно больше различных предметов и вещей. Можно дорисовать к фигуркам любые детали и объединить их в один рисунок ...»</w:t>
      </w:r>
    </w:p>
    <w:p w:rsidR="00CA768A" w:rsidRPr="00CA768A" w:rsidRDefault="00CA768A" w:rsidP="00CA768A">
      <w:pPr>
        <w:pStyle w:val="ab"/>
        <w:rPr>
          <w:sz w:val="22"/>
          <w:szCs w:val="22"/>
        </w:rPr>
      </w:pPr>
      <w:r w:rsidRPr="00CA768A">
        <w:rPr>
          <w:sz w:val="22"/>
          <w:szCs w:val="22"/>
        </w:rPr>
        <w:t>Дается время 15-20 мин. Количество идей (тем) зависит от способностей ребенка.</w:t>
      </w:r>
    </w:p>
    <w:p w:rsidR="00CA768A" w:rsidRPr="00CA768A" w:rsidRDefault="00CA768A" w:rsidP="00CA768A">
      <w:pPr>
        <w:pStyle w:val="ab"/>
        <w:rPr>
          <w:sz w:val="22"/>
          <w:szCs w:val="22"/>
        </w:rPr>
      </w:pPr>
      <w:r w:rsidRPr="00CA768A">
        <w:rPr>
          <w:sz w:val="22"/>
          <w:szCs w:val="22"/>
        </w:rPr>
        <w:t>Уровень развития Способностей 6 лет 8 лет 10 лет</w:t>
      </w:r>
    </w:p>
    <w:p w:rsidR="00CA768A" w:rsidRPr="00CA768A" w:rsidRDefault="00CA768A" w:rsidP="00CA768A">
      <w:pPr>
        <w:pStyle w:val="ab"/>
        <w:rPr>
          <w:sz w:val="22"/>
          <w:szCs w:val="22"/>
        </w:rPr>
      </w:pPr>
      <w:r w:rsidRPr="00CA768A">
        <w:rPr>
          <w:sz w:val="22"/>
          <w:szCs w:val="22"/>
        </w:rPr>
        <w:t>Высокий 5 и более 8 и более 9 и более тем</w:t>
      </w:r>
      <w:r w:rsidR="004314E7">
        <w:rPr>
          <w:sz w:val="22"/>
          <w:szCs w:val="22"/>
        </w:rPr>
        <w:t xml:space="preserve">,   </w:t>
      </w:r>
      <w:r w:rsidRPr="00CA768A">
        <w:rPr>
          <w:sz w:val="22"/>
          <w:szCs w:val="22"/>
        </w:rPr>
        <w:t>Средний 3-4 6-7 6-8</w:t>
      </w:r>
      <w:r w:rsidR="004314E7">
        <w:rPr>
          <w:sz w:val="22"/>
          <w:szCs w:val="22"/>
        </w:rPr>
        <w:t xml:space="preserve">,   </w:t>
      </w:r>
      <w:r w:rsidRPr="00CA768A">
        <w:rPr>
          <w:sz w:val="22"/>
          <w:szCs w:val="22"/>
        </w:rPr>
        <w:t>Низкий 1-2 1-5 1-5</w:t>
      </w:r>
    </w:p>
    <w:p w:rsidR="00CA768A" w:rsidRPr="00CA768A" w:rsidRDefault="00CA768A" w:rsidP="00CA768A">
      <w:pPr>
        <w:pStyle w:val="ab"/>
        <w:rPr>
          <w:sz w:val="22"/>
          <w:szCs w:val="22"/>
        </w:rPr>
      </w:pPr>
      <w:r w:rsidRPr="00CA768A">
        <w:rPr>
          <w:sz w:val="22"/>
          <w:szCs w:val="22"/>
        </w:rPr>
        <w:t>Вариант № 2</w:t>
      </w:r>
    </w:p>
    <w:p w:rsidR="00CA768A" w:rsidRPr="00CA768A" w:rsidRDefault="00CA768A" w:rsidP="00CA768A">
      <w:pPr>
        <w:pStyle w:val="ab"/>
        <w:rPr>
          <w:sz w:val="22"/>
          <w:szCs w:val="22"/>
        </w:rPr>
      </w:pPr>
      <w:r w:rsidRPr="00CA768A">
        <w:rPr>
          <w:sz w:val="22"/>
          <w:szCs w:val="22"/>
        </w:rPr>
        <w:t>На стандартном листе бумаги формата А 4 нарисованы круги в два рядя по 3 штуки в каждом.</w:t>
      </w:r>
    </w:p>
    <w:p w:rsidR="00CA768A" w:rsidRPr="00CA768A" w:rsidRDefault="00CA768A" w:rsidP="00CA768A">
      <w:pPr>
        <w:pStyle w:val="ab"/>
        <w:rPr>
          <w:sz w:val="22"/>
          <w:szCs w:val="22"/>
        </w:rPr>
      </w:pPr>
      <w:r w:rsidRPr="00CA768A">
        <w:rPr>
          <w:sz w:val="22"/>
          <w:szCs w:val="22"/>
        </w:rPr>
        <w:t>Ребенку предлагается дополнить круги разными деталями или объединить их в один рисунок.</w:t>
      </w:r>
    </w:p>
    <w:p w:rsidR="00CA768A" w:rsidRPr="00CA768A" w:rsidRDefault="00CA768A" w:rsidP="00CA768A">
      <w:pPr>
        <w:pStyle w:val="ab"/>
        <w:rPr>
          <w:sz w:val="22"/>
          <w:szCs w:val="22"/>
        </w:rPr>
      </w:pPr>
      <w:r w:rsidRPr="00CA768A">
        <w:rPr>
          <w:sz w:val="22"/>
          <w:szCs w:val="22"/>
        </w:rPr>
        <w:t>Время выполнения задания</w:t>
      </w:r>
    </w:p>
    <w:p w:rsidR="00CA768A" w:rsidRPr="00CA768A" w:rsidRDefault="00CA768A" w:rsidP="00CA768A">
      <w:pPr>
        <w:pStyle w:val="ab"/>
        <w:rPr>
          <w:sz w:val="22"/>
          <w:szCs w:val="22"/>
        </w:rPr>
      </w:pPr>
      <w:r w:rsidRPr="00CA768A">
        <w:rPr>
          <w:sz w:val="22"/>
          <w:szCs w:val="22"/>
        </w:rPr>
        <w:t>индивидуально для - каждого ребенка. У тех детей, которые смогли объединить два или три круга в один рисунок, высокий уровень креативности. Учитываются необычность и оригинальность трактовки кругов. Посредственными рисунками являются изображения рожиц, солнышка, снеговика, а также изображений только внутри круга.</w:t>
      </w:r>
    </w:p>
    <w:p w:rsidR="00CA768A" w:rsidRPr="00CA768A" w:rsidRDefault="00CA768A" w:rsidP="00CA768A">
      <w:pPr>
        <w:pStyle w:val="ab"/>
        <w:rPr>
          <w:sz w:val="22"/>
          <w:szCs w:val="22"/>
        </w:rPr>
      </w:pPr>
      <w:r w:rsidRPr="00CA768A">
        <w:rPr>
          <w:sz w:val="22"/>
          <w:szCs w:val="22"/>
        </w:rPr>
        <w:t>Вариант № 3</w:t>
      </w:r>
    </w:p>
    <w:p w:rsidR="00CA768A" w:rsidRPr="00CA768A" w:rsidRDefault="00CA768A" w:rsidP="00CA768A">
      <w:pPr>
        <w:pStyle w:val="ab"/>
        <w:rPr>
          <w:sz w:val="22"/>
          <w:szCs w:val="22"/>
        </w:rPr>
      </w:pPr>
      <w:r w:rsidRPr="00CA768A">
        <w:rPr>
          <w:sz w:val="22"/>
          <w:szCs w:val="22"/>
        </w:rPr>
        <w:t>Содержимым данного пакета являются фотографии или ксерокопии примерно одного размера с изображением чего-либо необычного, что трудно охарактеризовать с первого взгляда. Копилка экспертного материала собирается в течение всей деятельности педагога. Это могут быть изображения неожиданных ракурсов обычных вещей, сильно увеличенное или микроскопическое изображение, часть предмета и т.п.</w:t>
      </w:r>
    </w:p>
    <w:p w:rsidR="00CA768A" w:rsidRPr="00CA768A" w:rsidRDefault="00CA768A" w:rsidP="00CA768A">
      <w:pPr>
        <w:pStyle w:val="ab"/>
        <w:rPr>
          <w:sz w:val="22"/>
          <w:szCs w:val="22"/>
        </w:rPr>
      </w:pPr>
      <w:r w:rsidRPr="00CA768A">
        <w:rPr>
          <w:sz w:val="22"/>
          <w:szCs w:val="22"/>
        </w:rPr>
        <w:t>Необходимые требования. Каждый ребенок работает индивидуально с педагогом, а педагог все время фиксирует (протоколирует) сказанное ребенком. Испытуемому предлагается одна картинка, и его просят:</w:t>
      </w:r>
    </w:p>
    <w:p w:rsidR="00CA768A" w:rsidRPr="00CA768A" w:rsidRDefault="00CA768A" w:rsidP="00CA768A">
      <w:pPr>
        <w:pStyle w:val="ab"/>
        <w:rPr>
          <w:sz w:val="22"/>
          <w:szCs w:val="22"/>
        </w:rPr>
      </w:pPr>
      <w:r w:rsidRPr="00CA768A">
        <w:rPr>
          <w:sz w:val="22"/>
          <w:szCs w:val="22"/>
        </w:rPr>
        <w:t>1. Сказать, что изображено на картинке,</w:t>
      </w:r>
    </w:p>
    <w:p w:rsidR="00CA768A" w:rsidRPr="00CA768A" w:rsidRDefault="00CA768A" w:rsidP="00CA768A">
      <w:pPr>
        <w:pStyle w:val="ab"/>
        <w:rPr>
          <w:sz w:val="22"/>
          <w:szCs w:val="22"/>
        </w:rPr>
      </w:pPr>
      <w:r w:rsidRPr="00CA768A">
        <w:rPr>
          <w:sz w:val="22"/>
          <w:szCs w:val="22"/>
        </w:rPr>
        <w:t>2. Задать любые вопросы.</w:t>
      </w:r>
    </w:p>
    <w:p w:rsidR="00CA768A" w:rsidRPr="00CA768A" w:rsidRDefault="00CA768A" w:rsidP="00CA768A">
      <w:pPr>
        <w:pStyle w:val="ab"/>
        <w:rPr>
          <w:sz w:val="22"/>
          <w:szCs w:val="22"/>
        </w:rPr>
      </w:pPr>
      <w:r w:rsidRPr="00CA768A">
        <w:rPr>
          <w:sz w:val="22"/>
          <w:szCs w:val="22"/>
        </w:rPr>
        <w:t>За одну встречу используем 3-5 картинок. Благодарим и хвалим ребенка за работу, а далее интерпретируем результат.</w:t>
      </w:r>
    </w:p>
    <w:p w:rsidR="00CA768A" w:rsidRPr="00CA768A" w:rsidRDefault="00CA768A" w:rsidP="00CA768A">
      <w:pPr>
        <w:pStyle w:val="ab"/>
        <w:rPr>
          <w:sz w:val="22"/>
          <w:szCs w:val="22"/>
        </w:rPr>
      </w:pPr>
      <w:r w:rsidRPr="00CA768A">
        <w:rPr>
          <w:sz w:val="22"/>
          <w:szCs w:val="22"/>
        </w:rPr>
        <w:t>Творчески мыслящий ребенок:</w:t>
      </w:r>
    </w:p>
    <w:p w:rsidR="00CA768A" w:rsidRPr="00CA768A" w:rsidRDefault="00CA768A" w:rsidP="00CA768A">
      <w:pPr>
        <w:pStyle w:val="ab"/>
        <w:rPr>
          <w:sz w:val="22"/>
          <w:szCs w:val="22"/>
        </w:rPr>
      </w:pPr>
      <w:r w:rsidRPr="00CA768A">
        <w:rPr>
          <w:sz w:val="22"/>
          <w:szCs w:val="22"/>
        </w:rPr>
        <w:t>предлагает несколько версий изображений на картинке;</w:t>
      </w:r>
    </w:p>
    <w:p w:rsidR="00CA768A" w:rsidRPr="00CA768A" w:rsidRDefault="00CA768A" w:rsidP="00CA768A">
      <w:pPr>
        <w:pStyle w:val="ab"/>
        <w:rPr>
          <w:sz w:val="22"/>
          <w:szCs w:val="22"/>
        </w:rPr>
      </w:pPr>
      <w:r w:rsidRPr="00CA768A">
        <w:rPr>
          <w:sz w:val="22"/>
          <w:szCs w:val="22"/>
        </w:rPr>
        <w:t>— ставит вопросы непосредственно по рисунку;</w:t>
      </w:r>
    </w:p>
    <w:p w:rsidR="00CA768A" w:rsidRPr="00CA768A" w:rsidRDefault="00CA768A" w:rsidP="00CA768A">
      <w:pPr>
        <w:pStyle w:val="ab"/>
        <w:rPr>
          <w:sz w:val="22"/>
          <w:szCs w:val="22"/>
        </w:rPr>
      </w:pPr>
      <w:r w:rsidRPr="00CA768A">
        <w:rPr>
          <w:sz w:val="22"/>
          <w:szCs w:val="22"/>
        </w:rPr>
        <w:t>— задает вопросы относительно деталей или всего рисунка в целом, в том числе аналитические и вопросы-гипотезы;</w:t>
      </w:r>
    </w:p>
    <w:p w:rsidR="00CA768A" w:rsidRPr="00CA768A" w:rsidRDefault="00CA768A" w:rsidP="00CA768A">
      <w:pPr>
        <w:pStyle w:val="ab"/>
        <w:rPr>
          <w:sz w:val="22"/>
          <w:szCs w:val="22"/>
        </w:rPr>
      </w:pPr>
      <w:r w:rsidRPr="00CA768A">
        <w:rPr>
          <w:sz w:val="22"/>
          <w:szCs w:val="22"/>
        </w:rPr>
        <w:t>— выстраивает предположения по рисунку;</w:t>
      </w:r>
    </w:p>
    <w:p w:rsidR="00CA768A" w:rsidRPr="00CA768A" w:rsidRDefault="00CA768A" w:rsidP="00CA768A">
      <w:pPr>
        <w:pStyle w:val="ab"/>
        <w:rPr>
          <w:sz w:val="22"/>
          <w:szCs w:val="22"/>
        </w:rPr>
      </w:pPr>
      <w:r w:rsidRPr="00CA768A">
        <w:rPr>
          <w:sz w:val="22"/>
          <w:szCs w:val="22"/>
        </w:rPr>
        <w:t>— сочиняет оригинальную, необычную историю;</w:t>
      </w:r>
    </w:p>
    <w:p w:rsidR="00CA768A" w:rsidRPr="00CA768A" w:rsidRDefault="00CA768A" w:rsidP="00CA768A">
      <w:pPr>
        <w:pStyle w:val="ab"/>
        <w:rPr>
          <w:sz w:val="22"/>
          <w:szCs w:val="22"/>
        </w:rPr>
      </w:pPr>
      <w:r w:rsidRPr="00CA768A">
        <w:rPr>
          <w:sz w:val="22"/>
          <w:szCs w:val="22"/>
        </w:rPr>
        <w:t>— быстро выполняет задания.</w:t>
      </w:r>
    </w:p>
    <w:p w:rsidR="00CA768A" w:rsidRPr="00CA768A" w:rsidRDefault="00CA768A" w:rsidP="00CA768A">
      <w:pPr>
        <w:pStyle w:val="ab"/>
        <w:rPr>
          <w:sz w:val="22"/>
          <w:szCs w:val="22"/>
        </w:rPr>
      </w:pPr>
      <w:r w:rsidRPr="00CA768A">
        <w:rPr>
          <w:sz w:val="22"/>
          <w:szCs w:val="22"/>
        </w:rPr>
        <w:t>По результатам отслеживания уровня креативности деятельности, а также диагностики творческого мышления педагог проектирует, внося необходимые изменения, дальнейший процесс взаимодействия с ребенком.</w:t>
      </w:r>
    </w:p>
    <w:p w:rsidR="00CA768A" w:rsidRPr="00CA768A" w:rsidRDefault="00CA768A" w:rsidP="00CA768A">
      <w:pPr>
        <w:pStyle w:val="ab"/>
        <w:rPr>
          <w:sz w:val="22"/>
          <w:szCs w:val="22"/>
        </w:rPr>
      </w:pPr>
      <w:r w:rsidRPr="00CA768A">
        <w:rPr>
          <w:sz w:val="22"/>
          <w:szCs w:val="22"/>
        </w:rPr>
        <w:t>Контрольный лист «Юный художник».</w:t>
      </w:r>
    </w:p>
    <w:p w:rsidR="00CA768A" w:rsidRPr="00CA768A" w:rsidRDefault="00CA768A" w:rsidP="00CA768A">
      <w:pPr>
        <w:pStyle w:val="ab"/>
        <w:rPr>
          <w:sz w:val="22"/>
          <w:szCs w:val="22"/>
        </w:rPr>
      </w:pPr>
      <w:r w:rsidRPr="00CA768A">
        <w:rPr>
          <w:sz w:val="22"/>
          <w:szCs w:val="22"/>
        </w:rPr>
        <w:t>Рисование с натуры по памяти или по представлению осеннего букета.</w:t>
      </w:r>
    </w:p>
    <w:p w:rsidR="00CA768A" w:rsidRPr="00CA768A" w:rsidRDefault="00CA768A" w:rsidP="00CA768A">
      <w:pPr>
        <w:pStyle w:val="ab"/>
        <w:rPr>
          <w:sz w:val="22"/>
          <w:szCs w:val="22"/>
        </w:rPr>
      </w:pPr>
      <w:r w:rsidRPr="00CA768A">
        <w:rPr>
          <w:sz w:val="22"/>
          <w:szCs w:val="22"/>
        </w:rPr>
        <w:t>Рассмотрите букеты из астр, георгинов и других живых цветов (в школе, дома, на картинах художников). Обратите внимание, как в них хорошо сочетаются крупные и мелкие формы цветов, их яркие и мягкие краски.</w:t>
      </w:r>
    </w:p>
    <w:p w:rsidR="00CA768A" w:rsidRPr="00CA768A" w:rsidRDefault="00CA768A" w:rsidP="00CA768A">
      <w:pPr>
        <w:pStyle w:val="ab"/>
        <w:rPr>
          <w:sz w:val="22"/>
          <w:szCs w:val="22"/>
        </w:rPr>
      </w:pPr>
      <w:r w:rsidRPr="00CA768A">
        <w:rPr>
          <w:sz w:val="22"/>
          <w:szCs w:val="22"/>
        </w:rPr>
        <w:t>Нарисуйте красками букет осенних цветов.</w:t>
      </w:r>
    </w:p>
    <w:p w:rsidR="00CA768A" w:rsidRPr="00CA768A" w:rsidRDefault="00CA768A" w:rsidP="00CA768A">
      <w:pPr>
        <w:pStyle w:val="ab"/>
        <w:rPr>
          <w:sz w:val="22"/>
          <w:szCs w:val="22"/>
        </w:rPr>
      </w:pPr>
      <w:r w:rsidRPr="00CA768A">
        <w:rPr>
          <w:sz w:val="22"/>
          <w:szCs w:val="22"/>
        </w:rPr>
        <w:t>Как надо располагать его на листе?</w:t>
      </w:r>
    </w:p>
    <w:p w:rsidR="00CA768A" w:rsidRPr="00CA768A" w:rsidRDefault="00CA768A" w:rsidP="00CA768A">
      <w:pPr>
        <w:pStyle w:val="ab"/>
        <w:rPr>
          <w:sz w:val="22"/>
          <w:szCs w:val="22"/>
        </w:rPr>
      </w:pPr>
      <w:r w:rsidRPr="00CA768A">
        <w:rPr>
          <w:sz w:val="22"/>
          <w:szCs w:val="22"/>
        </w:rPr>
        <w:t>С чего целесообразно начинать этот рисунок?</w:t>
      </w:r>
    </w:p>
    <w:p w:rsidR="00CA768A" w:rsidRPr="00CA768A" w:rsidRDefault="00CA768A" w:rsidP="00CA768A">
      <w:pPr>
        <w:pStyle w:val="ab"/>
        <w:rPr>
          <w:sz w:val="22"/>
          <w:szCs w:val="22"/>
        </w:rPr>
      </w:pPr>
      <w:r w:rsidRPr="00CA768A">
        <w:rPr>
          <w:sz w:val="22"/>
          <w:szCs w:val="22"/>
        </w:rPr>
        <w:t>Применяйте правило рисования: рисуя отдельные цветы, не забывайте о целом букете. Сравнивайте размеры, форму и расположение цветов.</w:t>
      </w:r>
    </w:p>
    <w:p w:rsidR="00CA768A" w:rsidRPr="00CA768A" w:rsidRDefault="00CA768A" w:rsidP="00CA768A">
      <w:pPr>
        <w:pStyle w:val="ab"/>
        <w:rPr>
          <w:sz w:val="22"/>
          <w:szCs w:val="22"/>
        </w:rPr>
      </w:pPr>
      <w:r w:rsidRPr="00CA768A">
        <w:rPr>
          <w:sz w:val="22"/>
          <w:szCs w:val="22"/>
        </w:rPr>
        <w:t>В рисунке, как и в жизни, букет должен быть пышный и красивый. Кроме цветов, в нем много зелени, она хорошо сочетается с цветами. Сравните букеты на рис.1 и на рис.2.</w:t>
      </w:r>
    </w:p>
    <w:p w:rsidR="00CA768A" w:rsidRPr="00CA768A" w:rsidRDefault="00CA768A" w:rsidP="00CA768A">
      <w:pPr>
        <w:pStyle w:val="ab"/>
        <w:rPr>
          <w:sz w:val="22"/>
          <w:szCs w:val="22"/>
        </w:rPr>
      </w:pPr>
      <w:r w:rsidRPr="00CA768A">
        <w:rPr>
          <w:sz w:val="22"/>
          <w:szCs w:val="22"/>
        </w:rPr>
        <w:t>Подумайте: чем отличается изображение цветов в том и в другом букете?</w:t>
      </w:r>
    </w:p>
    <w:p w:rsidR="00CA768A" w:rsidRPr="00CA768A" w:rsidRDefault="00CA768A" w:rsidP="00CA768A">
      <w:pPr>
        <w:pStyle w:val="ab"/>
        <w:rPr>
          <w:sz w:val="22"/>
          <w:szCs w:val="22"/>
        </w:rPr>
      </w:pPr>
      <w:r w:rsidRPr="00CA768A">
        <w:rPr>
          <w:sz w:val="22"/>
          <w:szCs w:val="22"/>
        </w:rPr>
        <w:t>Уровни выполнения задания:</w:t>
      </w:r>
    </w:p>
    <w:p w:rsidR="00CA768A" w:rsidRPr="00CA768A" w:rsidRDefault="00CA768A" w:rsidP="00CA768A">
      <w:pPr>
        <w:pStyle w:val="ab"/>
        <w:rPr>
          <w:sz w:val="22"/>
          <w:szCs w:val="22"/>
        </w:rPr>
      </w:pPr>
      <w:r w:rsidRPr="00CA768A">
        <w:rPr>
          <w:sz w:val="22"/>
          <w:szCs w:val="22"/>
        </w:rPr>
        <w:lastRenderedPageBreak/>
        <w:t>Высокий – композиция (выполнена компоновка изображения на листе). Передана красками объемная форма, изменение локального цвета предметов на свету, в полутени и тени. Соблюдены соотношения теплого, холодного цвета.</w:t>
      </w:r>
    </w:p>
    <w:p w:rsidR="00CA768A" w:rsidRPr="00CA768A" w:rsidRDefault="00CA768A" w:rsidP="00CA768A">
      <w:pPr>
        <w:pStyle w:val="ab"/>
        <w:rPr>
          <w:sz w:val="22"/>
          <w:szCs w:val="22"/>
        </w:rPr>
      </w:pPr>
      <w:r w:rsidRPr="00CA768A">
        <w:rPr>
          <w:sz w:val="22"/>
          <w:szCs w:val="22"/>
        </w:rPr>
        <w:t>Средний – слабая композиция. Выдержана цветовая гамма. Недостаточно передано изменение локального цвета предметов на свету, в полутени и тени.</w:t>
      </w:r>
    </w:p>
    <w:p w:rsidR="00CA768A" w:rsidRPr="00CA768A" w:rsidRDefault="00CA768A" w:rsidP="00CA768A">
      <w:pPr>
        <w:pStyle w:val="ab"/>
        <w:rPr>
          <w:sz w:val="22"/>
          <w:szCs w:val="22"/>
        </w:rPr>
      </w:pPr>
      <w:r w:rsidRPr="00CA768A">
        <w:rPr>
          <w:sz w:val="22"/>
          <w:szCs w:val="22"/>
        </w:rPr>
        <w:t>Низкий – композиции нет. Не передана форма предметов. Цветовая гамма отсутствует.</w:t>
      </w:r>
    </w:p>
    <w:p w:rsidR="00CA768A" w:rsidRPr="00CA768A" w:rsidRDefault="00CA768A" w:rsidP="00CA768A">
      <w:pPr>
        <w:pStyle w:val="ab"/>
        <w:rPr>
          <w:sz w:val="22"/>
          <w:szCs w:val="22"/>
        </w:rPr>
      </w:pPr>
      <w:r w:rsidRPr="00CA768A">
        <w:rPr>
          <w:sz w:val="22"/>
          <w:szCs w:val="22"/>
        </w:rPr>
        <w:t>Приложение №1</w:t>
      </w:r>
    </w:p>
    <w:p w:rsidR="00CA768A" w:rsidRPr="00CA768A" w:rsidRDefault="00CA768A" w:rsidP="00CA768A">
      <w:pPr>
        <w:pStyle w:val="ab"/>
        <w:rPr>
          <w:sz w:val="22"/>
          <w:szCs w:val="22"/>
        </w:rPr>
      </w:pPr>
      <w:r w:rsidRPr="00CA768A">
        <w:rPr>
          <w:sz w:val="22"/>
          <w:szCs w:val="22"/>
        </w:rPr>
        <w:t>Мониторинг результатов обучения обучающегося по дополнительной общеобразовательной программе</w:t>
      </w:r>
    </w:p>
    <w:p w:rsidR="00CA768A" w:rsidRPr="00CA768A" w:rsidRDefault="00CA768A" w:rsidP="00CA768A">
      <w:pPr>
        <w:pStyle w:val="ab"/>
        <w:rPr>
          <w:sz w:val="22"/>
          <w:szCs w:val="22"/>
        </w:rPr>
      </w:pPr>
      <w:r w:rsidRPr="00CA768A">
        <w:rPr>
          <w:sz w:val="22"/>
          <w:szCs w:val="22"/>
        </w:rPr>
        <w:t>Показатели (оцениваемые параметры)</w:t>
      </w:r>
    </w:p>
    <w:p w:rsidR="00CA768A" w:rsidRPr="00CA768A" w:rsidRDefault="00CA768A" w:rsidP="00CA768A">
      <w:pPr>
        <w:pStyle w:val="ab"/>
        <w:rPr>
          <w:sz w:val="22"/>
          <w:szCs w:val="22"/>
        </w:rPr>
      </w:pPr>
      <w:r w:rsidRPr="00CA768A">
        <w:rPr>
          <w:sz w:val="22"/>
          <w:szCs w:val="22"/>
        </w:rPr>
        <w:t>Критерии</w:t>
      </w:r>
    </w:p>
    <w:p w:rsidR="00CA768A" w:rsidRPr="00CA768A" w:rsidRDefault="00CA768A" w:rsidP="00CA768A">
      <w:pPr>
        <w:pStyle w:val="ab"/>
        <w:rPr>
          <w:sz w:val="22"/>
          <w:szCs w:val="22"/>
        </w:rPr>
      </w:pPr>
      <w:r w:rsidRPr="00CA768A">
        <w:rPr>
          <w:sz w:val="22"/>
          <w:szCs w:val="22"/>
        </w:rPr>
        <w:t>Степень выраженности Оцениваемого качества</w:t>
      </w:r>
    </w:p>
    <w:p w:rsidR="00CA768A" w:rsidRPr="00CA768A" w:rsidRDefault="00CA768A" w:rsidP="00CA768A">
      <w:pPr>
        <w:pStyle w:val="ab"/>
        <w:rPr>
          <w:sz w:val="22"/>
          <w:szCs w:val="22"/>
        </w:rPr>
      </w:pPr>
      <w:r w:rsidRPr="00CA768A">
        <w:rPr>
          <w:sz w:val="22"/>
          <w:szCs w:val="22"/>
        </w:rPr>
        <w:t>Возможное кол-во баллов</w:t>
      </w:r>
    </w:p>
    <w:p w:rsidR="00CA768A" w:rsidRPr="00CA768A" w:rsidRDefault="00CA768A" w:rsidP="00CA768A">
      <w:pPr>
        <w:pStyle w:val="ab"/>
        <w:rPr>
          <w:sz w:val="22"/>
          <w:szCs w:val="22"/>
        </w:rPr>
      </w:pPr>
      <w:r w:rsidRPr="00CA768A">
        <w:rPr>
          <w:sz w:val="22"/>
          <w:szCs w:val="22"/>
        </w:rPr>
        <w:t>Методы диагностики</w:t>
      </w:r>
    </w:p>
    <w:p w:rsidR="00CA768A" w:rsidRPr="00CA768A" w:rsidRDefault="00CA768A" w:rsidP="00CA768A">
      <w:pPr>
        <w:pStyle w:val="ab"/>
        <w:rPr>
          <w:sz w:val="22"/>
          <w:szCs w:val="22"/>
        </w:rPr>
      </w:pPr>
      <w:r w:rsidRPr="00CA768A">
        <w:rPr>
          <w:sz w:val="22"/>
          <w:szCs w:val="22"/>
        </w:rPr>
        <w:t>I. Теоретическая подготовка ребенка:</w:t>
      </w:r>
    </w:p>
    <w:p w:rsidR="00CA768A" w:rsidRPr="00CA768A" w:rsidRDefault="00CA768A" w:rsidP="00CA768A">
      <w:pPr>
        <w:pStyle w:val="ab"/>
        <w:rPr>
          <w:sz w:val="22"/>
          <w:szCs w:val="22"/>
        </w:rPr>
      </w:pPr>
      <w:r w:rsidRPr="00CA768A">
        <w:rPr>
          <w:i/>
          <w:iCs/>
          <w:sz w:val="22"/>
          <w:szCs w:val="22"/>
        </w:rPr>
        <w:t>1.Теоретические знания(по основным разделам учебно-тематического плана программы)</w:t>
      </w:r>
    </w:p>
    <w:p w:rsidR="00CA768A" w:rsidRPr="00CA768A" w:rsidRDefault="00CA768A" w:rsidP="00CA768A">
      <w:pPr>
        <w:pStyle w:val="ab"/>
        <w:rPr>
          <w:sz w:val="22"/>
          <w:szCs w:val="22"/>
        </w:rPr>
      </w:pPr>
      <w:r w:rsidRPr="00CA768A">
        <w:rPr>
          <w:i/>
          <w:iCs/>
          <w:sz w:val="22"/>
          <w:szCs w:val="22"/>
        </w:rPr>
        <w:t>Соответствие теоретических знаний ребенка программным требованиям;</w:t>
      </w:r>
    </w:p>
    <w:p w:rsidR="00CA768A" w:rsidRPr="00CA768A" w:rsidRDefault="00CA768A" w:rsidP="00CA768A">
      <w:pPr>
        <w:pStyle w:val="ab"/>
        <w:rPr>
          <w:sz w:val="22"/>
          <w:szCs w:val="22"/>
        </w:rPr>
      </w:pPr>
      <w:r w:rsidRPr="00CA768A">
        <w:rPr>
          <w:i/>
          <w:iCs/>
          <w:sz w:val="22"/>
          <w:szCs w:val="22"/>
        </w:rPr>
        <w:t>минимальный уровень </w:t>
      </w:r>
      <w:r w:rsidRPr="00CA768A">
        <w:rPr>
          <w:sz w:val="22"/>
          <w:szCs w:val="22"/>
        </w:rPr>
        <w:t>(ребенок овладел менее чем 1/2 объема знаний, предусмотренных программой);</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(объем усвоенных знаний составляет более 1/2);</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(ребенок освоил практически весь объем знаний, предусмотренных программой за конкретный период).</w:t>
      </w:r>
    </w:p>
    <w:p w:rsidR="00CA768A" w:rsidRPr="00CA768A" w:rsidRDefault="00CA768A" w:rsidP="00CA768A">
      <w:pPr>
        <w:pStyle w:val="ab"/>
        <w:rPr>
          <w:sz w:val="22"/>
          <w:szCs w:val="22"/>
        </w:rPr>
      </w:pPr>
      <w:r w:rsidRPr="00CA768A">
        <w:rPr>
          <w:sz w:val="22"/>
          <w:szCs w:val="22"/>
        </w:rPr>
        <w:t>Наблюдение, тестирование, контрольный опрос и др.</w:t>
      </w:r>
    </w:p>
    <w:p w:rsidR="00CA768A" w:rsidRPr="00CA768A" w:rsidRDefault="00CA768A" w:rsidP="00CA768A">
      <w:pPr>
        <w:pStyle w:val="ab"/>
        <w:rPr>
          <w:sz w:val="22"/>
          <w:szCs w:val="22"/>
        </w:rPr>
      </w:pPr>
      <w:r w:rsidRPr="00CA768A">
        <w:rPr>
          <w:i/>
          <w:iCs/>
          <w:sz w:val="22"/>
          <w:szCs w:val="22"/>
        </w:rPr>
        <w:t>2.Владение специальной терминологией</w:t>
      </w:r>
    </w:p>
    <w:p w:rsidR="00CA768A" w:rsidRPr="00CA768A" w:rsidRDefault="00CA768A" w:rsidP="00CA768A">
      <w:pPr>
        <w:pStyle w:val="ab"/>
        <w:rPr>
          <w:sz w:val="22"/>
          <w:szCs w:val="22"/>
        </w:rPr>
      </w:pPr>
      <w:r w:rsidRPr="00CA768A">
        <w:rPr>
          <w:i/>
          <w:iCs/>
          <w:sz w:val="22"/>
          <w:szCs w:val="22"/>
        </w:rPr>
        <w:t>Осмысленность и правильность использования специальной терминологии</w:t>
      </w:r>
    </w:p>
    <w:p w:rsidR="00CA768A" w:rsidRPr="00CA768A" w:rsidRDefault="00CA768A" w:rsidP="00CA768A">
      <w:pPr>
        <w:pStyle w:val="ab"/>
        <w:rPr>
          <w:sz w:val="22"/>
          <w:szCs w:val="22"/>
        </w:rPr>
      </w:pPr>
      <w:r w:rsidRPr="00CA768A">
        <w:rPr>
          <w:i/>
          <w:iCs/>
          <w:sz w:val="22"/>
          <w:szCs w:val="22"/>
        </w:rPr>
        <w:t>минимальный уровень </w:t>
      </w:r>
      <w:r w:rsidRPr="00CA768A">
        <w:rPr>
          <w:sz w:val="22"/>
          <w:szCs w:val="22"/>
        </w:rPr>
        <w:t>(ребенок, как правило, избегает употреблять специальные термины);</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(ребенок сочетает специальную терминологию с бытовой);</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(специальные термины употребляет осознанно и в полном соответствии с их содержанием)</w:t>
      </w:r>
    </w:p>
    <w:p w:rsidR="00CA768A" w:rsidRPr="00CA768A" w:rsidRDefault="00CA768A" w:rsidP="00CA768A">
      <w:pPr>
        <w:pStyle w:val="ab"/>
        <w:rPr>
          <w:sz w:val="22"/>
          <w:szCs w:val="22"/>
        </w:rPr>
      </w:pPr>
      <w:r w:rsidRPr="00CA768A">
        <w:rPr>
          <w:sz w:val="22"/>
          <w:szCs w:val="22"/>
        </w:rPr>
        <w:t>Собеседование</w:t>
      </w:r>
    </w:p>
    <w:p w:rsidR="00CA768A" w:rsidRPr="00CA768A" w:rsidRDefault="00CA768A" w:rsidP="00CA768A">
      <w:pPr>
        <w:pStyle w:val="ab"/>
        <w:rPr>
          <w:sz w:val="22"/>
          <w:szCs w:val="22"/>
        </w:rPr>
      </w:pPr>
      <w:proofErr w:type="spellStart"/>
      <w:r w:rsidRPr="00CA768A">
        <w:rPr>
          <w:sz w:val="22"/>
          <w:szCs w:val="22"/>
        </w:rPr>
        <w:t>II.Практическая</w:t>
      </w:r>
      <w:proofErr w:type="spellEnd"/>
      <w:r w:rsidRPr="00CA768A">
        <w:rPr>
          <w:sz w:val="22"/>
          <w:szCs w:val="22"/>
        </w:rPr>
        <w:t xml:space="preserve"> подготовка ребенка:</w:t>
      </w:r>
    </w:p>
    <w:p w:rsidR="00CA768A" w:rsidRPr="00CA768A" w:rsidRDefault="00CA768A" w:rsidP="00CA768A">
      <w:pPr>
        <w:pStyle w:val="ab"/>
        <w:rPr>
          <w:sz w:val="22"/>
          <w:szCs w:val="22"/>
        </w:rPr>
      </w:pPr>
      <w:r w:rsidRPr="00CA768A">
        <w:rPr>
          <w:i/>
          <w:iCs/>
          <w:sz w:val="22"/>
          <w:szCs w:val="22"/>
        </w:rPr>
        <w:t>1.Практические умения и навыки, предусмотренные программой (по основным разделам учебно-тематического плана программы)</w:t>
      </w:r>
    </w:p>
    <w:p w:rsidR="00CA768A" w:rsidRPr="00CA768A" w:rsidRDefault="00CA768A" w:rsidP="00CA768A">
      <w:pPr>
        <w:pStyle w:val="ab"/>
        <w:rPr>
          <w:sz w:val="22"/>
          <w:szCs w:val="22"/>
        </w:rPr>
      </w:pPr>
      <w:r w:rsidRPr="00CA768A">
        <w:rPr>
          <w:i/>
          <w:iCs/>
          <w:sz w:val="22"/>
          <w:szCs w:val="22"/>
        </w:rPr>
        <w:t>Соответствие практических умений и навыков программным требованиям</w:t>
      </w:r>
    </w:p>
    <w:p w:rsidR="00CA768A" w:rsidRPr="00CA768A" w:rsidRDefault="00CA768A" w:rsidP="00CA768A">
      <w:pPr>
        <w:pStyle w:val="ab"/>
        <w:rPr>
          <w:sz w:val="22"/>
          <w:szCs w:val="22"/>
        </w:rPr>
      </w:pPr>
      <w:r w:rsidRPr="00CA768A">
        <w:rPr>
          <w:i/>
          <w:iCs/>
          <w:sz w:val="22"/>
          <w:szCs w:val="22"/>
        </w:rPr>
        <w:t>минимальный уровень </w:t>
      </w:r>
      <w:r w:rsidRPr="00CA768A">
        <w:rPr>
          <w:sz w:val="22"/>
          <w:szCs w:val="22"/>
        </w:rPr>
        <w:t>(ребенок овладел менее чем 1/2 предусмотренных умений и навыков);</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(объем усвоенных умений и навыков составляет более 1/2);</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(ребенок овладел практически всеми умениями и навыками, предусмотренными программой за конкретный период).</w:t>
      </w:r>
    </w:p>
    <w:p w:rsidR="00CA768A" w:rsidRPr="00CA768A" w:rsidRDefault="00CA768A" w:rsidP="00CA768A">
      <w:pPr>
        <w:pStyle w:val="ab"/>
        <w:rPr>
          <w:sz w:val="22"/>
          <w:szCs w:val="22"/>
        </w:rPr>
      </w:pPr>
      <w:r w:rsidRPr="00CA768A">
        <w:rPr>
          <w:sz w:val="22"/>
          <w:szCs w:val="22"/>
        </w:rPr>
        <w:t>Контрольные задания</w:t>
      </w:r>
    </w:p>
    <w:p w:rsidR="00CA768A" w:rsidRPr="00CA768A" w:rsidRDefault="00CA768A" w:rsidP="00CA768A">
      <w:pPr>
        <w:pStyle w:val="ab"/>
        <w:rPr>
          <w:sz w:val="22"/>
          <w:szCs w:val="22"/>
        </w:rPr>
      </w:pPr>
      <w:r w:rsidRPr="00CA768A">
        <w:rPr>
          <w:i/>
          <w:iCs/>
          <w:sz w:val="22"/>
          <w:szCs w:val="22"/>
        </w:rPr>
        <w:t>2.Владение специальным оборудованием и оснащением</w:t>
      </w:r>
    </w:p>
    <w:p w:rsidR="00CA768A" w:rsidRPr="00CA768A" w:rsidRDefault="00CA768A" w:rsidP="00CA768A">
      <w:pPr>
        <w:pStyle w:val="ab"/>
        <w:rPr>
          <w:sz w:val="22"/>
          <w:szCs w:val="22"/>
        </w:rPr>
      </w:pPr>
      <w:r w:rsidRPr="00CA768A">
        <w:rPr>
          <w:i/>
          <w:iCs/>
          <w:sz w:val="22"/>
          <w:szCs w:val="22"/>
        </w:rPr>
        <w:t>Отсутствие затруднений в использовании специального оборудования и оснащения</w:t>
      </w:r>
    </w:p>
    <w:p w:rsidR="00CA768A" w:rsidRPr="00CA768A" w:rsidRDefault="00CA768A" w:rsidP="00CA768A">
      <w:pPr>
        <w:pStyle w:val="ab"/>
        <w:rPr>
          <w:sz w:val="22"/>
          <w:szCs w:val="22"/>
        </w:rPr>
      </w:pPr>
      <w:r w:rsidRPr="00CA768A">
        <w:rPr>
          <w:i/>
          <w:iCs/>
          <w:sz w:val="22"/>
          <w:szCs w:val="22"/>
        </w:rPr>
        <w:t>минимальный уровень умений (</w:t>
      </w:r>
      <w:r w:rsidRPr="00CA768A">
        <w:rPr>
          <w:sz w:val="22"/>
          <w:szCs w:val="22"/>
        </w:rPr>
        <w:t>ребенок испытывает серьезные затруднения при работе с оборудованием);</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(работает с оборудованием с помощью педагога);</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(работает с оборудованием самостоятельно, не испытывает особых трудностей).</w:t>
      </w:r>
    </w:p>
    <w:p w:rsidR="00CA768A" w:rsidRPr="00CA768A" w:rsidRDefault="00CA768A" w:rsidP="00CA768A">
      <w:pPr>
        <w:pStyle w:val="ab"/>
        <w:rPr>
          <w:sz w:val="22"/>
          <w:szCs w:val="22"/>
        </w:rPr>
      </w:pPr>
      <w:r w:rsidRPr="00CA768A">
        <w:rPr>
          <w:sz w:val="22"/>
          <w:szCs w:val="22"/>
        </w:rPr>
        <w:t>Контрольные задания</w:t>
      </w:r>
    </w:p>
    <w:p w:rsidR="00CA768A" w:rsidRPr="00CA768A" w:rsidRDefault="00CA768A" w:rsidP="00CA768A">
      <w:pPr>
        <w:pStyle w:val="ab"/>
        <w:rPr>
          <w:sz w:val="22"/>
          <w:szCs w:val="22"/>
        </w:rPr>
      </w:pPr>
      <w:r w:rsidRPr="00CA768A">
        <w:rPr>
          <w:i/>
          <w:iCs/>
          <w:sz w:val="22"/>
          <w:szCs w:val="22"/>
        </w:rPr>
        <w:t>3.Творческие навыки</w:t>
      </w:r>
    </w:p>
    <w:p w:rsidR="00CA768A" w:rsidRPr="00CA768A" w:rsidRDefault="00CA768A" w:rsidP="00CA768A">
      <w:pPr>
        <w:pStyle w:val="ab"/>
        <w:rPr>
          <w:sz w:val="22"/>
          <w:szCs w:val="22"/>
        </w:rPr>
      </w:pPr>
      <w:r w:rsidRPr="00CA768A">
        <w:rPr>
          <w:sz w:val="22"/>
          <w:szCs w:val="22"/>
        </w:rPr>
        <w:t>Креативность в выполнении практических заданий</w:t>
      </w:r>
    </w:p>
    <w:p w:rsidR="00CA768A" w:rsidRPr="00CA768A" w:rsidRDefault="00CA768A" w:rsidP="00CA768A">
      <w:pPr>
        <w:pStyle w:val="ab"/>
        <w:rPr>
          <w:sz w:val="22"/>
          <w:szCs w:val="22"/>
        </w:rPr>
      </w:pPr>
      <w:r w:rsidRPr="00CA768A">
        <w:rPr>
          <w:i/>
          <w:iCs/>
          <w:sz w:val="22"/>
          <w:szCs w:val="22"/>
        </w:rPr>
        <w:t>начальный (элементарный) уровень развития креативности </w:t>
      </w:r>
      <w:r w:rsidRPr="00CA768A">
        <w:rPr>
          <w:sz w:val="22"/>
          <w:szCs w:val="22"/>
        </w:rPr>
        <w:t>(ребенок в состоянии выполнять лишь простейшие практические задания педагога);</w:t>
      </w:r>
    </w:p>
    <w:p w:rsidR="00CA768A" w:rsidRPr="00CA768A" w:rsidRDefault="00CA768A" w:rsidP="00CA768A">
      <w:pPr>
        <w:pStyle w:val="ab"/>
        <w:rPr>
          <w:sz w:val="22"/>
          <w:szCs w:val="22"/>
        </w:rPr>
      </w:pPr>
      <w:r w:rsidRPr="00CA768A">
        <w:rPr>
          <w:i/>
          <w:iCs/>
          <w:sz w:val="22"/>
          <w:szCs w:val="22"/>
        </w:rPr>
        <w:t>репродуктивный уровень </w:t>
      </w:r>
      <w:r w:rsidRPr="00CA768A">
        <w:rPr>
          <w:sz w:val="22"/>
          <w:szCs w:val="22"/>
        </w:rPr>
        <w:t>(выполняет в основном задания на основе образца);</w:t>
      </w:r>
    </w:p>
    <w:p w:rsidR="00CA768A" w:rsidRPr="00CA768A" w:rsidRDefault="00CA768A" w:rsidP="00CA768A">
      <w:pPr>
        <w:pStyle w:val="ab"/>
        <w:rPr>
          <w:sz w:val="22"/>
          <w:szCs w:val="22"/>
        </w:rPr>
      </w:pPr>
      <w:r w:rsidRPr="00CA768A">
        <w:rPr>
          <w:i/>
          <w:iCs/>
          <w:sz w:val="22"/>
          <w:szCs w:val="22"/>
        </w:rPr>
        <w:t>творческий уровень </w:t>
      </w:r>
      <w:r w:rsidRPr="00CA768A">
        <w:rPr>
          <w:sz w:val="22"/>
          <w:szCs w:val="22"/>
        </w:rPr>
        <w:t>(выполняет практические задания с элементами творчества)</w:t>
      </w:r>
    </w:p>
    <w:p w:rsidR="00CA768A" w:rsidRPr="00CA768A" w:rsidRDefault="00CA768A" w:rsidP="00CA768A">
      <w:pPr>
        <w:pStyle w:val="ab"/>
        <w:rPr>
          <w:sz w:val="22"/>
          <w:szCs w:val="22"/>
        </w:rPr>
      </w:pPr>
      <w:r w:rsidRPr="00CA768A">
        <w:rPr>
          <w:sz w:val="22"/>
          <w:szCs w:val="22"/>
        </w:rPr>
        <w:lastRenderedPageBreak/>
        <w:t>Контрольные задания</w:t>
      </w:r>
    </w:p>
    <w:p w:rsidR="00CA768A" w:rsidRPr="00CA768A" w:rsidRDefault="00CA768A" w:rsidP="00CA768A">
      <w:pPr>
        <w:pStyle w:val="ab"/>
        <w:rPr>
          <w:sz w:val="22"/>
          <w:szCs w:val="22"/>
        </w:rPr>
      </w:pPr>
      <w:proofErr w:type="spellStart"/>
      <w:r w:rsidRPr="00CA768A">
        <w:rPr>
          <w:sz w:val="22"/>
          <w:szCs w:val="22"/>
        </w:rPr>
        <w:t>III.Общеучебные</w:t>
      </w:r>
      <w:proofErr w:type="spellEnd"/>
      <w:r w:rsidRPr="00CA768A">
        <w:rPr>
          <w:sz w:val="22"/>
          <w:szCs w:val="22"/>
        </w:rPr>
        <w:t> умения и навыки ребенка:</w:t>
      </w:r>
    </w:p>
    <w:p w:rsidR="00CA768A" w:rsidRPr="00CA768A" w:rsidRDefault="00CA768A" w:rsidP="00CA768A">
      <w:pPr>
        <w:pStyle w:val="ab"/>
        <w:rPr>
          <w:sz w:val="22"/>
          <w:szCs w:val="22"/>
        </w:rPr>
      </w:pPr>
      <w:r w:rsidRPr="00CA768A">
        <w:rPr>
          <w:sz w:val="22"/>
          <w:szCs w:val="22"/>
        </w:rPr>
        <w:t>1. Учебно-интеллектуальные умения:</w:t>
      </w:r>
    </w:p>
    <w:p w:rsidR="00CA768A" w:rsidRPr="00CA768A" w:rsidRDefault="00CA768A" w:rsidP="00CA768A">
      <w:pPr>
        <w:pStyle w:val="ab"/>
        <w:rPr>
          <w:sz w:val="22"/>
          <w:szCs w:val="22"/>
        </w:rPr>
      </w:pPr>
      <w:r w:rsidRPr="00CA768A">
        <w:rPr>
          <w:i/>
          <w:iCs/>
          <w:sz w:val="22"/>
          <w:szCs w:val="22"/>
        </w:rPr>
        <w:t>Умение подбирать и анализировать специальную литературу</w:t>
      </w:r>
    </w:p>
    <w:p w:rsidR="00CA768A" w:rsidRPr="00CA768A" w:rsidRDefault="00CA768A" w:rsidP="00CA768A">
      <w:pPr>
        <w:pStyle w:val="ab"/>
        <w:rPr>
          <w:sz w:val="22"/>
          <w:szCs w:val="22"/>
        </w:rPr>
      </w:pPr>
      <w:r w:rsidRPr="00CA768A">
        <w:rPr>
          <w:i/>
          <w:iCs/>
          <w:sz w:val="22"/>
          <w:szCs w:val="22"/>
        </w:rPr>
        <w:t>Самостоятельность в подборе и анализе литературы</w:t>
      </w:r>
    </w:p>
    <w:p w:rsidR="00CA768A" w:rsidRPr="00CA768A" w:rsidRDefault="00CA768A" w:rsidP="00CA768A">
      <w:pPr>
        <w:pStyle w:val="ab"/>
        <w:rPr>
          <w:sz w:val="22"/>
          <w:szCs w:val="22"/>
        </w:rPr>
      </w:pPr>
      <w:r w:rsidRPr="00CA768A">
        <w:rPr>
          <w:i/>
          <w:iCs/>
          <w:sz w:val="22"/>
          <w:szCs w:val="22"/>
        </w:rPr>
        <w:t>минимальный уровень умений </w:t>
      </w:r>
      <w:r w:rsidRPr="00CA768A">
        <w:rPr>
          <w:sz w:val="22"/>
          <w:szCs w:val="22"/>
        </w:rPr>
        <w:t>(обучающийся испытывает серьезные затруднения при работе с литературой, нуждается в постоянной помощи и контроле педагога);</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(работает с литературой с помощью педагога или родителей)</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(работает с литературой самостоятельно, не испытывает особых трудностей)</w:t>
      </w:r>
    </w:p>
    <w:p w:rsidR="00CA768A" w:rsidRPr="00CA768A" w:rsidRDefault="00CA768A" w:rsidP="00CA768A">
      <w:pPr>
        <w:pStyle w:val="ab"/>
        <w:rPr>
          <w:sz w:val="22"/>
          <w:szCs w:val="22"/>
        </w:rPr>
      </w:pPr>
      <w:r w:rsidRPr="00CA768A">
        <w:rPr>
          <w:i/>
          <w:iCs/>
          <w:sz w:val="22"/>
          <w:szCs w:val="22"/>
        </w:rPr>
        <w:t>Умение пользоваться компьютерными источниками информации</w:t>
      </w:r>
    </w:p>
    <w:p w:rsidR="00CA768A" w:rsidRPr="00CA768A" w:rsidRDefault="00CA768A" w:rsidP="00CA768A">
      <w:pPr>
        <w:pStyle w:val="ab"/>
        <w:rPr>
          <w:sz w:val="22"/>
          <w:szCs w:val="22"/>
        </w:rPr>
      </w:pPr>
      <w:r w:rsidRPr="00CA768A">
        <w:rPr>
          <w:i/>
          <w:iCs/>
          <w:sz w:val="22"/>
          <w:szCs w:val="22"/>
        </w:rPr>
        <w:t>Самостоятельность в пользовании компьютерными источниками информации</w:t>
      </w:r>
    </w:p>
    <w:p w:rsidR="00CA768A" w:rsidRPr="00CA768A" w:rsidRDefault="00CA768A" w:rsidP="00CA768A">
      <w:pPr>
        <w:pStyle w:val="ab"/>
        <w:rPr>
          <w:sz w:val="22"/>
          <w:szCs w:val="22"/>
        </w:rPr>
      </w:pPr>
      <w:r w:rsidRPr="00CA768A">
        <w:rPr>
          <w:i/>
          <w:iCs/>
          <w:sz w:val="22"/>
          <w:szCs w:val="22"/>
        </w:rPr>
        <w:t>минимальный уровень умений </w:t>
      </w:r>
      <w:r w:rsidRPr="00CA768A">
        <w:rPr>
          <w:sz w:val="22"/>
          <w:szCs w:val="22"/>
        </w:rPr>
        <w:t>(обучающийся испытывает серьезные затруднения при работе с </w:t>
      </w:r>
      <w:r w:rsidRPr="00CA768A">
        <w:rPr>
          <w:i/>
          <w:iCs/>
          <w:sz w:val="22"/>
          <w:szCs w:val="22"/>
        </w:rPr>
        <w:t>компьютерными источниками информации</w:t>
      </w:r>
      <w:r w:rsidRPr="00CA768A">
        <w:rPr>
          <w:sz w:val="22"/>
          <w:szCs w:val="22"/>
        </w:rPr>
        <w:t>, нуждается в постоянной помощи и контроле педагога);</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(работает с </w:t>
      </w:r>
      <w:r w:rsidRPr="00CA768A">
        <w:rPr>
          <w:i/>
          <w:iCs/>
          <w:sz w:val="22"/>
          <w:szCs w:val="22"/>
        </w:rPr>
        <w:t>компьютерными источниками информации</w:t>
      </w:r>
      <w:r w:rsidRPr="00CA768A">
        <w:rPr>
          <w:sz w:val="22"/>
          <w:szCs w:val="22"/>
        </w:rPr>
        <w:t> с помощью педагога или родителей)</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(работает с </w:t>
      </w:r>
      <w:r w:rsidRPr="00CA768A">
        <w:rPr>
          <w:i/>
          <w:iCs/>
          <w:sz w:val="22"/>
          <w:szCs w:val="22"/>
        </w:rPr>
        <w:t xml:space="preserve">компьютерными источниками </w:t>
      </w:r>
      <w:proofErr w:type="spellStart"/>
      <w:r w:rsidRPr="00CA768A">
        <w:rPr>
          <w:i/>
          <w:iCs/>
          <w:sz w:val="22"/>
          <w:szCs w:val="22"/>
        </w:rPr>
        <w:t>информации</w:t>
      </w:r>
      <w:r w:rsidRPr="00CA768A">
        <w:rPr>
          <w:sz w:val="22"/>
          <w:szCs w:val="22"/>
        </w:rPr>
        <w:t>самостоятельно</w:t>
      </w:r>
      <w:proofErr w:type="spellEnd"/>
      <w:r w:rsidRPr="00CA768A">
        <w:rPr>
          <w:sz w:val="22"/>
          <w:szCs w:val="22"/>
        </w:rPr>
        <w:t>, не испытывает особых трудностей)</w:t>
      </w:r>
    </w:p>
    <w:p w:rsidR="00CA768A" w:rsidRPr="00CA768A" w:rsidRDefault="00CA768A" w:rsidP="00CA768A">
      <w:pPr>
        <w:pStyle w:val="ab"/>
        <w:rPr>
          <w:sz w:val="22"/>
          <w:szCs w:val="22"/>
        </w:rPr>
      </w:pPr>
      <w:r w:rsidRPr="00CA768A">
        <w:rPr>
          <w:i/>
          <w:iCs/>
          <w:sz w:val="22"/>
          <w:szCs w:val="22"/>
        </w:rPr>
        <w:t>Умение осуществлять учебно-исследовательскую</w:t>
      </w:r>
      <w:r w:rsidRPr="00CA768A">
        <w:rPr>
          <w:sz w:val="22"/>
          <w:szCs w:val="22"/>
        </w:rPr>
        <w:t> работу (</w:t>
      </w:r>
      <w:r w:rsidRPr="00CA768A">
        <w:rPr>
          <w:i/>
          <w:iCs/>
          <w:sz w:val="22"/>
          <w:szCs w:val="22"/>
        </w:rPr>
        <w:t>писать рефераты, проводить самостоятельные учебные исследования)</w:t>
      </w:r>
    </w:p>
    <w:p w:rsidR="00CA768A" w:rsidRPr="00CA768A" w:rsidRDefault="00CA768A" w:rsidP="00CA768A">
      <w:pPr>
        <w:pStyle w:val="ab"/>
        <w:rPr>
          <w:sz w:val="22"/>
          <w:szCs w:val="22"/>
        </w:rPr>
      </w:pPr>
      <w:r w:rsidRPr="00CA768A">
        <w:rPr>
          <w:i/>
          <w:iCs/>
          <w:sz w:val="22"/>
          <w:szCs w:val="22"/>
        </w:rPr>
        <w:t>Самостоятельность в учебно-исследовательской работе</w:t>
      </w:r>
    </w:p>
    <w:p w:rsidR="00CA768A" w:rsidRPr="00CA768A" w:rsidRDefault="00CA768A" w:rsidP="00CA768A">
      <w:pPr>
        <w:pStyle w:val="ab"/>
        <w:rPr>
          <w:sz w:val="22"/>
          <w:szCs w:val="22"/>
        </w:rPr>
      </w:pPr>
      <w:r w:rsidRPr="00CA768A">
        <w:rPr>
          <w:i/>
          <w:iCs/>
          <w:sz w:val="22"/>
          <w:szCs w:val="22"/>
        </w:rPr>
        <w:t>минимальный уровень умений </w:t>
      </w:r>
      <w:r w:rsidRPr="00CA768A">
        <w:rPr>
          <w:sz w:val="22"/>
          <w:szCs w:val="22"/>
        </w:rPr>
        <w:t>(обучающийся испытывает серьезные затруднения при выполнении самостоятельной</w:t>
      </w:r>
      <w:r w:rsidRPr="00CA768A">
        <w:rPr>
          <w:i/>
          <w:iCs/>
          <w:sz w:val="22"/>
          <w:szCs w:val="22"/>
        </w:rPr>
        <w:t> </w:t>
      </w:r>
      <w:r w:rsidRPr="00CA768A">
        <w:rPr>
          <w:sz w:val="22"/>
          <w:szCs w:val="22"/>
        </w:rPr>
        <w:t>работы, нуждается в постоянной помощи и контроле педагога);</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(выполнение самостоятельной</w:t>
      </w:r>
      <w:r w:rsidRPr="00CA768A">
        <w:rPr>
          <w:i/>
          <w:iCs/>
          <w:sz w:val="22"/>
          <w:szCs w:val="22"/>
        </w:rPr>
        <w:t> </w:t>
      </w:r>
      <w:r w:rsidRPr="00CA768A">
        <w:rPr>
          <w:sz w:val="22"/>
          <w:szCs w:val="22"/>
        </w:rPr>
        <w:t>работы с помощью педагога или родителей)</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(работает самостоятельно, не испытывает особых трудностей)</w:t>
      </w:r>
    </w:p>
    <w:p w:rsidR="00CA768A" w:rsidRPr="00CA768A" w:rsidRDefault="00CA768A" w:rsidP="00CA768A">
      <w:pPr>
        <w:pStyle w:val="ab"/>
        <w:rPr>
          <w:sz w:val="22"/>
          <w:szCs w:val="22"/>
        </w:rPr>
      </w:pPr>
      <w:r w:rsidRPr="00CA768A">
        <w:rPr>
          <w:sz w:val="22"/>
          <w:szCs w:val="22"/>
        </w:rPr>
        <w:t>2. Учебно-коммуникативные умения:</w:t>
      </w:r>
    </w:p>
    <w:p w:rsidR="00CA768A" w:rsidRPr="00CA768A" w:rsidRDefault="00CA768A" w:rsidP="00CA768A">
      <w:pPr>
        <w:pStyle w:val="ab"/>
        <w:rPr>
          <w:sz w:val="22"/>
          <w:szCs w:val="22"/>
        </w:rPr>
      </w:pPr>
      <w:r w:rsidRPr="00CA768A">
        <w:rPr>
          <w:i/>
          <w:iCs/>
          <w:sz w:val="22"/>
          <w:szCs w:val="22"/>
        </w:rPr>
        <w:t>Умение слушать и слышать педагога</w:t>
      </w:r>
    </w:p>
    <w:p w:rsidR="00CA768A" w:rsidRPr="00CA768A" w:rsidRDefault="00CA768A" w:rsidP="00CA768A">
      <w:pPr>
        <w:pStyle w:val="ab"/>
        <w:rPr>
          <w:sz w:val="22"/>
          <w:szCs w:val="22"/>
        </w:rPr>
      </w:pPr>
      <w:r w:rsidRPr="00CA768A">
        <w:rPr>
          <w:sz w:val="22"/>
          <w:szCs w:val="22"/>
        </w:rPr>
        <w:t>Адекватность восприятия информации, идущей от педагога</w:t>
      </w:r>
    </w:p>
    <w:p w:rsidR="00CA768A" w:rsidRPr="00CA768A" w:rsidRDefault="00CA768A" w:rsidP="00CA768A">
      <w:pPr>
        <w:pStyle w:val="ab"/>
        <w:rPr>
          <w:sz w:val="22"/>
          <w:szCs w:val="22"/>
        </w:rPr>
      </w:pPr>
      <w:r w:rsidRPr="00CA768A">
        <w:rPr>
          <w:i/>
          <w:iCs/>
          <w:sz w:val="22"/>
          <w:szCs w:val="22"/>
        </w:rPr>
        <w:t>минимальный уровень умений </w:t>
      </w:r>
      <w:r w:rsidRPr="00CA768A">
        <w:rPr>
          <w:sz w:val="22"/>
          <w:szCs w:val="22"/>
        </w:rPr>
        <w:t xml:space="preserve">(обучающийся испытывает серьезные затруднения </w:t>
      </w:r>
      <w:proofErr w:type="spellStart"/>
      <w:r w:rsidRPr="00CA768A">
        <w:rPr>
          <w:sz w:val="22"/>
          <w:szCs w:val="22"/>
        </w:rPr>
        <w:t>ввосприятия</w:t>
      </w:r>
      <w:proofErr w:type="spellEnd"/>
      <w:r w:rsidRPr="00CA768A">
        <w:rPr>
          <w:sz w:val="22"/>
          <w:szCs w:val="22"/>
        </w:rPr>
        <w:t xml:space="preserve"> информации, идущей от педагога, нуждается в постоянной помощи и контроле педагога);</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(воспринимает информации, с помощью педагога или родителей)</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(в восприятии информации, идущей от педагога, не испытывает особых трудностей)</w:t>
      </w:r>
    </w:p>
    <w:p w:rsidR="00CA768A" w:rsidRPr="00CA768A" w:rsidRDefault="00CA768A" w:rsidP="00CA768A">
      <w:pPr>
        <w:pStyle w:val="ab"/>
        <w:rPr>
          <w:sz w:val="22"/>
          <w:szCs w:val="22"/>
        </w:rPr>
      </w:pPr>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i/>
          <w:iCs/>
          <w:sz w:val="22"/>
          <w:szCs w:val="22"/>
        </w:rPr>
        <w:t>Умение выступать перед аудиторией</w:t>
      </w:r>
    </w:p>
    <w:p w:rsidR="00CA768A" w:rsidRPr="00CA768A" w:rsidRDefault="00CA768A" w:rsidP="00CA768A">
      <w:pPr>
        <w:pStyle w:val="ab"/>
        <w:rPr>
          <w:sz w:val="22"/>
          <w:szCs w:val="22"/>
        </w:rPr>
      </w:pPr>
      <w:r w:rsidRPr="00CA768A">
        <w:rPr>
          <w:sz w:val="22"/>
          <w:szCs w:val="22"/>
        </w:rPr>
        <w:t>Свобода владения и подачи обучающимся подготовленной информации</w:t>
      </w:r>
    </w:p>
    <w:p w:rsidR="00CA768A" w:rsidRPr="00CA768A" w:rsidRDefault="00CA768A" w:rsidP="00CA768A">
      <w:pPr>
        <w:pStyle w:val="ab"/>
        <w:rPr>
          <w:sz w:val="22"/>
          <w:szCs w:val="22"/>
        </w:rPr>
      </w:pPr>
      <w:r w:rsidRPr="00CA768A">
        <w:rPr>
          <w:i/>
          <w:iCs/>
          <w:sz w:val="22"/>
          <w:szCs w:val="22"/>
        </w:rPr>
        <w:t>минимальный уровень умений (…)</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w:t>
      </w:r>
    </w:p>
    <w:p w:rsidR="00CA768A" w:rsidRPr="00CA768A" w:rsidRDefault="00CA768A" w:rsidP="00CA768A">
      <w:pPr>
        <w:pStyle w:val="ab"/>
        <w:rPr>
          <w:sz w:val="22"/>
          <w:szCs w:val="22"/>
        </w:rPr>
      </w:pPr>
      <w:r w:rsidRPr="00CA768A">
        <w:rPr>
          <w:i/>
          <w:iCs/>
          <w:sz w:val="22"/>
          <w:szCs w:val="22"/>
        </w:rPr>
        <w:t>Умение вести полемику, участвовать в дискуссии</w:t>
      </w:r>
    </w:p>
    <w:p w:rsidR="00CA768A" w:rsidRPr="00CA768A" w:rsidRDefault="00CA768A" w:rsidP="00CA768A">
      <w:pPr>
        <w:pStyle w:val="ab"/>
        <w:rPr>
          <w:sz w:val="22"/>
          <w:szCs w:val="22"/>
        </w:rPr>
      </w:pPr>
      <w:r w:rsidRPr="00CA768A">
        <w:rPr>
          <w:sz w:val="22"/>
          <w:szCs w:val="22"/>
        </w:rPr>
        <w:t>Самостоятельность в построении дискуссионного выступления, логика в построении доказательств</w:t>
      </w:r>
    </w:p>
    <w:p w:rsidR="00CA768A" w:rsidRPr="00CA768A" w:rsidRDefault="00CA768A" w:rsidP="00CA768A">
      <w:pPr>
        <w:pStyle w:val="ab"/>
        <w:rPr>
          <w:sz w:val="22"/>
          <w:szCs w:val="22"/>
        </w:rPr>
      </w:pPr>
      <w:r w:rsidRPr="00CA768A">
        <w:rPr>
          <w:i/>
          <w:iCs/>
          <w:sz w:val="22"/>
          <w:szCs w:val="22"/>
        </w:rPr>
        <w:t>минимальный уровень умений (…)</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w:t>
      </w:r>
    </w:p>
    <w:p w:rsidR="00CA768A" w:rsidRPr="00CA768A" w:rsidRDefault="00CA768A" w:rsidP="00CA768A">
      <w:pPr>
        <w:pStyle w:val="ab"/>
        <w:rPr>
          <w:sz w:val="22"/>
          <w:szCs w:val="22"/>
        </w:rPr>
      </w:pPr>
      <w:r w:rsidRPr="00CA768A">
        <w:rPr>
          <w:sz w:val="22"/>
          <w:szCs w:val="22"/>
        </w:rPr>
        <w:t>3. Учебно-организационные умения и навыки: </w:t>
      </w:r>
      <w:r w:rsidRPr="00CA768A">
        <w:rPr>
          <w:i/>
          <w:iCs/>
          <w:sz w:val="22"/>
          <w:szCs w:val="22"/>
        </w:rPr>
        <w:t>Умение организовать свое рабочее(учебное) место</w:t>
      </w:r>
    </w:p>
    <w:p w:rsidR="00CA768A" w:rsidRPr="00CA768A" w:rsidRDefault="00CA768A" w:rsidP="00CA768A">
      <w:pPr>
        <w:pStyle w:val="ab"/>
        <w:rPr>
          <w:sz w:val="22"/>
          <w:szCs w:val="22"/>
        </w:rPr>
      </w:pPr>
      <w:r w:rsidRPr="00CA768A">
        <w:rPr>
          <w:sz w:val="22"/>
          <w:szCs w:val="22"/>
        </w:rPr>
        <w:t>Способность самостоятельно готовить свое рабочее место к деятельности и убирать его за собой</w:t>
      </w:r>
    </w:p>
    <w:p w:rsidR="00CA768A" w:rsidRPr="00CA768A" w:rsidRDefault="00CA768A" w:rsidP="00CA768A">
      <w:pPr>
        <w:pStyle w:val="ab"/>
        <w:rPr>
          <w:sz w:val="22"/>
          <w:szCs w:val="22"/>
        </w:rPr>
      </w:pPr>
      <w:r w:rsidRPr="00CA768A">
        <w:rPr>
          <w:i/>
          <w:iCs/>
          <w:sz w:val="22"/>
          <w:szCs w:val="22"/>
        </w:rPr>
        <w:lastRenderedPageBreak/>
        <w:t>минимальный уровень умений (…)</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w:t>
      </w:r>
    </w:p>
    <w:p w:rsidR="00CA768A" w:rsidRPr="00CA768A" w:rsidRDefault="00CA768A" w:rsidP="00CA768A">
      <w:pPr>
        <w:pStyle w:val="ab"/>
        <w:rPr>
          <w:sz w:val="22"/>
          <w:szCs w:val="22"/>
        </w:rPr>
      </w:pPr>
      <w:r w:rsidRPr="00CA768A">
        <w:rPr>
          <w:sz w:val="22"/>
          <w:szCs w:val="22"/>
        </w:rPr>
        <w:t>Наблюдение</w:t>
      </w:r>
    </w:p>
    <w:p w:rsidR="00CA768A" w:rsidRPr="00CA768A" w:rsidRDefault="00CA768A" w:rsidP="00CA768A">
      <w:pPr>
        <w:pStyle w:val="ab"/>
        <w:rPr>
          <w:sz w:val="22"/>
          <w:szCs w:val="22"/>
        </w:rPr>
      </w:pPr>
      <w:r w:rsidRPr="00CA768A">
        <w:rPr>
          <w:i/>
          <w:iCs/>
          <w:sz w:val="22"/>
          <w:szCs w:val="22"/>
        </w:rPr>
        <w:t>Навыки соблюдения в процессе деятельности правил безопасности</w:t>
      </w:r>
    </w:p>
    <w:p w:rsidR="00CA768A" w:rsidRPr="00CA768A" w:rsidRDefault="00CA768A" w:rsidP="00CA768A">
      <w:pPr>
        <w:pStyle w:val="ab"/>
        <w:rPr>
          <w:sz w:val="22"/>
          <w:szCs w:val="22"/>
        </w:rPr>
      </w:pPr>
      <w:r w:rsidRPr="00CA768A">
        <w:rPr>
          <w:sz w:val="22"/>
          <w:szCs w:val="22"/>
        </w:rPr>
        <w:t>Соответствие реальных навыков соблюдения правил безопасности программным требованиям</w:t>
      </w:r>
    </w:p>
    <w:p w:rsidR="00CA768A" w:rsidRPr="00CA768A" w:rsidRDefault="00CA768A" w:rsidP="00CA768A">
      <w:pPr>
        <w:pStyle w:val="ab"/>
        <w:rPr>
          <w:sz w:val="22"/>
          <w:szCs w:val="22"/>
        </w:rPr>
      </w:pPr>
      <w:r w:rsidRPr="00CA768A">
        <w:rPr>
          <w:i/>
          <w:iCs/>
          <w:sz w:val="22"/>
          <w:szCs w:val="22"/>
        </w:rPr>
        <w:t>минимальный уровень умений (…)</w:t>
      </w:r>
    </w:p>
    <w:p w:rsidR="00CA768A" w:rsidRPr="00CA768A" w:rsidRDefault="00CA768A" w:rsidP="00CA768A">
      <w:pPr>
        <w:pStyle w:val="ab"/>
        <w:rPr>
          <w:sz w:val="22"/>
          <w:szCs w:val="22"/>
        </w:rPr>
      </w:pPr>
      <w:r w:rsidRPr="00CA768A">
        <w:rPr>
          <w:i/>
          <w:iCs/>
          <w:sz w:val="22"/>
          <w:szCs w:val="22"/>
        </w:rPr>
        <w:t>средний уровень </w:t>
      </w:r>
      <w:r w:rsidRPr="00CA768A">
        <w:rPr>
          <w:sz w:val="22"/>
          <w:szCs w:val="22"/>
        </w:rPr>
        <w:t>(…)</w:t>
      </w:r>
    </w:p>
    <w:p w:rsidR="00CA768A" w:rsidRPr="00CA768A" w:rsidRDefault="00CA768A" w:rsidP="00CA768A">
      <w:pPr>
        <w:pStyle w:val="ab"/>
        <w:rPr>
          <w:sz w:val="22"/>
          <w:szCs w:val="22"/>
        </w:rPr>
      </w:pPr>
      <w:r w:rsidRPr="00CA768A">
        <w:rPr>
          <w:i/>
          <w:iCs/>
          <w:sz w:val="22"/>
          <w:szCs w:val="22"/>
        </w:rPr>
        <w:t>максимальный уровень </w:t>
      </w:r>
      <w:r w:rsidRPr="00CA768A">
        <w:rPr>
          <w:sz w:val="22"/>
          <w:szCs w:val="22"/>
        </w:rPr>
        <w:t>(…)</w:t>
      </w:r>
    </w:p>
    <w:p w:rsidR="00CA768A" w:rsidRPr="00CA768A" w:rsidRDefault="00CA768A" w:rsidP="00CA768A">
      <w:pPr>
        <w:pStyle w:val="ab"/>
        <w:rPr>
          <w:sz w:val="22"/>
          <w:szCs w:val="22"/>
        </w:rPr>
      </w:pPr>
      <w:r w:rsidRPr="00CA768A">
        <w:rPr>
          <w:i/>
          <w:iCs/>
          <w:sz w:val="22"/>
          <w:szCs w:val="22"/>
        </w:rPr>
        <w:t>Умение аккуратно выполнять работу</w:t>
      </w:r>
    </w:p>
    <w:p w:rsidR="00CA768A" w:rsidRPr="00CA768A" w:rsidRDefault="00CA768A" w:rsidP="00CA768A">
      <w:pPr>
        <w:pStyle w:val="ab"/>
        <w:rPr>
          <w:sz w:val="22"/>
          <w:szCs w:val="22"/>
        </w:rPr>
      </w:pPr>
      <w:r w:rsidRPr="00CA768A">
        <w:rPr>
          <w:sz w:val="22"/>
          <w:szCs w:val="22"/>
        </w:rPr>
        <w:t>Аккуратность и ответственность в работе</w:t>
      </w:r>
    </w:p>
    <w:p w:rsidR="00CA768A" w:rsidRPr="00CA768A" w:rsidRDefault="00CA768A" w:rsidP="00CA768A">
      <w:pPr>
        <w:pStyle w:val="ab"/>
        <w:rPr>
          <w:sz w:val="22"/>
          <w:szCs w:val="22"/>
        </w:rPr>
      </w:pPr>
      <w:proofErr w:type="spellStart"/>
      <w:r w:rsidRPr="00CA768A">
        <w:rPr>
          <w:sz w:val="22"/>
          <w:szCs w:val="22"/>
        </w:rPr>
        <w:t>Удовл</w:t>
      </w:r>
      <w:proofErr w:type="spellEnd"/>
      <w:r w:rsidRPr="00CA768A">
        <w:rPr>
          <w:sz w:val="22"/>
          <w:szCs w:val="22"/>
        </w:rPr>
        <w:t xml:space="preserve"> .- хорошо - отлично</w:t>
      </w:r>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sz w:val="22"/>
          <w:szCs w:val="22"/>
        </w:rPr>
        <w:t>Наблюдение</w:t>
      </w:r>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sz w:val="22"/>
          <w:szCs w:val="22"/>
        </w:rPr>
        <w:t>Приложение №2</w:t>
      </w:r>
    </w:p>
    <w:p w:rsidR="00CA768A" w:rsidRPr="00CA768A" w:rsidRDefault="00CA768A" w:rsidP="00CA768A">
      <w:pPr>
        <w:pStyle w:val="ab"/>
        <w:rPr>
          <w:sz w:val="22"/>
          <w:szCs w:val="22"/>
        </w:rPr>
      </w:pPr>
      <w:r w:rsidRPr="00CA768A">
        <w:rPr>
          <w:sz w:val="22"/>
          <w:szCs w:val="22"/>
        </w:rPr>
        <w:t>Определение уровня теоретической подготовки (тестирование)</w:t>
      </w:r>
    </w:p>
    <w:p w:rsidR="00CA768A" w:rsidRPr="00CA768A" w:rsidRDefault="00CA768A" w:rsidP="00CA768A">
      <w:pPr>
        <w:pStyle w:val="ab"/>
        <w:rPr>
          <w:sz w:val="22"/>
          <w:szCs w:val="22"/>
        </w:rPr>
      </w:pPr>
      <w:r w:rsidRPr="00CA768A">
        <w:rPr>
          <w:sz w:val="22"/>
          <w:szCs w:val="22"/>
          <w:u w:val="single"/>
        </w:rPr>
        <w:t>1 года обучения.</w:t>
      </w:r>
    </w:p>
    <w:p w:rsidR="00CA768A" w:rsidRPr="00CA768A" w:rsidRDefault="00CA768A" w:rsidP="00CA768A">
      <w:pPr>
        <w:pStyle w:val="ab"/>
        <w:rPr>
          <w:sz w:val="22"/>
          <w:szCs w:val="22"/>
        </w:rPr>
      </w:pPr>
      <w:r w:rsidRPr="00CA768A">
        <w:rPr>
          <w:sz w:val="22"/>
          <w:szCs w:val="22"/>
        </w:rPr>
        <w:t>Контрольные вопросы.</w:t>
      </w:r>
    </w:p>
    <w:p w:rsidR="00CA768A" w:rsidRPr="00CA768A" w:rsidRDefault="00CA768A" w:rsidP="00CA768A">
      <w:pPr>
        <w:pStyle w:val="ab"/>
        <w:rPr>
          <w:sz w:val="22"/>
          <w:szCs w:val="22"/>
        </w:rPr>
      </w:pPr>
      <w:r w:rsidRPr="00CA768A">
        <w:rPr>
          <w:sz w:val="22"/>
          <w:szCs w:val="22"/>
        </w:rPr>
        <w:t>Как художники называют цвета, приближенные к цвету огня?</w:t>
      </w:r>
      <w:r w:rsidRPr="00CA768A">
        <w:rPr>
          <w:i/>
          <w:iCs/>
          <w:sz w:val="22"/>
          <w:szCs w:val="22"/>
        </w:rPr>
        <w:t>а) теплые, б) холодные, в) горячие</w:t>
      </w:r>
    </w:p>
    <w:p w:rsidR="00CA768A" w:rsidRPr="00CA768A" w:rsidRDefault="00CA768A" w:rsidP="00CA768A">
      <w:pPr>
        <w:pStyle w:val="ab"/>
        <w:rPr>
          <w:sz w:val="22"/>
          <w:szCs w:val="22"/>
        </w:rPr>
      </w:pPr>
      <w:r w:rsidRPr="00CA768A">
        <w:rPr>
          <w:sz w:val="22"/>
          <w:szCs w:val="22"/>
        </w:rPr>
        <w:t>Какие цвета относятся к ахроматическим?</w:t>
      </w:r>
      <w:r w:rsidRPr="00CA768A">
        <w:rPr>
          <w:i/>
          <w:iCs/>
          <w:sz w:val="22"/>
          <w:szCs w:val="22"/>
        </w:rPr>
        <w:t>а) черный, б) красный, в) белый, г) серый</w:t>
      </w:r>
    </w:p>
    <w:p w:rsidR="00CA768A" w:rsidRPr="00CA768A" w:rsidRDefault="00CA768A" w:rsidP="00CA768A">
      <w:pPr>
        <w:pStyle w:val="ab"/>
        <w:rPr>
          <w:sz w:val="22"/>
          <w:szCs w:val="22"/>
        </w:rPr>
      </w:pPr>
      <w:r w:rsidRPr="00CA768A">
        <w:rPr>
          <w:sz w:val="22"/>
          <w:szCs w:val="22"/>
        </w:rPr>
        <w:t>Когда зародился Хохломской промысел?</w:t>
      </w:r>
      <w:r w:rsidRPr="00CA768A">
        <w:rPr>
          <w:i/>
          <w:iCs/>
          <w:sz w:val="22"/>
          <w:szCs w:val="22"/>
        </w:rPr>
        <w:t>a) вторая половина XVII векаб) вторая половина XVIII векав) первая половина XVII века</w:t>
      </w:r>
    </w:p>
    <w:p w:rsidR="00CA768A" w:rsidRPr="00CA768A" w:rsidRDefault="00CA768A" w:rsidP="00CA768A">
      <w:pPr>
        <w:pStyle w:val="ab"/>
        <w:rPr>
          <w:sz w:val="22"/>
          <w:szCs w:val="22"/>
        </w:rPr>
      </w:pPr>
      <w:r w:rsidRPr="00CA768A">
        <w:rPr>
          <w:sz w:val="22"/>
          <w:szCs w:val="22"/>
        </w:rPr>
        <w:t>4. Кто выточил первую русскую матрешку?</w:t>
      </w:r>
      <w:r w:rsidRPr="00CA768A">
        <w:rPr>
          <w:i/>
          <w:iCs/>
          <w:sz w:val="22"/>
          <w:szCs w:val="22"/>
        </w:rPr>
        <w:t xml:space="preserve">а) М. Смирнов, б) В. </w:t>
      </w:r>
      <w:proofErr w:type="spellStart"/>
      <w:r w:rsidRPr="00CA768A">
        <w:rPr>
          <w:i/>
          <w:iCs/>
          <w:sz w:val="22"/>
          <w:szCs w:val="22"/>
        </w:rPr>
        <w:t>Звездочкин</w:t>
      </w:r>
      <w:proofErr w:type="spellEnd"/>
    </w:p>
    <w:p w:rsidR="00CA768A" w:rsidRPr="00CA768A" w:rsidRDefault="00CA768A" w:rsidP="00CA768A">
      <w:pPr>
        <w:pStyle w:val="ab"/>
        <w:rPr>
          <w:sz w:val="22"/>
          <w:szCs w:val="22"/>
        </w:rPr>
      </w:pPr>
      <w:r w:rsidRPr="00CA768A">
        <w:rPr>
          <w:sz w:val="22"/>
          <w:szCs w:val="22"/>
        </w:rPr>
        <w:t>5.Какая основная цветовая палитра Хохломской росписи?</w:t>
      </w:r>
      <w:r w:rsidRPr="00CA768A">
        <w:rPr>
          <w:i/>
          <w:iCs/>
          <w:sz w:val="22"/>
          <w:szCs w:val="22"/>
        </w:rPr>
        <w:t>а) красный, синий, золотойб) красный, зеленый, белыйв) красный, золотой, черный</w:t>
      </w:r>
    </w:p>
    <w:p w:rsidR="00CA768A" w:rsidRPr="00CA768A" w:rsidRDefault="00CA768A" w:rsidP="00CA768A">
      <w:pPr>
        <w:pStyle w:val="ab"/>
        <w:rPr>
          <w:sz w:val="22"/>
          <w:szCs w:val="22"/>
        </w:rPr>
      </w:pPr>
      <w:r w:rsidRPr="00CA768A">
        <w:rPr>
          <w:sz w:val="22"/>
          <w:szCs w:val="22"/>
        </w:rPr>
        <w:t>6. Откуда пошло название матрешки?</w:t>
      </w:r>
      <w:r w:rsidRPr="00CA768A">
        <w:rPr>
          <w:i/>
          <w:iCs/>
          <w:sz w:val="22"/>
          <w:szCs w:val="22"/>
        </w:rPr>
        <w:t>a) от имени Мария, б) от имени Матрена</w:t>
      </w:r>
    </w:p>
    <w:p w:rsidR="00CA768A" w:rsidRPr="00CA768A" w:rsidRDefault="00CA768A" w:rsidP="00CA768A">
      <w:pPr>
        <w:pStyle w:val="ab"/>
        <w:rPr>
          <w:sz w:val="22"/>
          <w:szCs w:val="22"/>
        </w:rPr>
      </w:pPr>
      <w:r w:rsidRPr="00CA768A">
        <w:rPr>
          <w:sz w:val="22"/>
          <w:szCs w:val="22"/>
        </w:rPr>
        <w:t>7. Какие этапы соответствуют Городецкой росписи?</w:t>
      </w:r>
      <w:r w:rsidRPr="00CA768A">
        <w:rPr>
          <w:i/>
          <w:iCs/>
          <w:sz w:val="22"/>
          <w:szCs w:val="22"/>
        </w:rPr>
        <w:t xml:space="preserve">a) подмалевок, </w:t>
      </w:r>
      <w:proofErr w:type="spellStart"/>
      <w:r w:rsidRPr="00CA768A">
        <w:rPr>
          <w:i/>
          <w:iCs/>
          <w:sz w:val="22"/>
          <w:szCs w:val="22"/>
        </w:rPr>
        <w:t>тенежка</w:t>
      </w:r>
      <w:proofErr w:type="spellEnd"/>
      <w:r w:rsidRPr="00CA768A">
        <w:rPr>
          <w:i/>
          <w:iCs/>
          <w:sz w:val="22"/>
          <w:szCs w:val="22"/>
        </w:rPr>
        <w:t xml:space="preserve">, </w:t>
      </w:r>
      <w:proofErr w:type="spellStart"/>
      <w:r w:rsidRPr="00CA768A">
        <w:rPr>
          <w:i/>
          <w:iCs/>
          <w:sz w:val="22"/>
          <w:szCs w:val="22"/>
        </w:rPr>
        <w:t>разживкаб</w:t>
      </w:r>
      <w:proofErr w:type="spellEnd"/>
      <w:r w:rsidRPr="00CA768A">
        <w:rPr>
          <w:i/>
          <w:iCs/>
          <w:sz w:val="22"/>
          <w:szCs w:val="22"/>
        </w:rPr>
        <w:t xml:space="preserve">) подмалевок, </w:t>
      </w:r>
      <w:proofErr w:type="spellStart"/>
      <w:r w:rsidRPr="00CA768A">
        <w:rPr>
          <w:i/>
          <w:iCs/>
          <w:sz w:val="22"/>
          <w:szCs w:val="22"/>
        </w:rPr>
        <w:t>разбел</w:t>
      </w:r>
      <w:proofErr w:type="spellEnd"/>
      <w:r w:rsidRPr="00CA768A">
        <w:rPr>
          <w:i/>
          <w:iCs/>
          <w:sz w:val="22"/>
          <w:szCs w:val="22"/>
        </w:rPr>
        <w:t xml:space="preserve">, </w:t>
      </w:r>
      <w:proofErr w:type="spellStart"/>
      <w:r w:rsidRPr="00CA768A">
        <w:rPr>
          <w:i/>
          <w:iCs/>
          <w:sz w:val="22"/>
          <w:szCs w:val="22"/>
        </w:rPr>
        <w:t>чертежкав</w:t>
      </w:r>
      <w:proofErr w:type="spellEnd"/>
      <w:r w:rsidRPr="00CA768A">
        <w:rPr>
          <w:i/>
          <w:iCs/>
          <w:sz w:val="22"/>
          <w:szCs w:val="22"/>
        </w:rPr>
        <w:t xml:space="preserve">) </w:t>
      </w:r>
      <w:proofErr w:type="spellStart"/>
      <w:r w:rsidRPr="00CA768A">
        <w:rPr>
          <w:i/>
          <w:iCs/>
          <w:sz w:val="22"/>
          <w:szCs w:val="22"/>
        </w:rPr>
        <w:t>тенежка</w:t>
      </w:r>
      <w:proofErr w:type="spellEnd"/>
      <w:r w:rsidRPr="00CA768A">
        <w:rPr>
          <w:i/>
          <w:iCs/>
          <w:sz w:val="22"/>
          <w:szCs w:val="22"/>
        </w:rPr>
        <w:t xml:space="preserve">, </w:t>
      </w:r>
      <w:proofErr w:type="spellStart"/>
      <w:r w:rsidRPr="00CA768A">
        <w:rPr>
          <w:i/>
          <w:iCs/>
          <w:sz w:val="22"/>
          <w:szCs w:val="22"/>
        </w:rPr>
        <w:t>бликовка</w:t>
      </w:r>
      <w:proofErr w:type="spellEnd"/>
      <w:r w:rsidRPr="00CA768A">
        <w:rPr>
          <w:i/>
          <w:iCs/>
          <w:sz w:val="22"/>
          <w:szCs w:val="22"/>
        </w:rPr>
        <w:t xml:space="preserve">, </w:t>
      </w:r>
      <w:proofErr w:type="spellStart"/>
      <w:r w:rsidRPr="00CA768A">
        <w:rPr>
          <w:i/>
          <w:iCs/>
          <w:sz w:val="22"/>
          <w:szCs w:val="22"/>
        </w:rPr>
        <w:t>разживка</w:t>
      </w:r>
      <w:proofErr w:type="spellEnd"/>
    </w:p>
    <w:p w:rsidR="00CA768A" w:rsidRPr="00CA768A" w:rsidRDefault="00CA768A" w:rsidP="00CA768A">
      <w:pPr>
        <w:pStyle w:val="ab"/>
        <w:rPr>
          <w:sz w:val="22"/>
          <w:szCs w:val="22"/>
        </w:rPr>
      </w:pPr>
      <w:r w:rsidRPr="00CA768A">
        <w:rPr>
          <w:sz w:val="22"/>
          <w:szCs w:val="22"/>
        </w:rPr>
        <w:t>8. Какие есть виды композиций Городецкой росписи?</w:t>
      </w:r>
      <w:r w:rsidRPr="00CA768A">
        <w:rPr>
          <w:i/>
          <w:iCs/>
          <w:sz w:val="22"/>
          <w:szCs w:val="22"/>
        </w:rPr>
        <w:t>а) «цветочная роспись»б) «цветочная роспись с включением мотива «конь» и «птица»»в) сюжетная роспись</w:t>
      </w:r>
    </w:p>
    <w:p w:rsidR="004314E7" w:rsidRDefault="00CA768A" w:rsidP="00CA768A">
      <w:pPr>
        <w:pStyle w:val="ab"/>
        <w:rPr>
          <w:sz w:val="22"/>
          <w:szCs w:val="22"/>
        </w:rPr>
      </w:pPr>
      <w:r w:rsidRPr="00CA768A">
        <w:rPr>
          <w:sz w:val="22"/>
          <w:szCs w:val="22"/>
        </w:rPr>
        <w:t>9. В какой росписи используются только белая и синяя краски?а) Хохломская б) Городецкая в) Гжель</w:t>
      </w:r>
    </w:p>
    <w:p w:rsidR="00CA768A" w:rsidRPr="00CA768A" w:rsidRDefault="00CA768A" w:rsidP="00CA768A">
      <w:pPr>
        <w:pStyle w:val="ab"/>
        <w:rPr>
          <w:sz w:val="22"/>
          <w:szCs w:val="22"/>
        </w:rPr>
      </w:pPr>
      <w:r w:rsidRPr="00CA768A">
        <w:rPr>
          <w:sz w:val="22"/>
          <w:szCs w:val="22"/>
        </w:rPr>
        <w:t>Правильные ответы (за правильный ответ – 1 балл).</w:t>
      </w:r>
    </w:p>
    <w:p w:rsidR="00CA768A" w:rsidRPr="00CA768A" w:rsidRDefault="00CA768A" w:rsidP="00CA768A">
      <w:pPr>
        <w:pStyle w:val="ab"/>
        <w:rPr>
          <w:sz w:val="22"/>
          <w:szCs w:val="22"/>
        </w:rPr>
      </w:pPr>
      <w:r w:rsidRPr="00CA768A">
        <w:rPr>
          <w:sz w:val="22"/>
          <w:szCs w:val="22"/>
        </w:rPr>
        <w:t>1- а; 2 – а, в, г; 3 – а; 4 – б; 5 – в; 6 – б; 7-а; 8-а; 9-в</w:t>
      </w:r>
    </w:p>
    <w:p w:rsidR="00CA768A" w:rsidRPr="00CA768A" w:rsidRDefault="00CA768A" w:rsidP="00CA768A">
      <w:pPr>
        <w:pStyle w:val="ab"/>
        <w:rPr>
          <w:sz w:val="22"/>
          <w:szCs w:val="22"/>
        </w:rPr>
      </w:pPr>
      <w:r w:rsidRPr="00CA768A">
        <w:rPr>
          <w:sz w:val="22"/>
          <w:szCs w:val="22"/>
        </w:rPr>
        <w:t>Результативность:Менее 5 баллов – низкий уровень;От 6 до 7 – средний уровень;От 8 до 9 - высокий уровень.</w:t>
      </w:r>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sz w:val="22"/>
          <w:szCs w:val="22"/>
        </w:rPr>
        <w:t>Приложение №3Определение уровня теоретической подготовки (тестирование)</w:t>
      </w:r>
    </w:p>
    <w:p w:rsidR="00CA768A" w:rsidRPr="00CA768A" w:rsidRDefault="00CA768A" w:rsidP="00CA768A">
      <w:pPr>
        <w:pStyle w:val="ab"/>
        <w:rPr>
          <w:sz w:val="22"/>
          <w:szCs w:val="22"/>
        </w:rPr>
      </w:pPr>
      <w:r w:rsidRPr="00CA768A">
        <w:rPr>
          <w:sz w:val="22"/>
          <w:szCs w:val="22"/>
          <w:u w:val="single"/>
        </w:rPr>
        <w:t>2 года обучения.</w:t>
      </w:r>
    </w:p>
    <w:p w:rsidR="00CA768A" w:rsidRPr="00CA768A" w:rsidRDefault="00CA768A" w:rsidP="00CA768A">
      <w:pPr>
        <w:pStyle w:val="ab"/>
        <w:rPr>
          <w:sz w:val="22"/>
          <w:szCs w:val="22"/>
        </w:rPr>
      </w:pPr>
      <w:r w:rsidRPr="00CA768A">
        <w:rPr>
          <w:sz w:val="22"/>
          <w:szCs w:val="22"/>
        </w:rPr>
        <w:t>Контрольные вопросы</w:t>
      </w:r>
    </w:p>
    <w:p w:rsidR="00CA768A" w:rsidRPr="00CA768A" w:rsidRDefault="00CA768A" w:rsidP="00CA768A">
      <w:pPr>
        <w:pStyle w:val="ab"/>
        <w:rPr>
          <w:sz w:val="22"/>
          <w:szCs w:val="22"/>
        </w:rPr>
      </w:pPr>
      <w:r w:rsidRPr="00CA768A">
        <w:rPr>
          <w:i/>
          <w:iCs/>
          <w:sz w:val="22"/>
          <w:szCs w:val="22"/>
        </w:rPr>
        <w:t>1. </w:t>
      </w:r>
      <w:r w:rsidRPr="00CA768A">
        <w:rPr>
          <w:sz w:val="22"/>
          <w:szCs w:val="22"/>
        </w:rPr>
        <w:t>Что такое эскиз?</w:t>
      </w:r>
      <w:r w:rsidRPr="00CA768A">
        <w:rPr>
          <w:i/>
          <w:iCs/>
          <w:sz w:val="22"/>
          <w:szCs w:val="22"/>
        </w:rPr>
        <w:t>а) рисунок будущей игрушки,</w:t>
      </w:r>
      <w:r w:rsidRPr="00CA768A">
        <w:rPr>
          <w:sz w:val="22"/>
          <w:szCs w:val="22"/>
        </w:rPr>
        <w:t> </w:t>
      </w:r>
      <w:r w:rsidRPr="00CA768A">
        <w:rPr>
          <w:i/>
          <w:iCs/>
          <w:sz w:val="22"/>
          <w:szCs w:val="22"/>
        </w:rPr>
        <w:t>б) нарисованный контур деталей на бумаге</w:t>
      </w:r>
    </w:p>
    <w:p w:rsidR="00CA768A" w:rsidRPr="00CA768A" w:rsidRDefault="00CA768A" w:rsidP="00CA768A">
      <w:pPr>
        <w:pStyle w:val="ab"/>
        <w:rPr>
          <w:sz w:val="22"/>
          <w:szCs w:val="22"/>
        </w:rPr>
      </w:pPr>
      <w:r w:rsidRPr="00CA768A">
        <w:rPr>
          <w:i/>
          <w:iCs/>
          <w:sz w:val="22"/>
          <w:szCs w:val="22"/>
        </w:rPr>
        <w:t>2. </w:t>
      </w:r>
      <w:r w:rsidRPr="00CA768A">
        <w:rPr>
          <w:sz w:val="22"/>
          <w:szCs w:val="22"/>
        </w:rPr>
        <w:t>Какие виды русских народных кукол вы знаете?</w:t>
      </w:r>
      <w:r w:rsidRPr="00CA768A">
        <w:rPr>
          <w:i/>
          <w:iCs/>
          <w:sz w:val="22"/>
          <w:szCs w:val="22"/>
        </w:rPr>
        <w:t>а) игровые, б) обрядовые, в) куклы-обереги</w:t>
      </w:r>
    </w:p>
    <w:p w:rsidR="00CA768A" w:rsidRPr="00CA768A" w:rsidRDefault="00CA768A" w:rsidP="00CA768A">
      <w:pPr>
        <w:pStyle w:val="ab"/>
        <w:rPr>
          <w:sz w:val="22"/>
          <w:szCs w:val="22"/>
        </w:rPr>
      </w:pPr>
      <w:r w:rsidRPr="00CA768A">
        <w:rPr>
          <w:i/>
          <w:iCs/>
          <w:sz w:val="22"/>
          <w:szCs w:val="22"/>
        </w:rPr>
        <w:t>3. </w:t>
      </w:r>
      <w:r w:rsidRPr="00CA768A">
        <w:rPr>
          <w:sz w:val="22"/>
          <w:szCs w:val="22"/>
        </w:rPr>
        <w:t>Почему кукле не рисовали лицо?</w:t>
      </w:r>
      <w:r w:rsidRPr="00CA768A">
        <w:rPr>
          <w:i/>
          <w:iCs/>
          <w:sz w:val="22"/>
          <w:szCs w:val="22"/>
        </w:rPr>
        <w:t>а) чтоб в нее не вселялся злой дух, б) т.к. не умели красиво рисовать</w:t>
      </w:r>
    </w:p>
    <w:p w:rsidR="00CA768A" w:rsidRPr="00CA768A" w:rsidRDefault="00CA768A" w:rsidP="00CA768A">
      <w:pPr>
        <w:pStyle w:val="ab"/>
        <w:rPr>
          <w:sz w:val="22"/>
          <w:szCs w:val="22"/>
        </w:rPr>
      </w:pPr>
      <w:r w:rsidRPr="00CA768A">
        <w:rPr>
          <w:i/>
          <w:iCs/>
          <w:sz w:val="22"/>
          <w:szCs w:val="22"/>
        </w:rPr>
        <w:t>4. </w:t>
      </w:r>
      <w:r w:rsidRPr="00CA768A">
        <w:rPr>
          <w:sz w:val="22"/>
          <w:szCs w:val="22"/>
        </w:rPr>
        <w:t xml:space="preserve">Какую куклу давали в руки ребенку в качестве </w:t>
      </w:r>
      <w:proofErr w:type="spellStart"/>
      <w:r w:rsidRPr="00CA768A">
        <w:rPr>
          <w:sz w:val="22"/>
          <w:szCs w:val="22"/>
        </w:rPr>
        <w:t>массажера?</w:t>
      </w:r>
      <w:r w:rsidRPr="00CA768A">
        <w:rPr>
          <w:i/>
          <w:iCs/>
          <w:sz w:val="22"/>
          <w:szCs w:val="22"/>
        </w:rPr>
        <w:t>а</w:t>
      </w:r>
      <w:proofErr w:type="spellEnd"/>
      <w:r w:rsidRPr="00CA768A">
        <w:rPr>
          <w:i/>
          <w:iCs/>
          <w:sz w:val="22"/>
          <w:szCs w:val="22"/>
        </w:rPr>
        <w:t xml:space="preserve">) куклу </w:t>
      </w:r>
      <w:proofErr w:type="spellStart"/>
      <w:r w:rsidRPr="00CA768A">
        <w:rPr>
          <w:i/>
          <w:iCs/>
          <w:sz w:val="22"/>
          <w:szCs w:val="22"/>
        </w:rPr>
        <w:t>Пеленашку</w:t>
      </w:r>
      <w:proofErr w:type="spellEnd"/>
      <w:r w:rsidRPr="00CA768A">
        <w:rPr>
          <w:i/>
          <w:iCs/>
          <w:sz w:val="22"/>
          <w:szCs w:val="22"/>
        </w:rPr>
        <w:t>, б) куклу Закрутку</w:t>
      </w:r>
    </w:p>
    <w:p w:rsidR="00CA768A" w:rsidRPr="00CA768A" w:rsidRDefault="00CA768A" w:rsidP="00CA768A">
      <w:pPr>
        <w:pStyle w:val="ab"/>
        <w:rPr>
          <w:sz w:val="22"/>
          <w:szCs w:val="22"/>
        </w:rPr>
      </w:pPr>
      <w:r w:rsidRPr="00CA768A">
        <w:rPr>
          <w:sz w:val="22"/>
          <w:szCs w:val="22"/>
        </w:rPr>
        <w:t>5.Что расписывали на Урале помимо домашней утвари?</w:t>
      </w:r>
      <w:r w:rsidRPr="00CA768A">
        <w:rPr>
          <w:i/>
          <w:iCs/>
          <w:sz w:val="22"/>
          <w:szCs w:val="22"/>
        </w:rPr>
        <w:t>а) только наличники окон, б) только наличники и ворота, в) внутреннюю часть избы</w:t>
      </w:r>
    </w:p>
    <w:p w:rsidR="00CA768A" w:rsidRPr="00CA768A" w:rsidRDefault="00CA768A" w:rsidP="00CA768A">
      <w:pPr>
        <w:pStyle w:val="ab"/>
        <w:rPr>
          <w:sz w:val="22"/>
          <w:szCs w:val="22"/>
        </w:rPr>
      </w:pPr>
      <w:r w:rsidRPr="00CA768A">
        <w:rPr>
          <w:sz w:val="22"/>
          <w:szCs w:val="22"/>
        </w:rPr>
        <w:t>6. Когда появился обычай расписывать избу?а) в конце 18 века, б) в начале 19 века, в) в середине 19 века</w:t>
      </w:r>
    </w:p>
    <w:p w:rsidR="00CA768A" w:rsidRPr="00CA768A" w:rsidRDefault="00CA768A" w:rsidP="00CA768A">
      <w:pPr>
        <w:pStyle w:val="ab"/>
        <w:rPr>
          <w:sz w:val="22"/>
          <w:szCs w:val="22"/>
        </w:rPr>
      </w:pPr>
      <w:r w:rsidRPr="00CA768A">
        <w:rPr>
          <w:sz w:val="22"/>
          <w:szCs w:val="22"/>
        </w:rPr>
        <w:lastRenderedPageBreak/>
        <w:t>7. Какие краски используют для выполнения уральской росписи по дереву?а) только масляные, б) масляные и темперные, в) только темперные</w:t>
      </w:r>
    </w:p>
    <w:p w:rsidR="00CA768A" w:rsidRPr="00CA768A" w:rsidRDefault="00CA768A" w:rsidP="00CA768A">
      <w:pPr>
        <w:pStyle w:val="ab"/>
        <w:rPr>
          <w:sz w:val="22"/>
          <w:szCs w:val="22"/>
        </w:rPr>
      </w:pPr>
      <w:r w:rsidRPr="00CA768A">
        <w:rPr>
          <w:sz w:val="22"/>
          <w:szCs w:val="22"/>
        </w:rPr>
        <w:t xml:space="preserve">8. В какой последовательности выполняется уральская роспись?а) подмалевок, </w:t>
      </w:r>
      <w:proofErr w:type="spellStart"/>
      <w:r w:rsidRPr="00CA768A">
        <w:rPr>
          <w:sz w:val="22"/>
          <w:szCs w:val="22"/>
        </w:rPr>
        <w:t>тенёжка</w:t>
      </w:r>
      <w:proofErr w:type="spellEnd"/>
      <w:r w:rsidRPr="00CA768A">
        <w:rPr>
          <w:sz w:val="22"/>
          <w:szCs w:val="22"/>
        </w:rPr>
        <w:t xml:space="preserve">, </w:t>
      </w:r>
      <w:proofErr w:type="spellStart"/>
      <w:r w:rsidRPr="00CA768A">
        <w:rPr>
          <w:sz w:val="22"/>
          <w:szCs w:val="22"/>
        </w:rPr>
        <w:t>разбел</w:t>
      </w:r>
      <w:proofErr w:type="spellEnd"/>
      <w:r w:rsidRPr="00CA768A">
        <w:rPr>
          <w:sz w:val="22"/>
          <w:szCs w:val="22"/>
        </w:rPr>
        <w:t xml:space="preserve">, </w:t>
      </w:r>
      <w:proofErr w:type="spellStart"/>
      <w:r w:rsidRPr="00CA768A">
        <w:rPr>
          <w:sz w:val="22"/>
          <w:szCs w:val="22"/>
        </w:rPr>
        <w:t>бликовка</w:t>
      </w:r>
      <w:proofErr w:type="spellEnd"/>
      <w:r w:rsidRPr="00CA768A">
        <w:rPr>
          <w:sz w:val="22"/>
          <w:szCs w:val="22"/>
        </w:rPr>
        <w:t xml:space="preserve">, </w:t>
      </w:r>
      <w:proofErr w:type="spellStart"/>
      <w:r w:rsidRPr="00CA768A">
        <w:rPr>
          <w:sz w:val="22"/>
          <w:szCs w:val="22"/>
        </w:rPr>
        <w:t>чертёжка</w:t>
      </w:r>
      <w:proofErr w:type="spellEnd"/>
    </w:p>
    <w:p w:rsidR="00CA768A" w:rsidRPr="00CA768A" w:rsidRDefault="00CA768A" w:rsidP="00CA768A">
      <w:pPr>
        <w:pStyle w:val="ab"/>
        <w:rPr>
          <w:sz w:val="22"/>
          <w:szCs w:val="22"/>
        </w:rPr>
      </w:pPr>
      <w:r w:rsidRPr="00CA768A">
        <w:rPr>
          <w:sz w:val="22"/>
          <w:szCs w:val="22"/>
        </w:rPr>
        <w:t xml:space="preserve">б) подмалёвок, </w:t>
      </w:r>
      <w:proofErr w:type="spellStart"/>
      <w:r w:rsidRPr="00CA768A">
        <w:rPr>
          <w:sz w:val="22"/>
          <w:szCs w:val="22"/>
        </w:rPr>
        <w:t>тенёжка</w:t>
      </w:r>
      <w:proofErr w:type="spellEnd"/>
      <w:r w:rsidRPr="00CA768A">
        <w:rPr>
          <w:sz w:val="22"/>
          <w:szCs w:val="22"/>
        </w:rPr>
        <w:t xml:space="preserve">, </w:t>
      </w:r>
      <w:proofErr w:type="spellStart"/>
      <w:r w:rsidRPr="00CA768A">
        <w:rPr>
          <w:sz w:val="22"/>
          <w:szCs w:val="22"/>
        </w:rPr>
        <w:t>разживкав</w:t>
      </w:r>
      <w:proofErr w:type="spellEnd"/>
      <w:r w:rsidRPr="00CA768A">
        <w:rPr>
          <w:sz w:val="22"/>
          <w:szCs w:val="22"/>
        </w:rPr>
        <w:t xml:space="preserve">) подмалёвок, </w:t>
      </w:r>
      <w:proofErr w:type="spellStart"/>
      <w:r w:rsidRPr="00CA768A">
        <w:rPr>
          <w:sz w:val="22"/>
          <w:szCs w:val="22"/>
        </w:rPr>
        <w:t>разбел</w:t>
      </w:r>
      <w:proofErr w:type="spellEnd"/>
      <w:r w:rsidRPr="00CA768A">
        <w:rPr>
          <w:sz w:val="22"/>
          <w:szCs w:val="22"/>
        </w:rPr>
        <w:t>, приписка</w:t>
      </w:r>
    </w:p>
    <w:p w:rsidR="00CA768A" w:rsidRPr="00CA768A" w:rsidRDefault="00CA768A" w:rsidP="00CA768A">
      <w:pPr>
        <w:pStyle w:val="ab"/>
        <w:rPr>
          <w:sz w:val="22"/>
          <w:szCs w:val="22"/>
        </w:rPr>
      </w:pPr>
      <w:r w:rsidRPr="00CA768A">
        <w:rPr>
          <w:sz w:val="22"/>
          <w:szCs w:val="22"/>
        </w:rPr>
        <w:t xml:space="preserve">9.Чем декорируют изделия в </w:t>
      </w:r>
      <w:proofErr w:type="spellStart"/>
      <w:r w:rsidRPr="00CA768A">
        <w:rPr>
          <w:sz w:val="22"/>
          <w:szCs w:val="22"/>
        </w:rPr>
        <w:t>декупаже?а</w:t>
      </w:r>
      <w:proofErr w:type="spellEnd"/>
      <w:r w:rsidRPr="00CA768A">
        <w:rPr>
          <w:sz w:val="22"/>
          <w:szCs w:val="22"/>
        </w:rPr>
        <w:t>) газетой, б) салфетками, в) шпагатом</w:t>
      </w:r>
    </w:p>
    <w:p w:rsidR="00CA768A" w:rsidRPr="00CA768A" w:rsidRDefault="00CA768A" w:rsidP="00CA768A">
      <w:pPr>
        <w:pStyle w:val="ab"/>
        <w:rPr>
          <w:sz w:val="22"/>
          <w:szCs w:val="22"/>
        </w:rPr>
      </w:pPr>
      <w:r w:rsidRPr="00CA768A">
        <w:rPr>
          <w:sz w:val="22"/>
          <w:szCs w:val="22"/>
        </w:rPr>
        <w:t>10. Дизайн-это искусство…?а) создания зданий и сами здания, б) создания облика вещей, их формы</w:t>
      </w:r>
    </w:p>
    <w:p w:rsidR="00CA768A" w:rsidRPr="00CA768A" w:rsidRDefault="00CA768A" w:rsidP="00CA768A">
      <w:pPr>
        <w:pStyle w:val="ab"/>
        <w:rPr>
          <w:sz w:val="22"/>
          <w:szCs w:val="22"/>
        </w:rPr>
      </w:pPr>
      <w:r w:rsidRPr="00CA768A">
        <w:rPr>
          <w:sz w:val="22"/>
          <w:szCs w:val="22"/>
        </w:rPr>
        <w:t>Правильные ответы (за правильный ответ – 1 балл).1 - а; 2 –а, б, в; 3 – а; 4 – а; 5 – в; 6 – в;7 – а; 8 – в; 9-б ;10- б.</w:t>
      </w:r>
    </w:p>
    <w:p w:rsidR="00CA768A" w:rsidRPr="00CA768A" w:rsidRDefault="00CA768A" w:rsidP="00CA768A">
      <w:pPr>
        <w:pStyle w:val="ab"/>
        <w:rPr>
          <w:sz w:val="22"/>
          <w:szCs w:val="22"/>
        </w:rPr>
      </w:pPr>
      <w:r w:rsidRPr="00CA768A">
        <w:rPr>
          <w:sz w:val="22"/>
          <w:szCs w:val="22"/>
        </w:rPr>
        <w:t>Результативность:</w:t>
      </w:r>
    </w:p>
    <w:p w:rsidR="00CA768A" w:rsidRPr="00CA768A" w:rsidRDefault="00CA768A" w:rsidP="00CA768A">
      <w:pPr>
        <w:pStyle w:val="ab"/>
        <w:rPr>
          <w:sz w:val="22"/>
          <w:szCs w:val="22"/>
        </w:rPr>
      </w:pPr>
      <w:r w:rsidRPr="00CA768A">
        <w:rPr>
          <w:sz w:val="22"/>
          <w:szCs w:val="22"/>
        </w:rPr>
        <w:t>Менее 6 баллов – низкий уровень;От 7 до 8 – средний уровень;От 9 до 10 высокий уровень.</w:t>
      </w:r>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sz w:val="22"/>
          <w:szCs w:val="22"/>
        </w:rPr>
        <w:t>Приложение №4</w:t>
      </w:r>
      <w:r w:rsidRPr="00CA768A">
        <w:rPr>
          <w:i/>
          <w:iCs/>
          <w:sz w:val="22"/>
          <w:szCs w:val="22"/>
          <w:u w:val="single"/>
        </w:rPr>
        <w:t xml:space="preserve">Методы для определения </w:t>
      </w:r>
      <w:proofErr w:type="spellStart"/>
      <w:r w:rsidRPr="00CA768A">
        <w:rPr>
          <w:i/>
          <w:iCs/>
          <w:sz w:val="22"/>
          <w:szCs w:val="22"/>
          <w:u w:val="single"/>
        </w:rPr>
        <w:t>самоотношения</w:t>
      </w:r>
      <w:proofErr w:type="spellEnd"/>
      <w:r w:rsidRPr="00CA768A">
        <w:rPr>
          <w:i/>
          <w:iCs/>
          <w:sz w:val="22"/>
          <w:szCs w:val="22"/>
          <w:u w:val="single"/>
        </w:rPr>
        <w:t xml:space="preserve"> </w:t>
      </w:r>
      <w:proofErr w:type="spellStart"/>
      <w:r w:rsidRPr="00CA768A">
        <w:rPr>
          <w:i/>
          <w:iCs/>
          <w:sz w:val="22"/>
          <w:szCs w:val="22"/>
          <w:u w:val="single"/>
        </w:rPr>
        <w:t>личности</w:t>
      </w:r>
      <w:r w:rsidRPr="00CA768A">
        <w:rPr>
          <w:sz w:val="22"/>
          <w:szCs w:val="22"/>
        </w:rPr>
        <w:t>Тест</w:t>
      </w:r>
      <w:proofErr w:type="spellEnd"/>
      <w:r w:rsidRPr="00CA768A">
        <w:rPr>
          <w:sz w:val="22"/>
          <w:szCs w:val="22"/>
        </w:rPr>
        <w:t xml:space="preserve"> «Автопортрет»</w:t>
      </w:r>
    </w:p>
    <w:p w:rsidR="00CA768A" w:rsidRPr="00CA768A" w:rsidRDefault="00CA768A" w:rsidP="00CA768A">
      <w:pPr>
        <w:pStyle w:val="ab"/>
        <w:rPr>
          <w:sz w:val="22"/>
          <w:szCs w:val="22"/>
        </w:rPr>
      </w:pPr>
      <w:r w:rsidRPr="00CA768A">
        <w:rPr>
          <w:sz w:val="22"/>
          <w:szCs w:val="22"/>
        </w:rPr>
        <w:t>Данный тест в интерпретации Е.С. Романовой и О.Ф. Потемкиной может быть использован в данном варианте, начиная с младшего школьного возраста. Данный тест позволяет выявить представления человека о себе, своей внешности, личности, отношениях. Дайте ребенку карандаш и один лист белой бумаги. Скажите ему: «Нарисуйте свой портрет». Проанализируйте полученный рисунок, используя следующие комментарии.</w:t>
      </w:r>
    </w:p>
    <w:p w:rsidR="00CA768A" w:rsidRPr="00CA768A" w:rsidRDefault="00CA768A" w:rsidP="00CA768A">
      <w:pPr>
        <w:pStyle w:val="ab"/>
        <w:rPr>
          <w:sz w:val="22"/>
          <w:szCs w:val="22"/>
        </w:rPr>
      </w:pPr>
      <w:r w:rsidRPr="00CA768A">
        <w:rPr>
          <w:i/>
          <w:iCs/>
          <w:sz w:val="22"/>
          <w:szCs w:val="22"/>
        </w:rPr>
        <w:t>ЭСТЕТИЧЕСКОЕ ИЗОБРАЖЕНИЕ.</w:t>
      </w:r>
      <w:r w:rsidRPr="00CA768A">
        <w:rPr>
          <w:sz w:val="22"/>
          <w:szCs w:val="22"/>
        </w:rPr>
        <w:t> Ребенок явно имеет художественные способности. Этот тест очень показателен для выявления будущих художников. На таких рисунках легкость и лаконичность линий сочетаются с большой выразительностью изображения.</w:t>
      </w:r>
    </w:p>
    <w:p w:rsidR="00CA768A" w:rsidRPr="00CA768A" w:rsidRDefault="00CA768A" w:rsidP="00CA768A">
      <w:pPr>
        <w:pStyle w:val="ab"/>
        <w:rPr>
          <w:sz w:val="22"/>
          <w:szCs w:val="22"/>
        </w:rPr>
      </w:pPr>
      <w:r w:rsidRPr="00CA768A">
        <w:rPr>
          <w:i/>
          <w:iCs/>
          <w:sz w:val="22"/>
          <w:szCs w:val="22"/>
        </w:rPr>
        <w:t>СХЕМАТИЧЕСКОЕ ИЗОБРАЖЕНИЕ</w:t>
      </w:r>
      <w:r w:rsidRPr="00CA768A">
        <w:rPr>
          <w:sz w:val="22"/>
          <w:szCs w:val="22"/>
        </w:rPr>
        <w:t>. Лицо в профиль или анфас прорисовывается схемой. Такое изображение характеризуется интеллектуальную направленность личности. Это мыслители с тенденцией к постоянному обобщению поступающей информации.</w:t>
      </w:r>
    </w:p>
    <w:p w:rsidR="00CA768A" w:rsidRPr="00CA768A" w:rsidRDefault="00CA768A" w:rsidP="00CA768A">
      <w:pPr>
        <w:pStyle w:val="ab"/>
        <w:rPr>
          <w:sz w:val="22"/>
          <w:szCs w:val="22"/>
        </w:rPr>
      </w:pPr>
      <w:r w:rsidRPr="00CA768A">
        <w:rPr>
          <w:i/>
          <w:iCs/>
          <w:sz w:val="22"/>
          <w:szCs w:val="22"/>
        </w:rPr>
        <w:t>РЕАЛИСТИЧЕСКОЕ ИЗОБРАЖЕНИЕ</w:t>
      </w:r>
      <w:r w:rsidRPr="00CA768A">
        <w:rPr>
          <w:sz w:val="22"/>
          <w:szCs w:val="22"/>
        </w:rPr>
        <w:t>. Рисунок насыщен тщательными подробностями. Прорисовано лицо, волосы, одежда и т.п. Это характеризует педантичного человека, склонного к детализации. Это мыслительный аналитик.</w:t>
      </w:r>
    </w:p>
    <w:p w:rsidR="00CA768A" w:rsidRPr="00CA768A" w:rsidRDefault="00CA768A" w:rsidP="00CA768A">
      <w:pPr>
        <w:pStyle w:val="ab"/>
        <w:rPr>
          <w:sz w:val="22"/>
          <w:szCs w:val="22"/>
        </w:rPr>
      </w:pPr>
      <w:r w:rsidRPr="00CA768A">
        <w:rPr>
          <w:i/>
          <w:iCs/>
          <w:sz w:val="22"/>
          <w:szCs w:val="22"/>
        </w:rPr>
        <w:t>МЕТАФОРИЧЕСКОЕ ИЗОБРАЖЕНИЕ</w:t>
      </w:r>
      <w:r w:rsidRPr="00CA768A">
        <w:rPr>
          <w:sz w:val="22"/>
          <w:szCs w:val="22"/>
        </w:rPr>
        <w:t>. Ребенок изображает себя в виде предмета, животного, литературного персонажа. Такое изображение выполняют художественные личности. Они обладают развитой фантазией, воображением, творческими способностями и чувством юмора.</w:t>
      </w:r>
    </w:p>
    <w:p w:rsidR="00CA768A" w:rsidRPr="00CA768A" w:rsidRDefault="00CA768A" w:rsidP="00CA768A">
      <w:pPr>
        <w:pStyle w:val="ab"/>
        <w:rPr>
          <w:sz w:val="22"/>
          <w:szCs w:val="22"/>
        </w:rPr>
      </w:pPr>
      <w:r w:rsidRPr="00CA768A">
        <w:rPr>
          <w:sz w:val="22"/>
          <w:szCs w:val="22"/>
        </w:rPr>
        <w:t>Приложение №5</w:t>
      </w:r>
    </w:p>
    <w:p w:rsidR="00CA768A" w:rsidRPr="00CA768A" w:rsidRDefault="00CA768A" w:rsidP="00CA768A">
      <w:pPr>
        <w:pStyle w:val="ab"/>
        <w:rPr>
          <w:sz w:val="22"/>
          <w:szCs w:val="22"/>
        </w:rPr>
      </w:pPr>
      <w:r w:rsidRPr="00CA768A">
        <w:rPr>
          <w:i/>
          <w:iCs/>
          <w:sz w:val="22"/>
          <w:szCs w:val="22"/>
          <w:u w:val="single"/>
        </w:rPr>
        <w:t>Методы для определения творческих способностей</w:t>
      </w:r>
      <w:r w:rsidRPr="00CA768A">
        <w:rPr>
          <w:sz w:val="22"/>
          <w:szCs w:val="22"/>
        </w:rPr>
        <w:t xml:space="preserve">Тест «Неоконченный рисунок» П. </w:t>
      </w:r>
      <w:proofErr w:type="spellStart"/>
      <w:r w:rsidRPr="00CA768A">
        <w:rPr>
          <w:sz w:val="22"/>
          <w:szCs w:val="22"/>
        </w:rPr>
        <w:t>Торренса</w:t>
      </w:r>
      <w:proofErr w:type="spellEnd"/>
    </w:p>
    <w:p w:rsidR="00CA768A" w:rsidRPr="00CA768A" w:rsidRDefault="00CA768A" w:rsidP="00CA768A">
      <w:pPr>
        <w:pStyle w:val="ab"/>
        <w:rPr>
          <w:sz w:val="22"/>
          <w:szCs w:val="22"/>
        </w:rPr>
      </w:pPr>
      <w:r w:rsidRPr="00CA768A">
        <w:rPr>
          <w:sz w:val="22"/>
          <w:szCs w:val="22"/>
        </w:rPr>
        <w:t>Тест исследует фантазию и образное мышление. Предлагается для младших школьников и подростков. Он может быть использован также как развивающее упражнение для указанных функций.</w:t>
      </w:r>
    </w:p>
    <w:p w:rsidR="00CA768A" w:rsidRPr="00CA768A" w:rsidRDefault="00CA768A" w:rsidP="00CA768A">
      <w:pPr>
        <w:pStyle w:val="ab"/>
        <w:rPr>
          <w:sz w:val="22"/>
          <w:szCs w:val="22"/>
        </w:rPr>
      </w:pPr>
      <w:r w:rsidRPr="00CA768A">
        <w:rPr>
          <w:sz w:val="22"/>
          <w:szCs w:val="22"/>
        </w:rPr>
        <w:t>Занятие проводится поэтапно. Ребенку предлагается целый ряд кружков. Его задача – из каждого кружка изобразить с помощью дополнительных элементов различные образы. На втором этапе ребенку предлагается изображение (частичное) собачки. Необходимо последовательно дорисовывать образ собачки, так, чтобы каждый раз это была разная собачка. Изменение образа идет вплоть до изображения фантастического животного. Посчитайте, сколько кружков превратил в новые образы ребенок (1 балл), сколько нарисовал разных собачек (1 балл). Чем выше результат, тем лучше развито образное мышление и фантазия у данного ребенка.</w:t>
      </w:r>
    </w:p>
    <w:p w:rsidR="00CA768A" w:rsidRPr="00CA768A" w:rsidRDefault="00CA768A" w:rsidP="00CA768A">
      <w:pPr>
        <w:pStyle w:val="ab"/>
        <w:rPr>
          <w:sz w:val="22"/>
          <w:szCs w:val="22"/>
        </w:rPr>
      </w:pPr>
      <w:r w:rsidRPr="00CA768A">
        <w:rPr>
          <w:sz w:val="22"/>
          <w:szCs w:val="22"/>
        </w:rPr>
        <w:t>Результативность:От 0 до 4 баллов – низкий уровень;От 5 до 8 – средний уровень;От 9 до 12- высокий уровень.</w:t>
      </w:r>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sz w:val="22"/>
          <w:szCs w:val="22"/>
        </w:rPr>
        <w:t>Приложение №6</w:t>
      </w:r>
      <w:r w:rsidRPr="00CA768A">
        <w:rPr>
          <w:i/>
          <w:iCs/>
          <w:sz w:val="22"/>
          <w:szCs w:val="22"/>
          <w:u w:val="single"/>
        </w:rPr>
        <w:t>Методы для определения положения личности в коллективе</w:t>
      </w:r>
      <w:r w:rsidR="004314E7">
        <w:rPr>
          <w:i/>
          <w:iCs/>
          <w:sz w:val="22"/>
          <w:szCs w:val="22"/>
          <w:u w:val="single"/>
        </w:rPr>
        <w:t xml:space="preserve">.   </w:t>
      </w:r>
      <w:r w:rsidRPr="00CA768A">
        <w:rPr>
          <w:sz w:val="22"/>
          <w:szCs w:val="22"/>
        </w:rPr>
        <w:t>Методика «Атмосфера в группе»</w:t>
      </w:r>
    </w:p>
    <w:p w:rsidR="00CA768A" w:rsidRPr="00CA768A" w:rsidRDefault="00CA768A" w:rsidP="00CA768A">
      <w:pPr>
        <w:pStyle w:val="ab"/>
        <w:rPr>
          <w:sz w:val="22"/>
          <w:szCs w:val="22"/>
        </w:rPr>
      </w:pPr>
      <w:r w:rsidRPr="00CA768A">
        <w:rPr>
          <w:sz w:val="22"/>
          <w:szCs w:val="22"/>
        </w:rPr>
        <w:t>Для младших школьников и подростков. Замерить психологическую атмосферу в группе, т. е. динамичную составляющую психологического климата, можно с помощью несложной методики, в которой приводятся десять противоположных по смыслу пар слов. Испытуемый должен поставить крестик под черточкой между каждой из пар, причем черточки задающие дистанцию между парами, кодируются по пятибалльной шкале слева направо по схеме:</w:t>
      </w:r>
    </w:p>
    <w:p w:rsidR="00CA768A" w:rsidRPr="00CA768A" w:rsidRDefault="00CA768A" w:rsidP="00CA768A">
      <w:pPr>
        <w:pStyle w:val="ab"/>
        <w:rPr>
          <w:sz w:val="22"/>
          <w:szCs w:val="22"/>
        </w:rPr>
      </w:pPr>
      <w:r w:rsidRPr="00CA768A">
        <w:rPr>
          <w:sz w:val="22"/>
          <w:szCs w:val="22"/>
        </w:rPr>
        <w:t>5 4 3 2 1.Чем выше суммарный балл, тем выше уровень психологической удовлетворённости отношениями в группе.</w:t>
      </w:r>
    </w:p>
    <w:p w:rsidR="00CA768A" w:rsidRPr="00CA768A" w:rsidRDefault="00CA768A" w:rsidP="00CA768A">
      <w:pPr>
        <w:pStyle w:val="ab"/>
        <w:rPr>
          <w:sz w:val="22"/>
          <w:szCs w:val="22"/>
        </w:rPr>
      </w:pPr>
      <w:r w:rsidRPr="00CA768A">
        <w:rPr>
          <w:sz w:val="22"/>
          <w:szCs w:val="22"/>
        </w:rPr>
        <w:t>Результативность:От 0 до 30 баллов– низкий уровень;От 30 до 40 – средний уровень;От 40 до 50- высокий уровень.</w:t>
      </w:r>
    </w:p>
    <w:p w:rsidR="00CA768A" w:rsidRPr="00CA768A" w:rsidRDefault="00CA768A" w:rsidP="00CA768A">
      <w:pPr>
        <w:pStyle w:val="ab"/>
        <w:rPr>
          <w:sz w:val="22"/>
          <w:szCs w:val="22"/>
        </w:rPr>
      </w:pPr>
      <w:r w:rsidRPr="00CA768A">
        <w:rPr>
          <w:sz w:val="22"/>
          <w:szCs w:val="22"/>
        </w:rPr>
        <w:t>Дружелюбие - - - - - ВраждебностьСогласие - - - - - НесогласиеУдовлетворённость - - - - - НеудовлетворённостьУвлечённость - - - - - Равнодушие</w:t>
      </w:r>
    </w:p>
    <w:p w:rsidR="00CA768A" w:rsidRPr="00CA768A" w:rsidRDefault="00CA768A" w:rsidP="00CA768A">
      <w:pPr>
        <w:pStyle w:val="ab"/>
        <w:rPr>
          <w:sz w:val="22"/>
          <w:szCs w:val="22"/>
        </w:rPr>
      </w:pPr>
      <w:r w:rsidRPr="00CA768A">
        <w:rPr>
          <w:sz w:val="22"/>
          <w:szCs w:val="22"/>
        </w:rPr>
        <w:t xml:space="preserve">Продуктивность - - - - - НепродуктивностьТеплота - - - - - ХолодностьСотрудничество - - - - - Отсутствие сотрудничестваВзаимная поддержка - - - - - НедоброжелательностьЗанимательность - - - - - СкукаУспешность - - - - - </w:t>
      </w:r>
      <w:proofErr w:type="spellStart"/>
      <w:r w:rsidRPr="00CA768A">
        <w:rPr>
          <w:sz w:val="22"/>
          <w:szCs w:val="22"/>
        </w:rPr>
        <w:t>Неуспешность</w:t>
      </w:r>
      <w:proofErr w:type="spellEnd"/>
    </w:p>
    <w:p w:rsidR="00CA768A" w:rsidRPr="00CA768A" w:rsidRDefault="00CA768A" w:rsidP="00CA768A">
      <w:pPr>
        <w:pStyle w:val="ab"/>
        <w:rPr>
          <w:sz w:val="22"/>
          <w:szCs w:val="22"/>
        </w:rPr>
      </w:pPr>
    </w:p>
    <w:p w:rsidR="00CA768A" w:rsidRPr="00CA768A" w:rsidRDefault="00CA768A" w:rsidP="00CA768A">
      <w:pPr>
        <w:pStyle w:val="ab"/>
        <w:rPr>
          <w:sz w:val="22"/>
          <w:szCs w:val="22"/>
        </w:rPr>
      </w:pPr>
      <w:r w:rsidRPr="00CA768A">
        <w:rPr>
          <w:sz w:val="22"/>
          <w:szCs w:val="22"/>
        </w:rPr>
        <w:lastRenderedPageBreak/>
        <w:t xml:space="preserve">Методика </w:t>
      </w:r>
      <w:proofErr w:type="spellStart"/>
      <w:r w:rsidRPr="00CA768A">
        <w:rPr>
          <w:sz w:val="22"/>
          <w:szCs w:val="22"/>
        </w:rPr>
        <w:t>цветописиЛутошкина</w:t>
      </w:r>
      <w:proofErr w:type="spellEnd"/>
      <w:r w:rsidRPr="00CA768A">
        <w:rPr>
          <w:sz w:val="22"/>
          <w:szCs w:val="22"/>
        </w:rPr>
        <w:t xml:space="preserve"> Л. Н.</w:t>
      </w:r>
    </w:p>
    <w:p w:rsidR="00CA768A" w:rsidRPr="00CA768A" w:rsidRDefault="00CA768A" w:rsidP="00CA768A">
      <w:pPr>
        <w:pStyle w:val="ab"/>
        <w:rPr>
          <w:sz w:val="22"/>
          <w:szCs w:val="22"/>
        </w:rPr>
      </w:pPr>
      <w:r w:rsidRPr="00CA768A">
        <w:rPr>
          <w:sz w:val="22"/>
          <w:szCs w:val="22"/>
        </w:rPr>
        <w:t>Для младших школьников и подростков. Определение уровня эмоциональной удовлетворённости отношениями в коллективе. Детям предлагают выбрать, с каким цветом у них ассоциируется пребывание в данном коллективе, ситуативное настроение и т. д.</w:t>
      </w:r>
    </w:p>
    <w:p w:rsidR="00CA768A" w:rsidRPr="00CA768A" w:rsidRDefault="00CA768A" w:rsidP="00CA768A">
      <w:pPr>
        <w:pStyle w:val="ab"/>
        <w:rPr>
          <w:sz w:val="22"/>
          <w:szCs w:val="22"/>
        </w:rPr>
      </w:pPr>
      <w:r w:rsidRPr="00CA768A">
        <w:rPr>
          <w:sz w:val="22"/>
          <w:szCs w:val="22"/>
        </w:rPr>
        <w:t>При этом используются следующие цвета: красный – восторженное настроение, оранжевый – радостное (высокий уровень); жёлтый – светлое, приятное, зелёный – спокойное, уравновешенное (средний уровень); фиолетовый – тревожное, напряжённое, чёрный – уныние, полное разочарование (низкий уровень).</w:t>
      </w:r>
    </w:p>
    <w:p w:rsidR="00CA768A" w:rsidRPr="00CA768A" w:rsidRDefault="00CA768A" w:rsidP="00CA768A">
      <w:pPr>
        <w:pStyle w:val="ab"/>
        <w:rPr>
          <w:sz w:val="22"/>
          <w:szCs w:val="22"/>
        </w:rPr>
      </w:pPr>
    </w:p>
    <w:p w:rsidR="0086284C" w:rsidRDefault="00965218" w:rsidP="00CA768A">
      <w:pPr>
        <w:spacing w:after="0" w:line="312" w:lineRule="atLeast"/>
        <w:ind w:left="708"/>
        <w:jc w:val="center"/>
        <w:textAlignment w:val="baseline"/>
        <w:rPr>
          <w:rFonts w:ascii="Times New Roman" w:eastAsia="Times New Roman" w:hAnsi="Times New Roman" w:cs="Times New Roman"/>
          <w:b/>
          <w:bCs/>
          <w:sz w:val="24"/>
          <w:szCs w:val="24"/>
          <w:bdr w:val="none" w:sz="0" w:space="0" w:color="auto" w:frame="1"/>
          <w:lang w:eastAsia="ru-RU"/>
        </w:rPr>
      </w:pPr>
      <w:r w:rsidRPr="00965218">
        <w:rPr>
          <w:rFonts w:ascii="Times New Roman" w:hAnsi="Times New Roman" w:cs="Times New Roman"/>
          <w:b/>
        </w:rPr>
        <w:t>МЕ</w:t>
      </w:r>
      <w:r w:rsidR="00CA768A">
        <w:rPr>
          <w:rFonts w:ascii="Times New Roman" w:hAnsi="Times New Roman" w:cs="Times New Roman"/>
          <w:b/>
        </w:rPr>
        <w:t xml:space="preserve">ТОДИЧЕСКОЕ ОБЕСПЕЧЕНИЕ </w:t>
      </w:r>
      <w:r>
        <w:rPr>
          <w:rFonts w:ascii="Times New Roman" w:hAnsi="Times New Roman" w:cs="Times New Roman"/>
          <w:b/>
        </w:rPr>
        <w:t xml:space="preserve"> ПРОГРАММЫ</w:t>
      </w:r>
    </w:p>
    <w:p w:rsidR="0086284C" w:rsidRDefault="0086284C" w:rsidP="00CA768A">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p>
    <w:p w:rsidR="00965218" w:rsidRPr="00656611" w:rsidRDefault="00965218" w:rsidP="00965218">
      <w:pPr>
        <w:spacing w:after="0" w:line="240" w:lineRule="auto"/>
        <w:ind w:left="708"/>
        <w:textAlignment w:val="baseline"/>
        <w:rPr>
          <w:rFonts w:ascii="Times New Roman" w:eastAsia="Times New Roman" w:hAnsi="Times New Roman" w:cs="Times New Roman"/>
          <w:b/>
          <w:bCs/>
          <w:bdr w:val="none" w:sz="0" w:space="0" w:color="auto" w:frame="1"/>
          <w:lang w:eastAsia="ru-RU"/>
        </w:rPr>
      </w:pPr>
      <w:r w:rsidRPr="00656611">
        <w:rPr>
          <w:rFonts w:ascii="Times New Roman" w:eastAsia="Times New Roman" w:hAnsi="Times New Roman" w:cs="Times New Roman"/>
          <w:b/>
          <w:bCs/>
          <w:bdr w:val="none" w:sz="0" w:space="0" w:color="auto" w:frame="1"/>
          <w:lang w:eastAsia="ru-RU"/>
        </w:rPr>
        <w:t xml:space="preserve"> СПИСОК  РЕКОМЕНДУЕМОЙ  ЛИТЕРАТУРЫ  ДЛЯ  ДЕТЕЙ И РОДИТЕЛЕЙ</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color w:val="000000"/>
          <w:lang w:eastAsia="ru-RU"/>
        </w:rPr>
        <w:t>Горохов О.Б. Школа рисования. — Санкт-Петербург: Нева, 2001.</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proofErr w:type="spellStart"/>
      <w:r w:rsidRPr="00656611">
        <w:rPr>
          <w:rFonts w:ascii="Times New Roman" w:eastAsia="Times New Roman" w:hAnsi="Times New Roman" w:cs="Times New Roman"/>
          <w:color w:val="000000"/>
          <w:lang w:eastAsia="ru-RU"/>
        </w:rPr>
        <w:t>Запаренко</w:t>
      </w:r>
      <w:proofErr w:type="spellEnd"/>
      <w:r w:rsidRPr="00656611">
        <w:rPr>
          <w:rFonts w:ascii="Times New Roman" w:eastAsia="Times New Roman" w:hAnsi="Times New Roman" w:cs="Times New Roman"/>
          <w:color w:val="000000"/>
          <w:lang w:eastAsia="ru-RU"/>
        </w:rPr>
        <w:t xml:space="preserve"> В. Энциклопедия рисования. — Санкт-Петербург: Нева, 2001.</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color w:val="000000"/>
          <w:lang w:eastAsia="ru-RU"/>
        </w:rPr>
        <w:t>Искусство: Детская энциклопедия. — М.: Педагогика, 1992.</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color w:val="000000"/>
          <w:lang w:eastAsia="ru-RU"/>
        </w:rPr>
        <w:t>Краткий словарь терминов изобразительного искусства. — М.: Советский художник, 1959.</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color w:val="000000"/>
          <w:lang w:eastAsia="ru-RU"/>
        </w:rPr>
        <w:t xml:space="preserve">Кудинов П.Н. </w:t>
      </w:r>
      <w:proofErr w:type="spellStart"/>
      <w:r w:rsidRPr="00656611">
        <w:rPr>
          <w:rFonts w:ascii="Times New Roman" w:eastAsia="Times New Roman" w:hAnsi="Times New Roman" w:cs="Times New Roman"/>
          <w:color w:val="000000"/>
          <w:lang w:eastAsia="ru-RU"/>
        </w:rPr>
        <w:t>Нефтекумье</w:t>
      </w:r>
      <w:proofErr w:type="spellEnd"/>
      <w:r w:rsidRPr="00656611">
        <w:rPr>
          <w:rFonts w:ascii="Times New Roman" w:eastAsia="Times New Roman" w:hAnsi="Times New Roman" w:cs="Times New Roman"/>
          <w:color w:val="000000"/>
          <w:lang w:eastAsia="ru-RU"/>
        </w:rPr>
        <w:t>. — Астрахань, 2001.</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color w:val="000000"/>
          <w:lang w:eastAsia="ru-RU"/>
        </w:rPr>
        <w:t>Максимова М., Кузмина М. Вышивка. — М.: ЭКСМО-Пресс, 1998.</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color w:val="000000"/>
          <w:lang w:eastAsia="ru-RU"/>
        </w:rPr>
        <w:t>Ростовцев Н.Н. Академический рисунок: Курс лекций. — М. :Просвещение, 1973.</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color w:val="000000"/>
          <w:lang w:eastAsia="ru-RU"/>
        </w:rPr>
        <w:t xml:space="preserve">Смит А., </w:t>
      </w:r>
      <w:proofErr w:type="spellStart"/>
      <w:r w:rsidRPr="00656611">
        <w:rPr>
          <w:rFonts w:ascii="Times New Roman" w:eastAsia="Times New Roman" w:hAnsi="Times New Roman" w:cs="Times New Roman"/>
          <w:color w:val="000000"/>
          <w:lang w:eastAsia="ru-RU"/>
        </w:rPr>
        <w:t>Тетчел</w:t>
      </w:r>
      <w:proofErr w:type="spellEnd"/>
      <w:r w:rsidRPr="00656611">
        <w:rPr>
          <w:rFonts w:ascii="Times New Roman" w:eastAsia="Times New Roman" w:hAnsi="Times New Roman" w:cs="Times New Roman"/>
          <w:color w:val="000000"/>
          <w:lang w:eastAsia="ru-RU"/>
        </w:rPr>
        <w:t xml:space="preserve"> Д. Энциклопедия рисования / Пер. с </w:t>
      </w:r>
      <w:proofErr w:type="spellStart"/>
      <w:r w:rsidRPr="00656611">
        <w:rPr>
          <w:rFonts w:ascii="Times New Roman" w:eastAsia="Times New Roman" w:hAnsi="Times New Roman" w:cs="Times New Roman"/>
          <w:color w:val="000000"/>
          <w:lang w:eastAsia="ru-RU"/>
        </w:rPr>
        <w:t>англ</w:t>
      </w:r>
      <w:proofErr w:type="spellEnd"/>
      <w:r w:rsidRPr="00656611">
        <w:rPr>
          <w:rFonts w:ascii="Times New Roman" w:eastAsia="Times New Roman" w:hAnsi="Times New Roman" w:cs="Times New Roman"/>
          <w:color w:val="000000"/>
          <w:lang w:eastAsia="ru-RU"/>
        </w:rPr>
        <w:t xml:space="preserve"> Т. </w:t>
      </w:r>
      <w:proofErr w:type="spellStart"/>
      <w:r w:rsidRPr="00656611">
        <w:rPr>
          <w:rFonts w:ascii="Times New Roman" w:eastAsia="Times New Roman" w:hAnsi="Times New Roman" w:cs="Times New Roman"/>
          <w:color w:val="000000"/>
          <w:lang w:eastAsia="ru-RU"/>
        </w:rPr>
        <w:t>Покидаевой</w:t>
      </w:r>
      <w:proofErr w:type="spellEnd"/>
      <w:r w:rsidRPr="00656611">
        <w:rPr>
          <w:rFonts w:ascii="Times New Roman" w:eastAsia="Times New Roman" w:hAnsi="Times New Roman" w:cs="Times New Roman"/>
          <w:color w:val="000000"/>
          <w:lang w:eastAsia="ru-RU"/>
        </w:rPr>
        <w:t xml:space="preserve">. — М.: </w:t>
      </w:r>
      <w:proofErr w:type="spellStart"/>
      <w:r w:rsidRPr="00656611">
        <w:rPr>
          <w:rFonts w:ascii="Times New Roman" w:eastAsia="Times New Roman" w:hAnsi="Times New Roman" w:cs="Times New Roman"/>
          <w:color w:val="000000"/>
          <w:lang w:eastAsia="ru-RU"/>
        </w:rPr>
        <w:t>Росмэн</w:t>
      </w:r>
      <w:proofErr w:type="spellEnd"/>
      <w:r w:rsidRPr="00656611">
        <w:rPr>
          <w:rFonts w:ascii="Times New Roman" w:eastAsia="Times New Roman" w:hAnsi="Times New Roman" w:cs="Times New Roman"/>
          <w:color w:val="000000"/>
          <w:lang w:eastAsia="ru-RU"/>
        </w:rPr>
        <w:t>, 1999.</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color w:val="000000"/>
          <w:lang w:eastAsia="ru-RU"/>
        </w:rPr>
        <w:t>Сокольникова И.М. Основы композиции. — М.: Дрофа, 2000.</w:t>
      </w:r>
      <w:r w:rsidRPr="00656611">
        <w:rPr>
          <w:rFonts w:ascii="Times New Roman" w:eastAsia="Times New Roman" w:hAnsi="Times New Roman" w:cs="Times New Roman"/>
          <w:bdr w:val="none" w:sz="0" w:space="0" w:color="auto" w:frame="1"/>
          <w:lang w:eastAsia="ru-RU"/>
        </w:rPr>
        <w:t>.        </w:t>
      </w:r>
    </w:p>
    <w:p w:rsidR="00965218" w:rsidRPr="00656611" w:rsidRDefault="00965218" w:rsidP="00CA768A">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lang w:eastAsia="ru-RU"/>
        </w:rPr>
      </w:pPr>
      <w:r w:rsidRPr="00656611">
        <w:rPr>
          <w:rFonts w:ascii="Times New Roman" w:eastAsia="Times New Roman" w:hAnsi="Times New Roman" w:cs="Times New Roman"/>
          <w:bdr w:val="none" w:sz="0" w:space="0" w:color="auto" w:frame="1"/>
          <w:lang w:eastAsia="ru-RU"/>
        </w:rPr>
        <w:t xml:space="preserve">  «Все о </w:t>
      </w:r>
      <w:proofErr w:type="spellStart"/>
      <w:r w:rsidRPr="00656611">
        <w:rPr>
          <w:rFonts w:ascii="Times New Roman" w:eastAsia="Times New Roman" w:hAnsi="Times New Roman" w:cs="Times New Roman"/>
          <w:bdr w:val="none" w:sz="0" w:space="0" w:color="auto" w:frame="1"/>
          <w:lang w:eastAsia="ru-RU"/>
        </w:rPr>
        <w:t>декупаже</w:t>
      </w:r>
      <w:proofErr w:type="spellEnd"/>
      <w:r w:rsidRPr="00656611">
        <w:rPr>
          <w:rFonts w:ascii="Times New Roman" w:eastAsia="Times New Roman" w:hAnsi="Times New Roman" w:cs="Times New Roman"/>
          <w:bdr w:val="none" w:sz="0" w:space="0" w:color="auto" w:frame="1"/>
          <w:lang w:eastAsia="ru-RU"/>
        </w:rPr>
        <w:t xml:space="preserve">: технике и изделия» //под ред. М. </w:t>
      </w:r>
      <w:proofErr w:type="spellStart"/>
      <w:r w:rsidRPr="00656611">
        <w:rPr>
          <w:rFonts w:ascii="Times New Roman" w:eastAsia="Times New Roman" w:hAnsi="Times New Roman" w:cs="Times New Roman"/>
          <w:bdr w:val="none" w:sz="0" w:space="0" w:color="auto" w:frame="1"/>
          <w:lang w:eastAsia="ru-RU"/>
        </w:rPr>
        <w:t>Лупато</w:t>
      </w:r>
      <w:proofErr w:type="spellEnd"/>
      <w:r w:rsidRPr="00656611">
        <w:rPr>
          <w:rFonts w:ascii="Times New Roman" w:eastAsia="Times New Roman" w:hAnsi="Times New Roman" w:cs="Times New Roman"/>
          <w:bdr w:val="none" w:sz="0" w:space="0" w:color="auto" w:frame="1"/>
          <w:lang w:eastAsia="ru-RU"/>
        </w:rPr>
        <w:t>, изд. «</w:t>
      </w:r>
      <w:proofErr w:type="spellStart"/>
      <w:r w:rsidRPr="00656611">
        <w:rPr>
          <w:rFonts w:ascii="Times New Roman" w:eastAsia="Times New Roman" w:hAnsi="Times New Roman" w:cs="Times New Roman"/>
          <w:bdr w:val="none" w:sz="0" w:space="0" w:color="auto" w:frame="1"/>
          <w:lang w:eastAsia="ru-RU"/>
        </w:rPr>
        <w:t>Ниоло</w:t>
      </w:r>
      <w:proofErr w:type="spellEnd"/>
      <w:r w:rsidRPr="00656611">
        <w:rPr>
          <w:rFonts w:ascii="Times New Roman" w:eastAsia="Times New Roman" w:hAnsi="Times New Roman" w:cs="Times New Roman"/>
          <w:bdr w:val="none" w:sz="0" w:space="0" w:color="auto" w:frame="1"/>
          <w:lang w:eastAsia="ru-RU"/>
        </w:rPr>
        <w:t xml:space="preserve"> – Пресс». 2006 </w:t>
      </w:r>
    </w:p>
    <w:p w:rsidR="00965218" w:rsidRPr="00656611" w:rsidRDefault="00965218" w:rsidP="00965218">
      <w:pPr>
        <w:spacing w:after="0" w:line="240" w:lineRule="auto"/>
        <w:ind w:left="708"/>
        <w:textAlignment w:val="baseline"/>
        <w:rPr>
          <w:rFonts w:ascii="Times New Roman" w:hAnsi="Times New Roman" w:cs="Times New Roman"/>
        </w:rPr>
      </w:pPr>
      <w:r w:rsidRPr="00656611">
        <w:rPr>
          <w:rFonts w:ascii="Times New Roman" w:eastAsia="Times New Roman" w:hAnsi="Times New Roman" w:cs="Times New Roman"/>
          <w:b/>
          <w:bCs/>
          <w:bdr w:val="none" w:sz="0" w:space="0" w:color="auto" w:frame="1"/>
          <w:lang w:eastAsia="ru-RU"/>
        </w:rPr>
        <w:t>СПИСОК  РЕКОМЕНДУЕМОЙ  ЛИТЕРАТУРЫ  ДЛЯ  УЧИТЕЛЯ</w:t>
      </w:r>
      <w:r w:rsidRPr="00656611">
        <w:rPr>
          <w:rFonts w:ascii="Times New Roman" w:hAnsi="Times New Roman" w:cs="Times New Roman"/>
        </w:rPr>
        <w:t>:</w:t>
      </w:r>
    </w:p>
    <w:p w:rsidR="00965218" w:rsidRPr="00656611" w:rsidRDefault="00965218" w:rsidP="00965218">
      <w:pPr>
        <w:spacing w:after="0" w:line="240" w:lineRule="auto"/>
        <w:jc w:val="center"/>
        <w:rPr>
          <w:rFonts w:ascii="Times New Roman" w:hAnsi="Times New Roman" w:cs="Times New Roman"/>
        </w:rPr>
      </w:pPr>
    </w:p>
    <w:p w:rsidR="00965218" w:rsidRPr="00656611" w:rsidRDefault="00965218" w:rsidP="00CA768A">
      <w:pPr>
        <w:numPr>
          <w:ilvl w:val="0"/>
          <w:numId w:val="4"/>
        </w:numPr>
        <w:spacing w:after="0" w:line="240" w:lineRule="auto"/>
        <w:jc w:val="both"/>
        <w:rPr>
          <w:rFonts w:ascii="Times New Roman" w:hAnsi="Times New Roman" w:cs="Times New Roman"/>
        </w:rPr>
      </w:pPr>
      <w:r w:rsidRPr="00656611">
        <w:rPr>
          <w:rFonts w:ascii="Times New Roman" w:hAnsi="Times New Roman" w:cs="Times New Roman"/>
        </w:rPr>
        <w:t>Абрамова А.С. Из цветной бумаги. Альбом самоделок. – Калинин, 1990</w:t>
      </w:r>
    </w:p>
    <w:p w:rsidR="00965218" w:rsidRPr="00656611" w:rsidRDefault="00965218" w:rsidP="00CA768A">
      <w:pPr>
        <w:numPr>
          <w:ilvl w:val="0"/>
          <w:numId w:val="4"/>
        </w:numPr>
        <w:spacing w:after="0" w:line="240" w:lineRule="auto"/>
        <w:jc w:val="both"/>
        <w:rPr>
          <w:rFonts w:ascii="Times New Roman" w:hAnsi="Times New Roman" w:cs="Times New Roman"/>
        </w:rPr>
      </w:pPr>
      <w:r w:rsidRPr="00656611">
        <w:rPr>
          <w:rFonts w:ascii="Times New Roman" w:hAnsi="Times New Roman" w:cs="Times New Roman"/>
        </w:rPr>
        <w:t>Бардина Р.А. Изделия народных художественных промыслов и сувениры. – М., 1990</w:t>
      </w:r>
    </w:p>
    <w:p w:rsidR="00965218" w:rsidRPr="00656611" w:rsidRDefault="00965218" w:rsidP="00CA768A">
      <w:pPr>
        <w:numPr>
          <w:ilvl w:val="0"/>
          <w:numId w:val="4"/>
        </w:numPr>
        <w:spacing w:after="0" w:line="240" w:lineRule="auto"/>
        <w:jc w:val="both"/>
        <w:rPr>
          <w:rFonts w:ascii="Times New Roman" w:hAnsi="Times New Roman" w:cs="Times New Roman"/>
        </w:rPr>
      </w:pPr>
      <w:proofErr w:type="spellStart"/>
      <w:r w:rsidRPr="00656611">
        <w:rPr>
          <w:rFonts w:ascii="Times New Roman" w:hAnsi="Times New Roman" w:cs="Times New Roman"/>
        </w:rPr>
        <w:t>Горнова</w:t>
      </w:r>
      <w:proofErr w:type="spellEnd"/>
      <w:r w:rsidRPr="00656611">
        <w:rPr>
          <w:rFonts w:ascii="Times New Roman" w:hAnsi="Times New Roman" w:cs="Times New Roman"/>
        </w:rPr>
        <w:t xml:space="preserve"> Л. В. Студия декоративно-прикладного творчества. - Волгоград. 2008г.</w:t>
      </w:r>
    </w:p>
    <w:p w:rsidR="00B3137F" w:rsidRPr="00656611" w:rsidRDefault="00B3137F" w:rsidP="00CA768A">
      <w:pPr>
        <w:pStyle w:val="ac"/>
        <w:numPr>
          <w:ilvl w:val="0"/>
          <w:numId w:val="4"/>
        </w:numPr>
        <w:spacing w:line="360" w:lineRule="auto"/>
        <w:rPr>
          <w:sz w:val="22"/>
          <w:szCs w:val="22"/>
        </w:rPr>
      </w:pPr>
      <w:r w:rsidRPr="00656611">
        <w:rPr>
          <w:sz w:val="22"/>
          <w:szCs w:val="22"/>
        </w:rPr>
        <w:t xml:space="preserve">Горяева Н. </w:t>
      </w:r>
      <w:r w:rsidR="00B771EC">
        <w:rPr>
          <w:sz w:val="22"/>
          <w:szCs w:val="22"/>
        </w:rPr>
        <w:t xml:space="preserve">А. </w:t>
      </w:r>
      <w:proofErr w:type="spellStart"/>
      <w:r w:rsidR="00B771EC">
        <w:rPr>
          <w:sz w:val="22"/>
          <w:szCs w:val="22"/>
        </w:rPr>
        <w:t>Декоративно-прикл-ное</w:t>
      </w:r>
      <w:proofErr w:type="spellEnd"/>
      <w:r w:rsidR="00B771EC">
        <w:rPr>
          <w:sz w:val="22"/>
          <w:szCs w:val="22"/>
        </w:rPr>
        <w:t xml:space="preserve"> </w:t>
      </w:r>
      <w:proofErr w:type="spellStart"/>
      <w:r w:rsidR="00B771EC">
        <w:rPr>
          <w:sz w:val="22"/>
          <w:szCs w:val="22"/>
        </w:rPr>
        <w:t>иск-</w:t>
      </w:r>
      <w:r w:rsidRPr="00656611">
        <w:rPr>
          <w:sz w:val="22"/>
          <w:szCs w:val="22"/>
        </w:rPr>
        <w:t>тво</w:t>
      </w:r>
      <w:proofErr w:type="spellEnd"/>
      <w:r w:rsidRPr="00656611">
        <w:rPr>
          <w:sz w:val="22"/>
          <w:szCs w:val="22"/>
        </w:rPr>
        <w:t xml:space="preserve"> в жизни человека. Учебник поИЗО для 5 класса; Н. А. Горяева, О. В. Островская, - М: Просвещение, 2003. </w:t>
      </w:r>
    </w:p>
    <w:p w:rsidR="00965218" w:rsidRPr="00656611" w:rsidRDefault="00965218" w:rsidP="00CA768A">
      <w:pPr>
        <w:numPr>
          <w:ilvl w:val="0"/>
          <w:numId w:val="4"/>
        </w:numPr>
        <w:spacing w:after="0" w:line="240" w:lineRule="auto"/>
        <w:jc w:val="both"/>
        <w:rPr>
          <w:rFonts w:ascii="Times New Roman" w:hAnsi="Times New Roman" w:cs="Times New Roman"/>
        </w:rPr>
      </w:pPr>
      <w:proofErr w:type="spellStart"/>
      <w:r w:rsidRPr="00656611">
        <w:rPr>
          <w:rFonts w:ascii="Times New Roman" w:hAnsi="Times New Roman" w:cs="Times New Roman"/>
        </w:rPr>
        <w:t>Гусакова</w:t>
      </w:r>
      <w:proofErr w:type="spellEnd"/>
      <w:r w:rsidRPr="00656611">
        <w:rPr>
          <w:rFonts w:ascii="Times New Roman" w:hAnsi="Times New Roman" w:cs="Times New Roman"/>
        </w:rPr>
        <w:t xml:space="preserve"> М. А. Аппликация. – М., «Просвещение», 1992</w:t>
      </w:r>
    </w:p>
    <w:p w:rsidR="00965218" w:rsidRPr="00656611" w:rsidRDefault="00965218" w:rsidP="00965218">
      <w:pPr>
        <w:spacing w:after="0" w:line="240" w:lineRule="auto"/>
        <w:jc w:val="both"/>
        <w:rPr>
          <w:rFonts w:ascii="Times New Roman" w:hAnsi="Times New Roman" w:cs="Times New Roman"/>
        </w:rPr>
      </w:pPr>
      <w:r w:rsidRPr="00656611">
        <w:rPr>
          <w:rFonts w:ascii="Times New Roman" w:hAnsi="Times New Roman" w:cs="Times New Roman"/>
        </w:rPr>
        <w:t xml:space="preserve">         Программы общеобразовательных учреждений. -  М., «Дрофа», 2010.</w:t>
      </w:r>
    </w:p>
    <w:p w:rsidR="00B3137F" w:rsidRPr="00656611" w:rsidRDefault="00B3137F" w:rsidP="00CA768A">
      <w:pPr>
        <w:pStyle w:val="ac"/>
        <w:numPr>
          <w:ilvl w:val="0"/>
          <w:numId w:val="4"/>
        </w:numPr>
        <w:spacing w:line="264" w:lineRule="auto"/>
        <w:jc w:val="both"/>
        <w:rPr>
          <w:sz w:val="22"/>
          <w:szCs w:val="22"/>
        </w:rPr>
      </w:pPr>
      <w:r w:rsidRPr="00656611">
        <w:rPr>
          <w:sz w:val="22"/>
          <w:szCs w:val="22"/>
        </w:rPr>
        <w:t>Практический курс «Искусство рисования и живописи. Шаг за шагом». – М., 2006;</w:t>
      </w:r>
    </w:p>
    <w:p w:rsidR="00B3137F" w:rsidRPr="00656611" w:rsidRDefault="00B3137F" w:rsidP="00CA768A">
      <w:pPr>
        <w:pStyle w:val="ac"/>
        <w:numPr>
          <w:ilvl w:val="0"/>
          <w:numId w:val="4"/>
        </w:numPr>
        <w:spacing w:line="264" w:lineRule="auto"/>
        <w:jc w:val="both"/>
        <w:rPr>
          <w:rFonts w:cstheme="minorBidi"/>
          <w:sz w:val="22"/>
          <w:szCs w:val="22"/>
        </w:rPr>
      </w:pPr>
      <w:r w:rsidRPr="00656611">
        <w:rPr>
          <w:sz w:val="22"/>
          <w:szCs w:val="22"/>
        </w:rPr>
        <w:t xml:space="preserve">Сокольникова, В. С., Кузин, В. С., </w:t>
      </w:r>
      <w:proofErr w:type="spellStart"/>
      <w:r w:rsidRPr="00656611">
        <w:rPr>
          <w:sz w:val="22"/>
          <w:szCs w:val="22"/>
        </w:rPr>
        <w:t>Кубышкина</w:t>
      </w:r>
      <w:proofErr w:type="spellEnd"/>
      <w:r w:rsidRPr="00656611">
        <w:rPr>
          <w:sz w:val="22"/>
          <w:szCs w:val="22"/>
        </w:rPr>
        <w:t>, Э. И. Изобразительное искусство: учебник для учащихся 5–8 классов: в 4 частях: Рисунок.         Живопись. Композиция. Краткий словарь художественных терминов. – Обнинск: Титул, 1999.</w:t>
      </w:r>
    </w:p>
    <w:p w:rsidR="00965218" w:rsidRPr="00656611" w:rsidRDefault="00965218" w:rsidP="00CA768A">
      <w:pPr>
        <w:numPr>
          <w:ilvl w:val="0"/>
          <w:numId w:val="4"/>
        </w:numPr>
        <w:spacing w:after="0" w:line="240" w:lineRule="auto"/>
        <w:jc w:val="both"/>
        <w:rPr>
          <w:rFonts w:ascii="Times New Roman" w:hAnsi="Times New Roman" w:cs="Times New Roman"/>
        </w:rPr>
      </w:pPr>
      <w:r w:rsidRPr="00656611">
        <w:rPr>
          <w:rFonts w:ascii="Times New Roman" w:hAnsi="Times New Roman" w:cs="Times New Roman"/>
        </w:rPr>
        <w:t>Костерин Н. П. Учебное рисование. – М., «Просвещение»,  1987.</w:t>
      </w:r>
    </w:p>
    <w:p w:rsidR="00B3137F" w:rsidRPr="00656611" w:rsidRDefault="00B3137F" w:rsidP="00CA768A">
      <w:pPr>
        <w:numPr>
          <w:ilvl w:val="0"/>
          <w:numId w:val="4"/>
        </w:numPr>
        <w:spacing w:after="0" w:line="240" w:lineRule="auto"/>
        <w:jc w:val="both"/>
        <w:rPr>
          <w:rFonts w:ascii="Times New Roman" w:hAnsi="Times New Roman" w:cs="Times New Roman"/>
        </w:rPr>
      </w:pPr>
      <w:r w:rsidRPr="00656611">
        <w:rPr>
          <w:rFonts w:ascii="Times New Roman" w:eastAsia="Times New Roman" w:hAnsi="Times New Roman" w:cs="Times New Roman"/>
        </w:rPr>
        <w:t>Короткова М. В. Путешествие в историю русского быта; М. В. Короткова, - М: Дрофа, 2006.</w:t>
      </w:r>
    </w:p>
    <w:p w:rsidR="00B3137F" w:rsidRPr="00656611" w:rsidRDefault="00B3137F" w:rsidP="00CA768A">
      <w:pPr>
        <w:pStyle w:val="ac"/>
        <w:numPr>
          <w:ilvl w:val="0"/>
          <w:numId w:val="4"/>
        </w:numPr>
        <w:spacing w:line="264" w:lineRule="auto"/>
        <w:jc w:val="both"/>
        <w:rPr>
          <w:sz w:val="22"/>
          <w:szCs w:val="22"/>
        </w:rPr>
      </w:pPr>
      <w:r w:rsidRPr="00656611">
        <w:rPr>
          <w:sz w:val="22"/>
          <w:szCs w:val="22"/>
        </w:rPr>
        <w:t>Кузин, В. С. Наброски и зарисовки / В. С. Кузин. – М., 1980;</w:t>
      </w:r>
    </w:p>
    <w:p w:rsidR="00965218" w:rsidRPr="00656611" w:rsidRDefault="00965218" w:rsidP="00CA768A">
      <w:pPr>
        <w:numPr>
          <w:ilvl w:val="0"/>
          <w:numId w:val="4"/>
        </w:numPr>
        <w:spacing w:after="0" w:line="240" w:lineRule="auto"/>
        <w:jc w:val="both"/>
        <w:rPr>
          <w:rFonts w:ascii="Times New Roman" w:hAnsi="Times New Roman" w:cs="Times New Roman"/>
        </w:rPr>
      </w:pPr>
      <w:r w:rsidRPr="00656611">
        <w:rPr>
          <w:rFonts w:ascii="Times New Roman" w:hAnsi="Times New Roman" w:cs="Times New Roman"/>
        </w:rPr>
        <w:t>Мосин И.Г. Рисование для обучения детей в семье, детском  саду и далее.. У-ФАКТОРИЯ, г. Екатеринбург, 1998</w:t>
      </w:r>
    </w:p>
    <w:p w:rsidR="00965218" w:rsidRPr="00656611" w:rsidRDefault="00965218" w:rsidP="00CA768A">
      <w:pPr>
        <w:numPr>
          <w:ilvl w:val="0"/>
          <w:numId w:val="4"/>
        </w:numPr>
        <w:spacing w:after="0" w:line="240" w:lineRule="auto"/>
        <w:jc w:val="both"/>
        <w:rPr>
          <w:rFonts w:ascii="Times New Roman" w:hAnsi="Times New Roman" w:cs="Times New Roman"/>
        </w:rPr>
      </w:pPr>
      <w:r w:rsidRPr="00656611">
        <w:rPr>
          <w:rFonts w:ascii="Times New Roman" w:hAnsi="Times New Roman" w:cs="Times New Roman"/>
        </w:rPr>
        <w:t>Чарнецкий Я. Я. Изобразительное искусство в школе продлённого дня. – М., «Просвещение», 1995.</w:t>
      </w:r>
    </w:p>
    <w:p w:rsidR="00965218" w:rsidRPr="00656611" w:rsidRDefault="00965218" w:rsidP="00CA768A">
      <w:pPr>
        <w:numPr>
          <w:ilvl w:val="0"/>
          <w:numId w:val="4"/>
        </w:numPr>
        <w:spacing w:after="0" w:line="240" w:lineRule="auto"/>
        <w:jc w:val="both"/>
        <w:rPr>
          <w:rFonts w:ascii="Times New Roman" w:hAnsi="Times New Roman" w:cs="Times New Roman"/>
        </w:rPr>
      </w:pPr>
      <w:proofErr w:type="spellStart"/>
      <w:r w:rsidRPr="00656611">
        <w:rPr>
          <w:rFonts w:ascii="Times New Roman" w:hAnsi="Times New Roman" w:cs="Times New Roman"/>
        </w:rPr>
        <w:t>Ханашевич</w:t>
      </w:r>
      <w:proofErr w:type="spellEnd"/>
      <w:r w:rsidRPr="00656611">
        <w:rPr>
          <w:rFonts w:ascii="Times New Roman" w:hAnsi="Times New Roman" w:cs="Times New Roman"/>
        </w:rPr>
        <w:t xml:space="preserve"> Д.Р. Волшебные квадратики. М.: Малыш, 1993</w:t>
      </w:r>
    </w:p>
    <w:p w:rsidR="00965218" w:rsidRPr="00656611" w:rsidRDefault="00965218" w:rsidP="00CA768A">
      <w:pPr>
        <w:numPr>
          <w:ilvl w:val="0"/>
          <w:numId w:val="4"/>
        </w:numPr>
        <w:spacing w:after="0" w:line="240" w:lineRule="auto"/>
        <w:jc w:val="both"/>
        <w:rPr>
          <w:rFonts w:ascii="Times New Roman" w:hAnsi="Times New Roman" w:cs="Times New Roman"/>
        </w:rPr>
      </w:pPr>
      <w:proofErr w:type="spellStart"/>
      <w:r w:rsidRPr="00656611">
        <w:rPr>
          <w:rFonts w:ascii="Times New Roman" w:hAnsi="Times New Roman" w:cs="Times New Roman"/>
        </w:rPr>
        <w:t>Мастерилка</w:t>
      </w:r>
      <w:proofErr w:type="spellEnd"/>
      <w:r w:rsidRPr="00656611">
        <w:rPr>
          <w:rFonts w:ascii="Times New Roman" w:hAnsi="Times New Roman" w:cs="Times New Roman"/>
        </w:rPr>
        <w:t>. «Игрушки из природного материала»  - Карапуз, 1997</w:t>
      </w:r>
    </w:p>
    <w:p w:rsidR="00965218" w:rsidRPr="00656611" w:rsidRDefault="00965218" w:rsidP="00CA768A">
      <w:pPr>
        <w:numPr>
          <w:ilvl w:val="0"/>
          <w:numId w:val="4"/>
        </w:numPr>
        <w:spacing w:after="0" w:line="240" w:lineRule="auto"/>
        <w:jc w:val="both"/>
        <w:rPr>
          <w:rFonts w:ascii="Times New Roman" w:hAnsi="Times New Roman" w:cs="Times New Roman"/>
        </w:rPr>
      </w:pPr>
      <w:r w:rsidRPr="00656611">
        <w:rPr>
          <w:rFonts w:ascii="Times New Roman" w:hAnsi="Times New Roman" w:cs="Times New Roman"/>
        </w:rPr>
        <w:t>Лепим из пластилина. – Смоленск: Русич, 2000</w:t>
      </w:r>
    </w:p>
    <w:p w:rsidR="00965218" w:rsidRPr="00656611" w:rsidRDefault="00965218" w:rsidP="00CA768A">
      <w:pPr>
        <w:pStyle w:val="ac"/>
        <w:widowControl/>
        <w:numPr>
          <w:ilvl w:val="0"/>
          <w:numId w:val="4"/>
        </w:numPr>
        <w:autoSpaceDE/>
        <w:autoSpaceDN/>
        <w:adjustRightInd/>
        <w:rPr>
          <w:sz w:val="22"/>
          <w:szCs w:val="22"/>
        </w:rPr>
      </w:pPr>
      <w:r w:rsidRPr="00656611">
        <w:rPr>
          <w:sz w:val="22"/>
          <w:szCs w:val="22"/>
        </w:rPr>
        <w:lastRenderedPageBreak/>
        <w:t>Бобина М. "Рукоделие", Харьков, 1998.</w:t>
      </w:r>
    </w:p>
    <w:p w:rsidR="00965218" w:rsidRPr="00656611" w:rsidRDefault="00965218" w:rsidP="00CA768A">
      <w:pPr>
        <w:pStyle w:val="ac"/>
        <w:widowControl/>
        <w:numPr>
          <w:ilvl w:val="0"/>
          <w:numId w:val="4"/>
        </w:numPr>
        <w:autoSpaceDE/>
        <w:autoSpaceDN/>
        <w:adjustRightInd/>
        <w:rPr>
          <w:sz w:val="22"/>
          <w:szCs w:val="22"/>
        </w:rPr>
      </w:pPr>
      <w:r w:rsidRPr="00656611">
        <w:rPr>
          <w:sz w:val="22"/>
          <w:szCs w:val="22"/>
        </w:rPr>
        <w:t>Донцова Т. "Какие бывают букеты", Москва, 1991.</w:t>
      </w:r>
    </w:p>
    <w:p w:rsidR="00965218" w:rsidRPr="00656611" w:rsidRDefault="00965218" w:rsidP="00CA768A">
      <w:pPr>
        <w:pStyle w:val="ac"/>
        <w:widowControl/>
        <w:numPr>
          <w:ilvl w:val="0"/>
          <w:numId w:val="4"/>
        </w:numPr>
        <w:autoSpaceDE/>
        <w:autoSpaceDN/>
        <w:adjustRightInd/>
        <w:rPr>
          <w:sz w:val="22"/>
          <w:szCs w:val="22"/>
        </w:rPr>
      </w:pPr>
      <w:r w:rsidRPr="00656611">
        <w:rPr>
          <w:sz w:val="22"/>
          <w:szCs w:val="22"/>
        </w:rPr>
        <w:t>Нагибина М.И. Чудеса из ткани-Ярославль «Академия развития»-1998г.</w:t>
      </w:r>
    </w:p>
    <w:p w:rsidR="00965218" w:rsidRPr="00656611" w:rsidRDefault="00965218" w:rsidP="00CA768A">
      <w:pPr>
        <w:pStyle w:val="ac"/>
        <w:widowControl/>
        <w:numPr>
          <w:ilvl w:val="0"/>
          <w:numId w:val="4"/>
        </w:numPr>
        <w:autoSpaceDE/>
        <w:autoSpaceDN/>
        <w:adjustRightInd/>
        <w:rPr>
          <w:sz w:val="22"/>
          <w:szCs w:val="22"/>
        </w:rPr>
      </w:pPr>
      <w:proofErr w:type="spellStart"/>
      <w:r w:rsidRPr="00656611">
        <w:rPr>
          <w:sz w:val="22"/>
          <w:szCs w:val="22"/>
        </w:rPr>
        <w:t>Былкова</w:t>
      </w:r>
      <w:proofErr w:type="spellEnd"/>
      <w:r w:rsidRPr="00656611">
        <w:rPr>
          <w:sz w:val="22"/>
          <w:szCs w:val="22"/>
        </w:rPr>
        <w:t xml:space="preserve"> С.В. Делаем подарки. Ростов – Дону. Феникс 2006г.</w:t>
      </w:r>
    </w:p>
    <w:p w:rsidR="00B81720" w:rsidRPr="00CA768A" w:rsidRDefault="00965218" w:rsidP="00CA768A">
      <w:pPr>
        <w:rPr>
          <w:rFonts w:ascii="Times New Roman" w:eastAsia="Times New Roman" w:hAnsi="Times New Roman" w:cs="Times New Roman"/>
          <w:lang w:eastAsia="ru-RU"/>
        </w:rPr>
      </w:pPr>
      <w:r w:rsidRPr="00656611">
        <w:rPr>
          <w:rFonts w:ascii="Times New Roman" w:eastAsia="Times New Roman" w:hAnsi="Times New Roman" w:cs="Times New Roman"/>
          <w:lang w:eastAsia="ru-RU"/>
        </w:rPr>
        <w:t>Хафизова Н.А. Поделки из природного материала. Издательство АСТ Москва. 2</w:t>
      </w:r>
    </w:p>
    <w:p w:rsidR="00B94E7E" w:rsidRPr="004314E7" w:rsidRDefault="004E3FE4" w:rsidP="004314E7">
      <w:pPr>
        <w:spacing w:after="150" w:line="240" w:lineRule="auto"/>
        <w:rPr>
          <w:rFonts w:ascii="Times New Roman" w:hAnsi="Times New Roman" w:cs="Times New Roman"/>
          <w:i/>
          <w:iCs/>
        </w:rPr>
      </w:pPr>
      <w:r w:rsidRPr="00CA768A">
        <w:rPr>
          <w:rFonts w:ascii="Times New Roman" w:eastAsia="Times New Roman" w:hAnsi="Times New Roman" w:cs="Times New Roman"/>
          <w:b/>
          <w:lang w:eastAsia="ru-RU"/>
        </w:rPr>
        <w:t xml:space="preserve">УСЛОВИЯ РЕАЛИЗАЦИИ </w:t>
      </w:r>
      <w:r w:rsidRPr="004314E7">
        <w:rPr>
          <w:rFonts w:ascii="Times New Roman" w:eastAsia="Times New Roman" w:hAnsi="Times New Roman" w:cs="Times New Roman"/>
          <w:b/>
          <w:lang w:eastAsia="ru-RU"/>
        </w:rPr>
        <w:t>ПРОГРАММЫ</w:t>
      </w:r>
      <w:r w:rsidR="00B94E7E" w:rsidRPr="004314E7">
        <w:rPr>
          <w:rFonts w:ascii="Times New Roman" w:hAnsi="Times New Roman" w:cs="Times New Roman"/>
        </w:rPr>
        <w:t xml:space="preserve">Возраст детей, участвующих в реализации данной дополнительной образовательной программы: 7-15 лет </w:t>
      </w:r>
    </w:p>
    <w:p w:rsidR="004314E7" w:rsidRDefault="00B037F5" w:rsidP="00B94E7E">
      <w:pPr>
        <w:pStyle w:val="ab"/>
        <w:rPr>
          <w:iCs/>
          <w:sz w:val="22"/>
          <w:szCs w:val="22"/>
        </w:rPr>
      </w:pPr>
      <w:r w:rsidRPr="004314E7">
        <w:rPr>
          <w:iCs/>
          <w:sz w:val="22"/>
          <w:szCs w:val="22"/>
        </w:rPr>
        <w:t>1-й год обучения - в неделю – 4 часа.  Всего – 144 часа</w:t>
      </w:r>
      <w:r w:rsidR="004314E7">
        <w:rPr>
          <w:iCs/>
          <w:sz w:val="22"/>
          <w:szCs w:val="22"/>
        </w:rPr>
        <w:t xml:space="preserve">, </w:t>
      </w:r>
      <w:r w:rsidR="00B94E7E" w:rsidRPr="004314E7">
        <w:rPr>
          <w:iCs/>
          <w:sz w:val="22"/>
          <w:szCs w:val="22"/>
        </w:rPr>
        <w:t>2-й год обучения - в недел</w:t>
      </w:r>
      <w:r w:rsidRPr="004314E7">
        <w:rPr>
          <w:iCs/>
          <w:sz w:val="22"/>
          <w:szCs w:val="22"/>
        </w:rPr>
        <w:t>ю – 6 часов.  Всего – 216 часов</w:t>
      </w:r>
      <w:r w:rsidR="004314E7">
        <w:rPr>
          <w:iCs/>
          <w:sz w:val="22"/>
          <w:szCs w:val="22"/>
        </w:rPr>
        <w:t xml:space="preserve">, </w:t>
      </w:r>
      <w:r w:rsidR="00B94E7E" w:rsidRPr="004314E7">
        <w:rPr>
          <w:iCs/>
          <w:sz w:val="22"/>
          <w:szCs w:val="22"/>
        </w:rPr>
        <w:t xml:space="preserve">  3-й год обучения - в неделю – 6 часов.  </w:t>
      </w:r>
    </w:p>
    <w:p w:rsidR="00B94E7E" w:rsidRPr="004314E7" w:rsidRDefault="00B94E7E" w:rsidP="00B94E7E">
      <w:pPr>
        <w:pStyle w:val="ab"/>
        <w:rPr>
          <w:iCs/>
          <w:sz w:val="22"/>
          <w:szCs w:val="22"/>
        </w:rPr>
      </w:pPr>
      <w:r w:rsidRPr="004314E7">
        <w:rPr>
          <w:iCs/>
          <w:sz w:val="22"/>
          <w:szCs w:val="22"/>
        </w:rPr>
        <w:t>Всего – 216 часов</w:t>
      </w:r>
    </w:p>
    <w:p w:rsidR="00B81720" w:rsidRDefault="00B94E7E" w:rsidP="00B81720">
      <w:pPr>
        <w:spacing w:after="150" w:line="240" w:lineRule="auto"/>
        <w:rPr>
          <w:rFonts w:ascii="Times New Roman" w:hAnsi="Times New Roman" w:cs="Times New Roman"/>
        </w:rPr>
      </w:pPr>
      <w:r w:rsidRPr="00CA768A">
        <w:rPr>
          <w:rFonts w:ascii="Times New Roman" w:hAnsi="Times New Roman" w:cs="Times New Roman"/>
        </w:rPr>
        <w:t xml:space="preserve">При реализации дополнительной общеобразовательной </w:t>
      </w:r>
      <w:r w:rsidR="004E3FE4" w:rsidRPr="00CA768A">
        <w:rPr>
          <w:rFonts w:ascii="Times New Roman" w:hAnsi="Times New Roman" w:cs="Times New Roman"/>
        </w:rPr>
        <w:t>общеразвивающей программы «И</w:t>
      </w:r>
      <w:r w:rsidRPr="00CA768A">
        <w:rPr>
          <w:rFonts w:ascii="Times New Roman" w:hAnsi="Times New Roman" w:cs="Times New Roman"/>
        </w:rPr>
        <w:t>ЗО</w:t>
      </w:r>
      <w:r w:rsidR="004E3FE4" w:rsidRPr="00CA768A">
        <w:rPr>
          <w:rFonts w:ascii="Times New Roman" w:hAnsi="Times New Roman" w:cs="Times New Roman"/>
        </w:rPr>
        <w:t>» продолжительнос</w:t>
      </w:r>
      <w:r w:rsidRPr="00CA768A">
        <w:rPr>
          <w:rFonts w:ascii="Times New Roman" w:hAnsi="Times New Roman" w:cs="Times New Roman"/>
        </w:rPr>
        <w:t>ть учебных занятий составляет 36 недель</w:t>
      </w:r>
      <w:r w:rsidR="004E3FE4" w:rsidRPr="00CA768A">
        <w:rPr>
          <w:rFonts w:ascii="Times New Roman" w:hAnsi="Times New Roman" w:cs="Times New Roman"/>
        </w:rPr>
        <w:t xml:space="preserve">. </w:t>
      </w:r>
      <w:r w:rsidRPr="00CA768A">
        <w:rPr>
          <w:rFonts w:ascii="Times New Roman" w:hAnsi="Times New Roman" w:cs="Times New Roman"/>
        </w:rPr>
        <w:t xml:space="preserve">Материально-техническая база </w:t>
      </w:r>
      <w:r w:rsidR="004E3FE4" w:rsidRPr="00CA768A">
        <w:rPr>
          <w:rFonts w:ascii="Times New Roman" w:hAnsi="Times New Roman" w:cs="Times New Roman"/>
        </w:rPr>
        <w:t xml:space="preserve"> соответствует санитарным и противопожарным нормам, нормам охраны труда. Д</w:t>
      </w:r>
      <w:r w:rsidRPr="00CA768A">
        <w:rPr>
          <w:rFonts w:ascii="Times New Roman" w:hAnsi="Times New Roman" w:cs="Times New Roman"/>
        </w:rPr>
        <w:t>ДТ</w:t>
      </w:r>
      <w:r w:rsidR="004E3FE4" w:rsidRPr="00CA768A">
        <w:rPr>
          <w:rFonts w:ascii="Times New Roman" w:hAnsi="Times New Roman" w:cs="Times New Roman"/>
        </w:rPr>
        <w:t xml:space="preserve"> соблюдает своевременные сроки текущего и капитального ремонта учебных помещений. Для реализации программы «И</w:t>
      </w:r>
      <w:r w:rsidRPr="00CA768A">
        <w:rPr>
          <w:rFonts w:ascii="Times New Roman" w:hAnsi="Times New Roman" w:cs="Times New Roman"/>
        </w:rPr>
        <w:t>ЗО</w:t>
      </w:r>
      <w:r w:rsidR="004E3FE4" w:rsidRPr="00CA768A">
        <w:rPr>
          <w:rFonts w:ascii="Times New Roman" w:hAnsi="Times New Roman" w:cs="Times New Roman"/>
        </w:rPr>
        <w:t>»</w:t>
      </w:r>
      <w:r w:rsidRPr="00CA768A">
        <w:rPr>
          <w:rFonts w:ascii="Times New Roman" w:hAnsi="Times New Roman" w:cs="Times New Roman"/>
        </w:rPr>
        <w:t xml:space="preserve"> имеется </w:t>
      </w:r>
      <w:r w:rsidR="004E3FE4" w:rsidRPr="00CA768A">
        <w:rPr>
          <w:rFonts w:ascii="Times New Roman" w:hAnsi="Times New Roman" w:cs="Times New Roman"/>
        </w:rPr>
        <w:t xml:space="preserve"> учебны</w:t>
      </w:r>
      <w:r w:rsidRPr="00CA768A">
        <w:rPr>
          <w:rFonts w:ascii="Times New Roman" w:hAnsi="Times New Roman" w:cs="Times New Roman"/>
        </w:rPr>
        <w:t>й кабинет</w:t>
      </w:r>
      <w:r w:rsidR="004E3FE4" w:rsidRPr="00CA768A">
        <w:rPr>
          <w:rFonts w:ascii="Times New Roman" w:hAnsi="Times New Roman" w:cs="Times New Roman"/>
        </w:rPr>
        <w:t xml:space="preserve"> и материально-техническо</w:t>
      </w:r>
      <w:r w:rsidRPr="00CA768A">
        <w:rPr>
          <w:rFonts w:ascii="Times New Roman" w:hAnsi="Times New Roman" w:cs="Times New Roman"/>
        </w:rPr>
        <w:t>е</w:t>
      </w:r>
      <w:r w:rsidR="004E3FE4" w:rsidRPr="00CA768A">
        <w:rPr>
          <w:rFonts w:ascii="Times New Roman" w:hAnsi="Times New Roman" w:cs="Times New Roman"/>
        </w:rPr>
        <w:t xml:space="preserve"> обеспечени</w:t>
      </w:r>
      <w:r w:rsidRPr="00CA768A">
        <w:rPr>
          <w:rFonts w:ascii="Times New Roman" w:hAnsi="Times New Roman" w:cs="Times New Roman"/>
        </w:rPr>
        <w:t>е.</w:t>
      </w:r>
    </w:p>
    <w:p w:rsidR="00CA768A" w:rsidRPr="0086127E" w:rsidRDefault="00CA768A" w:rsidP="00CA768A">
      <w:pPr>
        <w:pStyle w:val="ab"/>
        <w:jc w:val="both"/>
        <w:rPr>
          <w:sz w:val="24"/>
          <w:szCs w:val="24"/>
        </w:rPr>
      </w:pPr>
      <w:r w:rsidRPr="0086127E">
        <w:rPr>
          <w:sz w:val="24"/>
          <w:szCs w:val="24"/>
        </w:rPr>
        <w:t xml:space="preserve">   Для качественного развития творческой деятельности юных художников программой предусмотрено: </w:t>
      </w:r>
    </w:p>
    <w:p w:rsidR="00CA768A" w:rsidRPr="0086127E" w:rsidRDefault="00CA768A" w:rsidP="00CA768A">
      <w:pPr>
        <w:pStyle w:val="ab"/>
        <w:jc w:val="both"/>
        <w:rPr>
          <w:sz w:val="24"/>
          <w:szCs w:val="24"/>
        </w:rPr>
      </w:pPr>
      <w:r w:rsidRPr="0086127E">
        <w:rPr>
          <w:sz w:val="24"/>
          <w:szCs w:val="24"/>
        </w:rPr>
        <w:t xml:space="preserve"> - Предоставление  ребенку свободы в выборе деятельности, в выборе способов работы, в выборе тем; </w:t>
      </w:r>
    </w:p>
    <w:p w:rsidR="00CA768A" w:rsidRPr="0086127E" w:rsidRDefault="00CA768A" w:rsidP="00CA768A">
      <w:pPr>
        <w:pStyle w:val="ab"/>
        <w:jc w:val="both"/>
        <w:rPr>
          <w:sz w:val="24"/>
          <w:szCs w:val="24"/>
        </w:rPr>
      </w:pPr>
      <w:r w:rsidRPr="0086127E">
        <w:rPr>
          <w:sz w:val="24"/>
          <w:szCs w:val="24"/>
        </w:rPr>
        <w:t xml:space="preserve">-  Система постоянно усложняющихся заданий с разными  вариантами сложности. Это обеспечивает  овладение приемами творческой работы всеми </w:t>
      </w:r>
      <w:proofErr w:type="spellStart"/>
      <w:r w:rsidRPr="0086127E">
        <w:rPr>
          <w:sz w:val="24"/>
          <w:szCs w:val="24"/>
        </w:rPr>
        <w:t>обучащимися</w:t>
      </w:r>
      <w:proofErr w:type="spellEnd"/>
      <w:r w:rsidRPr="0086127E">
        <w:rPr>
          <w:sz w:val="24"/>
          <w:szCs w:val="24"/>
        </w:rPr>
        <w:t>;</w:t>
      </w:r>
    </w:p>
    <w:p w:rsidR="00CA768A" w:rsidRPr="0086127E" w:rsidRDefault="00CA768A" w:rsidP="00CA768A">
      <w:pPr>
        <w:pStyle w:val="ab"/>
        <w:jc w:val="both"/>
        <w:rPr>
          <w:sz w:val="24"/>
          <w:szCs w:val="24"/>
        </w:rPr>
      </w:pPr>
      <w:r w:rsidRPr="0086127E">
        <w:rPr>
          <w:sz w:val="24"/>
          <w:szCs w:val="24"/>
        </w:rPr>
        <w:t>-  В каждом задании предусматривается  исполнительский и творческий компонент;</w:t>
      </w:r>
    </w:p>
    <w:p w:rsidR="00CA768A" w:rsidRPr="0086127E" w:rsidRDefault="00CA768A" w:rsidP="00CA768A">
      <w:pPr>
        <w:pStyle w:val="ab"/>
        <w:jc w:val="both"/>
        <w:rPr>
          <w:sz w:val="24"/>
          <w:szCs w:val="24"/>
        </w:rPr>
      </w:pPr>
      <w:r w:rsidRPr="0086127E">
        <w:rPr>
          <w:sz w:val="24"/>
          <w:szCs w:val="24"/>
        </w:rPr>
        <w:t>-  Создание увлекательной, но не развлекательной атмосферы занятий. Наряду с элементами творчества необходимы трудовые усилия;</w:t>
      </w:r>
    </w:p>
    <w:p w:rsidR="00CA768A" w:rsidRPr="0086127E" w:rsidRDefault="00CA768A" w:rsidP="00CA768A">
      <w:pPr>
        <w:pStyle w:val="ab"/>
        <w:jc w:val="both"/>
        <w:rPr>
          <w:sz w:val="24"/>
          <w:szCs w:val="24"/>
        </w:rPr>
      </w:pPr>
      <w:r w:rsidRPr="0086127E">
        <w:rPr>
          <w:sz w:val="24"/>
          <w:szCs w:val="24"/>
        </w:rPr>
        <w:t>-  Создание ситуации успеха, чувства удовлетворения от процесса деятельности;</w:t>
      </w:r>
    </w:p>
    <w:p w:rsidR="00CA768A" w:rsidRPr="0086127E" w:rsidRDefault="00CA768A" w:rsidP="00CA768A">
      <w:pPr>
        <w:pStyle w:val="ab"/>
        <w:jc w:val="both"/>
        <w:rPr>
          <w:sz w:val="24"/>
          <w:szCs w:val="24"/>
        </w:rPr>
      </w:pPr>
      <w:r w:rsidRPr="0086127E">
        <w:rPr>
          <w:sz w:val="24"/>
          <w:szCs w:val="24"/>
        </w:rPr>
        <w:t>-  Объекты творчества  обучающихся имеют значимость для них самих и для общества.</w:t>
      </w:r>
    </w:p>
    <w:p w:rsidR="00CA768A" w:rsidRPr="0086127E" w:rsidRDefault="00CA768A" w:rsidP="00CA768A">
      <w:pPr>
        <w:pStyle w:val="ab"/>
        <w:jc w:val="both"/>
        <w:rPr>
          <w:sz w:val="24"/>
          <w:szCs w:val="24"/>
        </w:rPr>
      </w:pPr>
      <w:r w:rsidRPr="0086127E">
        <w:rPr>
          <w:sz w:val="24"/>
          <w:szCs w:val="24"/>
        </w:rPr>
        <w:t xml:space="preserve">            Ребятам предоставляется возможность выбора художественной формы, художественных средств выразительности. Они приобретают опыт художественной деятельности в графике, живописи. В любом деле нужна «золотая середина». Если развивать у ребенка только фантазию или учить только копировать, не связывая эти задания с грамотным выполнением работы, значит, в конце концов, загнать ученика в тупик. Поэтому, традиционно совмещаются правила рисования с элементами фантазии.</w:t>
      </w:r>
    </w:p>
    <w:p w:rsidR="00CA768A" w:rsidRPr="0086127E" w:rsidRDefault="00CA768A" w:rsidP="00CA768A">
      <w:pPr>
        <w:pStyle w:val="ab"/>
        <w:jc w:val="both"/>
        <w:rPr>
          <w:sz w:val="24"/>
          <w:szCs w:val="24"/>
        </w:rPr>
      </w:pPr>
      <w:r w:rsidRPr="0086127E">
        <w:rPr>
          <w:sz w:val="24"/>
          <w:szCs w:val="24"/>
        </w:rPr>
        <w:t>Теоретические знания по всем разделам программы даются на самых первых занятиях, а затем закрепляются в практической работе.</w:t>
      </w:r>
    </w:p>
    <w:p w:rsidR="00CA768A" w:rsidRPr="0086127E" w:rsidRDefault="00CA768A" w:rsidP="00CA768A">
      <w:pPr>
        <w:pStyle w:val="ab"/>
        <w:jc w:val="both"/>
        <w:rPr>
          <w:sz w:val="24"/>
          <w:szCs w:val="24"/>
        </w:rPr>
      </w:pPr>
      <w:r w:rsidRPr="0086127E">
        <w:rPr>
          <w:sz w:val="24"/>
          <w:szCs w:val="24"/>
        </w:rPr>
        <w:t xml:space="preserve">      Практические занятия и развитие художественного восприятия представлены в программе в их содержательном единстве. Применяются такие методы, как беседы, объяснения, лекции, игры, конкурсы, выставки, а также групповые, комбинированные, чисто практические занятия.  Некоторые занятия проходят в форме самостоятельной работы (постановки натюрмортов, пленэры), где  стимулируется самостоятельное творчество. К самостоятельным относятся также итоговые работы по результатам прохождения каждого блока, полугодия и года. В начале каждого занятия несколько минут отведено теоретической беседе, завершается занятие просмотром работ и их обсуждением. </w:t>
      </w:r>
    </w:p>
    <w:p w:rsidR="00CA768A" w:rsidRPr="0086127E" w:rsidRDefault="00CA768A" w:rsidP="00CA768A">
      <w:pPr>
        <w:pStyle w:val="ab"/>
        <w:jc w:val="both"/>
        <w:rPr>
          <w:sz w:val="24"/>
          <w:szCs w:val="24"/>
        </w:rPr>
      </w:pPr>
      <w:r>
        <w:rPr>
          <w:sz w:val="24"/>
          <w:szCs w:val="24"/>
        </w:rPr>
        <w:t xml:space="preserve">       На протяжении трёх</w:t>
      </w:r>
      <w:r w:rsidRPr="0086127E">
        <w:rPr>
          <w:sz w:val="24"/>
          <w:szCs w:val="24"/>
        </w:rPr>
        <w:t xml:space="preserve"> лет обучения происходит постепенное усложнение материала. Широко применяются  занятия по методике «мастер-класс», когда педагог вместе с обучающимися выполняет живописную работу, последовательно комментируя все стадии ее выполнения, задавая наводящие и контрольные вопросы по ходу выполнения работы, находя ученические ошибки и подсказывая пути их исправления. Наглядность является самым прямым путем обучения в любой области, а особенно в изобразительном искусстве. </w:t>
      </w:r>
    </w:p>
    <w:p w:rsidR="00CA768A" w:rsidRPr="00CA768A" w:rsidRDefault="00CA768A" w:rsidP="00B81720">
      <w:pPr>
        <w:spacing w:after="150" w:line="240" w:lineRule="auto"/>
        <w:rPr>
          <w:rFonts w:ascii="Times New Roman" w:eastAsia="Times New Roman" w:hAnsi="Times New Roman" w:cs="Times New Roman"/>
          <w:lang w:eastAsia="ru-RU"/>
        </w:rPr>
      </w:pPr>
    </w:p>
    <w:p w:rsidR="00B81720" w:rsidRPr="00CA768A" w:rsidRDefault="00B037F5" w:rsidP="00B81720">
      <w:pPr>
        <w:spacing w:after="150" w:line="240" w:lineRule="auto"/>
        <w:rPr>
          <w:rFonts w:ascii="Times New Roman" w:eastAsia="Times New Roman" w:hAnsi="Times New Roman" w:cs="Times New Roman"/>
          <w:b/>
          <w:lang w:eastAsia="ru-RU"/>
        </w:rPr>
      </w:pPr>
      <w:r w:rsidRPr="00CA768A">
        <w:rPr>
          <w:rFonts w:ascii="Times New Roman" w:eastAsia="Times New Roman" w:hAnsi="Times New Roman" w:cs="Times New Roman"/>
          <w:b/>
          <w:lang w:eastAsia="ru-RU"/>
        </w:rPr>
        <w:t>СПИСОК ИНФОРМАЦИОННЫХ РЕСУРСОВ</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15" w:history="1">
        <w:r w:rsidR="00B037F5" w:rsidRPr="00CA768A">
          <w:rPr>
            <w:rStyle w:val="a3"/>
            <w:color w:val="1DBEF1"/>
            <w:sz w:val="22"/>
            <w:szCs w:val="22"/>
          </w:rPr>
          <w:t>http://www.smirnova.net/</w:t>
        </w:r>
      </w:hyperlink>
      <w:r w:rsidR="00B037F5" w:rsidRPr="00CA768A">
        <w:rPr>
          <w:color w:val="000000"/>
          <w:sz w:val="22"/>
          <w:szCs w:val="22"/>
        </w:rPr>
        <w:t> Гид по музеям мира и галереям (материалы по искусству, статьи)</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16" w:history="1">
        <w:r w:rsidR="00B037F5" w:rsidRPr="00CA768A">
          <w:rPr>
            <w:rStyle w:val="a3"/>
            <w:color w:val="1DBEF1"/>
            <w:sz w:val="22"/>
            <w:szCs w:val="22"/>
          </w:rPr>
          <w:t>http://www.artprojekt.ru</w:t>
        </w:r>
      </w:hyperlink>
      <w:r w:rsidR="00B037F5" w:rsidRPr="00CA768A">
        <w:rPr>
          <w:color w:val="000000"/>
          <w:sz w:val="22"/>
          <w:szCs w:val="22"/>
        </w:rPr>
        <w:t> Энциклопедия искусства - галереи, история искусства, дополнительные темы</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17" w:history="1">
        <w:r w:rsidR="00B037F5" w:rsidRPr="00CA768A">
          <w:rPr>
            <w:rStyle w:val="a3"/>
            <w:color w:val="1DBEF1"/>
            <w:sz w:val="22"/>
            <w:szCs w:val="22"/>
          </w:rPr>
          <w:t>http://www.visaginart.narod.ru/</w:t>
        </w:r>
      </w:hyperlink>
      <w:r w:rsidR="00B037F5" w:rsidRPr="00CA768A">
        <w:rPr>
          <w:color w:val="000000"/>
          <w:sz w:val="22"/>
          <w:szCs w:val="22"/>
        </w:rPr>
        <w:t> Галерея произведений изобразительного искусства, сгруппированных по эпохам и стилям</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18" w:history="1">
        <w:r w:rsidR="00B037F5" w:rsidRPr="00CA768A">
          <w:rPr>
            <w:rStyle w:val="a3"/>
            <w:color w:val="1DBEF1"/>
            <w:sz w:val="22"/>
            <w:szCs w:val="22"/>
          </w:rPr>
          <w:t>http://www.smallbay.ru/</w:t>
        </w:r>
      </w:hyperlink>
      <w:r w:rsidR="00B037F5" w:rsidRPr="00CA768A">
        <w:rPr>
          <w:color w:val="000000"/>
          <w:sz w:val="22"/>
          <w:szCs w:val="22"/>
        </w:rPr>
        <w:t> Галерея шедевров живописи, скульптуры, архитектуры, мифология</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19" w:history="1">
        <w:r w:rsidR="00B037F5" w:rsidRPr="00CA768A">
          <w:rPr>
            <w:rStyle w:val="a3"/>
            <w:color w:val="1DBEF1"/>
            <w:sz w:val="22"/>
            <w:szCs w:val="22"/>
          </w:rPr>
          <w:t>http://www.museum.ru/gmii/</w:t>
        </w:r>
      </w:hyperlink>
      <w:r w:rsidR="00B037F5" w:rsidRPr="00CA768A">
        <w:rPr>
          <w:color w:val="000000"/>
          <w:sz w:val="22"/>
          <w:szCs w:val="22"/>
        </w:rPr>
        <w:t> Государственный музей изобразительных искусств им. А.С. Пушкина</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0" w:history="1">
        <w:r w:rsidR="00B037F5" w:rsidRPr="00CA768A">
          <w:rPr>
            <w:rStyle w:val="a3"/>
            <w:color w:val="1DBEF1"/>
            <w:sz w:val="22"/>
            <w:szCs w:val="22"/>
          </w:rPr>
          <w:t>http://kizhi.karelia.ru/</w:t>
        </w:r>
      </w:hyperlink>
      <w:r w:rsidR="00B037F5" w:rsidRPr="00CA768A">
        <w:rPr>
          <w:color w:val="000000"/>
          <w:sz w:val="22"/>
          <w:szCs w:val="22"/>
        </w:rPr>
        <w:t> Государственный музей-заповедник Кижи</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1" w:history="1">
        <w:r w:rsidR="00B037F5" w:rsidRPr="00CA768A">
          <w:rPr>
            <w:rStyle w:val="a3"/>
            <w:color w:val="1DBEF1"/>
            <w:sz w:val="22"/>
            <w:szCs w:val="22"/>
          </w:rPr>
          <w:t>http://jivopis.ru/gallery/</w:t>
        </w:r>
      </w:hyperlink>
      <w:r w:rsidR="00B037F5" w:rsidRPr="00CA768A">
        <w:rPr>
          <w:color w:val="000000"/>
          <w:sz w:val="22"/>
          <w:szCs w:val="22"/>
        </w:rPr>
        <w:t> Картинные галереи и биографии русских художников</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2" w:history="1">
        <w:r w:rsidR="00B037F5" w:rsidRPr="00CA768A">
          <w:rPr>
            <w:rStyle w:val="a3"/>
            <w:color w:val="1DBEF1"/>
            <w:sz w:val="22"/>
            <w:szCs w:val="22"/>
          </w:rPr>
          <w:t>http://www.artclassic.edu.ru/</w:t>
        </w:r>
      </w:hyperlink>
      <w:r w:rsidR="00B037F5" w:rsidRPr="00CA768A">
        <w:rPr>
          <w:color w:val="000000"/>
          <w:sz w:val="22"/>
          <w:szCs w:val="22"/>
        </w:rPr>
        <w:t> Коллекция образовательных ресурсов по МХК</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3" w:history="1">
        <w:r w:rsidR="00B037F5" w:rsidRPr="00CA768A">
          <w:rPr>
            <w:rStyle w:val="a3"/>
            <w:color w:val="1DBEF1"/>
            <w:sz w:val="22"/>
            <w:szCs w:val="22"/>
          </w:rPr>
          <w:t>http://www.culturemap.ru/</w:t>
        </w:r>
      </w:hyperlink>
      <w:r w:rsidR="00B037F5" w:rsidRPr="00CA768A">
        <w:rPr>
          <w:color w:val="000000"/>
          <w:sz w:val="22"/>
          <w:szCs w:val="22"/>
        </w:rPr>
        <w:t> Культура регионов России (достопримечательности регионов)</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4" w:history="1">
        <w:r w:rsidR="00B037F5" w:rsidRPr="00CA768A">
          <w:rPr>
            <w:rStyle w:val="a3"/>
            <w:color w:val="1DBEF1"/>
            <w:sz w:val="22"/>
            <w:szCs w:val="22"/>
          </w:rPr>
          <w:t>http://louvre.historic.ru</w:t>
        </w:r>
      </w:hyperlink>
      <w:r w:rsidR="00B037F5" w:rsidRPr="00CA768A">
        <w:rPr>
          <w:color w:val="000000"/>
          <w:sz w:val="22"/>
          <w:szCs w:val="22"/>
        </w:rPr>
        <w:t> Лувр (история, коллекции, виртуальная экскурсия)</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5" w:history="1">
        <w:r w:rsidR="00B037F5" w:rsidRPr="00CA768A">
          <w:rPr>
            <w:rStyle w:val="a3"/>
            <w:color w:val="1DBEF1"/>
            <w:sz w:val="22"/>
            <w:szCs w:val="22"/>
          </w:rPr>
          <w:t>http://www.tretyakov.ru</w:t>
        </w:r>
      </w:hyperlink>
      <w:r w:rsidR="00B037F5" w:rsidRPr="00CA768A">
        <w:rPr>
          <w:color w:val="000000"/>
          <w:sz w:val="22"/>
          <w:szCs w:val="22"/>
        </w:rPr>
        <w:t> Официальный сайт Третьяковской галереи</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6" w:history="1">
        <w:r w:rsidR="00B037F5" w:rsidRPr="00CA768A">
          <w:rPr>
            <w:rStyle w:val="a3"/>
            <w:color w:val="1DBEF1"/>
            <w:sz w:val="22"/>
            <w:szCs w:val="22"/>
          </w:rPr>
          <w:t>http://www.rusmuseum.ru</w:t>
        </w:r>
      </w:hyperlink>
      <w:r w:rsidR="00B037F5" w:rsidRPr="00CA768A">
        <w:rPr>
          <w:color w:val="000000"/>
          <w:sz w:val="22"/>
          <w:szCs w:val="22"/>
        </w:rPr>
        <w:t> Официальный сайт Русского музея</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7" w:history="1">
        <w:r w:rsidR="00B037F5" w:rsidRPr="00CA768A">
          <w:rPr>
            <w:rStyle w:val="a3"/>
            <w:color w:val="1DBEF1"/>
            <w:sz w:val="22"/>
            <w:szCs w:val="22"/>
          </w:rPr>
          <w:t>http://www.hermitagemuseum.org</w:t>
        </w:r>
      </w:hyperlink>
      <w:r w:rsidR="00B037F5" w:rsidRPr="00CA768A">
        <w:rPr>
          <w:color w:val="000000"/>
          <w:sz w:val="22"/>
          <w:szCs w:val="22"/>
        </w:rPr>
        <w:t> Официальный сайт Эрмитажа</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8" w:history="1">
        <w:r w:rsidR="00B037F5" w:rsidRPr="00CA768A">
          <w:rPr>
            <w:rStyle w:val="a3"/>
            <w:color w:val="1DBEF1"/>
            <w:sz w:val="22"/>
            <w:szCs w:val="22"/>
          </w:rPr>
          <w:t>http://www.museum.ru</w:t>
        </w:r>
      </w:hyperlink>
      <w:r w:rsidR="00B037F5" w:rsidRPr="00CA768A">
        <w:rPr>
          <w:color w:val="000000"/>
          <w:sz w:val="22"/>
          <w:szCs w:val="22"/>
        </w:rPr>
        <w:t> Портал музеев России</w:t>
      </w:r>
    </w:p>
    <w:p w:rsidR="00B037F5" w:rsidRPr="00CA768A" w:rsidRDefault="00766F3B" w:rsidP="00CA768A">
      <w:pPr>
        <w:pStyle w:val="a7"/>
        <w:numPr>
          <w:ilvl w:val="0"/>
          <w:numId w:val="6"/>
        </w:numPr>
        <w:spacing w:before="0" w:beforeAutospacing="0" w:after="150" w:afterAutospacing="0"/>
        <w:ind w:left="0"/>
        <w:rPr>
          <w:color w:val="000000"/>
          <w:sz w:val="22"/>
          <w:szCs w:val="22"/>
        </w:rPr>
      </w:pPr>
      <w:hyperlink r:id="rId29" w:history="1">
        <w:r w:rsidR="00B037F5" w:rsidRPr="00CA768A">
          <w:rPr>
            <w:rStyle w:val="a3"/>
            <w:color w:val="1DBEF1"/>
            <w:sz w:val="22"/>
            <w:szCs w:val="22"/>
          </w:rPr>
          <w:t>http://www.artlib.ru/</w:t>
        </w:r>
      </w:hyperlink>
      <w:r w:rsidR="00B037F5" w:rsidRPr="00CA768A">
        <w:rPr>
          <w:color w:val="000000"/>
          <w:sz w:val="22"/>
          <w:szCs w:val="22"/>
        </w:rPr>
        <w:t> Сборник галерей живописи русских художников и художников XX века</w:t>
      </w:r>
    </w:p>
    <w:p w:rsidR="00B81720" w:rsidRPr="004314E7" w:rsidRDefault="00766F3B" w:rsidP="008B3E44">
      <w:pPr>
        <w:pStyle w:val="a7"/>
        <w:numPr>
          <w:ilvl w:val="0"/>
          <w:numId w:val="6"/>
        </w:numPr>
        <w:spacing w:before="0" w:beforeAutospacing="0" w:after="150" w:afterAutospacing="0" w:line="360" w:lineRule="auto"/>
        <w:ind w:left="0"/>
        <w:jc w:val="center"/>
        <w:rPr>
          <w:b/>
          <w:sz w:val="22"/>
          <w:szCs w:val="22"/>
        </w:rPr>
      </w:pPr>
      <w:hyperlink r:id="rId30" w:history="1">
        <w:r w:rsidR="00B037F5" w:rsidRPr="004314E7">
          <w:rPr>
            <w:rStyle w:val="a3"/>
            <w:color w:val="1DBEF1"/>
            <w:sz w:val="22"/>
            <w:szCs w:val="22"/>
          </w:rPr>
          <w:t>http://www.varvar.ru/arhiv/gallery/sculpture_greek/index.html</w:t>
        </w:r>
      </w:hyperlink>
      <w:hyperlink r:id="rId31" w:history="1">
        <w:r w:rsidR="00B037F5" w:rsidRPr="004314E7">
          <w:rPr>
            <w:rStyle w:val="a3"/>
            <w:color w:val="1DBEF1"/>
            <w:sz w:val="22"/>
            <w:szCs w:val="22"/>
          </w:rPr>
          <w:t>http://historic.ru/lostcivil/greece/art/statue.shtml</w:t>
        </w:r>
      </w:hyperlink>
      <w:r w:rsidR="00B037F5" w:rsidRPr="004314E7">
        <w:rPr>
          <w:color w:val="000000"/>
          <w:sz w:val="22"/>
          <w:szCs w:val="22"/>
        </w:rPr>
        <w:t> Собрания древнегреческой скульптуры</w:t>
      </w:r>
      <w:bookmarkStart w:id="0" w:name="_GoBack"/>
      <w:bookmarkEnd w:id="0"/>
    </w:p>
    <w:sectPr w:rsidR="00B81720" w:rsidRPr="004314E7" w:rsidSect="00EA25E9">
      <w:pgSz w:w="16838" w:h="11906" w:orient="landscape"/>
      <w:pgMar w:top="624" w:right="680" w:bottom="624"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BannikovaAP">
    <w:altName w:val="BannikovaAP"/>
    <w:panose1 w:val="00000000000000000000"/>
    <w:charset w:val="CC"/>
    <w:family w:val="roman"/>
    <w:notTrueType/>
    <w:pitch w:val="default"/>
    <w:sig w:usb0="00000201" w:usb1="00000000" w:usb2="00000000" w:usb3="00000000" w:csb0="00000004"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905C6"/>
    <w:multiLevelType w:val="multilevel"/>
    <w:tmpl w:val="4F562A9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nsid w:val="29666294"/>
    <w:multiLevelType w:val="singleLevel"/>
    <w:tmpl w:val="65BEC6E6"/>
    <w:lvl w:ilvl="0">
      <w:start w:val="1"/>
      <w:numFmt w:val="bullet"/>
      <w:lvlText w:val=""/>
      <w:lvlJc w:val="left"/>
      <w:pPr>
        <w:tabs>
          <w:tab w:val="num" w:pos="927"/>
        </w:tabs>
        <w:ind w:left="907" w:hanging="340"/>
      </w:pPr>
      <w:rPr>
        <w:rFonts w:ascii="Symbol" w:hAnsi="Symbol" w:hint="default"/>
      </w:rPr>
    </w:lvl>
  </w:abstractNum>
  <w:abstractNum w:abstractNumId="2">
    <w:nsid w:val="3B322656"/>
    <w:multiLevelType w:val="hybridMultilevel"/>
    <w:tmpl w:val="B9D826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1723A95"/>
    <w:multiLevelType w:val="multilevel"/>
    <w:tmpl w:val="5AA6F32E"/>
    <w:lvl w:ilvl="0">
      <w:start w:val="1"/>
      <w:numFmt w:val="decimal"/>
      <w:lvlText w:val="%1."/>
      <w:lvlJc w:val="left"/>
      <w:pPr>
        <w:tabs>
          <w:tab w:val="num" w:pos="502"/>
        </w:tabs>
        <w:ind w:left="502"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7920DF2"/>
    <w:multiLevelType w:val="hybridMultilevel"/>
    <w:tmpl w:val="65EC86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7C1758E0"/>
    <w:multiLevelType w:val="hybridMultilevel"/>
    <w:tmpl w:val="5BD8E878"/>
    <w:lvl w:ilvl="0" w:tplc="0419000F">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5"/>
  </w:num>
  <w:num w:numId="3">
    <w:abstractNumId w:val="4"/>
  </w:num>
  <w:num w:numId="4">
    <w:abstractNumId w:val="2"/>
  </w:num>
  <w:num w:numId="5">
    <w:abstractNumId w:val="0"/>
  </w:num>
  <w:num w:numId="6">
    <w:abstractNumId w:val="3"/>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defaultTabStop w:val="708"/>
  <w:characterSpacingControl w:val="doNotCompress"/>
  <w:compat/>
  <w:rsids>
    <w:rsidRoot w:val="00C225D3"/>
    <w:rsid w:val="00001BD1"/>
    <w:rsid w:val="0000587A"/>
    <w:rsid w:val="000100C3"/>
    <w:rsid w:val="00013AD5"/>
    <w:rsid w:val="00032377"/>
    <w:rsid w:val="00040711"/>
    <w:rsid w:val="000423F7"/>
    <w:rsid w:val="0004467C"/>
    <w:rsid w:val="0004701A"/>
    <w:rsid w:val="000601F3"/>
    <w:rsid w:val="000639C8"/>
    <w:rsid w:val="00063B9C"/>
    <w:rsid w:val="00065647"/>
    <w:rsid w:val="0006726F"/>
    <w:rsid w:val="000740DC"/>
    <w:rsid w:val="0008101D"/>
    <w:rsid w:val="00083021"/>
    <w:rsid w:val="000A4DB6"/>
    <w:rsid w:val="000A657D"/>
    <w:rsid w:val="000B7AE8"/>
    <w:rsid w:val="000D503C"/>
    <w:rsid w:val="000E2FC7"/>
    <w:rsid w:val="000E32EF"/>
    <w:rsid w:val="000E38C7"/>
    <w:rsid w:val="000E63C9"/>
    <w:rsid w:val="000F3F5E"/>
    <w:rsid w:val="000F588D"/>
    <w:rsid w:val="000F77D4"/>
    <w:rsid w:val="001011AA"/>
    <w:rsid w:val="001155F4"/>
    <w:rsid w:val="00125E30"/>
    <w:rsid w:val="00134F12"/>
    <w:rsid w:val="00140B0A"/>
    <w:rsid w:val="00145C98"/>
    <w:rsid w:val="0015340C"/>
    <w:rsid w:val="001567A6"/>
    <w:rsid w:val="001753C2"/>
    <w:rsid w:val="0017727F"/>
    <w:rsid w:val="0018135F"/>
    <w:rsid w:val="0018547D"/>
    <w:rsid w:val="001929DA"/>
    <w:rsid w:val="0019580E"/>
    <w:rsid w:val="001B340B"/>
    <w:rsid w:val="001D4AF2"/>
    <w:rsid w:val="001E36BF"/>
    <w:rsid w:val="001F0263"/>
    <w:rsid w:val="001F5E97"/>
    <w:rsid w:val="00204913"/>
    <w:rsid w:val="0022775A"/>
    <w:rsid w:val="00234C5E"/>
    <w:rsid w:val="0023518A"/>
    <w:rsid w:val="00243A50"/>
    <w:rsid w:val="00246807"/>
    <w:rsid w:val="00253189"/>
    <w:rsid w:val="00257ED3"/>
    <w:rsid w:val="0027226F"/>
    <w:rsid w:val="00275E7E"/>
    <w:rsid w:val="002915AE"/>
    <w:rsid w:val="0029413E"/>
    <w:rsid w:val="00296284"/>
    <w:rsid w:val="002C2112"/>
    <w:rsid w:val="002E1796"/>
    <w:rsid w:val="002E68A8"/>
    <w:rsid w:val="002E703D"/>
    <w:rsid w:val="00303F92"/>
    <w:rsid w:val="00306A16"/>
    <w:rsid w:val="00317A28"/>
    <w:rsid w:val="003258A1"/>
    <w:rsid w:val="00327F63"/>
    <w:rsid w:val="0033154A"/>
    <w:rsid w:val="00332C2D"/>
    <w:rsid w:val="003339A9"/>
    <w:rsid w:val="00335C46"/>
    <w:rsid w:val="00341F99"/>
    <w:rsid w:val="00351A99"/>
    <w:rsid w:val="003558DD"/>
    <w:rsid w:val="00361A20"/>
    <w:rsid w:val="00364338"/>
    <w:rsid w:val="0036479D"/>
    <w:rsid w:val="0036497B"/>
    <w:rsid w:val="003723CE"/>
    <w:rsid w:val="00383B90"/>
    <w:rsid w:val="00393985"/>
    <w:rsid w:val="003940F9"/>
    <w:rsid w:val="0039508E"/>
    <w:rsid w:val="003A772D"/>
    <w:rsid w:val="003B02DC"/>
    <w:rsid w:val="003E503A"/>
    <w:rsid w:val="003F44F7"/>
    <w:rsid w:val="003F5CB2"/>
    <w:rsid w:val="00404442"/>
    <w:rsid w:val="00423DF5"/>
    <w:rsid w:val="00423EB3"/>
    <w:rsid w:val="004314E7"/>
    <w:rsid w:val="004423BD"/>
    <w:rsid w:val="004442B2"/>
    <w:rsid w:val="0044483A"/>
    <w:rsid w:val="00447409"/>
    <w:rsid w:val="0045088F"/>
    <w:rsid w:val="004550A0"/>
    <w:rsid w:val="00465CEF"/>
    <w:rsid w:val="004842B5"/>
    <w:rsid w:val="00493C53"/>
    <w:rsid w:val="004A361B"/>
    <w:rsid w:val="004A7CCF"/>
    <w:rsid w:val="004C546C"/>
    <w:rsid w:val="004D291B"/>
    <w:rsid w:val="004E1ED7"/>
    <w:rsid w:val="004E3FE4"/>
    <w:rsid w:val="004F2A1B"/>
    <w:rsid w:val="00506943"/>
    <w:rsid w:val="00515AC9"/>
    <w:rsid w:val="00521CF4"/>
    <w:rsid w:val="00561112"/>
    <w:rsid w:val="00566016"/>
    <w:rsid w:val="00567E07"/>
    <w:rsid w:val="00574605"/>
    <w:rsid w:val="005A407C"/>
    <w:rsid w:val="005A7E40"/>
    <w:rsid w:val="005B4D3C"/>
    <w:rsid w:val="005C623D"/>
    <w:rsid w:val="005D02D8"/>
    <w:rsid w:val="005D3C71"/>
    <w:rsid w:val="005D3E0F"/>
    <w:rsid w:val="005F3C22"/>
    <w:rsid w:val="005F6F55"/>
    <w:rsid w:val="006020E4"/>
    <w:rsid w:val="006041CC"/>
    <w:rsid w:val="00610863"/>
    <w:rsid w:val="0063254B"/>
    <w:rsid w:val="00647152"/>
    <w:rsid w:val="006503A8"/>
    <w:rsid w:val="00656611"/>
    <w:rsid w:val="00657B30"/>
    <w:rsid w:val="00665BCA"/>
    <w:rsid w:val="006727CD"/>
    <w:rsid w:val="00675370"/>
    <w:rsid w:val="00680799"/>
    <w:rsid w:val="00692468"/>
    <w:rsid w:val="00692833"/>
    <w:rsid w:val="006953AE"/>
    <w:rsid w:val="00697628"/>
    <w:rsid w:val="006C5330"/>
    <w:rsid w:val="006E2612"/>
    <w:rsid w:val="006E4A2E"/>
    <w:rsid w:val="006E54CD"/>
    <w:rsid w:val="007104FB"/>
    <w:rsid w:val="007251AE"/>
    <w:rsid w:val="00736483"/>
    <w:rsid w:val="00736862"/>
    <w:rsid w:val="00755B20"/>
    <w:rsid w:val="007572AB"/>
    <w:rsid w:val="00766F3B"/>
    <w:rsid w:val="00780400"/>
    <w:rsid w:val="007B238A"/>
    <w:rsid w:val="007E3687"/>
    <w:rsid w:val="007E5C53"/>
    <w:rsid w:val="007E5E1A"/>
    <w:rsid w:val="00800FCF"/>
    <w:rsid w:val="0080400E"/>
    <w:rsid w:val="00807AAE"/>
    <w:rsid w:val="0081698E"/>
    <w:rsid w:val="00832E9C"/>
    <w:rsid w:val="00840ECF"/>
    <w:rsid w:val="0086057F"/>
    <w:rsid w:val="0086127E"/>
    <w:rsid w:val="0086284C"/>
    <w:rsid w:val="00876DEA"/>
    <w:rsid w:val="00882F6C"/>
    <w:rsid w:val="008902BB"/>
    <w:rsid w:val="00892C0F"/>
    <w:rsid w:val="00893277"/>
    <w:rsid w:val="00895641"/>
    <w:rsid w:val="008959C4"/>
    <w:rsid w:val="008B3E44"/>
    <w:rsid w:val="008B4D60"/>
    <w:rsid w:val="008B5EF5"/>
    <w:rsid w:val="008B622F"/>
    <w:rsid w:val="008C1200"/>
    <w:rsid w:val="008C7273"/>
    <w:rsid w:val="008E7544"/>
    <w:rsid w:val="008E7A67"/>
    <w:rsid w:val="008F4DB5"/>
    <w:rsid w:val="009024E0"/>
    <w:rsid w:val="00915269"/>
    <w:rsid w:val="009228FC"/>
    <w:rsid w:val="00927C54"/>
    <w:rsid w:val="0093036D"/>
    <w:rsid w:val="00945740"/>
    <w:rsid w:val="009505C9"/>
    <w:rsid w:val="0095282D"/>
    <w:rsid w:val="009556C1"/>
    <w:rsid w:val="00961F87"/>
    <w:rsid w:val="00965218"/>
    <w:rsid w:val="00973633"/>
    <w:rsid w:val="00974133"/>
    <w:rsid w:val="00982A6E"/>
    <w:rsid w:val="00991C16"/>
    <w:rsid w:val="00995FFE"/>
    <w:rsid w:val="009A20A2"/>
    <w:rsid w:val="009B346E"/>
    <w:rsid w:val="009D1D43"/>
    <w:rsid w:val="009D2130"/>
    <w:rsid w:val="009F60E4"/>
    <w:rsid w:val="009F6E55"/>
    <w:rsid w:val="009F7D67"/>
    <w:rsid w:val="00A051D1"/>
    <w:rsid w:val="00A07CEE"/>
    <w:rsid w:val="00A13AE2"/>
    <w:rsid w:val="00A13C3D"/>
    <w:rsid w:val="00A21318"/>
    <w:rsid w:val="00A23BE7"/>
    <w:rsid w:val="00A27149"/>
    <w:rsid w:val="00A65C03"/>
    <w:rsid w:val="00A764AA"/>
    <w:rsid w:val="00A8195A"/>
    <w:rsid w:val="00A82018"/>
    <w:rsid w:val="00A86210"/>
    <w:rsid w:val="00A87A91"/>
    <w:rsid w:val="00AA50B7"/>
    <w:rsid w:val="00AB4DC2"/>
    <w:rsid w:val="00AC09D8"/>
    <w:rsid w:val="00AD560C"/>
    <w:rsid w:val="00B02CD8"/>
    <w:rsid w:val="00B037F5"/>
    <w:rsid w:val="00B11CD3"/>
    <w:rsid w:val="00B22641"/>
    <w:rsid w:val="00B2423C"/>
    <w:rsid w:val="00B3137F"/>
    <w:rsid w:val="00B3277D"/>
    <w:rsid w:val="00B358F0"/>
    <w:rsid w:val="00B35D60"/>
    <w:rsid w:val="00B47C3D"/>
    <w:rsid w:val="00B50A6C"/>
    <w:rsid w:val="00B55C43"/>
    <w:rsid w:val="00B67164"/>
    <w:rsid w:val="00B72DD9"/>
    <w:rsid w:val="00B74E3E"/>
    <w:rsid w:val="00B76D7F"/>
    <w:rsid w:val="00B771EC"/>
    <w:rsid w:val="00B81720"/>
    <w:rsid w:val="00B81ADE"/>
    <w:rsid w:val="00B87A46"/>
    <w:rsid w:val="00B94E7E"/>
    <w:rsid w:val="00BA3291"/>
    <w:rsid w:val="00BB4155"/>
    <w:rsid w:val="00BD08A8"/>
    <w:rsid w:val="00BE0420"/>
    <w:rsid w:val="00BE467F"/>
    <w:rsid w:val="00BE4FE7"/>
    <w:rsid w:val="00BE72BC"/>
    <w:rsid w:val="00BE72D3"/>
    <w:rsid w:val="00BF7BD5"/>
    <w:rsid w:val="00C00489"/>
    <w:rsid w:val="00C0293A"/>
    <w:rsid w:val="00C120D5"/>
    <w:rsid w:val="00C213A4"/>
    <w:rsid w:val="00C225D3"/>
    <w:rsid w:val="00C2372F"/>
    <w:rsid w:val="00C26348"/>
    <w:rsid w:val="00C34376"/>
    <w:rsid w:val="00C34E3E"/>
    <w:rsid w:val="00C55F8A"/>
    <w:rsid w:val="00C56E2C"/>
    <w:rsid w:val="00C57A03"/>
    <w:rsid w:val="00C815E5"/>
    <w:rsid w:val="00C9209F"/>
    <w:rsid w:val="00C92EB3"/>
    <w:rsid w:val="00CA3726"/>
    <w:rsid w:val="00CA73FE"/>
    <w:rsid w:val="00CA768A"/>
    <w:rsid w:val="00CB528F"/>
    <w:rsid w:val="00CB69C8"/>
    <w:rsid w:val="00CC69A5"/>
    <w:rsid w:val="00CE0C9B"/>
    <w:rsid w:val="00CE7E05"/>
    <w:rsid w:val="00D07374"/>
    <w:rsid w:val="00D1095C"/>
    <w:rsid w:val="00D228F8"/>
    <w:rsid w:val="00D26482"/>
    <w:rsid w:val="00D309BC"/>
    <w:rsid w:val="00D429E6"/>
    <w:rsid w:val="00D459DE"/>
    <w:rsid w:val="00D45D67"/>
    <w:rsid w:val="00D5045E"/>
    <w:rsid w:val="00D5069D"/>
    <w:rsid w:val="00D60058"/>
    <w:rsid w:val="00D61B4F"/>
    <w:rsid w:val="00D712C0"/>
    <w:rsid w:val="00D74AA5"/>
    <w:rsid w:val="00D87C3D"/>
    <w:rsid w:val="00DA1BAB"/>
    <w:rsid w:val="00DA3ACD"/>
    <w:rsid w:val="00DA3D10"/>
    <w:rsid w:val="00DA76F0"/>
    <w:rsid w:val="00DB44C6"/>
    <w:rsid w:val="00DD144E"/>
    <w:rsid w:val="00DD7C1D"/>
    <w:rsid w:val="00DE5860"/>
    <w:rsid w:val="00E03F4C"/>
    <w:rsid w:val="00E05871"/>
    <w:rsid w:val="00E07DF0"/>
    <w:rsid w:val="00E20FD1"/>
    <w:rsid w:val="00E22C78"/>
    <w:rsid w:val="00E27DDF"/>
    <w:rsid w:val="00E350CE"/>
    <w:rsid w:val="00E356CD"/>
    <w:rsid w:val="00E46FE5"/>
    <w:rsid w:val="00E55989"/>
    <w:rsid w:val="00E71ABC"/>
    <w:rsid w:val="00E71E31"/>
    <w:rsid w:val="00E73787"/>
    <w:rsid w:val="00EA14CC"/>
    <w:rsid w:val="00EA25E9"/>
    <w:rsid w:val="00EA6080"/>
    <w:rsid w:val="00EB1F86"/>
    <w:rsid w:val="00EB4DE6"/>
    <w:rsid w:val="00EC01B2"/>
    <w:rsid w:val="00EC6CC4"/>
    <w:rsid w:val="00ED5612"/>
    <w:rsid w:val="00EE1B6E"/>
    <w:rsid w:val="00EE2B35"/>
    <w:rsid w:val="00EF4EC8"/>
    <w:rsid w:val="00EF5726"/>
    <w:rsid w:val="00F10A3A"/>
    <w:rsid w:val="00F1323C"/>
    <w:rsid w:val="00F14290"/>
    <w:rsid w:val="00F246BA"/>
    <w:rsid w:val="00F25F68"/>
    <w:rsid w:val="00F32127"/>
    <w:rsid w:val="00F345BB"/>
    <w:rsid w:val="00F36298"/>
    <w:rsid w:val="00F55DB3"/>
    <w:rsid w:val="00F602D7"/>
    <w:rsid w:val="00F64908"/>
    <w:rsid w:val="00F679DF"/>
    <w:rsid w:val="00F70DBF"/>
    <w:rsid w:val="00F8784B"/>
    <w:rsid w:val="00FA4A79"/>
    <w:rsid w:val="00FB23FB"/>
    <w:rsid w:val="00FB789F"/>
    <w:rsid w:val="00FC488F"/>
    <w:rsid w:val="00FD0223"/>
    <w:rsid w:val="00FD1827"/>
    <w:rsid w:val="00FD43FF"/>
    <w:rsid w:val="00FD7D4F"/>
    <w:rsid w:val="00FE5A5D"/>
    <w:rsid w:val="00FF028A"/>
    <w:rsid w:val="00FF31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9C8"/>
  </w:style>
  <w:style w:type="paragraph" w:styleId="1">
    <w:name w:val="heading 1"/>
    <w:basedOn w:val="a"/>
    <w:next w:val="a"/>
    <w:link w:val="10"/>
    <w:qFormat/>
    <w:rsid w:val="00A213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CB69C8"/>
    <w:pPr>
      <w:keepNext/>
      <w:tabs>
        <w:tab w:val="left" w:leader="underscore" w:pos="1418"/>
      </w:tabs>
      <w:spacing w:after="0" w:line="240" w:lineRule="auto"/>
      <w:ind w:left="5760"/>
      <w:outlineLvl w:val="2"/>
    </w:pPr>
    <w:rPr>
      <w:rFonts w:ascii="Times New Roman" w:eastAsia="Times New Roman" w:hAnsi="Times New Roman" w:cs="Times New Roman"/>
      <w:sz w:val="28"/>
      <w:szCs w:val="20"/>
      <w:lang w:eastAsia="ru-RU"/>
    </w:rPr>
  </w:style>
  <w:style w:type="paragraph" w:styleId="4">
    <w:name w:val="heading 4"/>
    <w:basedOn w:val="a"/>
    <w:next w:val="a"/>
    <w:link w:val="40"/>
    <w:uiPriority w:val="9"/>
    <w:unhideWhenUsed/>
    <w:qFormat/>
    <w:rsid w:val="00561112"/>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semiHidden/>
    <w:unhideWhenUsed/>
    <w:qFormat/>
    <w:rsid w:val="00CB69C8"/>
    <w:pPr>
      <w:keepNext/>
      <w:spacing w:after="0" w:line="240" w:lineRule="auto"/>
      <w:jc w:val="right"/>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21318"/>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semiHidden/>
    <w:rsid w:val="00CB69C8"/>
    <w:rPr>
      <w:rFonts w:ascii="Times New Roman" w:eastAsia="Times New Roman" w:hAnsi="Times New Roman" w:cs="Times New Roman"/>
      <w:sz w:val="28"/>
      <w:szCs w:val="20"/>
      <w:lang w:eastAsia="ru-RU"/>
    </w:rPr>
  </w:style>
  <w:style w:type="character" w:customStyle="1" w:styleId="40">
    <w:name w:val="Заголовок 4 Знак"/>
    <w:basedOn w:val="a0"/>
    <w:link w:val="4"/>
    <w:uiPriority w:val="9"/>
    <w:rsid w:val="00561112"/>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semiHidden/>
    <w:rsid w:val="00CB69C8"/>
    <w:rPr>
      <w:rFonts w:ascii="Times New Roman" w:eastAsia="Times New Roman" w:hAnsi="Times New Roman" w:cs="Times New Roman"/>
      <w:sz w:val="28"/>
      <w:szCs w:val="20"/>
      <w:lang w:eastAsia="ru-RU"/>
    </w:rPr>
  </w:style>
  <w:style w:type="character" w:styleId="a3">
    <w:name w:val="Hyperlink"/>
    <w:basedOn w:val="a0"/>
    <w:uiPriority w:val="99"/>
    <w:semiHidden/>
    <w:unhideWhenUsed/>
    <w:rsid w:val="00CB69C8"/>
    <w:rPr>
      <w:strike w:val="0"/>
      <w:dstrike w:val="0"/>
      <w:color w:val="0F3C8C"/>
      <w:u w:val="none"/>
      <w:effect w:val="none"/>
    </w:rPr>
  </w:style>
  <w:style w:type="character" w:styleId="a4">
    <w:name w:val="Strong"/>
    <w:basedOn w:val="a0"/>
    <w:uiPriority w:val="22"/>
    <w:qFormat/>
    <w:rsid w:val="00CB69C8"/>
    <w:rPr>
      <w:b/>
      <w:bCs/>
    </w:rPr>
  </w:style>
  <w:style w:type="character" w:customStyle="1" w:styleId="oddtlanswer">
    <w:name w:val="oddtlanswer"/>
    <w:basedOn w:val="a0"/>
    <w:rsid w:val="00CB69C8"/>
  </w:style>
  <w:style w:type="paragraph" w:styleId="a5">
    <w:name w:val="Balloon Text"/>
    <w:basedOn w:val="a"/>
    <w:link w:val="a6"/>
    <w:uiPriority w:val="99"/>
    <w:semiHidden/>
    <w:unhideWhenUsed/>
    <w:rsid w:val="00CB69C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B69C8"/>
    <w:rPr>
      <w:rFonts w:ascii="Tahoma" w:hAnsi="Tahoma" w:cs="Tahoma"/>
      <w:sz w:val="16"/>
      <w:szCs w:val="16"/>
    </w:rPr>
  </w:style>
  <w:style w:type="paragraph" w:styleId="a7">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rsid w:val="00CB69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CB69C8"/>
    <w:rPr>
      <w:i/>
      <w:iCs/>
    </w:rPr>
  </w:style>
  <w:style w:type="paragraph" w:styleId="a9">
    <w:name w:val="Body Text Indent"/>
    <w:basedOn w:val="a"/>
    <w:link w:val="aa"/>
    <w:unhideWhenUsed/>
    <w:rsid w:val="00CB69C8"/>
    <w:pPr>
      <w:spacing w:after="0" w:line="240" w:lineRule="auto"/>
      <w:ind w:firstLine="567"/>
      <w:jc w:val="both"/>
    </w:pPr>
    <w:rPr>
      <w:rFonts w:ascii="Times New Roman" w:eastAsia="Times New Roman" w:hAnsi="Times New Roman" w:cs="Times New Roman"/>
      <w:sz w:val="28"/>
      <w:szCs w:val="20"/>
      <w:lang w:eastAsia="ru-RU"/>
    </w:rPr>
  </w:style>
  <w:style w:type="character" w:customStyle="1" w:styleId="aa">
    <w:name w:val="Основной текст с отступом Знак"/>
    <w:basedOn w:val="a0"/>
    <w:link w:val="a9"/>
    <w:semiHidden/>
    <w:rsid w:val="00CB69C8"/>
    <w:rPr>
      <w:rFonts w:ascii="Times New Roman" w:eastAsia="Times New Roman" w:hAnsi="Times New Roman" w:cs="Times New Roman"/>
      <w:sz w:val="28"/>
      <w:szCs w:val="20"/>
      <w:lang w:eastAsia="ru-RU"/>
    </w:rPr>
  </w:style>
  <w:style w:type="paragraph" w:styleId="2">
    <w:name w:val="Body Text Indent 2"/>
    <w:basedOn w:val="a"/>
    <w:link w:val="20"/>
    <w:semiHidden/>
    <w:unhideWhenUsed/>
    <w:rsid w:val="00CB69C8"/>
    <w:pPr>
      <w:spacing w:after="0" w:line="240" w:lineRule="auto"/>
      <w:ind w:firstLine="567"/>
      <w:jc w:val="both"/>
    </w:pPr>
    <w:rPr>
      <w:rFonts w:ascii="Times New Roman" w:eastAsia="Times New Roman" w:hAnsi="Times New Roman" w:cs="Times New Roman"/>
      <w:sz w:val="24"/>
      <w:szCs w:val="20"/>
      <w:lang w:eastAsia="ru-RU"/>
    </w:rPr>
  </w:style>
  <w:style w:type="character" w:customStyle="1" w:styleId="20">
    <w:name w:val="Основной текст с отступом 2 Знак"/>
    <w:basedOn w:val="a0"/>
    <w:link w:val="2"/>
    <w:semiHidden/>
    <w:rsid w:val="00CB69C8"/>
    <w:rPr>
      <w:rFonts w:ascii="Times New Roman" w:eastAsia="Times New Roman" w:hAnsi="Times New Roman" w:cs="Times New Roman"/>
      <w:sz w:val="24"/>
      <w:szCs w:val="20"/>
      <w:lang w:eastAsia="ru-RU"/>
    </w:rPr>
  </w:style>
  <w:style w:type="paragraph" w:styleId="ab">
    <w:name w:val="No Spacing"/>
    <w:uiPriority w:val="1"/>
    <w:qFormat/>
    <w:rsid w:val="00CB69C8"/>
    <w:pPr>
      <w:spacing w:after="0" w:line="240" w:lineRule="auto"/>
    </w:pPr>
    <w:rPr>
      <w:rFonts w:ascii="Times New Roman" w:eastAsia="Times New Roman" w:hAnsi="Times New Roman" w:cs="Times New Roman"/>
      <w:sz w:val="20"/>
      <w:szCs w:val="20"/>
      <w:lang w:eastAsia="ru-RU"/>
    </w:rPr>
  </w:style>
  <w:style w:type="paragraph" w:styleId="ac">
    <w:name w:val="List Paragraph"/>
    <w:basedOn w:val="a"/>
    <w:qFormat/>
    <w:rsid w:val="00CB69C8"/>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table" w:styleId="ad">
    <w:name w:val="Table Grid"/>
    <w:basedOn w:val="a1"/>
    <w:uiPriority w:val="59"/>
    <w:rsid w:val="00CB69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Pa9">
    <w:name w:val="Pa9"/>
    <w:basedOn w:val="a"/>
    <w:next w:val="a"/>
    <w:uiPriority w:val="99"/>
    <w:rsid w:val="00D459DE"/>
    <w:pPr>
      <w:autoSpaceDE w:val="0"/>
      <w:autoSpaceDN w:val="0"/>
      <w:adjustRightInd w:val="0"/>
      <w:spacing w:after="0" w:line="221" w:lineRule="atLeast"/>
    </w:pPr>
    <w:rPr>
      <w:rFonts w:ascii="BannikovaAP" w:eastAsia="Times New Roman" w:hAnsi="BannikovaAP" w:cs="Times New Roman"/>
      <w:sz w:val="24"/>
      <w:szCs w:val="24"/>
      <w:lang w:eastAsia="ru-RU"/>
    </w:rPr>
  </w:style>
  <w:style w:type="character" w:customStyle="1" w:styleId="A40">
    <w:name w:val="A4"/>
    <w:uiPriority w:val="99"/>
    <w:rsid w:val="00D459DE"/>
    <w:rPr>
      <w:rFonts w:cs="BannikovaAP"/>
      <w:color w:val="000000"/>
      <w:sz w:val="18"/>
      <w:szCs w:val="18"/>
    </w:rPr>
  </w:style>
  <w:style w:type="paragraph" w:customStyle="1" w:styleId="Pa16">
    <w:name w:val="Pa16"/>
    <w:basedOn w:val="a"/>
    <w:next w:val="a"/>
    <w:uiPriority w:val="99"/>
    <w:rsid w:val="00D459DE"/>
    <w:pPr>
      <w:autoSpaceDE w:val="0"/>
      <w:autoSpaceDN w:val="0"/>
      <w:adjustRightInd w:val="0"/>
      <w:spacing w:after="0" w:line="221" w:lineRule="atLeast"/>
    </w:pPr>
    <w:rPr>
      <w:rFonts w:ascii="BannikovaAP" w:eastAsia="Times New Roman" w:hAnsi="BannikovaAP" w:cs="Times New Roman"/>
      <w:sz w:val="24"/>
      <w:szCs w:val="24"/>
      <w:lang w:eastAsia="ru-RU"/>
    </w:rPr>
  </w:style>
  <w:style w:type="character" w:customStyle="1" w:styleId="A30">
    <w:name w:val="A3"/>
    <w:uiPriority w:val="99"/>
    <w:rsid w:val="00D459DE"/>
    <w:rPr>
      <w:rFonts w:cs="BannikovaAP"/>
      <w:color w:val="000000"/>
      <w:sz w:val="20"/>
      <w:szCs w:val="20"/>
    </w:rPr>
  </w:style>
  <w:style w:type="paragraph" w:customStyle="1" w:styleId="Pa12">
    <w:name w:val="Pa12"/>
    <w:basedOn w:val="a"/>
    <w:next w:val="a"/>
    <w:uiPriority w:val="99"/>
    <w:rsid w:val="00D459DE"/>
    <w:pPr>
      <w:autoSpaceDE w:val="0"/>
      <w:autoSpaceDN w:val="0"/>
      <w:adjustRightInd w:val="0"/>
      <w:spacing w:after="0" w:line="221" w:lineRule="atLeast"/>
    </w:pPr>
    <w:rPr>
      <w:rFonts w:ascii="BannikovaAP" w:eastAsia="Times New Roman" w:hAnsi="BannikovaAP" w:cs="Times New Roman"/>
      <w:sz w:val="24"/>
      <w:szCs w:val="24"/>
      <w:lang w:eastAsia="ru-RU"/>
    </w:rPr>
  </w:style>
  <w:style w:type="paragraph" w:styleId="ae">
    <w:name w:val="Title"/>
    <w:basedOn w:val="a"/>
    <w:link w:val="af"/>
    <w:qFormat/>
    <w:rsid w:val="00561112"/>
    <w:pPr>
      <w:spacing w:after="0" w:line="240" w:lineRule="auto"/>
      <w:jc w:val="center"/>
    </w:pPr>
    <w:rPr>
      <w:rFonts w:ascii="Times New Roman" w:eastAsia="Times New Roman" w:hAnsi="Times New Roman" w:cs="Times New Roman"/>
      <w:b/>
      <w:sz w:val="28"/>
      <w:szCs w:val="20"/>
      <w:lang w:eastAsia="ru-RU"/>
    </w:rPr>
  </w:style>
  <w:style w:type="character" w:customStyle="1" w:styleId="af">
    <w:name w:val="Название Знак"/>
    <w:basedOn w:val="a0"/>
    <w:link w:val="ae"/>
    <w:rsid w:val="00561112"/>
    <w:rPr>
      <w:rFonts w:ascii="Times New Roman" w:eastAsia="Times New Roman" w:hAnsi="Times New Roman" w:cs="Times New Roman"/>
      <w:b/>
      <w:sz w:val="28"/>
      <w:szCs w:val="20"/>
      <w:lang w:eastAsia="ru-RU"/>
    </w:rPr>
  </w:style>
  <w:style w:type="paragraph" w:styleId="21">
    <w:name w:val="Body Text 2"/>
    <w:basedOn w:val="a"/>
    <w:link w:val="22"/>
    <w:rsid w:val="00A21318"/>
    <w:pPr>
      <w:spacing w:after="0" w:line="24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A21318"/>
    <w:rPr>
      <w:rFonts w:ascii="Times New Roman" w:eastAsia="Times New Roman" w:hAnsi="Times New Roman" w:cs="Times New Roman"/>
      <w:sz w:val="28"/>
      <w:szCs w:val="24"/>
      <w:lang w:eastAsia="ru-RU"/>
    </w:rPr>
  </w:style>
  <w:style w:type="character" w:customStyle="1" w:styleId="apple-converted-space">
    <w:name w:val="apple-converted-space"/>
    <w:basedOn w:val="a0"/>
    <w:rsid w:val="004C546C"/>
  </w:style>
  <w:style w:type="character" w:customStyle="1" w:styleId="23">
    <w:name w:val="Оглавление 2 Знак"/>
    <w:basedOn w:val="a0"/>
    <w:link w:val="24"/>
    <w:rsid w:val="00665BCA"/>
    <w:rPr>
      <w:rFonts w:ascii="Times New Roman" w:eastAsia="Times New Roman" w:hAnsi="Times New Roman" w:cs="Times New Roman"/>
      <w:b/>
      <w:sz w:val="23"/>
      <w:szCs w:val="23"/>
      <w:shd w:val="clear" w:color="auto" w:fill="FFFFFF" w:themeFill="background1"/>
    </w:rPr>
  </w:style>
  <w:style w:type="paragraph" w:styleId="24">
    <w:name w:val="toc 2"/>
    <w:basedOn w:val="a"/>
    <w:link w:val="23"/>
    <w:autoRedefine/>
    <w:rsid w:val="00665BCA"/>
    <w:pPr>
      <w:shd w:val="clear" w:color="auto" w:fill="FFFFFF" w:themeFill="background1"/>
      <w:tabs>
        <w:tab w:val="left" w:pos="351"/>
        <w:tab w:val="right" w:leader="dot" w:pos="8441"/>
      </w:tabs>
      <w:spacing w:after="0" w:line="552" w:lineRule="exact"/>
      <w:jc w:val="center"/>
    </w:pPr>
    <w:rPr>
      <w:rFonts w:ascii="Times New Roman" w:eastAsia="Times New Roman" w:hAnsi="Times New Roman" w:cs="Times New Roman"/>
      <w:b/>
      <w:sz w:val="23"/>
      <w:szCs w:val="23"/>
    </w:rPr>
  </w:style>
  <w:style w:type="character" w:customStyle="1" w:styleId="c9">
    <w:name w:val="c9"/>
    <w:basedOn w:val="a0"/>
    <w:rsid w:val="00876DEA"/>
  </w:style>
  <w:style w:type="character" w:customStyle="1" w:styleId="c4">
    <w:name w:val="c4"/>
    <w:basedOn w:val="a0"/>
    <w:rsid w:val="00876D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9C8"/>
  </w:style>
  <w:style w:type="paragraph" w:styleId="1">
    <w:name w:val="heading 1"/>
    <w:basedOn w:val="a"/>
    <w:next w:val="a"/>
    <w:link w:val="10"/>
    <w:qFormat/>
    <w:rsid w:val="00A213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CB69C8"/>
    <w:pPr>
      <w:keepNext/>
      <w:tabs>
        <w:tab w:val="left" w:leader="underscore" w:pos="1418"/>
      </w:tabs>
      <w:spacing w:after="0" w:line="240" w:lineRule="auto"/>
      <w:ind w:left="5760"/>
      <w:outlineLvl w:val="2"/>
    </w:pPr>
    <w:rPr>
      <w:rFonts w:ascii="Times New Roman" w:eastAsia="Times New Roman" w:hAnsi="Times New Roman" w:cs="Times New Roman"/>
      <w:sz w:val="28"/>
      <w:szCs w:val="20"/>
      <w:lang w:eastAsia="ru-RU"/>
    </w:rPr>
  </w:style>
  <w:style w:type="paragraph" w:styleId="4">
    <w:name w:val="heading 4"/>
    <w:basedOn w:val="a"/>
    <w:next w:val="a"/>
    <w:link w:val="40"/>
    <w:uiPriority w:val="9"/>
    <w:unhideWhenUsed/>
    <w:qFormat/>
    <w:rsid w:val="00561112"/>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semiHidden/>
    <w:unhideWhenUsed/>
    <w:qFormat/>
    <w:rsid w:val="00CB69C8"/>
    <w:pPr>
      <w:keepNext/>
      <w:spacing w:after="0" w:line="240" w:lineRule="auto"/>
      <w:jc w:val="right"/>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21318"/>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semiHidden/>
    <w:rsid w:val="00CB69C8"/>
    <w:rPr>
      <w:rFonts w:ascii="Times New Roman" w:eastAsia="Times New Roman" w:hAnsi="Times New Roman" w:cs="Times New Roman"/>
      <w:sz w:val="28"/>
      <w:szCs w:val="20"/>
      <w:lang w:eastAsia="ru-RU"/>
    </w:rPr>
  </w:style>
  <w:style w:type="character" w:customStyle="1" w:styleId="40">
    <w:name w:val="Заголовок 4 Знак"/>
    <w:basedOn w:val="a0"/>
    <w:link w:val="4"/>
    <w:uiPriority w:val="9"/>
    <w:rsid w:val="00561112"/>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semiHidden/>
    <w:rsid w:val="00CB69C8"/>
    <w:rPr>
      <w:rFonts w:ascii="Times New Roman" w:eastAsia="Times New Roman" w:hAnsi="Times New Roman" w:cs="Times New Roman"/>
      <w:sz w:val="28"/>
      <w:szCs w:val="20"/>
      <w:lang w:eastAsia="ru-RU"/>
    </w:rPr>
  </w:style>
  <w:style w:type="character" w:styleId="a3">
    <w:name w:val="Hyperlink"/>
    <w:basedOn w:val="a0"/>
    <w:uiPriority w:val="99"/>
    <w:semiHidden/>
    <w:unhideWhenUsed/>
    <w:rsid w:val="00CB69C8"/>
    <w:rPr>
      <w:strike w:val="0"/>
      <w:dstrike w:val="0"/>
      <w:color w:val="0F3C8C"/>
      <w:u w:val="none"/>
      <w:effect w:val="none"/>
    </w:rPr>
  </w:style>
  <w:style w:type="character" w:styleId="a4">
    <w:name w:val="Strong"/>
    <w:basedOn w:val="a0"/>
    <w:uiPriority w:val="22"/>
    <w:qFormat/>
    <w:rsid w:val="00CB69C8"/>
    <w:rPr>
      <w:b/>
      <w:bCs/>
    </w:rPr>
  </w:style>
  <w:style w:type="character" w:customStyle="1" w:styleId="oddtlanswer">
    <w:name w:val="oddtlanswer"/>
    <w:basedOn w:val="a0"/>
    <w:rsid w:val="00CB69C8"/>
  </w:style>
  <w:style w:type="paragraph" w:styleId="a5">
    <w:name w:val="Balloon Text"/>
    <w:basedOn w:val="a"/>
    <w:link w:val="a6"/>
    <w:uiPriority w:val="99"/>
    <w:semiHidden/>
    <w:unhideWhenUsed/>
    <w:rsid w:val="00CB69C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B69C8"/>
    <w:rPr>
      <w:rFonts w:ascii="Tahoma" w:hAnsi="Tahoma" w:cs="Tahoma"/>
      <w:sz w:val="16"/>
      <w:szCs w:val="16"/>
    </w:rPr>
  </w:style>
  <w:style w:type="paragraph" w:styleId="a7">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rsid w:val="00CB69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Emphasis"/>
    <w:basedOn w:val="a0"/>
    <w:uiPriority w:val="20"/>
    <w:qFormat/>
    <w:rsid w:val="00CB69C8"/>
    <w:rPr>
      <w:i/>
      <w:iCs/>
    </w:rPr>
  </w:style>
  <w:style w:type="paragraph" w:styleId="a9">
    <w:name w:val="Body Text Indent"/>
    <w:basedOn w:val="a"/>
    <w:link w:val="aa"/>
    <w:unhideWhenUsed/>
    <w:rsid w:val="00CB69C8"/>
    <w:pPr>
      <w:spacing w:after="0" w:line="240" w:lineRule="auto"/>
      <w:ind w:firstLine="567"/>
      <w:jc w:val="both"/>
    </w:pPr>
    <w:rPr>
      <w:rFonts w:ascii="Times New Roman" w:eastAsia="Times New Roman" w:hAnsi="Times New Roman" w:cs="Times New Roman"/>
      <w:sz w:val="28"/>
      <w:szCs w:val="20"/>
      <w:lang w:eastAsia="ru-RU"/>
    </w:rPr>
  </w:style>
  <w:style w:type="character" w:customStyle="1" w:styleId="aa">
    <w:name w:val="Основной текст с отступом Знак"/>
    <w:basedOn w:val="a0"/>
    <w:link w:val="a9"/>
    <w:semiHidden/>
    <w:rsid w:val="00CB69C8"/>
    <w:rPr>
      <w:rFonts w:ascii="Times New Roman" w:eastAsia="Times New Roman" w:hAnsi="Times New Roman" w:cs="Times New Roman"/>
      <w:sz w:val="28"/>
      <w:szCs w:val="20"/>
      <w:lang w:eastAsia="ru-RU"/>
    </w:rPr>
  </w:style>
  <w:style w:type="paragraph" w:styleId="2">
    <w:name w:val="Body Text Indent 2"/>
    <w:basedOn w:val="a"/>
    <w:link w:val="20"/>
    <w:semiHidden/>
    <w:unhideWhenUsed/>
    <w:rsid w:val="00CB69C8"/>
    <w:pPr>
      <w:spacing w:after="0" w:line="240" w:lineRule="auto"/>
      <w:ind w:firstLine="567"/>
      <w:jc w:val="both"/>
    </w:pPr>
    <w:rPr>
      <w:rFonts w:ascii="Times New Roman" w:eastAsia="Times New Roman" w:hAnsi="Times New Roman" w:cs="Times New Roman"/>
      <w:sz w:val="24"/>
      <w:szCs w:val="20"/>
      <w:lang w:eastAsia="ru-RU"/>
    </w:rPr>
  </w:style>
  <w:style w:type="character" w:customStyle="1" w:styleId="20">
    <w:name w:val="Основной текст с отступом 2 Знак"/>
    <w:basedOn w:val="a0"/>
    <w:link w:val="2"/>
    <w:semiHidden/>
    <w:rsid w:val="00CB69C8"/>
    <w:rPr>
      <w:rFonts w:ascii="Times New Roman" w:eastAsia="Times New Roman" w:hAnsi="Times New Roman" w:cs="Times New Roman"/>
      <w:sz w:val="24"/>
      <w:szCs w:val="20"/>
      <w:lang w:eastAsia="ru-RU"/>
    </w:rPr>
  </w:style>
  <w:style w:type="paragraph" w:styleId="ab">
    <w:name w:val="No Spacing"/>
    <w:uiPriority w:val="1"/>
    <w:qFormat/>
    <w:rsid w:val="00CB69C8"/>
    <w:pPr>
      <w:spacing w:after="0" w:line="240" w:lineRule="auto"/>
    </w:pPr>
    <w:rPr>
      <w:rFonts w:ascii="Times New Roman" w:eastAsia="Times New Roman" w:hAnsi="Times New Roman" w:cs="Times New Roman"/>
      <w:sz w:val="20"/>
      <w:szCs w:val="20"/>
      <w:lang w:eastAsia="ru-RU"/>
    </w:rPr>
  </w:style>
  <w:style w:type="paragraph" w:styleId="ac">
    <w:name w:val="List Paragraph"/>
    <w:basedOn w:val="a"/>
    <w:qFormat/>
    <w:rsid w:val="00CB69C8"/>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table" w:styleId="ad">
    <w:name w:val="Table Grid"/>
    <w:basedOn w:val="a1"/>
    <w:uiPriority w:val="59"/>
    <w:rsid w:val="00CB69C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9">
    <w:name w:val="Pa9"/>
    <w:basedOn w:val="a"/>
    <w:next w:val="a"/>
    <w:uiPriority w:val="99"/>
    <w:rsid w:val="00D459DE"/>
    <w:pPr>
      <w:autoSpaceDE w:val="0"/>
      <w:autoSpaceDN w:val="0"/>
      <w:adjustRightInd w:val="0"/>
      <w:spacing w:after="0" w:line="221" w:lineRule="atLeast"/>
    </w:pPr>
    <w:rPr>
      <w:rFonts w:ascii="BannikovaAP" w:eastAsia="Times New Roman" w:hAnsi="BannikovaAP" w:cs="Times New Roman"/>
      <w:sz w:val="24"/>
      <w:szCs w:val="24"/>
      <w:lang w:eastAsia="ru-RU"/>
    </w:rPr>
  </w:style>
  <w:style w:type="character" w:customStyle="1" w:styleId="A40">
    <w:name w:val="A4"/>
    <w:uiPriority w:val="99"/>
    <w:rsid w:val="00D459DE"/>
    <w:rPr>
      <w:rFonts w:cs="BannikovaAP"/>
      <w:color w:val="000000"/>
      <w:sz w:val="18"/>
      <w:szCs w:val="18"/>
    </w:rPr>
  </w:style>
  <w:style w:type="paragraph" w:customStyle="1" w:styleId="Pa16">
    <w:name w:val="Pa16"/>
    <w:basedOn w:val="a"/>
    <w:next w:val="a"/>
    <w:uiPriority w:val="99"/>
    <w:rsid w:val="00D459DE"/>
    <w:pPr>
      <w:autoSpaceDE w:val="0"/>
      <w:autoSpaceDN w:val="0"/>
      <w:adjustRightInd w:val="0"/>
      <w:spacing w:after="0" w:line="221" w:lineRule="atLeast"/>
    </w:pPr>
    <w:rPr>
      <w:rFonts w:ascii="BannikovaAP" w:eastAsia="Times New Roman" w:hAnsi="BannikovaAP" w:cs="Times New Roman"/>
      <w:sz w:val="24"/>
      <w:szCs w:val="24"/>
      <w:lang w:eastAsia="ru-RU"/>
    </w:rPr>
  </w:style>
  <w:style w:type="character" w:customStyle="1" w:styleId="A30">
    <w:name w:val="A3"/>
    <w:uiPriority w:val="99"/>
    <w:rsid w:val="00D459DE"/>
    <w:rPr>
      <w:rFonts w:cs="BannikovaAP"/>
      <w:color w:val="000000"/>
      <w:sz w:val="20"/>
      <w:szCs w:val="20"/>
    </w:rPr>
  </w:style>
  <w:style w:type="paragraph" w:customStyle="1" w:styleId="Pa12">
    <w:name w:val="Pa12"/>
    <w:basedOn w:val="a"/>
    <w:next w:val="a"/>
    <w:uiPriority w:val="99"/>
    <w:rsid w:val="00D459DE"/>
    <w:pPr>
      <w:autoSpaceDE w:val="0"/>
      <w:autoSpaceDN w:val="0"/>
      <w:adjustRightInd w:val="0"/>
      <w:spacing w:after="0" w:line="221" w:lineRule="atLeast"/>
    </w:pPr>
    <w:rPr>
      <w:rFonts w:ascii="BannikovaAP" w:eastAsia="Times New Roman" w:hAnsi="BannikovaAP" w:cs="Times New Roman"/>
      <w:sz w:val="24"/>
      <w:szCs w:val="24"/>
      <w:lang w:eastAsia="ru-RU"/>
    </w:rPr>
  </w:style>
  <w:style w:type="paragraph" w:styleId="ae">
    <w:name w:val="Title"/>
    <w:basedOn w:val="a"/>
    <w:link w:val="af"/>
    <w:qFormat/>
    <w:rsid w:val="00561112"/>
    <w:pPr>
      <w:spacing w:after="0" w:line="240" w:lineRule="auto"/>
      <w:jc w:val="center"/>
    </w:pPr>
    <w:rPr>
      <w:rFonts w:ascii="Times New Roman" w:eastAsia="Times New Roman" w:hAnsi="Times New Roman" w:cs="Times New Roman"/>
      <w:b/>
      <w:sz w:val="28"/>
      <w:szCs w:val="20"/>
      <w:lang w:eastAsia="ru-RU"/>
    </w:rPr>
  </w:style>
  <w:style w:type="character" w:customStyle="1" w:styleId="af">
    <w:name w:val="Название Знак"/>
    <w:basedOn w:val="a0"/>
    <w:link w:val="ae"/>
    <w:rsid w:val="00561112"/>
    <w:rPr>
      <w:rFonts w:ascii="Times New Roman" w:eastAsia="Times New Roman" w:hAnsi="Times New Roman" w:cs="Times New Roman"/>
      <w:b/>
      <w:sz w:val="28"/>
      <w:szCs w:val="20"/>
      <w:lang w:eastAsia="ru-RU"/>
    </w:rPr>
  </w:style>
  <w:style w:type="paragraph" w:styleId="21">
    <w:name w:val="Body Text 2"/>
    <w:basedOn w:val="a"/>
    <w:link w:val="22"/>
    <w:rsid w:val="00A21318"/>
    <w:pPr>
      <w:spacing w:after="0" w:line="24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A21318"/>
    <w:rPr>
      <w:rFonts w:ascii="Times New Roman" w:eastAsia="Times New Roman" w:hAnsi="Times New Roman" w:cs="Times New Roman"/>
      <w:sz w:val="28"/>
      <w:szCs w:val="24"/>
      <w:lang w:eastAsia="ru-RU"/>
    </w:rPr>
  </w:style>
  <w:style w:type="character" w:customStyle="1" w:styleId="apple-converted-space">
    <w:name w:val="apple-converted-space"/>
    <w:basedOn w:val="a0"/>
    <w:rsid w:val="004C546C"/>
  </w:style>
  <w:style w:type="character" w:customStyle="1" w:styleId="23">
    <w:name w:val="Оглавление 2 Знак"/>
    <w:basedOn w:val="a0"/>
    <w:link w:val="24"/>
    <w:rsid w:val="00665BCA"/>
    <w:rPr>
      <w:rFonts w:ascii="Times New Roman" w:eastAsia="Times New Roman" w:hAnsi="Times New Roman" w:cs="Times New Roman"/>
      <w:b/>
      <w:sz w:val="23"/>
      <w:szCs w:val="23"/>
      <w:shd w:val="clear" w:color="auto" w:fill="FFFFFF" w:themeFill="background1"/>
    </w:rPr>
  </w:style>
  <w:style w:type="paragraph" w:styleId="24">
    <w:name w:val="toc 2"/>
    <w:basedOn w:val="a"/>
    <w:link w:val="23"/>
    <w:autoRedefine/>
    <w:rsid w:val="00665BCA"/>
    <w:pPr>
      <w:shd w:val="clear" w:color="auto" w:fill="FFFFFF" w:themeFill="background1"/>
      <w:tabs>
        <w:tab w:val="left" w:pos="351"/>
        <w:tab w:val="right" w:leader="dot" w:pos="8441"/>
      </w:tabs>
      <w:spacing w:after="0" w:line="552" w:lineRule="exact"/>
      <w:jc w:val="center"/>
    </w:pPr>
    <w:rPr>
      <w:rFonts w:ascii="Times New Roman" w:eastAsia="Times New Roman" w:hAnsi="Times New Roman" w:cs="Times New Roman"/>
      <w:b/>
      <w:sz w:val="23"/>
      <w:szCs w:val="23"/>
    </w:rPr>
  </w:style>
  <w:style w:type="character" w:customStyle="1" w:styleId="c9">
    <w:name w:val="c9"/>
    <w:basedOn w:val="a0"/>
    <w:rsid w:val="00876DEA"/>
  </w:style>
  <w:style w:type="character" w:customStyle="1" w:styleId="c4">
    <w:name w:val="c4"/>
    <w:basedOn w:val="a0"/>
    <w:rsid w:val="00876DEA"/>
  </w:style>
</w:styles>
</file>

<file path=word/webSettings.xml><?xml version="1.0" encoding="utf-8"?>
<w:webSettings xmlns:r="http://schemas.openxmlformats.org/officeDocument/2006/relationships" xmlns:w="http://schemas.openxmlformats.org/wordprocessingml/2006/main">
  <w:divs>
    <w:div w:id="4403791">
      <w:bodyDiv w:val="1"/>
      <w:marLeft w:val="0"/>
      <w:marRight w:val="0"/>
      <w:marTop w:val="0"/>
      <w:marBottom w:val="0"/>
      <w:divBdr>
        <w:top w:val="none" w:sz="0" w:space="0" w:color="auto"/>
        <w:left w:val="none" w:sz="0" w:space="0" w:color="auto"/>
        <w:bottom w:val="none" w:sz="0" w:space="0" w:color="auto"/>
        <w:right w:val="none" w:sz="0" w:space="0" w:color="auto"/>
      </w:divBdr>
    </w:div>
    <w:div w:id="398989190">
      <w:bodyDiv w:val="1"/>
      <w:marLeft w:val="0"/>
      <w:marRight w:val="0"/>
      <w:marTop w:val="0"/>
      <w:marBottom w:val="0"/>
      <w:divBdr>
        <w:top w:val="none" w:sz="0" w:space="0" w:color="auto"/>
        <w:left w:val="none" w:sz="0" w:space="0" w:color="auto"/>
        <w:bottom w:val="none" w:sz="0" w:space="0" w:color="auto"/>
        <w:right w:val="none" w:sz="0" w:space="0" w:color="auto"/>
      </w:divBdr>
      <w:divsChild>
        <w:div w:id="1373455314">
          <w:marLeft w:val="0"/>
          <w:marRight w:val="0"/>
          <w:marTop w:val="0"/>
          <w:marBottom w:val="0"/>
          <w:divBdr>
            <w:top w:val="none" w:sz="0" w:space="0" w:color="auto"/>
            <w:left w:val="none" w:sz="0" w:space="0" w:color="auto"/>
            <w:bottom w:val="none" w:sz="0" w:space="0" w:color="auto"/>
            <w:right w:val="none" w:sz="0" w:space="0" w:color="auto"/>
          </w:divBdr>
          <w:divsChild>
            <w:div w:id="434056584">
              <w:marLeft w:val="0"/>
              <w:marRight w:val="0"/>
              <w:marTop w:val="0"/>
              <w:marBottom w:val="0"/>
              <w:divBdr>
                <w:top w:val="none" w:sz="0" w:space="0" w:color="auto"/>
                <w:left w:val="none" w:sz="0" w:space="0" w:color="auto"/>
                <w:bottom w:val="none" w:sz="0" w:space="0" w:color="auto"/>
                <w:right w:val="none" w:sz="0" w:space="0" w:color="auto"/>
              </w:divBdr>
              <w:divsChild>
                <w:div w:id="87747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89105">
      <w:bodyDiv w:val="1"/>
      <w:marLeft w:val="0"/>
      <w:marRight w:val="0"/>
      <w:marTop w:val="0"/>
      <w:marBottom w:val="0"/>
      <w:divBdr>
        <w:top w:val="none" w:sz="0" w:space="0" w:color="auto"/>
        <w:left w:val="none" w:sz="0" w:space="0" w:color="auto"/>
        <w:bottom w:val="none" w:sz="0" w:space="0" w:color="auto"/>
        <w:right w:val="none" w:sz="0" w:space="0" w:color="auto"/>
      </w:divBdr>
    </w:div>
    <w:div w:id="801119419">
      <w:bodyDiv w:val="1"/>
      <w:marLeft w:val="0"/>
      <w:marRight w:val="0"/>
      <w:marTop w:val="0"/>
      <w:marBottom w:val="0"/>
      <w:divBdr>
        <w:top w:val="none" w:sz="0" w:space="0" w:color="auto"/>
        <w:left w:val="none" w:sz="0" w:space="0" w:color="auto"/>
        <w:bottom w:val="none" w:sz="0" w:space="0" w:color="auto"/>
        <w:right w:val="none" w:sz="0" w:space="0" w:color="auto"/>
      </w:divBdr>
    </w:div>
    <w:div w:id="976492677">
      <w:bodyDiv w:val="1"/>
      <w:marLeft w:val="0"/>
      <w:marRight w:val="0"/>
      <w:marTop w:val="0"/>
      <w:marBottom w:val="0"/>
      <w:divBdr>
        <w:top w:val="none" w:sz="0" w:space="0" w:color="auto"/>
        <w:left w:val="none" w:sz="0" w:space="0" w:color="auto"/>
        <w:bottom w:val="none" w:sz="0" w:space="0" w:color="auto"/>
        <w:right w:val="none" w:sz="0" w:space="0" w:color="auto"/>
      </w:divBdr>
      <w:divsChild>
        <w:div w:id="1767382199">
          <w:marLeft w:val="0"/>
          <w:marRight w:val="0"/>
          <w:marTop w:val="0"/>
          <w:marBottom w:val="0"/>
          <w:divBdr>
            <w:top w:val="none" w:sz="0" w:space="0" w:color="auto"/>
            <w:left w:val="none" w:sz="0" w:space="0" w:color="auto"/>
            <w:bottom w:val="none" w:sz="0" w:space="0" w:color="auto"/>
            <w:right w:val="none" w:sz="0" w:space="0" w:color="auto"/>
          </w:divBdr>
          <w:divsChild>
            <w:div w:id="1227303211">
              <w:marLeft w:val="0"/>
              <w:marRight w:val="0"/>
              <w:marTop w:val="0"/>
              <w:marBottom w:val="0"/>
              <w:divBdr>
                <w:top w:val="single" w:sz="6" w:space="0" w:color="DDDDDD"/>
                <w:left w:val="none" w:sz="0" w:space="0" w:color="auto"/>
                <w:bottom w:val="single" w:sz="6" w:space="0" w:color="DDDDDD"/>
                <w:right w:val="none" w:sz="0" w:space="0" w:color="auto"/>
              </w:divBdr>
              <w:divsChild>
                <w:div w:id="1920212162">
                  <w:marLeft w:val="0"/>
                  <w:marRight w:val="0"/>
                  <w:marTop w:val="0"/>
                  <w:marBottom w:val="0"/>
                  <w:divBdr>
                    <w:top w:val="none" w:sz="0" w:space="0" w:color="auto"/>
                    <w:left w:val="none" w:sz="0" w:space="0" w:color="auto"/>
                    <w:bottom w:val="none" w:sz="0" w:space="0" w:color="auto"/>
                    <w:right w:val="none" w:sz="0" w:space="0" w:color="auto"/>
                  </w:divBdr>
                  <w:divsChild>
                    <w:div w:id="172321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489022">
      <w:bodyDiv w:val="1"/>
      <w:marLeft w:val="0"/>
      <w:marRight w:val="0"/>
      <w:marTop w:val="0"/>
      <w:marBottom w:val="0"/>
      <w:divBdr>
        <w:top w:val="none" w:sz="0" w:space="0" w:color="auto"/>
        <w:left w:val="none" w:sz="0" w:space="0" w:color="auto"/>
        <w:bottom w:val="none" w:sz="0" w:space="0" w:color="auto"/>
        <w:right w:val="none" w:sz="0" w:space="0" w:color="auto"/>
      </w:divBdr>
    </w:div>
    <w:div w:id="1658722312">
      <w:bodyDiv w:val="1"/>
      <w:marLeft w:val="0"/>
      <w:marRight w:val="0"/>
      <w:marTop w:val="0"/>
      <w:marBottom w:val="0"/>
      <w:divBdr>
        <w:top w:val="none" w:sz="0" w:space="0" w:color="auto"/>
        <w:left w:val="none" w:sz="0" w:space="0" w:color="auto"/>
        <w:bottom w:val="none" w:sz="0" w:space="0" w:color="auto"/>
        <w:right w:val="none" w:sz="0" w:space="0" w:color="auto"/>
      </w:divBdr>
    </w:div>
    <w:div w:id="2055109687">
      <w:bodyDiv w:val="1"/>
      <w:marLeft w:val="0"/>
      <w:marRight w:val="0"/>
      <w:marTop w:val="0"/>
      <w:marBottom w:val="0"/>
      <w:divBdr>
        <w:top w:val="none" w:sz="0" w:space="0" w:color="auto"/>
        <w:left w:val="none" w:sz="0" w:space="0" w:color="auto"/>
        <w:bottom w:val="none" w:sz="0" w:space="0" w:color="auto"/>
        <w:right w:val="none" w:sz="0" w:space="0" w:color="auto"/>
      </w:divBdr>
    </w:div>
    <w:div w:id="211304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rtisthall.ru/zanyatiya-risukom/risovanie-glaza/" TargetMode="External"/><Relationship Id="rId13" Type="http://schemas.openxmlformats.org/officeDocument/2006/relationships/hyperlink" Target="http://artisthall.ru/zanyatiya-risukom/risovanie-nosa-uxa-gub/" TargetMode="External"/><Relationship Id="rId18" Type="http://schemas.openxmlformats.org/officeDocument/2006/relationships/hyperlink" Target="https://infourok.ru/go.html?href=http%3A%2F%2Fwww.smallbay.ru%2F" TargetMode="External"/><Relationship Id="rId26" Type="http://schemas.openxmlformats.org/officeDocument/2006/relationships/hyperlink" Target="https://infourok.ru/go.html?href=http%3A%2F%2Fwww.rusmuseum.ru" TargetMode="External"/><Relationship Id="rId3" Type="http://schemas.openxmlformats.org/officeDocument/2006/relationships/styles" Target="styles.xml"/><Relationship Id="rId21" Type="http://schemas.openxmlformats.org/officeDocument/2006/relationships/hyperlink" Target="https://infourok.ru/go.html?href=http%3A%2F%2Fjivopis.ru%2Fgallery%2F" TargetMode="External"/><Relationship Id="rId34" Type="http://schemas.microsoft.com/office/2007/relationships/stylesWithEffects" Target="stylesWithEffects.xml"/><Relationship Id="rId7" Type="http://schemas.openxmlformats.org/officeDocument/2006/relationships/hyperlink" Target="http://artisthall.ru/zanyatiya-risukom/risovanie-glaza/" TargetMode="External"/><Relationship Id="rId12" Type="http://schemas.openxmlformats.org/officeDocument/2006/relationships/hyperlink" Target="http://artisthall.ru/zanyatiya-risukom/risovanie-glaza/" TargetMode="External"/><Relationship Id="rId17" Type="http://schemas.openxmlformats.org/officeDocument/2006/relationships/hyperlink" Target="https://infourok.ru/go.html?href=http%3A%2F%2Fwww.visaginart.narod.ru%2F" TargetMode="External"/><Relationship Id="rId25" Type="http://schemas.openxmlformats.org/officeDocument/2006/relationships/hyperlink" Target="https://infourok.ru/go.html?href=http%3A%2F%2Fwww.tretyak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nfourok.ru/go.html?href=http%3A%2F%2Fwww.artprojekt.ru" TargetMode="External"/><Relationship Id="rId20" Type="http://schemas.openxmlformats.org/officeDocument/2006/relationships/hyperlink" Target="https://infourok.ru/go.html?href=http%3A%2F%2Fkizhi.karelia.ru%2F" TargetMode="External"/><Relationship Id="rId29" Type="http://schemas.openxmlformats.org/officeDocument/2006/relationships/hyperlink" Target="https://infourok.ru/go.html?href=http%3A%2F%2Fwww.artlib.ru%2F"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artisthall.ru/zanyatiya-risukom/risovanie-nosa-uxa-gub/" TargetMode="External"/><Relationship Id="rId24" Type="http://schemas.openxmlformats.org/officeDocument/2006/relationships/hyperlink" Target="https://infourok.ru/go.html?href=http%3A%2F%2Flouvre.historic.ru"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nfourok.ru/go.html?href=http%3A%2F%2Fwww.smirnova.net%2F" TargetMode="External"/><Relationship Id="rId23" Type="http://schemas.openxmlformats.org/officeDocument/2006/relationships/hyperlink" Target="https://infourok.ru/go.html?href=http%3A%2F%2Fwww.culturemap.ru%2F" TargetMode="External"/><Relationship Id="rId28" Type="http://schemas.openxmlformats.org/officeDocument/2006/relationships/hyperlink" Target="https://infourok.ru/go.html?href=http%3A%2F%2Fwww.museum.ru" TargetMode="External"/><Relationship Id="rId10" Type="http://schemas.openxmlformats.org/officeDocument/2006/relationships/hyperlink" Target="http://artisthall.ru/zanyatiya-risukom/risovanie-glaza/" TargetMode="External"/><Relationship Id="rId19" Type="http://schemas.openxmlformats.org/officeDocument/2006/relationships/hyperlink" Target="https://infourok.ru/go.html?href=http%3A%2F%2Fwww.museum.ru%2Fgmii%2F" TargetMode="External"/><Relationship Id="rId31" Type="http://schemas.openxmlformats.org/officeDocument/2006/relationships/hyperlink" Target="https://infourok.ru/go.html?href=http%3A%2F%2Fhistoric.ru%2Flostcivil%2Fgreece%2Fart%2Fstatue.shtml" TargetMode="External"/><Relationship Id="rId4" Type="http://schemas.openxmlformats.org/officeDocument/2006/relationships/settings" Target="settings.xml"/><Relationship Id="rId9" Type="http://schemas.openxmlformats.org/officeDocument/2006/relationships/hyperlink" Target="http://artisthall.ru/zanyatiya-risukom/risovanie-nosa-uxa-gub/" TargetMode="External"/><Relationship Id="rId14" Type="http://schemas.openxmlformats.org/officeDocument/2006/relationships/hyperlink" Target="http://artisthall.ru/zanyatiya-risukom/risovanie-nosa-uxa-gub/" TargetMode="External"/><Relationship Id="rId22" Type="http://schemas.openxmlformats.org/officeDocument/2006/relationships/hyperlink" Target="https://infourok.ru/go.html?href=http%3A%2F%2Fwww.artclassic.edu.ru%2F" TargetMode="External"/><Relationship Id="rId27" Type="http://schemas.openxmlformats.org/officeDocument/2006/relationships/hyperlink" Target="https://infourok.ru/go.html?href=http%3A%2F%2Fwww.hermitagemuseum.org" TargetMode="External"/><Relationship Id="rId30" Type="http://schemas.openxmlformats.org/officeDocument/2006/relationships/hyperlink" Target="https://infourok.ru/go.html?href=http%3A%2F%2Fwww.varvar.ru%2Farhiv%2Fgallery%2Fsculpture_greek%2Findex.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BE4A10-A4E9-4AF1-A65B-C7F5788E8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3269</TotalTime>
  <Pages>1</Pages>
  <Words>24749</Words>
  <Characters>141070</Characters>
  <Application>Microsoft Office Word</Application>
  <DocSecurity>0</DocSecurity>
  <Lines>1175</Lines>
  <Paragraphs>330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6</cp:lastModifiedBy>
  <cp:revision>129</cp:revision>
  <cp:lastPrinted>2020-10-02T06:46:00Z</cp:lastPrinted>
  <dcterms:created xsi:type="dcterms:W3CDTF">2012-10-09T16:54:00Z</dcterms:created>
  <dcterms:modified xsi:type="dcterms:W3CDTF">2021-01-18T12:48:00Z</dcterms:modified>
</cp:coreProperties>
</file>